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F8A7A" w14:textId="5B0DEE8F" w:rsidR="00E8613A" w:rsidRDefault="00E8613A" w:rsidP="00C7278D">
      <w:pPr>
        <w:jc w:val="center"/>
        <w:rPr>
          <w:sz w:val="40"/>
          <w:szCs w:val="40"/>
        </w:rPr>
      </w:pPr>
      <w:r w:rsidRPr="00E8613A">
        <w:rPr>
          <w:sz w:val="40"/>
          <w:szCs w:val="40"/>
        </w:rPr>
        <w:t>Rapport de Transaction Bancaire</w:t>
      </w:r>
    </w:p>
    <w:p w14:paraId="3F303A45" w14:textId="4BB53037" w:rsidR="00E8613A" w:rsidRDefault="00E8613A" w:rsidP="00E8613A">
      <w:pPr>
        <w:rPr>
          <w:sz w:val="40"/>
          <w:szCs w:val="40"/>
        </w:rPr>
      </w:pPr>
      <w:r>
        <w:rPr>
          <w:sz w:val="40"/>
          <w:szCs w:val="40"/>
        </w:rPr>
        <w:tab/>
      </w:r>
      <w:r>
        <w:rPr>
          <w:sz w:val="40"/>
          <w:szCs w:val="40"/>
        </w:rPr>
        <w:tab/>
      </w:r>
      <w:r>
        <w:rPr>
          <w:sz w:val="40"/>
          <w:szCs w:val="40"/>
        </w:rPr>
        <w:tab/>
      </w:r>
    </w:p>
    <w:p w14:paraId="0107832E" w14:textId="3A5E237F" w:rsidR="00E8613A" w:rsidRDefault="009F46EF" w:rsidP="00E8613A">
      <w:pPr>
        <w:jc w:val="center"/>
        <w:rPr>
          <w:sz w:val="40"/>
          <w:szCs w:val="40"/>
        </w:rPr>
      </w:pPr>
      <w:r>
        <w:rPr>
          <w:sz w:val="40"/>
          <w:szCs w:val="40"/>
        </w:rPr>
        <w:t xml:space="preserve">  </w:t>
      </w:r>
    </w:p>
    <w:p w14:paraId="68C0D607" w14:textId="448766B6" w:rsidR="00F7703D" w:rsidRDefault="00C7278D" w:rsidP="00C7278D">
      <w:pPr>
        <w:jc w:val="center"/>
        <w:rPr>
          <w:b/>
          <w:bCs/>
          <w:sz w:val="40"/>
          <w:szCs w:val="40"/>
        </w:rPr>
      </w:pPr>
      <w:r>
        <w:rPr>
          <w:noProof/>
          <w:sz w:val="40"/>
          <w:szCs w:val="40"/>
        </w:rPr>
        <w:drawing>
          <wp:inline distT="0" distB="0" distL="0" distR="0" wp14:anchorId="68C7AC61" wp14:editId="33B69C0B">
            <wp:extent cx="4884420" cy="34366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4420" cy="3436620"/>
                    </a:xfrm>
                    <a:prstGeom prst="rect">
                      <a:avLst/>
                    </a:prstGeom>
                    <a:noFill/>
                    <a:ln>
                      <a:noFill/>
                    </a:ln>
                  </pic:spPr>
                </pic:pic>
              </a:graphicData>
            </a:graphic>
          </wp:inline>
        </w:drawing>
      </w:r>
    </w:p>
    <w:p w14:paraId="48F6BB26" w14:textId="77777777" w:rsidR="00F7703D" w:rsidRDefault="00F7703D" w:rsidP="00F7703D">
      <w:pPr>
        <w:ind w:left="2832" w:firstLine="708"/>
        <w:rPr>
          <w:b/>
          <w:bCs/>
          <w:sz w:val="40"/>
          <w:szCs w:val="40"/>
        </w:rPr>
      </w:pPr>
    </w:p>
    <w:p w14:paraId="328C38DC" w14:textId="77777777" w:rsidR="00F7703D" w:rsidRDefault="00F7703D" w:rsidP="00F7703D">
      <w:pPr>
        <w:ind w:left="2832" w:firstLine="708"/>
        <w:rPr>
          <w:b/>
          <w:bCs/>
          <w:sz w:val="40"/>
          <w:szCs w:val="40"/>
        </w:rPr>
      </w:pPr>
    </w:p>
    <w:p w14:paraId="6993A756" w14:textId="062916F8" w:rsidR="00F7703D" w:rsidRDefault="009974D8" w:rsidP="009974D8">
      <w:pPr>
        <w:rPr>
          <w:sz w:val="40"/>
          <w:szCs w:val="40"/>
        </w:rPr>
      </w:pPr>
      <w:r>
        <w:rPr>
          <w:b/>
          <w:bCs/>
          <w:sz w:val="40"/>
          <w:szCs w:val="40"/>
        </w:rPr>
        <w:t xml:space="preserve">                                    </w:t>
      </w:r>
      <w:r w:rsidR="009F46EF" w:rsidRPr="009F46EF">
        <w:rPr>
          <w:b/>
          <w:bCs/>
          <w:sz w:val="40"/>
          <w:szCs w:val="40"/>
        </w:rPr>
        <w:t>Présentés par :</w:t>
      </w:r>
    </w:p>
    <w:p w14:paraId="327EF5F0" w14:textId="7C9E012B" w:rsidR="00F7703D" w:rsidRDefault="00AA687A" w:rsidP="00AA687A">
      <w:pPr>
        <w:rPr>
          <w:sz w:val="40"/>
          <w:szCs w:val="40"/>
        </w:rPr>
      </w:pPr>
      <w:r>
        <w:rPr>
          <w:sz w:val="40"/>
          <w:szCs w:val="40"/>
        </w:rPr>
        <w:t xml:space="preserve">                                        </w:t>
      </w:r>
      <w:r w:rsidR="00F7703D">
        <w:rPr>
          <w:sz w:val="40"/>
          <w:szCs w:val="40"/>
        </w:rPr>
        <w:t>Khlifi Ayoub</w:t>
      </w:r>
    </w:p>
    <w:p w14:paraId="26D4D743" w14:textId="2D01589C" w:rsidR="00F7703D" w:rsidRDefault="00AA687A" w:rsidP="009974D8">
      <w:pPr>
        <w:jc w:val="center"/>
        <w:rPr>
          <w:sz w:val="40"/>
          <w:szCs w:val="40"/>
        </w:rPr>
      </w:pPr>
      <w:r>
        <w:rPr>
          <w:sz w:val="40"/>
          <w:szCs w:val="40"/>
        </w:rPr>
        <w:t xml:space="preserve">    </w:t>
      </w:r>
      <w:r w:rsidR="00F7703D">
        <w:rPr>
          <w:sz w:val="40"/>
          <w:szCs w:val="40"/>
        </w:rPr>
        <w:t>Zouaghi Firas</w:t>
      </w:r>
    </w:p>
    <w:p w14:paraId="352DD8D8" w14:textId="50ACE2A3" w:rsidR="00AA687A" w:rsidRDefault="00AA687A" w:rsidP="00AA687A">
      <w:pPr>
        <w:rPr>
          <w:sz w:val="40"/>
          <w:szCs w:val="40"/>
        </w:rPr>
      </w:pPr>
      <w:r>
        <w:rPr>
          <w:sz w:val="40"/>
          <w:szCs w:val="40"/>
        </w:rPr>
        <w:t xml:space="preserve">                                        Belaazi Intissar</w:t>
      </w:r>
    </w:p>
    <w:p w14:paraId="795F913A" w14:textId="34CD7A67" w:rsidR="00AA687A" w:rsidRDefault="00AA687A" w:rsidP="00AA687A">
      <w:pPr>
        <w:rPr>
          <w:sz w:val="40"/>
          <w:szCs w:val="40"/>
        </w:rPr>
      </w:pPr>
      <w:r>
        <w:rPr>
          <w:sz w:val="40"/>
          <w:szCs w:val="40"/>
        </w:rPr>
        <w:tab/>
      </w:r>
      <w:r>
        <w:rPr>
          <w:sz w:val="40"/>
          <w:szCs w:val="40"/>
        </w:rPr>
        <w:tab/>
      </w:r>
      <w:r>
        <w:rPr>
          <w:sz w:val="40"/>
          <w:szCs w:val="40"/>
        </w:rPr>
        <w:tab/>
      </w:r>
      <w:r>
        <w:rPr>
          <w:sz w:val="40"/>
          <w:szCs w:val="40"/>
        </w:rPr>
        <w:tab/>
      </w:r>
      <w:r>
        <w:rPr>
          <w:sz w:val="40"/>
          <w:szCs w:val="40"/>
        </w:rPr>
        <w:tab/>
        <w:t xml:space="preserve"> Azzouzi Ahmed</w:t>
      </w:r>
    </w:p>
    <w:p w14:paraId="26A9137C" w14:textId="77777777" w:rsidR="009F46EF" w:rsidRDefault="009F46EF" w:rsidP="009F46EF">
      <w:pPr>
        <w:rPr>
          <w:sz w:val="40"/>
          <w:szCs w:val="40"/>
        </w:rPr>
      </w:pPr>
    </w:p>
    <w:p w14:paraId="1807A5DF" w14:textId="0F7C46AE" w:rsidR="009F46EF" w:rsidRPr="009F46EF" w:rsidRDefault="009F46EF" w:rsidP="009F46EF">
      <w:pPr>
        <w:rPr>
          <w:sz w:val="40"/>
          <w:szCs w:val="40"/>
        </w:rPr>
      </w:pPr>
      <w:r w:rsidRPr="009F46EF">
        <w:rPr>
          <w:sz w:val="40"/>
          <w:szCs w:val="40"/>
        </w:rPr>
        <w:t xml:space="preserve"> </w:t>
      </w:r>
    </w:p>
    <w:p w14:paraId="42B13E23" w14:textId="77777777" w:rsidR="009F46EF" w:rsidRPr="00E8613A" w:rsidRDefault="009F46EF" w:rsidP="009F46EF">
      <w:pPr>
        <w:rPr>
          <w:sz w:val="40"/>
          <w:szCs w:val="40"/>
        </w:rPr>
      </w:pPr>
    </w:p>
    <w:p w14:paraId="3CB28A01" w14:textId="26886B67" w:rsidR="00E8613A" w:rsidRDefault="00E8613A" w:rsidP="00E8613A">
      <w:pPr>
        <w:rPr>
          <w:sz w:val="28"/>
          <w:szCs w:val="28"/>
        </w:rPr>
      </w:pPr>
      <w:r>
        <w:rPr>
          <w:sz w:val="28"/>
          <w:szCs w:val="28"/>
        </w:rPr>
        <w:tab/>
      </w:r>
      <w:r>
        <w:rPr>
          <w:sz w:val="28"/>
          <w:szCs w:val="28"/>
        </w:rPr>
        <w:tab/>
        <w:t xml:space="preserve"> </w:t>
      </w:r>
    </w:p>
    <w:p w14:paraId="70023903" w14:textId="67996A68" w:rsidR="001137A2" w:rsidRDefault="00F30BFE" w:rsidP="001137A2">
      <w:pPr>
        <w:jc w:val="center"/>
        <w:rPr>
          <w:color w:val="0070C0"/>
          <w:sz w:val="40"/>
          <w:szCs w:val="40"/>
        </w:rPr>
      </w:pPr>
      <w:r>
        <w:rPr>
          <w:color w:val="0070C0"/>
          <w:sz w:val="40"/>
          <w:szCs w:val="40"/>
        </w:rPr>
        <w:t>Sommaire</w:t>
      </w:r>
    </w:p>
    <w:p w14:paraId="1C2E8C9D" w14:textId="0B8B4890" w:rsidR="00F30BFE" w:rsidRDefault="00F30BFE" w:rsidP="00DD4493">
      <w:pPr>
        <w:rPr>
          <w:color w:val="0070C0"/>
          <w:sz w:val="40"/>
          <w:szCs w:val="40"/>
        </w:rPr>
      </w:pPr>
    </w:p>
    <w:p w14:paraId="796B7F85" w14:textId="2C080EE6" w:rsidR="00484E0A" w:rsidRDefault="00484E0A" w:rsidP="00DD4493">
      <w:pPr>
        <w:rPr>
          <w:color w:val="0070C0"/>
          <w:sz w:val="40"/>
          <w:szCs w:val="40"/>
        </w:rPr>
      </w:pPr>
    </w:p>
    <w:p w14:paraId="4C305184" w14:textId="77777777" w:rsidR="00484E0A" w:rsidRDefault="00484E0A" w:rsidP="00DD4493">
      <w:pPr>
        <w:rPr>
          <w:color w:val="0070C0"/>
          <w:sz w:val="40"/>
          <w:szCs w:val="40"/>
        </w:rPr>
      </w:pPr>
    </w:p>
    <w:p w14:paraId="4D31BD74" w14:textId="4D7757D0" w:rsidR="00DD4493" w:rsidRDefault="00DD4493" w:rsidP="00DD4493">
      <w:pPr>
        <w:rPr>
          <w:color w:val="0070C0"/>
          <w:sz w:val="40"/>
          <w:szCs w:val="40"/>
        </w:rPr>
      </w:pPr>
      <w:r>
        <w:rPr>
          <w:color w:val="0070C0"/>
          <w:sz w:val="40"/>
          <w:szCs w:val="40"/>
        </w:rPr>
        <w:t>Objectif</w:t>
      </w:r>
      <w:r w:rsidR="00484E0A">
        <w:rPr>
          <w:color w:val="0070C0"/>
          <w:sz w:val="40"/>
          <w:szCs w:val="40"/>
        </w:rPr>
        <w:t>s</w:t>
      </w:r>
      <w:r w:rsidR="0063452E">
        <w:rPr>
          <w:color w:val="0070C0"/>
          <w:sz w:val="40"/>
          <w:szCs w:val="40"/>
        </w:rPr>
        <w:t>……………………………………………………</w:t>
      </w:r>
      <w:r w:rsidR="009B7DEE">
        <w:rPr>
          <w:color w:val="0070C0"/>
          <w:sz w:val="40"/>
          <w:szCs w:val="40"/>
        </w:rPr>
        <w:t>...……</w:t>
      </w:r>
      <w:r w:rsidR="0063452E">
        <w:rPr>
          <w:color w:val="0070C0"/>
          <w:sz w:val="40"/>
          <w:szCs w:val="40"/>
        </w:rPr>
        <w:t>3</w:t>
      </w:r>
    </w:p>
    <w:p w14:paraId="1919B8D4" w14:textId="0AD45404" w:rsidR="00DD4493" w:rsidRDefault="00DD4493" w:rsidP="00DD4493">
      <w:pPr>
        <w:rPr>
          <w:color w:val="0070C0"/>
          <w:sz w:val="40"/>
          <w:szCs w:val="40"/>
        </w:rPr>
      </w:pPr>
    </w:p>
    <w:p w14:paraId="0EA7DD5F" w14:textId="18D33B03" w:rsidR="00DD4493" w:rsidRDefault="00DD4493" w:rsidP="00DD4493">
      <w:pPr>
        <w:rPr>
          <w:color w:val="0070C0"/>
          <w:sz w:val="40"/>
          <w:szCs w:val="40"/>
        </w:rPr>
      </w:pPr>
      <w:r>
        <w:rPr>
          <w:color w:val="0070C0"/>
          <w:sz w:val="40"/>
          <w:szCs w:val="40"/>
        </w:rPr>
        <w:t>Description générale du projet</w:t>
      </w:r>
      <w:r w:rsidR="0063452E">
        <w:rPr>
          <w:color w:val="0070C0"/>
          <w:sz w:val="40"/>
          <w:szCs w:val="40"/>
        </w:rPr>
        <w:t>……………………</w:t>
      </w:r>
      <w:r w:rsidR="009B7DEE">
        <w:rPr>
          <w:color w:val="0070C0"/>
          <w:sz w:val="40"/>
          <w:szCs w:val="40"/>
        </w:rPr>
        <w:t>……..</w:t>
      </w:r>
      <w:r w:rsidR="0063452E">
        <w:rPr>
          <w:color w:val="0070C0"/>
          <w:sz w:val="40"/>
          <w:szCs w:val="40"/>
        </w:rPr>
        <w:t>3</w:t>
      </w:r>
    </w:p>
    <w:p w14:paraId="5E15B85D" w14:textId="024EA154" w:rsidR="00DD4493" w:rsidRDefault="00DD4493" w:rsidP="00DD4493">
      <w:pPr>
        <w:rPr>
          <w:color w:val="0070C0"/>
          <w:sz w:val="40"/>
          <w:szCs w:val="40"/>
        </w:rPr>
      </w:pPr>
    </w:p>
    <w:p w14:paraId="1D8FC951" w14:textId="1F494273" w:rsidR="00DD4493" w:rsidRDefault="00DD4493" w:rsidP="00DD4493">
      <w:pPr>
        <w:rPr>
          <w:color w:val="0070C0"/>
          <w:sz w:val="40"/>
          <w:szCs w:val="40"/>
        </w:rPr>
      </w:pPr>
      <w:r>
        <w:rPr>
          <w:color w:val="0070C0"/>
          <w:sz w:val="40"/>
          <w:szCs w:val="40"/>
        </w:rPr>
        <w:t>Spécifications fonctionnelles</w:t>
      </w:r>
      <w:r w:rsidR="0063452E">
        <w:rPr>
          <w:color w:val="0070C0"/>
          <w:sz w:val="40"/>
          <w:szCs w:val="40"/>
        </w:rPr>
        <w:t>……………………………</w:t>
      </w:r>
      <w:r w:rsidR="009B7DEE">
        <w:rPr>
          <w:color w:val="0070C0"/>
          <w:sz w:val="40"/>
          <w:szCs w:val="40"/>
        </w:rPr>
        <w:t>..</w:t>
      </w:r>
      <w:r w:rsidR="0063452E">
        <w:rPr>
          <w:color w:val="0070C0"/>
          <w:sz w:val="40"/>
          <w:szCs w:val="40"/>
        </w:rPr>
        <w:t>3</w:t>
      </w:r>
    </w:p>
    <w:p w14:paraId="62794070" w14:textId="60A9FE53" w:rsidR="00DD4493" w:rsidRDefault="00DD4493" w:rsidP="00DD4493">
      <w:pPr>
        <w:rPr>
          <w:color w:val="0070C0"/>
          <w:sz w:val="40"/>
          <w:szCs w:val="40"/>
        </w:rPr>
      </w:pPr>
    </w:p>
    <w:p w14:paraId="748E96BB" w14:textId="756134D9" w:rsidR="00DD4493" w:rsidRDefault="00DD4493" w:rsidP="00DD4493">
      <w:pPr>
        <w:rPr>
          <w:color w:val="0070C0"/>
          <w:sz w:val="40"/>
          <w:szCs w:val="40"/>
        </w:rPr>
      </w:pPr>
      <w:r>
        <w:rPr>
          <w:color w:val="0070C0"/>
          <w:sz w:val="40"/>
          <w:szCs w:val="40"/>
        </w:rPr>
        <w:t>Spécifications techniques</w:t>
      </w:r>
      <w:r w:rsidR="0063452E">
        <w:rPr>
          <w:color w:val="0070C0"/>
          <w:sz w:val="40"/>
          <w:szCs w:val="40"/>
        </w:rPr>
        <w:t>…………………………………</w:t>
      </w:r>
      <w:r w:rsidR="009B7DEE">
        <w:rPr>
          <w:color w:val="0070C0"/>
          <w:sz w:val="40"/>
          <w:szCs w:val="40"/>
        </w:rPr>
        <w:t>..</w:t>
      </w:r>
      <w:r w:rsidR="0063452E">
        <w:rPr>
          <w:color w:val="0070C0"/>
          <w:sz w:val="40"/>
          <w:szCs w:val="40"/>
        </w:rPr>
        <w:t>4</w:t>
      </w:r>
    </w:p>
    <w:p w14:paraId="270507D4" w14:textId="070A0CB6" w:rsidR="00EC6F0A" w:rsidRDefault="00EC6F0A" w:rsidP="00DD4493">
      <w:pPr>
        <w:rPr>
          <w:color w:val="0070C0"/>
          <w:sz w:val="40"/>
          <w:szCs w:val="40"/>
        </w:rPr>
      </w:pPr>
    </w:p>
    <w:p w14:paraId="27965A8A" w14:textId="40AA715B" w:rsidR="00EC6F0A" w:rsidRDefault="00EC6F0A" w:rsidP="00DD4493">
      <w:pPr>
        <w:rPr>
          <w:color w:val="0070C0"/>
          <w:sz w:val="40"/>
          <w:szCs w:val="40"/>
        </w:rPr>
      </w:pPr>
      <w:r>
        <w:rPr>
          <w:color w:val="0070C0"/>
          <w:sz w:val="40"/>
          <w:szCs w:val="40"/>
        </w:rPr>
        <w:t>R</w:t>
      </w:r>
      <w:r w:rsidR="00D86A23">
        <w:rPr>
          <w:color w:val="0070C0"/>
          <w:sz w:val="40"/>
          <w:szCs w:val="40"/>
        </w:rPr>
        <w:t>éalisations</w:t>
      </w:r>
      <w:r w:rsidR="0063452E">
        <w:rPr>
          <w:color w:val="0070C0"/>
          <w:sz w:val="40"/>
          <w:szCs w:val="40"/>
        </w:rPr>
        <w:t>…………………………………………………</w:t>
      </w:r>
      <w:r w:rsidR="009B7DEE">
        <w:rPr>
          <w:color w:val="0070C0"/>
          <w:sz w:val="40"/>
          <w:szCs w:val="40"/>
        </w:rPr>
        <w:t>………</w:t>
      </w:r>
      <w:r w:rsidR="0063452E">
        <w:rPr>
          <w:color w:val="0070C0"/>
          <w:sz w:val="40"/>
          <w:szCs w:val="40"/>
        </w:rPr>
        <w:t>5</w:t>
      </w:r>
    </w:p>
    <w:p w14:paraId="54324A62" w14:textId="285C63A6" w:rsidR="00484E0A" w:rsidRDefault="00484E0A" w:rsidP="00DD4493">
      <w:pPr>
        <w:rPr>
          <w:color w:val="0070C0"/>
          <w:sz w:val="40"/>
          <w:szCs w:val="40"/>
        </w:rPr>
      </w:pPr>
    </w:p>
    <w:p w14:paraId="7B67AD2B" w14:textId="49B00E2B" w:rsidR="00484E0A" w:rsidRDefault="00484E0A" w:rsidP="00484E0A">
      <w:pPr>
        <w:rPr>
          <w:color w:val="0070C0"/>
          <w:sz w:val="40"/>
          <w:szCs w:val="40"/>
        </w:rPr>
      </w:pPr>
      <w:r>
        <w:rPr>
          <w:color w:val="0070C0"/>
          <w:sz w:val="40"/>
          <w:szCs w:val="40"/>
        </w:rPr>
        <w:t>Difficulté et Solutions</w:t>
      </w:r>
      <w:r w:rsidR="0063452E">
        <w:rPr>
          <w:color w:val="0070C0"/>
          <w:sz w:val="40"/>
          <w:szCs w:val="40"/>
        </w:rPr>
        <w:t>……………………………………</w:t>
      </w:r>
      <w:r w:rsidR="009B7DEE">
        <w:rPr>
          <w:color w:val="0070C0"/>
          <w:sz w:val="40"/>
          <w:szCs w:val="40"/>
        </w:rPr>
        <w:t>……..</w:t>
      </w:r>
      <w:r w:rsidR="0063452E">
        <w:rPr>
          <w:color w:val="0070C0"/>
          <w:sz w:val="40"/>
          <w:szCs w:val="40"/>
        </w:rPr>
        <w:t>7</w:t>
      </w:r>
    </w:p>
    <w:p w14:paraId="2ABAF04C" w14:textId="60A15997" w:rsidR="00026825" w:rsidRDefault="00026825" w:rsidP="00484E0A">
      <w:pPr>
        <w:rPr>
          <w:color w:val="0070C0"/>
          <w:sz w:val="40"/>
          <w:szCs w:val="40"/>
        </w:rPr>
      </w:pPr>
    </w:p>
    <w:p w14:paraId="28F6E8B9" w14:textId="548C618B" w:rsidR="00026825" w:rsidRDefault="00026825" w:rsidP="00484E0A">
      <w:pPr>
        <w:rPr>
          <w:color w:val="0070C0"/>
          <w:sz w:val="40"/>
          <w:szCs w:val="40"/>
        </w:rPr>
      </w:pPr>
      <w:r>
        <w:rPr>
          <w:color w:val="0070C0"/>
          <w:sz w:val="40"/>
          <w:szCs w:val="40"/>
        </w:rPr>
        <w:t xml:space="preserve">Apport </w:t>
      </w:r>
      <w:r w:rsidR="0063452E">
        <w:rPr>
          <w:color w:val="0070C0"/>
          <w:sz w:val="40"/>
          <w:szCs w:val="40"/>
        </w:rPr>
        <w:t>…………………………………………………………………8</w:t>
      </w:r>
    </w:p>
    <w:p w14:paraId="3761F2B8" w14:textId="43A95436" w:rsidR="00484E0A" w:rsidRDefault="00484E0A" w:rsidP="00484E0A">
      <w:pPr>
        <w:rPr>
          <w:color w:val="0070C0"/>
          <w:sz w:val="40"/>
          <w:szCs w:val="40"/>
        </w:rPr>
      </w:pPr>
    </w:p>
    <w:p w14:paraId="52106D83" w14:textId="5B4628E2" w:rsidR="00484E0A" w:rsidRDefault="00484E0A" w:rsidP="00484E0A">
      <w:pPr>
        <w:rPr>
          <w:color w:val="0070C0"/>
          <w:sz w:val="40"/>
          <w:szCs w:val="40"/>
        </w:rPr>
      </w:pPr>
    </w:p>
    <w:p w14:paraId="2D9B4E54" w14:textId="3A18B965" w:rsidR="00484E0A" w:rsidRDefault="00484E0A" w:rsidP="00484E0A">
      <w:pPr>
        <w:rPr>
          <w:color w:val="0070C0"/>
          <w:sz w:val="40"/>
          <w:szCs w:val="40"/>
        </w:rPr>
      </w:pPr>
    </w:p>
    <w:p w14:paraId="618D191A" w14:textId="7D08EA3C" w:rsidR="00484E0A" w:rsidRDefault="00484E0A" w:rsidP="00484E0A">
      <w:pPr>
        <w:rPr>
          <w:color w:val="0070C0"/>
          <w:sz w:val="40"/>
          <w:szCs w:val="40"/>
        </w:rPr>
      </w:pPr>
    </w:p>
    <w:p w14:paraId="5A0F004C" w14:textId="0C8B513C" w:rsidR="00484E0A" w:rsidRDefault="00484E0A" w:rsidP="00484E0A">
      <w:pPr>
        <w:rPr>
          <w:color w:val="0070C0"/>
          <w:sz w:val="40"/>
          <w:szCs w:val="40"/>
        </w:rPr>
      </w:pPr>
    </w:p>
    <w:p w14:paraId="57B8144E" w14:textId="4BEFE64D" w:rsidR="00484E0A" w:rsidRDefault="00484E0A" w:rsidP="00484E0A">
      <w:pPr>
        <w:rPr>
          <w:color w:val="0070C0"/>
          <w:sz w:val="40"/>
          <w:szCs w:val="40"/>
        </w:rPr>
      </w:pPr>
    </w:p>
    <w:p w14:paraId="4D62FC60" w14:textId="6978D7FF" w:rsidR="00484E0A" w:rsidRDefault="00484E0A" w:rsidP="00484E0A">
      <w:pPr>
        <w:rPr>
          <w:color w:val="0070C0"/>
          <w:sz w:val="40"/>
          <w:szCs w:val="40"/>
        </w:rPr>
      </w:pPr>
    </w:p>
    <w:p w14:paraId="2F9F749B" w14:textId="7C29428C" w:rsidR="00CC53D4" w:rsidRDefault="00484E0A" w:rsidP="00CC53D4">
      <w:pPr>
        <w:rPr>
          <w:color w:val="0070C0"/>
          <w:sz w:val="40"/>
          <w:szCs w:val="40"/>
        </w:rPr>
      </w:pPr>
      <w:r>
        <w:rPr>
          <w:color w:val="0070C0"/>
          <w:sz w:val="40"/>
          <w:szCs w:val="40"/>
        </w:rPr>
        <w:t>Objectif</w:t>
      </w:r>
    </w:p>
    <w:p w14:paraId="55EAFA02" w14:textId="77777777" w:rsidR="00E6297F" w:rsidRDefault="00E6297F" w:rsidP="00CC53D4">
      <w:pPr>
        <w:rPr>
          <w:color w:val="0070C0"/>
          <w:sz w:val="40"/>
          <w:szCs w:val="40"/>
        </w:rPr>
      </w:pPr>
    </w:p>
    <w:p w14:paraId="3D325DCB" w14:textId="03F877A6" w:rsidR="00E31000" w:rsidRDefault="00484E0A" w:rsidP="00E31000">
      <w:pPr>
        <w:rPr>
          <w:sz w:val="28"/>
          <w:szCs w:val="28"/>
        </w:rPr>
      </w:pPr>
      <w:r w:rsidRPr="00484E0A">
        <w:rPr>
          <w:sz w:val="28"/>
          <w:szCs w:val="28"/>
        </w:rPr>
        <w:t xml:space="preserve">Pour appliquer les connaissances acquises pendant le cours de programmation </w:t>
      </w:r>
      <w:r w:rsidR="00CC53D4">
        <w:rPr>
          <w:sz w:val="28"/>
          <w:szCs w:val="28"/>
        </w:rPr>
        <w:t xml:space="preserve">système et </w:t>
      </w:r>
      <w:r w:rsidR="00D5788F">
        <w:rPr>
          <w:sz w:val="28"/>
          <w:szCs w:val="28"/>
        </w:rPr>
        <w:t>réseau (socket, multithreading, synchronisation)</w:t>
      </w:r>
      <w:r w:rsidR="00E31000" w:rsidRPr="00484E0A">
        <w:rPr>
          <w:sz w:val="28"/>
          <w:szCs w:val="28"/>
        </w:rPr>
        <w:t>,</w:t>
      </w:r>
      <w:r w:rsidRPr="00484E0A">
        <w:rPr>
          <w:sz w:val="28"/>
          <w:szCs w:val="28"/>
        </w:rPr>
        <w:t xml:space="preserve"> nous sommes amenés à réaliser un projet informatique</w:t>
      </w:r>
      <w:r w:rsidR="00CC53D4">
        <w:rPr>
          <w:sz w:val="28"/>
          <w:szCs w:val="28"/>
        </w:rPr>
        <w:t xml:space="preserve"> qui gère les tran</w:t>
      </w:r>
      <w:r w:rsidR="00E31000">
        <w:rPr>
          <w:sz w:val="28"/>
          <w:szCs w:val="28"/>
        </w:rPr>
        <w:t>sactions bancaires.</w:t>
      </w:r>
    </w:p>
    <w:p w14:paraId="71C4B011" w14:textId="54F7047B" w:rsidR="00E31000" w:rsidRDefault="00E31000" w:rsidP="00E31000">
      <w:pPr>
        <w:rPr>
          <w:sz w:val="28"/>
          <w:szCs w:val="28"/>
        </w:rPr>
      </w:pPr>
    </w:p>
    <w:p w14:paraId="2373D088" w14:textId="77777777" w:rsidR="00D5788F" w:rsidRDefault="00D5788F" w:rsidP="00E31000">
      <w:pPr>
        <w:rPr>
          <w:sz w:val="28"/>
          <w:szCs w:val="28"/>
        </w:rPr>
      </w:pPr>
    </w:p>
    <w:p w14:paraId="384E7F42" w14:textId="320879D7" w:rsidR="00E31000" w:rsidRDefault="00E31000" w:rsidP="00E31000">
      <w:pPr>
        <w:rPr>
          <w:color w:val="0070C0"/>
          <w:sz w:val="40"/>
          <w:szCs w:val="40"/>
        </w:rPr>
      </w:pPr>
      <w:r w:rsidRPr="00E31000">
        <w:rPr>
          <w:color w:val="0070C0"/>
          <w:sz w:val="40"/>
          <w:szCs w:val="40"/>
        </w:rPr>
        <w:t>Description générale du projet</w:t>
      </w:r>
    </w:p>
    <w:p w14:paraId="0A37078C" w14:textId="77777777" w:rsidR="00E6297F" w:rsidRDefault="00E6297F" w:rsidP="00E31000">
      <w:pPr>
        <w:rPr>
          <w:color w:val="0070C0"/>
          <w:sz w:val="40"/>
          <w:szCs w:val="40"/>
        </w:rPr>
      </w:pPr>
    </w:p>
    <w:p w14:paraId="15CAFF4D" w14:textId="6E12BB4C" w:rsidR="00E31000" w:rsidRDefault="006B77A0" w:rsidP="00E31000">
      <w:pPr>
        <w:rPr>
          <w:sz w:val="28"/>
          <w:szCs w:val="28"/>
        </w:rPr>
      </w:pPr>
      <w:r>
        <w:rPr>
          <w:sz w:val="28"/>
          <w:szCs w:val="28"/>
        </w:rPr>
        <w:t xml:space="preserve">Pour répondre à cet objectif, nous avons développés une petite application graphique codée en python coté client et un serveur qui va agir </w:t>
      </w:r>
      <w:r w:rsidR="00D5788F">
        <w:rPr>
          <w:sz w:val="28"/>
          <w:szCs w:val="28"/>
        </w:rPr>
        <w:t>à la suite des</w:t>
      </w:r>
      <w:r>
        <w:rPr>
          <w:sz w:val="28"/>
          <w:szCs w:val="28"/>
        </w:rPr>
        <w:t xml:space="preserve"> demandes des clients relié à une base de </w:t>
      </w:r>
      <w:r w:rsidR="00D5788F">
        <w:rPr>
          <w:sz w:val="28"/>
          <w:szCs w:val="28"/>
        </w:rPr>
        <w:t>données</w:t>
      </w:r>
      <w:r>
        <w:rPr>
          <w:sz w:val="28"/>
          <w:szCs w:val="28"/>
        </w:rPr>
        <w:t>.</w:t>
      </w:r>
    </w:p>
    <w:p w14:paraId="5FA841F4" w14:textId="77777777" w:rsidR="00D5788F" w:rsidRPr="006B77A0" w:rsidRDefault="00D5788F" w:rsidP="00E31000">
      <w:pPr>
        <w:rPr>
          <w:sz w:val="28"/>
          <w:szCs w:val="28"/>
        </w:rPr>
      </w:pPr>
    </w:p>
    <w:p w14:paraId="62ED2D35" w14:textId="2D13AFD3" w:rsidR="00E31000" w:rsidRDefault="00E31000" w:rsidP="00E31000">
      <w:pPr>
        <w:rPr>
          <w:color w:val="0070C0"/>
          <w:sz w:val="28"/>
          <w:szCs w:val="28"/>
        </w:rPr>
      </w:pPr>
    </w:p>
    <w:p w14:paraId="674CF0E4" w14:textId="0C77C708" w:rsidR="00D5788F" w:rsidRDefault="00D5788F" w:rsidP="00E31000">
      <w:pPr>
        <w:rPr>
          <w:color w:val="0070C0"/>
          <w:sz w:val="40"/>
          <w:szCs w:val="40"/>
        </w:rPr>
      </w:pPr>
      <w:r w:rsidRPr="00D5788F">
        <w:rPr>
          <w:color w:val="0070C0"/>
          <w:sz w:val="40"/>
          <w:szCs w:val="40"/>
        </w:rPr>
        <w:t>Spécifications fonctionnelles</w:t>
      </w:r>
    </w:p>
    <w:p w14:paraId="6A1B3D38" w14:textId="77777777" w:rsidR="00E6297F" w:rsidRDefault="00E6297F" w:rsidP="00E31000">
      <w:pPr>
        <w:rPr>
          <w:color w:val="0070C0"/>
          <w:sz w:val="40"/>
          <w:szCs w:val="40"/>
        </w:rPr>
      </w:pPr>
    </w:p>
    <w:p w14:paraId="2736B319" w14:textId="064EE20F" w:rsidR="00D5788F" w:rsidRDefault="00D5788F" w:rsidP="00E31000">
      <w:pPr>
        <w:rPr>
          <w:sz w:val="28"/>
          <w:szCs w:val="28"/>
        </w:rPr>
      </w:pPr>
      <w:r>
        <w:rPr>
          <w:sz w:val="28"/>
          <w:szCs w:val="28"/>
        </w:rPr>
        <w:t>Le projet porte sur trois volets :</w:t>
      </w:r>
    </w:p>
    <w:p w14:paraId="251AC684" w14:textId="350C8E00" w:rsidR="00E658F5" w:rsidRDefault="00E658F5" w:rsidP="00E658F5">
      <w:pPr>
        <w:rPr>
          <w:rFonts w:cstheme="minorHAnsi"/>
          <w:sz w:val="28"/>
          <w:szCs w:val="28"/>
        </w:rPr>
      </w:pPr>
      <w:r>
        <w:rPr>
          <w:rFonts w:cstheme="minorHAnsi"/>
          <w:sz w:val="28"/>
          <w:szCs w:val="28"/>
        </w:rPr>
        <w:t xml:space="preserve">•Profil client </w:t>
      </w:r>
    </w:p>
    <w:p w14:paraId="3DB05BFC" w14:textId="5FE26863" w:rsidR="00E658F5" w:rsidRDefault="00E658F5" w:rsidP="00E658F5">
      <w:pPr>
        <w:rPr>
          <w:rFonts w:cstheme="minorHAnsi"/>
          <w:sz w:val="28"/>
          <w:szCs w:val="28"/>
        </w:rPr>
      </w:pPr>
      <w:r>
        <w:rPr>
          <w:rFonts w:cstheme="minorHAnsi"/>
          <w:sz w:val="28"/>
          <w:szCs w:val="28"/>
        </w:rPr>
        <w:lastRenderedPageBreak/>
        <w:t xml:space="preserve">•Profil </w:t>
      </w:r>
      <w:r w:rsidR="00DE7D4B">
        <w:rPr>
          <w:rFonts w:cstheme="minorHAnsi"/>
          <w:sz w:val="28"/>
          <w:szCs w:val="28"/>
        </w:rPr>
        <w:t>serveur</w:t>
      </w:r>
      <w:r w:rsidR="009922C5">
        <w:rPr>
          <w:rFonts w:cstheme="minorHAnsi"/>
          <w:sz w:val="28"/>
          <w:szCs w:val="28"/>
        </w:rPr>
        <w:t xml:space="preserve"> </w:t>
      </w:r>
      <w:r w:rsidR="00DE7D4B">
        <w:rPr>
          <w:rFonts w:cstheme="minorHAnsi"/>
          <w:sz w:val="28"/>
          <w:szCs w:val="28"/>
        </w:rPr>
        <w:t>(</w:t>
      </w:r>
      <w:r w:rsidR="009922C5">
        <w:rPr>
          <w:rFonts w:cstheme="minorHAnsi"/>
          <w:sz w:val="28"/>
          <w:szCs w:val="28"/>
        </w:rPr>
        <w:t>qui joue l’intermédiaire entre le client et la base de données)</w:t>
      </w:r>
    </w:p>
    <w:p w14:paraId="64734824" w14:textId="4B4F3DF5" w:rsidR="00B10420" w:rsidRDefault="009922C5" w:rsidP="008F13C9">
      <w:pPr>
        <w:rPr>
          <w:rFonts w:cstheme="minorHAnsi"/>
          <w:sz w:val="28"/>
          <w:szCs w:val="28"/>
        </w:rPr>
      </w:pPr>
      <w:r>
        <w:rPr>
          <w:rFonts w:cstheme="minorHAnsi"/>
          <w:sz w:val="28"/>
          <w:szCs w:val="28"/>
        </w:rPr>
        <w:t>•</w:t>
      </w:r>
      <w:r w:rsidR="004E118D">
        <w:rPr>
          <w:rFonts w:cstheme="minorHAnsi"/>
          <w:sz w:val="28"/>
          <w:szCs w:val="28"/>
        </w:rPr>
        <w:t>B</w:t>
      </w:r>
      <w:r w:rsidR="0061677B">
        <w:rPr>
          <w:rFonts w:cstheme="minorHAnsi"/>
          <w:sz w:val="28"/>
          <w:szCs w:val="28"/>
        </w:rPr>
        <w:t>ase de</w:t>
      </w:r>
      <w:r w:rsidR="004E118D">
        <w:rPr>
          <w:rFonts w:cstheme="minorHAnsi"/>
          <w:sz w:val="28"/>
          <w:szCs w:val="28"/>
        </w:rPr>
        <w:t xml:space="preserve"> données</w:t>
      </w:r>
    </w:p>
    <w:p w14:paraId="258AA2F7" w14:textId="5053E6FF" w:rsidR="009922C5" w:rsidRDefault="00B10420" w:rsidP="00E658F5">
      <w:pPr>
        <w:rPr>
          <w:rFonts w:cstheme="minorHAnsi"/>
          <w:color w:val="70AD47" w:themeColor="accent6"/>
          <w:sz w:val="32"/>
          <w:szCs w:val="32"/>
          <w:u w:val="single"/>
        </w:rPr>
      </w:pPr>
      <w:r w:rsidRPr="00B10420">
        <w:rPr>
          <w:rFonts w:cstheme="minorHAnsi"/>
          <w:color w:val="70AD47" w:themeColor="accent6"/>
          <w:sz w:val="32"/>
          <w:szCs w:val="32"/>
          <w:u w:val="single"/>
        </w:rPr>
        <w:t>Profil client </w:t>
      </w:r>
    </w:p>
    <w:p w14:paraId="57D6EAB3" w14:textId="41A47C1B" w:rsidR="0040023E" w:rsidRDefault="00125557" w:rsidP="00E658F5">
      <w:pPr>
        <w:rPr>
          <w:rFonts w:cstheme="minorHAnsi"/>
          <w:sz w:val="28"/>
          <w:szCs w:val="28"/>
        </w:rPr>
      </w:pPr>
      <w:r w:rsidRPr="00757866">
        <w:rPr>
          <w:rFonts w:cstheme="minorHAnsi"/>
          <w:sz w:val="28"/>
          <w:szCs w:val="28"/>
        </w:rPr>
        <w:t xml:space="preserve">A travers cette </w:t>
      </w:r>
      <w:r w:rsidR="00A77DDD" w:rsidRPr="00757866">
        <w:rPr>
          <w:rFonts w:cstheme="minorHAnsi"/>
          <w:sz w:val="28"/>
          <w:szCs w:val="28"/>
        </w:rPr>
        <w:t>application, le</w:t>
      </w:r>
      <w:r w:rsidR="00B10420" w:rsidRPr="00757866">
        <w:rPr>
          <w:rFonts w:cstheme="minorHAnsi"/>
          <w:sz w:val="28"/>
          <w:szCs w:val="28"/>
        </w:rPr>
        <w:t xml:space="preserve"> client </w:t>
      </w:r>
      <w:r w:rsidRPr="00757866">
        <w:rPr>
          <w:rFonts w:cstheme="minorHAnsi"/>
          <w:sz w:val="28"/>
          <w:szCs w:val="28"/>
        </w:rPr>
        <w:t>est capable de</w:t>
      </w:r>
      <w:r w:rsidR="0040023E">
        <w:rPr>
          <w:rFonts w:cstheme="minorHAnsi"/>
          <w:sz w:val="28"/>
          <w:szCs w:val="28"/>
        </w:rPr>
        <w:t> :</w:t>
      </w:r>
    </w:p>
    <w:p w14:paraId="5E39FF22" w14:textId="03F94932" w:rsidR="007665A6" w:rsidRDefault="007665A6" w:rsidP="00E658F5">
      <w:pPr>
        <w:rPr>
          <w:rFonts w:cstheme="minorHAnsi"/>
          <w:sz w:val="28"/>
          <w:szCs w:val="28"/>
        </w:rPr>
      </w:pPr>
      <w:r>
        <w:rPr>
          <w:rFonts w:cstheme="minorHAnsi"/>
          <w:sz w:val="28"/>
          <w:szCs w:val="28"/>
        </w:rPr>
        <w:t>•S’authentifier</w:t>
      </w:r>
    </w:p>
    <w:p w14:paraId="0C2F4B6F" w14:textId="01ECFC23" w:rsidR="0040023E" w:rsidRDefault="008F13C9" w:rsidP="00E658F5">
      <w:pPr>
        <w:rPr>
          <w:rFonts w:cstheme="minorHAnsi"/>
          <w:sz w:val="28"/>
          <w:szCs w:val="28"/>
        </w:rPr>
      </w:pPr>
      <w:r>
        <w:rPr>
          <w:rFonts w:cstheme="minorHAnsi"/>
          <w:sz w:val="28"/>
          <w:szCs w:val="28"/>
        </w:rPr>
        <w:t>•</w:t>
      </w:r>
      <w:r w:rsidR="00125557" w:rsidRPr="00757866">
        <w:rPr>
          <w:rFonts w:cstheme="minorHAnsi"/>
          <w:sz w:val="28"/>
          <w:szCs w:val="28"/>
        </w:rPr>
        <w:t xml:space="preserve"> </w:t>
      </w:r>
      <w:r>
        <w:rPr>
          <w:rFonts w:cstheme="minorHAnsi"/>
          <w:sz w:val="28"/>
          <w:szCs w:val="28"/>
        </w:rPr>
        <w:t>F</w:t>
      </w:r>
      <w:r w:rsidR="00125557" w:rsidRPr="00757866">
        <w:rPr>
          <w:rFonts w:cstheme="minorHAnsi"/>
          <w:sz w:val="28"/>
          <w:szCs w:val="28"/>
        </w:rPr>
        <w:t xml:space="preserve">aire des transactions </w:t>
      </w:r>
      <w:r w:rsidR="00757866" w:rsidRPr="00757866">
        <w:rPr>
          <w:rFonts w:cstheme="minorHAnsi"/>
          <w:sz w:val="28"/>
          <w:szCs w:val="28"/>
        </w:rPr>
        <w:t>bancaires (</w:t>
      </w:r>
      <w:r w:rsidR="0073681A" w:rsidRPr="00757866">
        <w:rPr>
          <w:rFonts w:cstheme="minorHAnsi"/>
          <w:sz w:val="28"/>
          <w:szCs w:val="28"/>
        </w:rPr>
        <w:t xml:space="preserve">ajout, retrait) </w:t>
      </w:r>
    </w:p>
    <w:p w14:paraId="117BE813" w14:textId="2FB437CD" w:rsidR="00B10420" w:rsidRPr="00757866" w:rsidRDefault="008F13C9" w:rsidP="00E658F5">
      <w:pPr>
        <w:rPr>
          <w:rFonts w:cstheme="minorHAnsi"/>
          <w:sz w:val="28"/>
          <w:szCs w:val="28"/>
        </w:rPr>
      </w:pPr>
      <w:r>
        <w:rPr>
          <w:rFonts w:cstheme="minorHAnsi"/>
          <w:sz w:val="28"/>
          <w:szCs w:val="28"/>
        </w:rPr>
        <w:t>• Recevoir</w:t>
      </w:r>
      <w:r w:rsidR="00BC33AD" w:rsidRPr="00757866">
        <w:rPr>
          <w:rFonts w:cstheme="minorHAnsi"/>
          <w:sz w:val="28"/>
          <w:szCs w:val="28"/>
        </w:rPr>
        <w:t xml:space="preserve"> </w:t>
      </w:r>
      <w:r w:rsidR="00BC33AD">
        <w:rPr>
          <w:rFonts w:cstheme="minorHAnsi"/>
          <w:sz w:val="28"/>
          <w:szCs w:val="28"/>
        </w:rPr>
        <w:t xml:space="preserve">une </w:t>
      </w:r>
      <w:r w:rsidR="00BC33AD" w:rsidRPr="00757866">
        <w:rPr>
          <w:rFonts w:cstheme="minorHAnsi"/>
          <w:sz w:val="28"/>
          <w:szCs w:val="28"/>
        </w:rPr>
        <w:t>facture</w:t>
      </w:r>
      <w:r w:rsidR="00A77DDD" w:rsidRPr="00757866">
        <w:rPr>
          <w:rFonts w:cstheme="minorHAnsi"/>
          <w:sz w:val="28"/>
          <w:szCs w:val="28"/>
        </w:rPr>
        <w:t xml:space="preserve"> </w:t>
      </w:r>
      <w:r w:rsidR="00BC33AD">
        <w:rPr>
          <w:rFonts w:cstheme="minorHAnsi"/>
          <w:sz w:val="28"/>
          <w:szCs w:val="28"/>
        </w:rPr>
        <w:t>à la fin de chaque transaction</w:t>
      </w:r>
      <w:r w:rsidR="0073681A" w:rsidRPr="00757866">
        <w:rPr>
          <w:rFonts w:cstheme="minorHAnsi"/>
          <w:sz w:val="28"/>
          <w:szCs w:val="28"/>
        </w:rPr>
        <w:t>.</w:t>
      </w:r>
    </w:p>
    <w:p w14:paraId="698AABA9" w14:textId="3DD1AAFD" w:rsidR="00757866" w:rsidRDefault="00757866" w:rsidP="00E658F5">
      <w:pPr>
        <w:rPr>
          <w:rFonts w:cstheme="minorHAnsi"/>
          <w:color w:val="70AD47" w:themeColor="accent6"/>
          <w:sz w:val="32"/>
          <w:szCs w:val="32"/>
          <w:u w:val="single"/>
        </w:rPr>
      </w:pPr>
      <w:r w:rsidRPr="00757866">
        <w:rPr>
          <w:rFonts w:cstheme="minorHAnsi"/>
          <w:color w:val="70AD47" w:themeColor="accent6"/>
          <w:sz w:val="32"/>
          <w:szCs w:val="32"/>
          <w:u w:val="single"/>
        </w:rPr>
        <w:t>Profil serveur </w:t>
      </w:r>
    </w:p>
    <w:p w14:paraId="6FBDE385" w14:textId="3A69E167" w:rsidR="00757866" w:rsidRDefault="00715028" w:rsidP="00E658F5">
      <w:pPr>
        <w:rPr>
          <w:rFonts w:cstheme="minorHAnsi"/>
          <w:sz w:val="28"/>
          <w:szCs w:val="28"/>
        </w:rPr>
      </w:pPr>
      <w:r w:rsidRPr="0040023E">
        <w:rPr>
          <w:rFonts w:cstheme="minorHAnsi"/>
          <w:sz w:val="28"/>
          <w:szCs w:val="28"/>
        </w:rPr>
        <w:t xml:space="preserve">Le serveur est capable </w:t>
      </w:r>
      <w:r w:rsidR="0040023E">
        <w:rPr>
          <w:rFonts w:cstheme="minorHAnsi"/>
          <w:sz w:val="28"/>
          <w:szCs w:val="28"/>
        </w:rPr>
        <w:t>de :</w:t>
      </w:r>
    </w:p>
    <w:p w14:paraId="0AF90104" w14:textId="6BFC1AFE" w:rsidR="00B146F9" w:rsidRDefault="00B146F9" w:rsidP="00E658F5">
      <w:pPr>
        <w:rPr>
          <w:rFonts w:cstheme="minorHAnsi"/>
          <w:sz w:val="28"/>
          <w:szCs w:val="28"/>
        </w:rPr>
      </w:pPr>
      <w:r>
        <w:rPr>
          <w:rFonts w:cstheme="minorHAnsi"/>
          <w:sz w:val="28"/>
          <w:szCs w:val="28"/>
        </w:rPr>
        <w:t>•</w:t>
      </w:r>
      <w:r w:rsidR="007665A6">
        <w:rPr>
          <w:rFonts w:cstheme="minorHAnsi"/>
          <w:sz w:val="28"/>
          <w:szCs w:val="28"/>
        </w:rPr>
        <w:t>S’authentifier</w:t>
      </w:r>
    </w:p>
    <w:p w14:paraId="4B236A14" w14:textId="593B1FFE" w:rsidR="008F13C9" w:rsidRDefault="008F13C9" w:rsidP="00E658F5">
      <w:pPr>
        <w:rPr>
          <w:rFonts w:cstheme="minorHAnsi"/>
          <w:sz w:val="28"/>
          <w:szCs w:val="28"/>
        </w:rPr>
      </w:pPr>
      <w:r>
        <w:rPr>
          <w:rFonts w:cstheme="minorHAnsi"/>
          <w:sz w:val="28"/>
          <w:szCs w:val="28"/>
        </w:rPr>
        <w:t xml:space="preserve">• </w:t>
      </w:r>
      <w:r w:rsidR="00A66531" w:rsidRPr="00A66531">
        <w:rPr>
          <w:rFonts w:cstheme="minorHAnsi"/>
          <w:sz w:val="28"/>
          <w:szCs w:val="28"/>
        </w:rPr>
        <w:t>Consulter la liste des comptes</w:t>
      </w:r>
    </w:p>
    <w:p w14:paraId="1772B162" w14:textId="41A571B8" w:rsidR="008F13C9" w:rsidRDefault="008F13C9" w:rsidP="00E658F5">
      <w:pPr>
        <w:rPr>
          <w:rFonts w:cstheme="minorHAnsi"/>
          <w:sz w:val="28"/>
          <w:szCs w:val="28"/>
        </w:rPr>
      </w:pPr>
      <w:r>
        <w:rPr>
          <w:rFonts w:cstheme="minorHAnsi"/>
          <w:sz w:val="28"/>
          <w:szCs w:val="28"/>
        </w:rPr>
        <w:t>•</w:t>
      </w:r>
      <w:r w:rsidR="00A66531">
        <w:rPr>
          <w:rFonts w:cstheme="minorHAnsi"/>
          <w:sz w:val="28"/>
          <w:szCs w:val="28"/>
        </w:rPr>
        <w:t xml:space="preserve"> </w:t>
      </w:r>
      <w:r w:rsidR="00A66531" w:rsidRPr="00A66531">
        <w:rPr>
          <w:rFonts w:cstheme="minorHAnsi"/>
          <w:sz w:val="28"/>
          <w:szCs w:val="28"/>
        </w:rPr>
        <w:t>Consulter la facture d’un compte</w:t>
      </w:r>
    </w:p>
    <w:p w14:paraId="799AFE7C" w14:textId="710F0721" w:rsidR="008F13C9" w:rsidRDefault="008F13C9" w:rsidP="00E658F5">
      <w:pPr>
        <w:rPr>
          <w:rFonts w:cstheme="minorHAnsi"/>
          <w:sz w:val="28"/>
          <w:szCs w:val="28"/>
        </w:rPr>
      </w:pPr>
      <w:r>
        <w:rPr>
          <w:rFonts w:cstheme="minorHAnsi"/>
          <w:sz w:val="28"/>
          <w:szCs w:val="28"/>
        </w:rPr>
        <w:t>•</w:t>
      </w:r>
      <w:r w:rsidR="0002189D">
        <w:rPr>
          <w:rFonts w:cstheme="minorHAnsi"/>
          <w:sz w:val="28"/>
          <w:szCs w:val="28"/>
        </w:rPr>
        <w:t xml:space="preserve"> </w:t>
      </w:r>
      <w:r w:rsidR="0002189D" w:rsidRPr="0002189D">
        <w:rPr>
          <w:rFonts w:cstheme="minorHAnsi"/>
          <w:sz w:val="28"/>
          <w:szCs w:val="28"/>
        </w:rPr>
        <w:t>Consulter l’historique des transactions</w:t>
      </w:r>
    </w:p>
    <w:p w14:paraId="37D74607" w14:textId="5568A731" w:rsidR="008F13C9" w:rsidRPr="0063550A" w:rsidRDefault="00A57BB4" w:rsidP="00E658F5">
      <w:pPr>
        <w:rPr>
          <w:rFonts w:cstheme="minorHAnsi"/>
          <w:color w:val="70AD47" w:themeColor="accent6"/>
          <w:sz w:val="32"/>
          <w:szCs w:val="32"/>
        </w:rPr>
      </w:pPr>
      <w:r w:rsidRPr="0063550A">
        <w:rPr>
          <w:rFonts w:cstheme="minorHAnsi"/>
          <w:color w:val="70AD47" w:themeColor="accent6"/>
          <w:sz w:val="32"/>
          <w:szCs w:val="32"/>
          <w:u w:val="single"/>
        </w:rPr>
        <w:t>Base de données </w:t>
      </w:r>
    </w:p>
    <w:p w14:paraId="4A3DB160" w14:textId="57203DBE" w:rsidR="00336DE8" w:rsidRDefault="00532FC9" w:rsidP="00336DE8">
      <w:pPr>
        <w:rPr>
          <w:rFonts w:cstheme="minorHAnsi"/>
          <w:sz w:val="28"/>
          <w:szCs w:val="28"/>
        </w:rPr>
      </w:pPr>
      <w:r>
        <w:rPr>
          <w:rFonts w:cstheme="minorHAnsi"/>
          <w:sz w:val="28"/>
          <w:szCs w:val="28"/>
        </w:rPr>
        <w:t xml:space="preserve">Accédé uniquement par le serveur </w:t>
      </w:r>
      <w:r w:rsidR="001D329A">
        <w:rPr>
          <w:rFonts w:cstheme="minorHAnsi"/>
          <w:sz w:val="28"/>
          <w:szCs w:val="28"/>
        </w:rPr>
        <w:t xml:space="preserve">afin de récupérer les données </w:t>
      </w:r>
      <w:r w:rsidR="00F32C62">
        <w:rPr>
          <w:rFonts w:cstheme="minorHAnsi"/>
          <w:sz w:val="28"/>
          <w:szCs w:val="28"/>
        </w:rPr>
        <w:t xml:space="preserve">nécessaires pour traiter </w:t>
      </w:r>
      <w:r w:rsidR="00336DE8">
        <w:rPr>
          <w:rFonts w:cstheme="minorHAnsi"/>
          <w:sz w:val="28"/>
          <w:szCs w:val="28"/>
        </w:rPr>
        <w:t>les requêtes provenues</w:t>
      </w:r>
      <w:r>
        <w:rPr>
          <w:rFonts w:cstheme="minorHAnsi"/>
          <w:sz w:val="28"/>
          <w:szCs w:val="28"/>
        </w:rPr>
        <w:t xml:space="preserve"> </w:t>
      </w:r>
      <w:r w:rsidR="00FB6292">
        <w:rPr>
          <w:rFonts w:cstheme="minorHAnsi"/>
          <w:sz w:val="28"/>
          <w:szCs w:val="28"/>
        </w:rPr>
        <w:t>du client</w:t>
      </w:r>
      <w:r w:rsidR="007A5EB2">
        <w:rPr>
          <w:rFonts w:cstheme="minorHAnsi"/>
          <w:sz w:val="28"/>
          <w:szCs w:val="28"/>
        </w:rPr>
        <w:t xml:space="preserve"> et sachant que le </w:t>
      </w:r>
      <w:r w:rsidR="00563418">
        <w:rPr>
          <w:rFonts w:cstheme="minorHAnsi"/>
          <w:sz w:val="28"/>
          <w:szCs w:val="28"/>
        </w:rPr>
        <w:t>serveur n’a pas accès direct</w:t>
      </w:r>
      <w:r w:rsidR="00336DE8">
        <w:rPr>
          <w:rFonts w:cstheme="minorHAnsi"/>
          <w:sz w:val="28"/>
          <w:szCs w:val="28"/>
        </w:rPr>
        <w:t xml:space="preserve"> et total à</w:t>
      </w:r>
      <w:r w:rsidR="00563418">
        <w:rPr>
          <w:rFonts w:cstheme="minorHAnsi"/>
          <w:sz w:val="28"/>
          <w:szCs w:val="28"/>
        </w:rPr>
        <w:t xml:space="preserve"> la base de donnée</w:t>
      </w:r>
      <w:r w:rsidR="00336DE8">
        <w:rPr>
          <w:rFonts w:cstheme="minorHAnsi"/>
          <w:sz w:val="28"/>
          <w:szCs w:val="28"/>
        </w:rPr>
        <w:t>s.</w:t>
      </w:r>
    </w:p>
    <w:p w14:paraId="0AED9411" w14:textId="5756152F" w:rsidR="00B37640" w:rsidRDefault="00B37640" w:rsidP="00336DE8">
      <w:pPr>
        <w:rPr>
          <w:rFonts w:cstheme="minorHAnsi"/>
          <w:sz w:val="28"/>
          <w:szCs w:val="28"/>
        </w:rPr>
      </w:pPr>
    </w:p>
    <w:p w14:paraId="32058069" w14:textId="3F0CD889" w:rsidR="00B37640" w:rsidRDefault="00B37640" w:rsidP="00B37640">
      <w:pPr>
        <w:rPr>
          <w:color w:val="0070C0"/>
          <w:sz w:val="40"/>
          <w:szCs w:val="40"/>
        </w:rPr>
      </w:pPr>
      <w:r w:rsidRPr="00D5788F">
        <w:rPr>
          <w:color w:val="0070C0"/>
          <w:sz w:val="40"/>
          <w:szCs w:val="40"/>
        </w:rPr>
        <w:t xml:space="preserve">Spécifications </w:t>
      </w:r>
      <w:r w:rsidR="00993359">
        <w:rPr>
          <w:color w:val="0070C0"/>
          <w:sz w:val="40"/>
          <w:szCs w:val="40"/>
        </w:rPr>
        <w:t xml:space="preserve">non </w:t>
      </w:r>
      <w:r w:rsidRPr="00D5788F">
        <w:rPr>
          <w:color w:val="0070C0"/>
          <w:sz w:val="40"/>
          <w:szCs w:val="40"/>
        </w:rPr>
        <w:t>fonctionnelles</w:t>
      </w:r>
    </w:p>
    <w:p w14:paraId="6ADBC740" w14:textId="77777777" w:rsidR="00E6297F" w:rsidRDefault="00E6297F" w:rsidP="00B37640">
      <w:pPr>
        <w:rPr>
          <w:color w:val="0070C0"/>
          <w:sz w:val="40"/>
          <w:szCs w:val="40"/>
        </w:rPr>
      </w:pPr>
    </w:p>
    <w:p w14:paraId="791634F6" w14:textId="1143EC23" w:rsidR="007D1188" w:rsidRDefault="007D1188" w:rsidP="00336DE8">
      <w:pPr>
        <w:rPr>
          <w:sz w:val="28"/>
          <w:szCs w:val="28"/>
        </w:rPr>
      </w:pPr>
      <w:r w:rsidRPr="007D1188">
        <w:rPr>
          <w:sz w:val="28"/>
          <w:szCs w:val="28"/>
        </w:rPr>
        <w:t>Les besoins non fonctionnels décrivent toutes les contraintes techniques, ergonomiques et esthétiques auxquelles est soumis le système pour sa réalisation et pour son bon fonctionnement. Et ce qui concerne notre application, nous avons dégagé les besoins suivants :</w:t>
      </w:r>
    </w:p>
    <w:p w14:paraId="224EB8EA" w14:textId="77777777" w:rsidR="007D1188" w:rsidRDefault="007D1188" w:rsidP="00336DE8">
      <w:pPr>
        <w:rPr>
          <w:sz w:val="28"/>
          <w:szCs w:val="28"/>
        </w:rPr>
      </w:pPr>
      <w:r w:rsidRPr="002724FD">
        <w:rPr>
          <w:color w:val="FF0000"/>
          <w:sz w:val="28"/>
          <w:szCs w:val="28"/>
        </w:rPr>
        <w:t xml:space="preserve"> - La disponibilité : </w:t>
      </w:r>
      <w:r w:rsidRPr="007D1188">
        <w:rPr>
          <w:sz w:val="28"/>
          <w:szCs w:val="28"/>
        </w:rPr>
        <w:t xml:space="preserve">l’application doit être disponible pour être utilisé par n’importe quel utilisateur. </w:t>
      </w:r>
    </w:p>
    <w:p w14:paraId="6A1DDCDC" w14:textId="77777777" w:rsidR="007D1188" w:rsidRDefault="007D1188" w:rsidP="00336DE8">
      <w:pPr>
        <w:rPr>
          <w:sz w:val="28"/>
          <w:szCs w:val="28"/>
        </w:rPr>
      </w:pPr>
      <w:r w:rsidRPr="002724FD">
        <w:rPr>
          <w:color w:val="FF0000"/>
          <w:sz w:val="28"/>
          <w:szCs w:val="28"/>
        </w:rPr>
        <w:t xml:space="preserve">- La sécurité de l’accès aux informations critiques : </w:t>
      </w:r>
      <w:r w:rsidRPr="007D1188">
        <w:rPr>
          <w:sz w:val="28"/>
          <w:szCs w:val="28"/>
        </w:rPr>
        <w:t xml:space="preserve">nous devons prendre en considération la confidentialité des données de clients surtout au niveau de </w:t>
      </w:r>
      <w:r w:rsidRPr="007D1188">
        <w:rPr>
          <w:sz w:val="28"/>
          <w:szCs w:val="28"/>
        </w:rPr>
        <w:lastRenderedPageBreak/>
        <w:t>l’authentification. Pour cela nous devons restreindre l’accès à ces informations à l’administrateur.</w:t>
      </w:r>
    </w:p>
    <w:p w14:paraId="63A197E2" w14:textId="77777777" w:rsidR="002724FD" w:rsidRDefault="007D1188" w:rsidP="00336DE8">
      <w:pPr>
        <w:rPr>
          <w:sz w:val="28"/>
          <w:szCs w:val="28"/>
        </w:rPr>
      </w:pPr>
      <w:r w:rsidRPr="007D1188">
        <w:rPr>
          <w:sz w:val="28"/>
          <w:szCs w:val="28"/>
        </w:rPr>
        <w:t xml:space="preserve"> </w:t>
      </w:r>
      <w:r w:rsidRPr="002724FD">
        <w:rPr>
          <w:color w:val="FF0000"/>
          <w:sz w:val="28"/>
          <w:szCs w:val="28"/>
        </w:rPr>
        <w:t xml:space="preserve">- La fiabilité : </w:t>
      </w:r>
      <w:r w:rsidRPr="007D1188">
        <w:rPr>
          <w:sz w:val="28"/>
          <w:szCs w:val="28"/>
        </w:rPr>
        <w:t xml:space="preserve">les données fournies par l’application doivent être fiables. </w:t>
      </w:r>
    </w:p>
    <w:p w14:paraId="4D7E1C4A" w14:textId="79844D97" w:rsidR="007D1188" w:rsidRDefault="007D1188" w:rsidP="00336DE8">
      <w:pPr>
        <w:rPr>
          <w:sz w:val="28"/>
          <w:szCs w:val="28"/>
        </w:rPr>
      </w:pPr>
      <w:r w:rsidRPr="002724FD">
        <w:rPr>
          <w:color w:val="FF0000"/>
          <w:sz w:val="28"/>
          <w:szCs w:val="28"/>
        </w:rPr>
        <w:t xml:space="preserve">- La convivialité de l’interface graphique : </w:t>
      </w:r>
      <w:r w:rsidRPr="007D1188">
        <w:rPr>
          <w:sz w:val="28"/>
          <w:szCs w:val="28"/>
        </w:rPr>
        <w:t>l’application doit fournir une interface conviviale et simple pour tout type d’utilisateur car elle présente le premier contact de l’utilisateur avec l’application et par le biais de celle-ci on découvrira ses fonctionnalités.</w:t>
      </w:r>
    </w:p>
    <w:p w14:paraId="57DA0EFD" w14:textId="77777777" w:rsidR="007D1188" w:rsidRDefault="007D1188" w:rsidP="00336DE8">
      <w:pPr>
        <w:rPr>
          <w:sz w:val="28"/>
          <w:szCs w:val="28"/>
        </w:rPr>
      </w:pPr>
      <w:r w:rsidRPr="007D1188">
        <w:rPr>
          <w:sz w:val="28"/>
          <w:szCs w:val="28"/>
        </w:rPr>
        <w:t xml:space="preserve"> </w:t>
      </w:r>
      <w:r w:rsidRPr="002724FD">
        <w:rPr>
          <w:color w:val="FF0000"/>
          <w:sz w:val="28"/>
          <w:szCs w:val="28"/>
        </w:rPr>
        <w:t xml:space="preserve">- Une solution ouverte et évoluée : </w:t>
      </w:r>
      <w:r w:rsidRPr="007D1188">
        <w:rPr>
          <w:sz w:val="28"/>
          <w:szCs w:val="28"/>
        </w:rPr>
        <w:t xml:space="preserve">l’application peut être améliorée par l’ajout d’autres modules pour garantir la souplesse, l’évolutivité et l’ouverture de la solution. </w:t>
      </w:r>
    </w:p>
    <w:p w14:paraId="5D137279" w14:textId="795BE260" w:rsidR="00D86A23" w:rsidRDefault="007D1188" w:rsidP="00D86A23">
      <w:pPr>
        <w:rPr>
          <w:sz w:val="28"/>
          <w:szCs w:val="28"/>
        </w:rPr>
      </w:pPr>
      <w:r w:rsidRPr="00F20533">
        <w:rPr>
          <w:color w:val="FF0000"/>
          <w:sz w:val="28"/>
          <w:szCs w:val="28"/>
        </w:rPr>
        <w:t xml:space="preserve">- La possibilité de retourner au menu principal </w:t>
      </w:r>
      <w:r w:rsidRPr="00F20533">
        <w:rPr>
          <w:sz w:val="28"/>
          <w:szCs w:val="28"/>
        </w:rPr>
        <w:t>de</w:t>
      </w:r>
      <w:r w:rsidRPr="00F20533">
        <w:rPr>
          <w:color w:val="FF0000"/>
          <w:sz w:val="28"/>
          <w:szCs w:val="28"/>
        </w:rPr>
        <w:t xml:space="preserve"> </w:t>
      </w:r>
      <w:r w:rsidRPr="007D1188">
        <w:rPr>
          <w:sz w:val="28"/>
          <w:szCs w:val="28"/>
        </w:rPr>
        <w:t>l’application à partir de n’importe quelle fenêtre de celle-ci.</w:t>
      </w:r>
    </w:p>
    <w:p w14:paraId="55086B65" w14:textId="77777777" w:rsidR="00E6297F" w:rsidRDefault="00E6297F" w:rsidP="00D86A23">
      <w:pPr>
        <w:rPr>
          <w:rFonts w:cstheme="minorHAnsi"/>
          <w:sz w:val="36"/>
          <w:szCs w:val="36"/>
        </w:rPr>
      </w:pPr>
    </w:p>
    <w:p w14:paraId="3971B221" w14:textId="60C309DF" w:rsidR="008A74A9" w:rsidRDefault="00D86A23" w:rsidP="008A74A9">
      <w:pPr>
        <w:rPr>
          <w:rFonts w:cstheme="minorHAnsi"/>
          <w:color w:val="4472C4" w:themeColor="accent1"/>
          <w:sz w:val="40"/>
          <w:szCs w:val="40"/>
        </w:rPr>
      </w:pPr>
      <w:r w:rsidRPr="00D86A23">
        <w:rPr>
          <w:rFonts w:cstheme="minorHAnsi"/>
          <w:color w:val="4472C4" w:themeColor="accent1"/>
          <w:sz w:val="40"/>
          <w:szCs w:val="40"/>
        </w:rPr>
        <w:t>Réalisation</w:t>
      </w:r>
    </w:p>
    <w:p w14:paraId="7767F0E5" w14:textId="4936D66F" w:rsidR="00336DE8" w:rsidRDefault="00E11777" w:rsidP="00620EEF">
      <w:pPr>
        <w:rPr>
          <w:sz w:val="28"/>
          <w:szCs w:val="28"/>
        </w:rPr>
      </w:pPr>
      <w:r w:rsidRPr="00E11777">
        <w:rPr>
          <w:sz w:val="28"/>
          <w:szCs w:val="28"/>
        </w:rPr>
        <w:t xml:space="preserve">Cette partie constitue le dernier volet de ce rapport. Après avoir terminé la phase de spécification et </w:t>
      </w:r>
      <w:r>
        <w:rPr>
          <w:sz w:val="28"/>
          <w:szCs w:val="28"/>
        </w:rPr>
        <w:t>« </w:t>
      </w:r>
      <w:r w:rsidRPr="00E11777">
        <w:rPr>
          <w:sz w:val="28"/>
          <w:szCs w:val="28"/>
        </w:rPr>
        <w:t>conception</w:t>
      </w:r>
      <w:r>
        <w:rPr>
          <w:sz w:val="28"/>
          <w:szCs w:val="28"/>
        </w:rPr>
        <w:t> »</w:t>
      </w:r>
      <w:r w:rsidRPr="00E11777">
        <w:rPr>
          <w:sz w:val="28"/>
          <w:szCs w:val="28"/>
        </w:rPr>
        <w:t>, la solution étant déjà choisie et étudiée, il nous reste que de se décider dans quel environnement nous allons travailler, exposer les choix techniques utilisés et le langage adopté, et présenter l’implémentation et les tests réalisés.</w:t>
      </w:r>
    </w:p>
    <w:p w14:paraId="6F82D57A" w14:textId="77777777" w:rsidR="00026825" w:rsidRDefault="00026825" w:rsidP="00257D76">
      <w:pPr>
        <w:rPr>
          <w:rFonts w:cstheme="minorHAnsi"/>
          <w:color w:val="4472C4" w:themeColor="accent1"/>
          <w:sz w:val="56"/>
          <w:szCs w:val="56"/>
        </w:rPr>
      </w:pPr>
    </w:p>
    <w:p w14:paraId="4427700F" w14:textId="0080FD52" w:rsidR="00257D76" w:rsidRDefault="00AC3408" w:rsidP="00257D76">
      <w:pPr>
        <w:rPr>
          <w:rFonts w:cstheme="minorHAnsi"/>
          <w:color w:val="70AD47" w:themeColor="accent6"/>
          <w:sz w:val="32"/>
          <w:szCs w:val="32"/>
          <w:u w:val="single"/>
        </w:rPr>
      </w:pPr>
      <w:r w:rsidRPr="00AC3408">
        <w:rPr>
          <w:rFonts w:cstheme="minorHAnsi"/>
          <w:color w:val="70AD47" w:themeColor="accent6"/>
          <w:sz w:val="32"/>
          <w:szCs w:val="32"/>
          <w:u w:val="single"/>
        </w:rPr>
        <w:t>Choix Technique</w:t>
      </w:r>
    </w:p>
    <w:p w14:paraId="45A59377" w14:textId="43AAB4DF" w:rsidR="005356E3" w:rsidRDefault="00E97736" w:rsidP="000F5CD1">
      <w:pPr>
        <w:rPr>
          <w:rFonts w:cstheme="minorHAnsi"/>
          <w:color w:val="FF0000"/>
          <w:sz w:val="32"/>
          <w:szCs w:val="32"/>
        </w:rPr>
      </w:pPr>
      <w:r w:rsidRPr="00FF2A0D">
        <w:rPr>
          <w:rFonts w:cstheme="minorHAnsi"/>
          <w:color w:val="FF0000"/>
          <w:sz w:val="32"/>
          <w:szCs w:val="32"/>
        </w:rPr>
        <w:t>•choix du langage de programmation </w:t>
      </w:r>
    </w:p>
    <w:p w14:paraId="297C4779" w14:textId="41A64497" w:rsidR="00EC7E64" w:rsidRDefault="00CE2B83" w:rsidP="00620EEF">
      <w:pPr>
        <w:rPr>
          <w:sz w:val="28"/>
          <w:szCs w:val="28"/>
        </w:rPr>
      </w:pPr>
      <w:r w:rsidRPr="00670447">
        <w:rPr>
          <w:sz w:val="28"/>
          <w:szCs w:val="28"/>
          <w:highlight w:val="yellow"/>
        </w:rPr>
        <w:t>Python</w:t>
      </w:r>
      <w:r w:rsidRPr="00CE2B83">
        <w:rPr>
          <w:sz w:val="28"/>
          <w:szCs w:val="28"/>
        </w:rPr>
        <w:t xml:space="preserve"> e</w:t>
      </w:r>
      <w:r>
        <w:rPr>
          <w:sz w:val="28"/>
          <w:szCs w:val="28"/>
        </w:rPr>
        <w:t>s</w:t>
      </w:r>
      <w:r w:rsidRPr="00CE2B83">
        <w:rPr>
          <w:sz w:val="28"/>
          <w:szCs w:val="28"/>
        </w:rPr>
        <w:t>t non seulement un langage de programmation puissant conçu pour être sûr, inter plateformes et international, mais aussi un environnement de développement qui est continuellement étendu pour fournir des nouvelles caractéristiques et des bibliothèques permettant de gérer de manière élégante des problèmes traditionnellement complexes dans les langages de programmation classiques</w:t>
      </w:r>
      <w:r w:rsidR="00F04AB8">
        <w:rPr>
          <w:sz w:val="28"/>
          <w:szCs w:val="28"/>
        </w:rPr>
        <w:t xml:space="preserve"> tels que </w:t>
      </w:r>
      <w:r w:rsidR="00F04AB8" w:rsidRPr="00F04AB8">
        <w:rPr>
          <w:sz w:val="28"/>
          <w:szCs w:val="28"/>
          <w:highlight w:val="yellow"/>
        </w:rPr>
        <w:t>le langage c</w:t>
      </w:r>
      <w:r w:rsidR="00F04AB8">
        <w:rPr>
          <w:sz w:val="28"/>
          <w:szCs w:val="28"/>
        </w:rPr>
        <w:t xml:space="preserve"> </w:t>
      </w:r>
      <w:r w:rsidRPr="00CE2B83">
        <w:rPr>
          <w:sz w:val="28"/>
          <w:szCs w:val="28"/>
        </w:rPr>
        <w:t>, tels que le multithreading, les accès aux bases des données, la programmation réseau, l’informatique répartie.</w:t>
      </w:r>
    </w:p>
    <w:p w14:paraId="22A220D6" w14:textId="7019787C" w:rsidR="00670447" w:rsidRPr="00743C57" w:rsidRDefault="00670447" w:rsidP="00620EEF">
      <w:pPr>
        <w:rPr>
          <w:rFonts w:cstheme="minorHAnsi"/>
          <w:sz w:val="28"/>
          <w:szCs w:val="28"/>
        </w:rPr>
      </w:pPr>
      <w:r w:rsidRPr="00743C57">
        <w:rPr>
          <w:rFonts w:cstheme="minorHAnsi"/>
          <w:sz w:val="28"/>
          <w:szCs w:val="28"/>
        </w:rPr>
        <w:lastRenderedPageBreak/>
        <w:t xml:space="preserve">Aussi dans ce </w:t>
      </w:r>
      <w:r w:rsidR="005356E3" w:rsidRPr="00743C57">
        <w:rPr>
          <w:rFonts w:cstheme="minorHAnsi"/>
          <w:sz w:val="28"/>
          <w:szCs w:val="28"/>
        </w:rPr>
        <w:t>projet,</w:t>
      </w:r>
      <w:r w:rsidRPr="00743C57">
        <w:rPr>
          <w:rFonts w:cstheme="minorHAnsi"/>
          <w:sz w:val="28"/>
          <w:szCs w:val="28"/>
        </w:rPr>
        <w:t xml:space="preserve"> </w:t>
      </w:r>
      <w:r w:rsidRPr="00743C57">
        <w:rPr>
          <w:rFonts w:cstheme="minorHAnsi"/>
          <w:sz w:val="28"/>
          <w:szCs w:val="28"/>
          <w:highlight w:val="yellow"/>
        </w:rPr>
        <w:t>Kivy</w:t>
      </w:r>
      <w:r w:rsidRPr="00743C57">
        <w:rPr>
          <w:rFonts w:cstheme="minorHAnsi"/>
          <w:sz w:val="28"/>
          <w:szCs w:val="28"/>
        </w:rPr>
        <w:t xml:space="preserve"> </w:t>
      </w:r>
      <w:r w:rsidR="00952114" w:rsidRPr="00743C57">
        <w:rPr>
          <w:rFonts w:cstheme="minorHAnsi"/>
          <w:sz w:val="28"/>
          <w:szCs w:val="28"/>
        </w:rPr>
        <w:t>est</w:t>
      </w:r>
      <w:r w:rsidR="003D4CAB" w:rsidRPr="00743C57">
        <w:rPr>
          <w:rFonts w:cstheme="minorHAnsi"/>
          <w:sz w:val="28"/>
          <w:szCs w:val="28"/>
        </w:rPr>
        <w:t xml:space="preserve"> fortement choisi grâce à sa réputation et sa souplesse dans l</w:t>
      </w:r>
      <w:r w:rsidR="005356E3" w:rsidRPr="00743C57">
        <w:rPr>
          <w:rFonts w:cstheme="minorHAnsi"/>
          <w:sz w:val="28"/>
          <w:szCs w:val="28"/>
        </w:rPr>
        <w:t>’utilisation</w:t>
      </w:r>
      <w:r w:rsidR="003D4CAB" w:rsidRPr="00743C57">
        <w:rPr>
          <w:rFonts w:cstheme="minorHAnsi"/>
          <w:sz w:val="28"/>
          <w:szCs w:val="28"/>
        </w:rPr>
        <w:t>.</w:t>
      </w:r>
      <w:r w:rsidR="00952114" w:rsidRPr="00743C57">
        <w:rPr>
          <w:rFonts w:cstheme="minorHAnsi"/>
          <w:sz w:val="28"/>
          <w:szCs w:val="28"/>
        </w:rPr>
        <w:t xml:space="preserve"> </w:t>
      </w:r>
      <w:r w:rsidR="003D4CAB" w:rsidRPr="00743C57">
        <w:rPr>
          <w:rFonts w:cstheme="minorHAnsi"/>
          <w:sz w:val="28"/>
          <w:szCs w:val="28"/>
          <w:shd w:val="clear" w:color="auto" w:fill="FFFFFF"/>
        </w:rPr>
        <w:t xml:space="preserve"> Kivy est un Framework accéléré OpenGL ES 2 pour la création de nouvelles interfaces utilisateur</w:t>
      </w:r>
      <w:r w:rsidR="003D4CAB" w:rsidRPr="00743C57">
        <w:rPr>
          <w:rFonts w:cstheme="minorHAnsi"/>
          <w:sz w:val="28"/>
          <w:szCs w:val="28"/>
        </w:rPr>
        <w:t xml:space="preserve"> en</w:t>
      </w:r>
      <w:r w:rsidR="00952114" w:rsidRPr="00743C57">
        <w:rPr>
          <w:rFonts w:cstheme="minorHAnsi"/>
          <w:sz w:val="28"/>
          <w:szCs w:val="28"/>
        </w:rPr>
        <w:t xml:space="preserve"> python </w:t>
      </w:r>
      <w:r w:rsidRPr="00743C57">
        <w:rPr>
          <w:rFonts w:cstheme="minorHAnsi"/>
          <w:sz w:val="28"/>
          <w:szCs w:val="28"/>
        </w:rPr>
        <w:t xml:space="preserve">est </w:t>
      </w:r>
      <w:r w:rsidR="00931651" w:rsidRPr="00743C57">
        <w:rPr>
          <w:rFonts w:cstheme="minorHAnsi"/>
          <w:sz w:val="28"/>
          <w:szCs w:val="28"/>
        </w:rPr>
        <w:t xml:space="preserve">fortement </w:t>
      </w:r>
      <w:r w:rsidRPr="00743C57">
        <w:rPr>
          <w:rFonts w:cstheme="minorHAnsi"/>
          <w:sz w:val="28"/>
          <w:szCs w:val="28"/>
        </w:rPr>
        <w:t>choisi</w:t>
      </w:r>
      <w:r w:rsidR="003D4CAB" w:rsidRPr="00743C57">
        <w:rPr>
          <w:rFonts w:cstheme="minorHAnsi"/>
          <w:sz w:val="28"/>
          <w:szCs w:val="28"/>
        </w:rPr>
        <w:t>.</w:t>
      </w:r>
      <w:r w:rsidRPr="00743C57">
        <w:rPr>
          <w:rFonts w:cstheme="minorHAnsi"/>
          <w:sz w:val="28"/>
          <w:szCs w:val="28"/>
        </w:rPr>
        <w:t xml:space="preserve"> </w:t>
      </w:r>
    </w:p>
    <w:p w14:paraId="1C3010A1" w14:textId="7AFAB365" w:rsidR="00730C35" w:rsidRDefault="00730C35" w:rsidP="00620EEF">
      <w:pPr>
        <w:rPr>
          <w:sz w:val="28"/>
          <w:szCs w:val="28"/>
        </w:rPr>
      </w:pPr>
    </w:p>
    <w:p w14:paraId="7EC131C2" w14:textId="049DD177" w:rsidR="00730C35" w:rsidRDefault="00730C35" w:rsidP="00620EEF">
      <w:pPr>
        <w:rPr>
          <w:color w:val="FF0000"/>
          <w:sz w:val="32"/>
          <w:szCs w:val="32"/>
        </w:rPr>
      </w:pPr>
      <w:r>
        <w:rPr>
          <w:rFonts w:cstheme="minorHAnsi"/>
          <w:color w:val="FF0000"/>
          <w:sz w:val="32"/>
          <w:szCs w:val="32"/>
        </w:rPr>
        <w:t>•</w:t>
      </w:r>
      <w:r w:rsidRPr="00730C35">
        <w:rPr>
          <w:color w:val="FF0000"/>
          <w:sz w:val="32"/>
          <w:szCs w:val="32"/>
        </w:rPr>
        <w:t>Choix de l’architecture de l’application</w:t>
      </w:r>
    </w:p>
    <w:p w14:paraId="624E3FA7" w14:textId="77777777" w:rsidR="00626CAD" w:rsidRDefault="00EC2EAF" w:rsidP="00113A98">
      <w:pPr>
        <w:rPr>
          <w:sz w:val="28"/>
          <w:szCs w:val="28"/>
        </w:rPr>
      </w:pPr>
      <w:r w:rsidRPr="00EC2EAF">
        <w:rPr>
          <w:sz w:val="28"/>
          <w:szCs w:val="28"/>
          <w:highlight w:val="yellow"/>
        </w:rPr>
        <w:t>Client/Serveur</w:t>
      </w:r>
      <w:r>
        <w:rPr>
          <w:sz w:val="28"/>
          <w:szCs w:val="28"/>
        </w:rPr>
        <w:t xml:space="preserve"> </w:t>
      </w:r>
    </w:p>
    <w:p w14:paraId="02600D91" w14:textId="0AF7DFB8" w:rsidR="00113A98" w:rsidRDefault="00EC2EAF" w:rsidP="00113A98">
      <w:pPr>
        <w:rPr>
          <w:sz w:val="28"/>
          <w:szCs w:val="28"/>
        </w:rPr>
      </w:pPr>
      <w:r>
        <w:rPr>
          <w:sz w:val="28"/>
          <w:szCs w:val="28"/>
        </w:rPr>
        <w:t xml:space="preserve"> Dans</w:t>
      </w:r>
      <w:r w:rsidR="00113A98" w:rsidRPr="00113A98">
        <w:rPr>
          <w:sz w:val="28"/>
          <w:szCs w:val="28"/>
        </w:rPr>
        <w:t xml:space="preserve"> l’architecture à trois niveaux, les applications au niveau serveur sont délocalisées, c’est- à-dire que chaque serveur est spécialisé dans une tâche (serveur web/ serveur de base de données par exemple).</w:t>
      </w:r>
    </w:p>
    <w:p w14:paraId="0A1A554E" w14:textId="77777777" w:rsidR="00113A98" w:rsidRDefault="00113A98" w:rsidP="00113A98">
      <w:pPr>
        <w:rPr>
          <w:sz w:val="28"/>
          <w:szCs w:val="28"/>
        </w:rPr>
      </w:pPr>
      <w:r w:rsidRPr="00113A98">
        <w:rPr>
          <w:sz w:val="28"/>
          <w:szCs w:val="28"/>
        </w:rPr>
        <w:t xml:space="preserve"> Il permet :</w:t>
      </w:r>
    </w:p>
    <w:p w14:paraId="5F524CC3" w14:textId="2341E4DC" w:rsidR="00113A98" w:rsidRDefault="00113A98" w:rsidP="00113A98">
      <w:pPr>
        <w:rPr>
          <w:sz w:val="28"/>
          <w:szCs w:val="28"/>
        </w:rPr>
      </w:pPr>
      <w:r w:rsidRPr="00113A98">
        <w:rPr>
          <w:sz w:val="28"/>
          <w:szCs w:val="28"/>
        </w:rPr>
        <w:t xml:space="preserve"> - une plus grande flexibilité/</w:t>
      </w:r>
      <w:r w:rsidR="00EC2EAF" w:rsidRPr="00113A98">
        <w:rPr>
          <w:sz w:val="28"/>
          <w:szCs w:val="28"/>
        </w:rPr>
        <w:t>souplesse.</w:t>
      </w:r>
    </w:p>
    <w:p w14:paraId="09D46CD9" w14:textId="36FF05DC" w:rsidR="00113A98" w:rsidRDefault="00113A98" w:rsidP="00113A98">
      <w:pPr>
        <w:rPr>
          <w:sz w:val="28"/>
          <w:szCs w:val="28"/>
        </w:rPr>
      </w:pPr>
      <w:r w:rsidRPr="00113A98">
        <w:rPr>
          <w:sz w:val="28"/>
          <w:szCs w:val="28"/>
        </w:rPr>
        <w:t xml:space="preserve"> - une sécurité accrue car la sécurité peur être définie indépendamment pour chaque service, et à chaque </w:t>
      </w:r>
      <w:r w:rsidR="00EC2EAF" w:rsidRPr="00113A98">
        <w:rPr>
          <w:sz w:val="28"/>
          <w:szCs w:val="28"/>
        </w:rPr>
        <w:t>niveau.</w:t>
      </w:r>
    </w:p>
    <w:p w14:paraId="3579807F" w14:textId="7357C95A" w:rsidR="00730C35" w:rsidRPr="00113A98" w:rsidRDefault="00113A98" w:rsidP="00113A98">
      <w:pPr>
        <w:rPr>
          <w:sz w:val="28"/>
          <w:szCs w:val="28"/>
        </w:rPr>
      </w:pPr>
      <w:r w:rsidRPr="00113A98">
        <w:rPr>
          <w:sz w:val="28"/>
          <w:szCs w:val="28"/>
        </w:rPr>
        <w:t xml:space="preserve"> - de meilleures performances, étant donné le partage des tâches entre les différents serveurs.</w:t>
      </w:r>
    </w:p>
    <w:p w14:paraId="120A1A2D" w14:textId="77777777" w:rsidR="00026825" w:rsidRDefault="00026825" w:rsidP="00620EEF">
      <w:pPr>
        <w:rPr>
          <w:rFonts w:cstheme="minorHAnsi"/>
          <w:color w:val="70AD47" w:themeColor="accent6"/>
          <w:sz w:val="32"/>
          <w:szCs w:val="32"/>
        </w:rPr>
      </w:pPr>
    </w:p>
    <w:p w14:paraId="3BC99242" w14:textId="0C82D3F5" w:rsidR="00E97736" w:rsidRDefault="00257D76" w:rsidP="00620EEF">
      <w:pPr>
        <w:rPr>
          <w:sz w:val="28"/>
          <w:szCs w:val="28"/>
        </w:rPr>
      </w:pPr>
      <w:r w:rsidRPr="009567BD">
        <w:rPr>
          <w:sz w:val="28"/>
          <w:szCs w:val="28"/>
          <w:highlight w:val="yellow"/>
        </w:rPr>
        <w:t>Protocole de communication</w:t>
      </w:r>
      <w:r w:rsidR="009567BD" w:rsidRPr="009567BD">
        <w:rPr>
          <w:sz w:val="28"/>
          <w:szCs w:val="28"/>
          <w:highlight w:val="yellow"/>
        </w:rPr>
        <w:t xml:space="preserve"> : TCP</w:t>
      </w:r>
    </w:p>
    <w:p w14:paraId="15696602" w14:textId="3A961809" w:rsidR="009567BD" w:rsidRPr="00FB4F37" w:rsidRDefault="00FB4F37" w:rsidP="00620EEF">
      <w:pPr>
        <w:rPr>
          <w:rFonts w:ascii="Calibri(corp)" w:hAnsi="Calibri(corp)" w:cstheme="majorHAnsi"/>
          <w:sz w:val="36"/>
          <w:szCs w:val="36"/>
        </w:rPr>
      </w:pPr>
      <w:r w:rsidRPr="00FB4F37">
        <w:rPr>
          <w:rFonts w:ascii="Calibri(corp)" w:hAnsi="Calibri(corp)" w:cstheme="majorHAnsi"/>
          <w:color w:val="202124"/>
          <w:sz w:val="28"/>
          <w:szCs w:val="28"/>
          <w:shd w:val="clear" w:color="auto" w:fill="FFFFFF"/>
        </w:rPr>
        <w:t>L'un des principaux avantages du protocole TCP/IP est son très haut niveau de fiabilité lors du transfert de données. Même si un paquet d'informations est perdu en suivant un canal particulier, le protocole garanti qu'il arrivera à destination en empruntant un autre chemin</w:t>
      </w:r>
    </w:p>
    <w:p w14:paraId="79A703FC" w14:textId="77777777" w:rsidR="00026825" w:rsidRDefault="00026825" w:rsidP="00620EEF">
      <w:pPr>
        <w:rPr>
          <w:rFonts w:cstheme="minorHAnsi"/>
          <w:color w:val="70AD47" w:themeColor="accent6"/>
          <w:sz w:val="40"/>
          <w:szCs w:val="40"/>
          <w:u w:val="single"/>
        </w:rPr>
      </w:pPr>
    </w:p>
    <w:p w14:paraId="0E3D623F" w14:textId="3888F836" w:rsidR="000D3E3C" w:rsidRDefault="000D3E3C" w:rsidP="00620EEF">
      <w:pPr>
        <w:rPr>
          <w:color w:val="FF0000"/>
          <w:sz w:val="32"/>
          <w:szCs w:val="32"/>
        </w:rPr>
      </w:pPr>
      <w:r w:rsidRPr="000D3E3C">
        <w:rPr>
          <w:rFonts w:cstheme="minorHAnsi"/>
          <w:color w:val="FF0000"/>
          <w:sz w:val="32"/>
          <w:szCs w:val="32"/>
        </w:rPr>
        <w:t>•</w:t>
      </w:r>
      <w:r w:rsidRPr="000D3E3C">
        <w:rPr>
          <w:color w:val="FF0000"/>
          <w:sz w:val="32"/>
          <w:szCs w:val="32"/>
        </w:rPr>
        <w:t>système de gestion de base de données</w:t>
      </w:r>
    </w:p>
    <w:p w14:paraId="0252E24F" w14:textId="77777777" w:rsidR="00EA022F" w:rsidRPr="00EA022F" w:rsidRDefault="00EA022F" w:rsidP="00EA022F">
      <w:pPr>
        <w:rPr>
          <w:sz w:val="28"/>
          <w:szCs w:val="28"/>
        </w:rPr>
      </w:pPr>
      <w:r w:rsidRPr="00FE2FB2">
        <w:rPr>
          <w:sz w:val="28"/>
          <w:szCs w:val="28"/>
          <w:highlight w:val="yellow"/>
        </w:rPr>
        <w:t>SQLite</w:t>
      </w:r>
      <w:r w:rsidRPr="00EA022F">
        <w:rPr>
          <w:sz w:val="28"/>
          <w:szCs w:val="28"/>
        </w:rPr>
        <w:t xml:space="preserve"> est un système de base de données qui a la particularité de fonctionner sans serveur, on dit aussi "standalone" ou "base de données embarquée". On peut l'utiliser avec beaucoup de langages : PHP, Python, C# (.NET), Java, C/C++, Delphi, Ruby...</w:t>
      </w:r>
    </w:p>
    <w:p w14:paraId="40C09963" w14:textId="77777777" w:rsidR="00EA022F" w:rsidRPr="00EA022F" w:rsidRDefault="00EA022F" w:rsidP="00EA022F">
      <w:pPr>
        <w:rPr>
          <w:rFonts w:cstheme="minorHAnsi"/>
          <w:color w:val="555555"/>
          <w:sz w:val="28"/>
          <w:szCs w:val="28"/>
        </w:rPr>
      </w:pPr>
      <w:r w:rsidRPr="00EA022F">
        <w:rPr>
          <w:rFonts w:cstheme="minorHAnsi"/>
          <w:color w:val="555555"/>
          <w:sz w:val="28"/>
          <w:szCs w:val="28"/>
        </w:rPr>
        <w:t xml:space="preserve">L'intérêt c'est que c'est très léger et rapide à mettre en place, on peut s'en servir aussi bien pour stocker des données dans une vraie base de données sur </w:t>
      </w:r>
      <w:r w:rsidRPr="00EA022F">
        <w:rPr>
          <w:rFonts w:cstheme="minorHAnsi"/>
          <w:color w:val="555555"/>
          <w:sz w:val="28"/>
          <w:szCs w:val="28"/>
        </w:rPr>
        <w:lastRenderedPageBreak/>
        <w:t>une application pour smartphone (iPhone ou Android), pour une application Windows, ou sur un serveur web.</w:t>
      </w:r>
    </w:p>
    <w:p w14:paraId="11F11877" w14:textId="7B91FD38" w:rsidR="00276C1B" w:rsidRPr="00026825" w:rsidRDefault="00EA022F" w:rsidP="00026825">
      <w:pPr>
        <w:rPr>
          <w:rFonts w:cstheme="minorHAnsi"/>
          <w:color w:val="555555"/>
          <w:sz w:val="28"/>
          <w:szCs w:val="28"/>
        </w:rPr>
      </w:pPr>
      <w:r w:rsidRPr="00EA022F">
        <w:rPr>
          <w:rFonts w:cstheme="minorHAnsi"/>
          <w:color w:val="555555"/>
          <w:sz w:val="28"/>
          <w:szCs w:val="28"/>
        </w:rPr>
        <w:t>Une base de données SQLite est bien plus performante et facile à utiliser que de stocker les données dans des fichiers XML ou binaires, d'ailleurs ces performances sont même comparables aux autres SGBD fonctionnant avec un serveur comme MySQL, Microsoft SQL Server ou PostgreSQL</w:t>
      </w:r>
    </w:p>
    <w:p w14:paraId="1C7D2EF8" w14:textId="3B9D7DB8" w:rsidR="000D3E3C" w:rsidRDefault="00276C1B" w:rsidP="00620EEF">
      <w:pPr>
        <w:rPr>
          <w:rFonts w:cstheme="minorHAnsi"/>
          <w:color w:val="70AD47" w:themeColor="accent6"/>
          <w:sz w:val="32"/>
          <w:szCs w:val="32"/>
          <w:u w:val="single"/>
        </w:rPr>
      </w:pPr>
      <w:r w:rsidRPr="00276C1B">
        <w:rPr>
          <w:rFonts w:cstheme="minorHAnsi"/>
          <w:color w:val="70AD47" w:themeColor="accent6"/>
          <w:sz w:val="32"/>
          <w:szCs w:val="32"/>
          <w:u w:val="single"/>
        </w:rPr>
        <w:t>Organisation du travail</w:t>
      </w:r>
    </w:p>
    <w:p w14:paraId="23ECBEE8" w14:textId="77777777" w:rsidR="00E6297F" w:rsidRDefault="00E6297F" w:rsidP="00620EEF">
      <w:pPr>
        <w:rPr>
          <w:rFonts w:cstheme="minorHAnsi"/>
          <w:color w:val="70AD47" w:themeColor="accent6"/>
          <w:sz w:val="32"/>
          <w:szCs w:val="32"/>
          <w:u w:val="single"/>
        </w:rPr>
      </w:pPr>
    </w:p>
    <w:p w14:paraId="2E7595EB" w14:textId="07782429" w:rsidR="00276C1B" w:rsidRDefault="001420C1" w:rsidP="00620EEF">
      <w:pPr>
        <w:rPr>
          <w:rFonts w:cstheme="minorHAnsi"/>
          <w:sz w:val="28"/>
          <w:szCs w:val="28"/>
        </w:rPr>
      </w:pPr>
      <w:r>
        <w:rPr>
          <w:rFonts w:cstheme="minorHAnsi"/>
          <w:sz w:val="28"/>
          <w:szCs w:val="28"/>
        </w:rPr>
        <w:t xml:space="preserve">Au premier </w:t>
      </w:r>
      <w:r w:rsidR="00620543">
        <w:rPr>
          <w:rFonts w:cstheme="minorHAnsi"/>
          <w:sz w:val="28"/>
          <w:szCs w:val="28"/>
        </w:rPr>
        <w:t xml:space="preserve">lieu, </w:t>
      </w:r>
      <w:r w:rsidR="00620543" w:rsidRPr="00F861CD">
        <w:rPr>
          <w:rFonts w:cstheme="minorHAnsi"/>
          <w:sz w:val="28"/>
          <w:szCs w:val="28"/>
        </w:rPr>
        <w:t>le</w:t>
      </w:r>
      <w:r w:rsidR="00F861CD">
        <w:rPr>
          <w:rFonts w:cstheme="minorHAnsi"/>
          <w:sz w:val="28"/>
          <w:szCs w:val="28"/>
        </w:rPr>
        <w:t xml:space="preserve"> travail est subdivisé en </w:t>
      </w:r>
      <w:r>
        <w:rPr>
          <w:rFonts w:cstheme="minorHAnsi"/>
          <w:sz w:val="28"/>
          <w:szCs w:val="28"/>
        </w:rPr>
        <w:t>3</w:t>
      </w:r>
      <w:r w:rsidR="00E41D62">
        <w:rPr>
          <w:rFonts w:cstheme="minorHAnsi"/>
          <w:sz w:val="28"/>
          <w:szCs w:val="28"/>
        </w:rPr>
        <w:t xml:space="preserve"> </w:t>
      </w:r>
      <w:r w:rsidR="00F861CD">
        <w:rPr>
          <w:rFonts w:cstheme="minorHAnsi"/>
          <w:sz w:val="28"/>
          <w:szCs w:val="28"/>
        </w:rPr>
        <w:t xml:space="preserve">sous </w:t>
      </w:r>
      <w:r w:rsidR="00620543">
        <w:rPr>
          <w:rFonts w:cstheme="minorHAnsi"/>
          <w:sz w:val="28"/>
          <w:szCs w:val="28"/>
        </w:rPr>
        <w:t>tâches :</w:t>
      </w:r>
    </w:p>
    <w:p w14:paraId="21F18CE3" w14:textId="6D7B0608" w:rsidR="00E41D62" w:rsidRDefault="005D6217" w:rsidP="00620EEF">
      <w:pPr>
        <w:rPr>
          <w:rFonts w:cstheme="minorHAnsi"/>
          <w:sz w:val="28"/>
          <w:szCs w:val="28"/>
        </w:rPr>
      </w:pPr>
      <w:r>
        <w:rPr>
          <w:rFonts w:cstheme="minorHAnsi"/>
          <w:sz w:val="28"/>
          <w:szCs w:val="28"/>
        </w:rPr>
        <w:t xml:space="preserve">• création de la base de </w:t>
      </w:r>
      <w:r w:rsidR="00C56E04">
        <w:rPr>
          <w:rFonts w:cstheme="minorHAnsi"/>
          <w:sz w:val="28"/>
          <w:szCs w:val="28"/>
        </w:rPr>
        <w:t>données et</w:t>
      </w:r>
      <w:r w:rsidR="001420C1">
        <w:rPr>
          <w:rFonts w:cstheme="minorHAnsi"/>
          <w:sz w:val="28"/>
          <w:szCs w:val="28"/>
        </w:rPr>
        <w:t xml:space="preserve"> </w:t>
      </w:r>
      <w:r w:rsidR="00C56E04">
        <w:rPr>
          <w:rFonts w:cstheme="minorHAnsi"/>
          <w:sz w:val="28"/>
          <w:szCs w:val="28"/>
        </w:rPr>
        <w:t xml:space="preserve">les fonctions </w:t>
      </w:r>
      <w:r w:rsidR="00620543">
        <w:rPr>
          <w:rFonts w:cstheme="minorHAnsi"/>
          <w:sz w:val="28"/>
          <w:szCs w:val="28"/>
        </w:rPr>
        <w:t>d’insertion, de mise à jour et select.</w:t>
      </w:r>
    </w:p>
    <w:p w14:paraId="42AFA136" w14:textId="5EAEA28A" w:rsidR="005D6217" w:rsidRDefault="005D6217" w:rsidP="00620EEF">
      <w:pPr>
        <w:rPr>
          <w:rFonts w:cstheme="minorHAnsi"/>
          <w:sz w:val="28"/>
          <w:szCs w:val="28"/>
        </w:rPr>
      </w:pPr>
      <w:r>
        <w:rPr>
          <w:rFonts w:cstheme="minorHAnsi"/>
          <w:sz w:val="28"/>
          <w:szCs w:val="28"/>
        </w:rPr>
        <w:t>•</w:t>
      </w:r>
      <w:r w:rsidR="00C56D6C">
        <w:rPr>
          <w:rFonts w:cstheme="minorHAnsi"/>
          <w:sz w:val="28"/>
          <w:szCs w:val="28"/>
        </w:rPr>
        <w:t xml:space="preserve"> création de</w:t>
      </w:r>
      <w:r w:rsidR="00092ED9">
        <w:rPr>
          <w:rFonts w:cstheme="minorHAnsi"/>
          <w:sz w:val="28"/>
          <w:szCs w:val="28"/>
        </w:rPr>
        <w:t xml:space="preserve"> l’interface graphique</w:t>
      </w:r>
      <w:r w:rsidR="00C56E04">
        <w:rPr>
          <w:rFonts w:cstheme="minorHAnsi"/>
          <w:sz w:val="28"/>
          <w:szCs w:val="28"/>
        </w:rPr>
        <w:t xml:space="preserve"> c à d interface du client</w:t>
      </w:r>
      <w:r w:rsidR="00092ED9">
        <w:rPr>
          <w:rFonts w:cstheme="minorHAnsi"/>
          <w:sz w:val="28"/>
          <w:szCs w:val="28"/>
        </w:rPr>
        <w:t xml:space="preserve"> </w:t>
      </w:r>
    </w:p>
    <w:p w14:paraId="1D5E2B3A" w14:textId="5DBA1B0E" w:rsidR="005D6217" w:rsidRDefault="005D6217" w:rsidP="00620EEF">
      <w:pPr>
        <w:rPr>
          <w:rFonts w:cstheme="minorHAnsi"/>
          <w:sz w:val="28"/>
          <w:szCs w:val="28"/>
        </w:rPr>
      </w:pPr>
      <w:r>
        <w:rPr>
          <w:rFonts w:cstheme="minorHAnsi"/>
          <w:sz w:val="28"/>
          <w:szCs w:val="28"/>
        </w:rPr>
        <w:t>•</w:t>
      </w:r>
      <w:r w:rsidR="00092ED9">
        <w:rPr>
          <w:rFonts w:cstheme="minorHAnsi"/>
          <w:sz w:val="28"/>
          <w:szCs w:val="28"/>
        </w:rPr>
        <w:t xml:space="preserve"> création d’un server </w:t>
      </w:r>
    </w:p>
    <w:p w14:paraId="64A4D909" w14:textId="1C23E02B" w:rsidR="003448FC" w:rsidRDefault="00026825" w:rsidP="00620EEF">
      <w:pPr>
        <w:rPr>
          <w:rFonts w:cstheme="minorHAnsi"/>
          <w:sz w:val="28"/>
          <w:szCs w:val="28"/>
        </w:rPr>
      </w:pPr>
      <w:r>
        <w:rPr>
          <w:rFonts w:cstheme="minorHAnsi"/>
          <w:sz w:val="28"/>
          <w:szCs w:val="28"/>
        </w:rPr>
        <w:t>Puis, </w:t>
      </w:r>
    </w:p>
    <w:p w14:paraId="414D9D9C" w14:textId="4C649390" w:rsidR="00757866" w:rsidRDefault="00026825" w:rsidP="00026825">
      <w:pPr>
        <w:rPr>
          <w:rFonts w:cstheme="minorHAnsi"/>
          <w:sz w:val="28"/>
          <w:szCs w:val="28"/>
        </w:rPr>
      </w:pPr>
      <w:r>
        <w:rPr>
          <w:rFonts w:cstheme="minorHAnsi"/>
          <w:sz w:val="28"/>
          <w:szCs w:val="28"/>
        </w:rPr>
        <w:t>•faire la liaison entre ces trois derniers </w:t>
      </w:r>
    </w:p>
    <w:p w14:paraId="497DC784" w14:textId="77777777" w:rsidR="00E6297F" w:rsidRPr="00026825" w:rsidRDefault="00E6297F" w:rsidP="00026825">
      <w:pPr>
        <w:rPr>
          <w:rFonts w:cstheme="minorHAnsi"/>
          <w:sz w:val="28"/>
          <w:szCs w:val="28"/>
        </w:rPr>
      </w:pPr>
    </w:p>
    <w:p w14:paraId="38A12B94" w14:textId="2A344C45" w:rsidR="00A77DDD" w:rsidRDefault="003C352D" w:rsidP="00E658F5">
      <w:pPr>
        <w:rPr>
          <w:rFonts w:cstheme="minorHAnsi"/>
          <w:color w:val="0070C0"/>
          <w:sz w:val="40"/>
          <w:szCs w:val="40"/>
        </w:rPr>
      </w:pPr>
      <w:r w:rsidRPr="002C3E0B">
        <w:rPr>
          <w:rFonts w:cstheme="minorHAnsi"/>
          <w:color w:val="0070C0"/>
          <w:sz w:val="40"/>
          <w:szCs w:val="40"/>
        </w:rPr>
        <w:t>Difficult</w:t>
      </w:r>
      <w:r w:rsidR="002C3E0B" w:rsidRPr="002C3E0B">
        <w:rPr>
          <w:rFonts w:cstheme="minorHAnsi"/>
          <w:color w:val="0070C0"/>
          <w:sz w:val="40"/>
          <w:szCs w:val="40"/>
        </w:rPr>
        <w:t>és et Solutions </w:t>
      </w:r>
    </w:p>
    <w:p w14:paraId="335EC1AB" w14:textId="77777777" w:rsidR="00E6297F" w:rsidRDefault="00E6297F" w:rsidP="00E658F5">
      <w:pPr>
        <w:rPr>
          <w:rFonts w:cstheme="minorHAnsi"/>
          <w:color w:val="0070C0"/>
          <w:sz w:val="40"/>
          <w:szCs w:val="40"/>
        </w:rPr>
      </w:pPr>
    </w:p>
    <w:p w14:paraId="62AD0CC8" w14:textId="34EE8811" w:rsidR="006D0077" w:rsidRPr="000410FA" w:rsidRDefault="006D0077" w:rsidP="00E658F5">
      <w:pPr>
        <w:rPr>
          <w:rFonts w:cstheme="minorHAnsi"/>
          <w:sz w:val="28"/>
          <w:szCs w:val="28"/>
        </w:rPr>
      </w:pPr>
      <w:r w:rsidRPr="000410FA">
        <w:rPr>
          <w:rFonts w:cstheme="minorHAnsi"/>
          <w:sz w:val="28"/>
          <w:szCs w:val="28"/>
        </w:rPr>
        <w:t xml:space="preserve">Nous avons </w:t>
      </w:r>
      <w:r w:rsidR="00624E5C" w:rsidRPr="000410FA">
        <w:rPr>
          <w:rFonts w:cstheme="minorHAnsi"/>
          <w:sz w:val="28"/>
          <w:szCs w:val="28"/>
        </w:rPr>
        <w:t>rencontré plusieurs</w:t>
      </w:r>
      <w:r w:rsidRPr="000410FA">
        <w:rPr>
          <w:rFonts w:cstheme="minorHAnsi"/>
          <w:sz w:val="28"/>
          <w:szCs w:val="28"/>
        </w:rPr>
        <w:t xml:space="preserve"> difficultés au sein d</w:t>
      </w:r>
      <w:r w:rsidR="00624E5C" w:rsidRPr="000410FA">
        <w:rPr>
          <w:rFonts w:cstheme="minorHAnsi"/>
          <w:sz w:val="28"/>
          <w:szCs w:val="28"/>
        </w:rPr>
        <w:t xml:space="preserve">e ce projet. </w:t>
      </w:r>
    </w:p>
    <w:p w14:paraId="22134A4B" w14:textId="342EA5EE" w:rsidR="00624E5C" w:rsidRDefault="00624E5C" w:rsidP="00E658F5">
      <w:pPr>
        <w:rPr>
          <w:rFonts w:cstheme="minorHAnsi"/>
          <w:sz w:val="28"/>
          <w:szCs w:val="28"/>
        </w:rPr>
      </w:pPr>
      <w:r w:rsidRPr="000410FA">
        <w:rPr>
          <w:rFonts w:cstheme="minorHAnsi"/>
          <w:sz w:val="28"/>
          <w:szCs w:val="28"/>
        </w:rPr>
        <w:t>A titre d’exemple :</w:t>
      </w:r>
    </w:p>
    <w:p w14:paraId="7CA07380" w14:textId="77777777" w:rsidR="00541EDB" w:rsidRPr="000410FA" w:rsidRDefault="00541EDB" w:rsidP="00E658F5">
      <w:pPr>
        <w:rPr>
          <w:rFonts w:cstheme="minorHAnsi"/>
          <w:sz w:val="28"/>
          <w:szCs w:val="28"/>
        </w:rPr>
      </w:pPr>
    </w:p>
    <w:p w14:paraId="4010C457" w14:textId="1F9C2B7D" w:rsidR="00B10420" w:rsidRDefault="000410FA" w:rsidP="00E658F5">
      <w:pPr>
        <w:rPr>
          <w:rFonts w:cstheme="minorHAnsi"/>
          <w:sz w:val="32"/>
          <w:szCs w:val="32"/>
        </w:rPr>
      </w:pPr>
      <w:r>
        <w:rPr>
          <w:rFonts w:cstheme="minorHAnsi"/>
          <w:sz w:val="32"/>
          <w:szCs w:val="32"/>
        </w:rPr>
        <w:t xml:space="preserve">Comment faire passer </w:t>
      </w:r>
      <w:r w:rsidR="00D95B9E">
        <w:rPr>
          <w:rFonts w:cstheme="minorHAnsi"/>
          <w:sz w:val="32"/>
          <w:szCs w:val="32"/>
        </w:rPr>
        <w:t>d’une fenêtre à</w:t>
      </w:r>
      <w:r w:rsidR="00751CF2">
        <w:rPr>
          <w:rFonts w:cstheme="minorHAnsi"/>
          <w:sz w:val="32"/>
          <w:szCs w:val="32"/>
        </w:rPr>
        <w:t xml:space="preserve"> un autre</w:t>
      </w:r>
      <w:r w:rsidR="00F5242B">
        <w:rPr>
          <w:rFonts w:cstheme="minorHAnsi"/>
          <w:sz w:val="32"/>
          <w:szCs w:val="32"/>
        </w:rPr>
        <w:t> ?</w:t>
      </w:r>
    </w:p>
    <w:p w14:paraId="3F4E456F" w14:textId="77777777" w:rsidR="00541EDB" w:rsidRDefault="00751CF2" w:rsidP="00E658F5">
      <w:pPr>
        <w:rPr>
          <w:rFonts w:cstheme="minorHAnsi"/>
          <w:color w:val="70AD47" w:themeColor="accent6"/>
          <w:sz w:val="32"/>
          <w:szCs w:val="32"/>
        </w:rPr>
      </w:pPr>
      <w:r w:rsidRPr="00751CF2">
        <w:rPr>
          <w:rFonts w:cstheme="minorHAnsi"/>
          <w:color w:val="70AD47" w:themeColor="accent6"/>
          <w:sz w:val="32"/>
          <w:szCs w:val="32"/>
        </w:rPr>
        <w:t>Solution :</w:t>
      </w:r>
      <w:r>
        <w:rPr>
          <w:rFonts w:cstheme="minorHAnsi"/>
          <w:color w:val="70AD47" w:themeColor="accent6"/>
          <w:sz w:val="32"/>
          <w:szCs w:val="32"/>
        </w:rPr>
        <w:t xml:space="preserve"> utiliser screenmanager</w:t>
      </w:r>
    </w:p>
    <w:p w14:paraId="437B8D1B" w14:textId="1157964E" w:rsidR="00751CF2" w:rsidRDefault="00751CF2" w:rsidP="00E658F5">
      <w:pPr>
        <w:rPr>
          <w:rFonts w:cstheme="minorHAnsi"/>
          <w:color w:val="70AD47" w:themeColor="accent6"/>
          <w:sz w:val="32"/>
          <w:szCs w:val="32"/>
        </w:rPr>
      </w:pPr>
      <w:r>
        <w:rPr>
          <w:rFonts w:cstheme="minorHAnsi"/>
          <w:color w:val="70AD47" w:themeColor="accent6"/>
          <w:sz w:val="32"/>
          <w:szCs w:val="32"/>
        </w:rPr>
        <w:t xml:space="preserve"> </w:t>
      </w:r>
    </w:p>
    <w:p w14:paraId="682DEA0D" w14:textId="3BB0C607" w:rsidR="00F5242B" w:rsidRDefault="00F5242B" w:rsidP="00E658F5">
      <w:pPr>
        <w:rPr>
          <w:rFonts w:cstheme="minorHAnsi"/>
          <w:sz w:val="32"/>
          <w:szCs w:val="32"/>
        </w:rPr>
      </w:pPr>
      <w:r w:rsidRPr="00EF578E">
        <w:rPr>
          <w:rFonts w:cstheme="minorHAnsi"/>
          <w:sz w:val="32"/>
          <w:szCs w:val="32"/>
        </w:rPr>
        <w:t xml:space="preserve">Comment utiliser </w:t>
      </w:r>
      <w:r w:rsidR="00EF578E" w:rsidRPr="00EF578E">
        <w:rPr>
          <w:rFonts w:cstheme="minorHAnsi"/>
          <w:sz w:val="32"/>
          <w:szCs w:val="32"/>
        </w:rPr>
        <w:t xml:space="preserve">le </w:t>
      </w:r>
      <w:r w:rsidR="00EF578E" w:rsidRPr="007A3171">
        <w:rPr>
          <w:rFonts w:cstheme="minorHAnsi"/>
          <w:sz w:val="32"/>
          <w:szCs w:val="32"/>
          <w:highlight w:val="yellow"/>
        </w:rPr>
        <w:t>même</w:t>
      </w:r>
      <w:r w:rsidR="009F71D5" w:rsidRPr="00EF578E">
        <w:rPr>
          <w:rFonts w:cstheme="minorHAnsi"/>
          <w:sz w:val="32"/>
          <w:szCs w:val="32"/>
        </w:rPr>
        <w:t xml:space="preserve"> socket</w:t>
      </w:r>
      <w:r w:rsidR="00EF578E" w:rsidRPr="00EF578E">
        <w:rPr>
          <w:rFonts w:cstheme="minorHAnsi"/>
          <w:sz w:val="32"/>
          <w:szCs w:val="32"/>
        </w:rPr>
        <w:t xml:space="preserve"> pour enchainer la communication avec le serveur </w:t>
      </w:r>
      <w:r w:rsidR="009F71D5" w:rsidRPr="00EF578E">
        <w:rPr>
          <w:rFonts w:cstheme="minorHAnsi"/>
          <w:sz w:val="32"/>
          <w:szCs w:val="32"/>
        </w:rPr>
        <w:t xml:space="preserve"> </w:t>
      </w:r>
      <w:r w:rsidR="00EF578E" w:rsidRPr="00EF578E">
        <w:rPr>
          <w:rFonts w:cstheme="minorHAnsi"/>
          <w:sz w:val="32"/>
          <w:szCs w:val="32"/>
        </w:rPr>
        <w:t xml:space="preserve"> sans recréer un autre </w:t>
      </w:r>
      <w:r w:rsidR="00CB72D3" w:rsidRPr="00EF578E">
        <w:rPr>
          <w:rFonts w:cstheme="minorHAnsi"/>
          <w:sz w:val="32"/>
          <w:szCs w:val="32"/>
        </w:rPr>
        <w:t>s</w:t>
      </w:r>
      <w:r w:rsidR="00CB72D3">
        <w:rPr>
          <w:rFonts w:cstheme="minorHAnsi"/>
          <w:sz w:val="32"/>
          <w:szCs w:val="32"/>
        </w:rPr>
        <w:t>ocket car</w:t>
      </w:r>
      <w:r w:rsidR="00F70261">
        <w:rPr>
          <w:rFonts w:cstheme="minorHAnsi"/>
          <w:sz w:val="32"/>
          <w:szCs w:val="32"/>
        </w:rPr>
        <w:t xml:space="preserve"> le code est </w:t>
      </w:r>
      <w:r w:rsidR="00B02998">
        <w:rPr>
          <w:rFonts w:cstheme="minorHAnsi"/>
          <w:sz w:val="32"/>
          <w:szCs w:val="32"/>
        </w:rPr>
        <w:t>divisé</w:t>
      </w:r>
      <w:r w:rsidR="00F70261">
        <w:rPr>
          <w:rFonts w:cstheme="minorHAnsi"/>
          <w:sz w:val="32"/>
          <w:szCs w:val="32"/>
        </w:rPr>
        <w:t xml:space="preserve"> en plusieurs classes selon le</w:t>
      </w:r>
      <w:r w:rsidR="00CB72D3">
        <w:rPr>
          <w:rFonts w:cstheme="minorHAnsi"/>
          <w:sz w:val="32"/>
          <w:szCs w:val="32"/>
        </w:rPr>
        <w:t xml:space="preserve"> nombre </w:t>
      </w:r>
      <w:r w:rsidR="007A3171">
        <w:rPr>
          <w:rFonts w:cstheme="minorHAnsi"/>
          <w:sz w:val="32"/>
          <w:szCs w:val="32"/>
        </w:rPr>
        <w:t>de fenêtres</w:t>
      </w:r>
      <w:r w:rsidR="00CB72D3">
        <w:rPr>
          <w:rFonts w:cstheme="minorHAnsi"/>
          <w:sz w:val="32"/>
          <w:szCs w:val="32"/>
        </w:rPr>
        <w:t xml:space="preserve"> et de traitement.</w:t>
      </w:r>
    </w:p>
    <w:p w14:paraId="5A71DEEE" w14:textId="3300B332" w:rsidR="00476379" w:rsidRDefault="00476379" w:rsidP="00476379">
      <w:pPr>
        <w:rPr>
          <w:rFonts w:cstheme="minorHAnsi"/>
          <w:color w:val="70AD47" w:themeColor="accent6"/>
          <w:sz w:val="32"/>
          <w:szCs w:val="32"/>
        </w:rPr>
      </w:pPr>
      <w:r w:rsidRPr="00751CF2">
        <w:rPr>
          <w:rFonts w:cstheme="minorHAnsi"/>
          <w:color w:val="70AD47" w:themeColor="accent6"/>
          <w:sz w:val="32"/>
          <w:szCs w:val="32"/>
        </w:rPr>
        <w:lastRenderedPageBreak/>
        <w:t>Solution :</w:t>
      </w:r>
      <w:r>
        <w:rPr>
          <w:rFonts w:cstheme="minorHAnsi"/>
          <w:color w:val="70AD47" w:themeColor="accent6"/>
          <w:sz w:val="32"/>
          <w:szCs w:val="32"/>
        </w:rPr>
        <w:t xml:space="preserve"> </w:t>
      </w:r>
      <w:r w:rsidR="00CB72D3">
        <w:rPr>
          <w:rFonts w:cstheme="minorHAnsi"/>
          <w:color w:val="70AD47" w:themeColor="accent6"/>
          <w:sz w:val="32"/>
          <w:szCs w:val="32"/>
        </w:rPr>
        <w:t xml:space="preserve">faire passer le </w:t>
      </w:r>
      <w:r w:rsidR="007A3171">
        <w:rPr>
          <w:rFonts w:cstheme="minorHAnsi"/>
          <w:color w:val="70AD47" w:themeColor="accent6"/>
          <w:sz w:val="32"/>
          <w:szCs w:val="32"/>
        </w:rPr>
        <w:t>m</w:t>
      </w:r>
      <w:r w:rsidR="00296D2A">
        <w:rPr>
          <w:rFonts w:cstheme="minorHAnsi"/>
          <w:color w:val="70AD47" w:themeColor="accent6"/>
          <w:sz w:val="32"/>
          <w:szCs w:val="32"/>
        </w:rPr>
        <w:t xml:space="preserve">ême </w:t>
      </w:r>
      <w:r w:rsidR="00CB72D3">
        <w:rPr>
          <w:rFonts w:cstheme="minorHAnsi"/>
          <w:color w:val="70AD47" w:themeColor="accent6"/>
          <w:sz w:val="32"/>
          <w:szCs w:val="32"/>
        </w:rPr>
        <w:t>socket</w:t>
      </w:r>
      <w:r w:rsidR="00296D2A">
        <w:rPr>
          <w:rFonts w:cstheme="minorHAnsi"/>
          <w:color w:val="70AD47" w:themeColor="accent6"/>
          <w:sz w:val="32"/>
          <w:szCs w:val="32"/>
        </w:rPr>
        <w:t xml:space="preserve"> </w:t>
      </w:r>
      <w:r w:rsidR="00B02998">
        <w:rPr>
          <w:rFonts w:cstheme="minorHAnsi"/>
          <w:color w:val="70AD47" w:themeColor="accent6"/>
          <w:sz w:val="32"/>
          <w:szCs w:val="32"/>
        </w:rPr>
        <w:t>d’une classe vers</w:t>
      </w:r>
      <w:r w:rsidR="007A3171">
        <w:rPr>
          <w:rFonts w:cstheme="minorHAnsi"/>
          <w:color w:val="70AD47" w:themeColor="accent6"/>
          <w:sz w:val="32"/>
          <w:szCs w:val="32"/>
        </w:rPr>
        <w:t xml:space="preserve"> un autre </w:t>
      </w:r>
      <w:r w:rsidR="00296D2A">
        <w:rPr>
          <w:rFonts w:cstheme="minorHAnsi"/>
          <w:color w:val="70AD47" w:themeColor="accent6"/>
          <w:sz w:val="32"/>
          <w:szCs w:val="32"/>
        </w:rPr>
        <w:t xml:space="preserve">classe en utilisant </w:t>
      </w:r>
      <w:r w:rsidR="00B02998">
        <w:rPr>
          <w:rFonts w:cstheme="minorHAnsi"/>
          <w:color w:val="70AD47" w:themeColor="accent6"/>
          <w:sz w:val="32"/>
          <w:szCs w:val="32"/>
        </w:rPr>
        <w:t>un getter.</w:t>
      </w:r>
    </w:p>
    <w:p w14:paraId="3CE75B8F" w14:textId="12B040FD" w:rsidR="00867503" w:rsidRDefault="00867503" w:rsidP="00476379">
      <w:pPr>
        <w:rPr>
          <w:rFonts w:cstheme="minorHAnsi"/>
          <w:color w:val="70AD47" w:themeColor="accent6"/>
          <w:sz w:val="32"/>
          <w:szCs w:val="32"/>
        </w:rPr>
      </w:pPr>
    </w:p>
    <w:p w14:paraId="54E0A2D1" w14:textId="05BC435D" w:rsidR="00DF74E8" w:rsidRDefault="00DF74E8" w:rsidP="00DF74E8">
      <w:pPr>
        <w:rPr>
          <w:rFonts w:cstheme="minorHAnsi"/>
          <w:sz w:val="32"/>
          <w:szCs w:val="32"/>
        </w:rPr>
      </w:pPr>
      <w:r>
        <w:rPr>
          <w:rFonts w:cstheme="minorHAnsi"/>
          <w:sz w:val="32"/>
          <w:szCs w:val="32"/>
        </w:rPr>
        <w:t xml:space="preserve">J’ai </w:t>
      </w:r>
      <w:r w:rsidR="00422F19">
        <w:rPr>
          <w:rFonts w:cstheme="minorHAnsi"/>
          <w:sz w:val="32"/>
          <w:szCs w:val="32"/>
        </w:rPr>
        <w:t>nommé</w:t>
      </w:r>
      <w:r>
        <w:rPr>
          <w:rFonts w:cstheme="minorHAnsi"/>
          <w:sz w:val="32"/>
          <w:szCs w:val="32"/>
        </w:rPr>
        <w:t xml:space="preserve"> </w:t>
      </w:r>
      <w:r w:rsidR="00422F19">
        <w:rPr>
          <w:rFonts w:cstheme="minorHAnsi"/>
          <w:sz w:val="32"/>
          <w:szCs w:val="32"/>
        </w:rPr>
        <w:t xml:space="preserve">une </w:t>
      </w:r>
      <w:r w:rsidR="00A20679">
        <w:rPr>
          <w:rFonts w:cstheme="minorHAnsi"/>
          <w:sz w:val="32"/>
          <w:szCs w:val="32"/>
        </w:rPr>
        <w:t>colonne sous</w:t>
      </w:r>
      <w:r w:rsidR="00D01782">
        <w:rPr>
          <w:rFonts w:cstheme="minorHAnsi"/>
          <w:sz w:val="32"/>
          <w:szCs w:val="32"/>
        </w:rPr>
        <w:t xml:space="preserve"> le nom ‘</w:t>
      </w:r>
      <w:r>
        <w:rPr>
          <w:rFonts w:cstheme="minorHAnsi"/>
          <w:sz w:val="32"/>
          <w:szCs w:val="32"/>
        </w:rPr>
        <w:t>transaction</w:t>
      </w:r>
      <w:r w:rsidR="00D01782">
        <w:rPr>
          <w:rFonts w:cstheme="minorHAnsi"/>
          <w:sz w:val="32"/>
          <w:szCs w:val="32"/>
        </w:rPr>
        <w:t>’</w:t>
      </w:r>
      <w:r>
        <w:rPr>
          <w:rFonts w:cstheme="minorHAnsi"/>
          <w:sz w:val="32"/>
          <w:szCs w:val="32"/>
        </w:rPr>
        <w:t xml:space="preserve"> dans une</w:t>
      </w:r>
      <w:r w:rsidR="00422F19">
        <w:rPr>
          <w:rFonts w:cstheme="minorHAnsi"/>
          <w:sz w:val="32"/>
          <w:szCs w:val="32"/>
        </w:rPr>
        <w:t xml:space="preserve"> table</w:t>
      </w:r>
      <w:r>
        <w:rPr>
          <w:rFonts w:cstheme="minorHAnsi"/>
          <w:sz w:val="32"/>
          <w:szCs w:val="32"/>
        </w:rPr>
        <w:t> </w:t>
      </w:r>
      <w:r w:rsidR="00422F19">
        <w:rPr>
          <w:rFonts w:cstheme="minorHAnsi"/>
          <w:sz w:val="32"/>
          <w:szCs w:val="32"/>
        </w:rPr>
        <w:t xml:space="preserve">dans la base de </w:t>
      </w:r>
      <w:r w:rsidR="00F44B63">
        <w:rPr>
          <w:rFonts w:cstheme="minorHAnsi"/>
          <w:sz w:val="32"/>
          <w:szCs w:val="32"/>
        </w:rPr>
        <w:t>données</w:t>
      </w:r>
      <w:r w:rsidR="00422F19">
        <w:rPr>
          <w:rFonts w:cstheme="minorHAnsi"/>
          <w:sz w:val="32"/>
          <w:szCs w:val="32"/>
        </w:rPr>
        <w:t xml:space="preserve"> SQLite</w:t>
      </w:r>
      <w:r w:rsidR="00F44B63">
        <w:rPr>
          <w:rFonts w:cstheme="minorHAnsi"/>
          <w:sz w:val="32"/>
          <w:szCs w:val="32"/>
        </w:rPr>
        <w:t>3 ?</w:t>
      </w:r>
    </w:p>
    <w:p w14:paraId="11E02271" w14:textId="5AAA23B5" w:rsidR="00D01782" w:rsidRDefault="00D01782" w:rsidP="00D01782">
      <w:pPr>
        <w:rPr>
          <w:rFonts w:cstheme="minorHAnsi"/>
          <w:color w:val="70AD47" w:themeColor="accent6"/>
          <w:sz w:val="32"/>
          <w:szCs w:val="32"/>
        </w:rPr>
      </w:pPr>
      <w:r w:rsidRPr="00751CF2">
        <w:rPr>
          <w:rFonts w:cstheme="minorHAnsi"/>
          <w:color w:val="70AD47" w:themeColor="accent6"/>
          <w:sz w:val="32"/>
          <w:szCs w:val="32"/>
        </w:rPr>
        <w:t>Solution :</w:t>
      </w:r>
      <w:r>
        <w:rPr>
          <w:rFonts w:cstheme="minorHAnsi"/>
          <w:color w:val="70AD47" w:themeColor="accent6"/>
          <w:sz w:val="32"/>
          <w:szCs w:val="32"/>
        </w:rPr>
        <w:t xml:space="preserve"> Ne </w:t>
      </w:r>
      <w:r w:rsidR="00A20679">
        <w:rPr>
          <w:rFonts w:cstheme="minorHAnsi"/>
          <w:color w:val="70AD47" w:themeColor="accent6"/>
          <w:sz w:val="32"/>
          <w:szCs w:val="32"/>
        </w:rPr>
        <w:t>jamais</w:t>
      </w:r>
      <w:r>
        <w:rPr>
          <w:rFonts w:cstheme="minorHAnsi"/>
          <w:color w:val="70AD47" w:themeColor="accent6"/>
          <w:sz w:val="32"/>
          <w:szCs w:val="32"/>
        </w:rPr>
        <w:t xml:space="preserve"> nommer une colonne sous le nom transaction car est un mot réservé dans s</w:t>
      </w:r>
      <w:r w:rsidR="00A20679">
        <w:rPr>
          <w:rFonts w:cstheme="minorHAnsi"/>
          <w:color w:val="70AD47" w:themeColor="accent6"/>
          <w:sz w:val="32"/>
          <w:szCs w:val="32"/>
        </w:rPr>
        <w:t>qlite3</w:t>
      </w:r>
      <w:r>
        <w:rPr>
          <w:rFonts w:cstheme="minorHAnsi"/>
          <w:color w:val="70AD47" w:themeColor="accent6"/>
          <w:sz w:val="32"/>
          <w:szCs w:val="32"/>
        </w:rPr>
        <w:t>.</w:t>
      </w:r>
    </w:p>
    <w:p w14:paraId="1DA43B7D" w14:textId="77777777" w:rsidR="00B02998" w:rsidRDefault="00B02998" w:rsidP="00476379">
      <w:pPr>
        <w:rPr>
          <w:rFonts w:cstheme="minorHAnsi"/>
          <w:color w:val="70AD47" w:themeColor="accent6"/>
          <w:sz w:val="32"/>
          <w:szCs w:val="32"/>
        </w:rPr>
      </w:pPr>
    </w:p>
    <w:p w14:paraId="15D4961E" w14:textId="5538855A" w:rsidR="00391183" w:rsidRDefault="00CC630D" w:rsidP="00391183">
      <w:pPr>
        <w:rPr>
          <w:rFonts w:cstheme="minorHAnsi"/>
          <w:color w:val="5B9BD5" w:themeColor="accent5"/>
          <w:sz w:val="40"/>
          <w:szCs w:val="40"/>
        </w:rPr>
      </w:pPr>
      <w:r w:rsidRPr="00CC630D">
        <w:rPr>
          <w:rFonts w:cstheme="minorHAnsi"/>
          <w:color w:val="5B9BD5" w:themeColor="accent5"/>
          <w:sz w:val="40"/>
          <w:szCs w:val="40"/>
        </w:rPr>
        <w:t xml:space="preserve">Apport </w:t>
      </w:r>
    </w:p>
    <w:p w14:paraId="7460AB6D" w14:textId="77777777" w:rsidR="00E6297F" w:rsidRDefault="00E6297F" w:rsidP="00391183">
      <w:pPr>
        <w:rPr>
          <w:rFonts w:cstheme="minorHAnsi"/>
          <w:color w:val="5B9BD5" w:themeColor="accent5"/>
          <w:sz w:val="40"/>
          <w:szCs w:val="40"/>
        </w:rPr>
      </w:pPr>
    </w:p>
    <w:p w14:paraId="521441A9" w14:textId="6FECE60E" w:rsidR="00CC630D" w:rsidRDefault="00CC630D" w:rsidP="00476379">
      <w:pPr>
        <w:rPr>
          <w:sz w:val="28"/>
          <w:szCs w:val="28"/>
        </w:rPr>
      </w:pPr>
      <w:r w:rsidRPr="00CC630D">
        <w:rPr>
          <w:sz w:val="28"/>
          <w:szCs w:val="28"/>
        </w:rPr>
        <w:t>Au terme de ce rapport, nous pouvons conclure que ce projet nous a donné une occasion opportune nous permettant de confronter l’acquis théorique à l’environnement pratique</w:t>
      </w:r>
      <w:r>
        <w:rPr>
          <w:sz w:val="28"/>
          <w:szCs w:val="28"/>
        </w:rPr>
        <w:t>.</w:t>
      </w:r>
    </w:p>
    <w:p w14:paraId="0FA4A194" w14:textId="099AC75D" w:rsidR="00CC630D" w:rsidRDefault="00C77DC2" w:rsidP="00476379">
      <w:pPr>
        <w:rPr>
          <w:sz w:val="28"/>
          <w:szCs w:val="28"/>
        </w:rPr>
      </w:pPr>
      <w:r w:rsidRPr="00C77DC2">
        <w:rPr>
          <w:sz w:val="28"/>
          <w:szCs w:val="28"/>
        </w:rPr>
        <w:t xml:space="preserve">Ce travail de conception et de développement d’une application </w:t>
      </w:r>
      <w:r>
        <w:rPr>
          <w:sz w:val="28"/>
          <w:szCs w:val="28"/>
        </w:rPr>
        <w:t>de transactions bancaire</w:t>
      </w:r>
      <w:r w:rsidRPr="00C77DC2">
        <w:rPr>
          <w:sz w:val="28"/>
          <w:szCs w:val="28"/>
        </w:rPr>
        <w:t xml:space="preserve"> nous a été bénéfique sur plusieurs plans : il nous a permis de perfectionner nos connaissances acquises en programmation</w:t>
      </w:r>
      <w:r>
        <w:rPr>
          <w:sz w:val="28"/>
          <w:szCs w:val="28"/>
        </w:rPr>
        <w:t xml:space="preserve"> système</w:t>
      </w:r>
      <w:r w:rsidRPr="00C77DC2">
        <w:rPr>
          <w:sz w:val="28"/>
          <w:szCs w:val="28"/>
        </w:rPr>
        <w:t xml:space="preserve"> et en conception</w:t>
      </w:r>
    </w:p>
    <w:p w14:paraId="0A8FDE9C" w14:textId="43D527EE" w:rsidR="00391183" w:rsidRPr="00391183" w:rsidRDefault="00391183" w:rsidP="00476379">
      <w:pPr>
        <w:rPr>
          <w:sz w:val="44"/>
          <w:szCs w:val="44"/>
        </w:rPr>
      </w:pPr>
      <w:r w:rsidRPr="00391183">
        <w:rPr>
          <w:sz w:val="28"/>
          <w:szCs w:val="28"/>
        </w:rPr>
        <w:t>Tout au long de l’élaboration du projet, nous avons rencontré plusieurs difficultés tant au niveau conceptuel qu’au niveau de la réalisation. Tout de même, nous avons réussi à les surpasser pour présenter en fin de compte une application opérationnelle.</w:t>
      </w:r>
    </w:p>
    <w:p w14:paraId="23ED3FB0" w14:textId="77777777" w:rsidR="00CC630D" w:rsidRPr="00CC630D" w:rsidRDefault="00CC630D" w:rsidP="00476379">
      <w:pPr>
        <w:rPr>
          <w:rFonts w:cstheme="minorHAnsi"/>
          <w:color w:val="5B9BD5" w:themeColor="accent5"/>
          <w:sz w:val="48"/>
          <w:szCs w:val="48"/>
        </w:rPr>
      </w:pPr>
    </w:p>
    <w:p w14:paraId="3EAE2400" w14:textId="77777777" w:rsidR="00202720" w:rsidRPr="00EF578E" w:rsidRDefault="00202720" w:rsidP="00E658F5">
      <w:pPr>
        <w:rPr>
          <w:sz w:val="28"/>
          <w:szCs w:val="28"/>
        </w:rPr>
      </w:pPr>
    </w:p>
    <w:p w14:paraId="61317E64" w14:textId="77777777" w:rsidR="00E31000" w:rsidRPr="00E31000" w:rsidRDefault="00E31000" w:rsidP="00E31000">
      <w:pPr>
        <w:rPr>
          <w:color w:val="0070C0"/>
          <w:sz w:val="28"/>
          <w:szCs w:val="28"/>
        </w:rPr>
      </w:pPr>
    </w:p>
    <w:p w14:paraId="549B2AB3" w14:textId="6191F782" w:rsidR="00E31000" w:rsidRDefault="00E31000" w:rsidP="00E31000">
      <w:pPr>
        <w:rPr>
          <w:sz w:val="28"/>
          <w:szCs w:val="28"/>
        </w:rPr>
      </w:pPr>
    </w:p>
    <w:p w14:paraId="37D124E5" w14:textId="77777777" w:rsidR="00E31000" w:rsidRDefault="00E31000" w:rsidP="00E31000">
      <w:pPr>
        <w:rPr>
          <w:sz w:val="28"/>
          <w:szCs w:val="28"/>
        </w:rPr>
      </w:pPr>
    </w:p>
    <w:p w14:paraId="31F4DE48" w14:textId="1A004042" w:rsidR="00E31000" w:rsidRDefault="00E31000" w:rsidP="00E31000">
      <w:pPr>
        <w:rPr>
          <w:sz w:val="28"/>
          <w:szCs w:val="28"/>
        </w:rPr>
      </w:pPr>
    </w:p>
    <w:p w14:paraId="16ADDE20" w14:textId="77777777" w:rsidR="00E31000" w:rsidRPr="00484E0A" w:rsidRDefault="00E31000" w:rsidP="00E31000">
      <w:pPr>
        <w:rPr>
          <w:color w:val="0070C0"/>
          <w:sz w:val="48"/>
          <w:szCs w:val="48"/>
        </w:rPr>
      </w:pPr>
    </w:p>
    <w:sectPr w:rsidR="00E31000" w:rsidRPr="00484E0A">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590EC" w14:textId="77777777" w:rsidR="00334CFE" w:rsidRDefault="00334CFE" w:rsidP="001137A2">
      <w:pPr>
        <w:spacing w:after="0" w:line="240" w:lineRule="auto"/>
      </w:pPr>
      <w:r>
        <w:separator/>
      </w:r>
    </w:p>
  </w:endnote>
  <w:endnote w:type="continuationSeparator" w:id="0">
    <w:p w14:paraId="105B5811" w14:textId="77777777" w:rsidR="00334CFE" w:rsidRDefault="00334CFE" w:rsidP="00113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corp)">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5164932"/>
      <w:docPartObj>
        <w:docPartGallery w:val="Page Numbers (Bottom of Page)"/>
        <w:docPartUnique/>
      </w:docPartObj>
    </w:sdtPr>
    <w:sdtEndPr/>
    <w:sdtContent>
      <w:p w14:paraId="3DFDC9CB" w14:textId="34D0BCEB" w:rsidR="00484E0A" w:rsidRDefault="00484E0A">
        <w:pPr>
          <w:pStyle w:val="Pieddepage"/>
          <w:jc w:val="right"/>
        </w:pPr>
        <w:r>
          <w:fldChar w:fldCharType="begin"/>
        </w:r>
        <w:r>
          <w:instrText>PAGE   \* MERGEFORMAT</w:instrText>
        </w:r>
        <w:r>
          <w:fldChar w:fldCharType="separate"/>
        </w:r>
        <w:r>
          <w:t>2</w:t>
        </w:r>
        <w:r>
          <w:fldChar w:fldCharType="end"/>
        </w:r>
      </w:p>
    </w:sdtContent>
  </w:sdt>
  <w:p w14:paraId="05FE538D" w14:textId="24FAA0F6" w:rsidR="00484E0A" w:rsidRDefault="00484E0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B4089" w14:textId="77777777" w:rsidR="00334CFE" w:rsidRDefault="00334CFE" w:rsidP="001137A2">
      <w:pPr>
        <w:spacing w:after="0" w:line="240" w:lineRule="auto"/>
      </w:pPr>
      <w:r>
        <w:separator/>
      </w:r>
    </w:p>
  </w:footnote>
  <w:footnote w:type="continuationSeparator" w:id="0">
    <w:p w14:paraId="59707C97" w14:textId="77777777" w:rsidR="00334CFE" w:rsidRDefault="00334CFE" w:rsidP="001137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B7ABB"/>
    <w:multiLevelType w:val="hybridMultilevel"/>
    <w:tmpl w:val="E72E5466"/>
    <w:lvl w:ilvl="0" w:tplc="F86CCBD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1CE60F1"/>
    <w:multiLevelType w:val="hybridMultilevel"/>
    <w:tmpl w:val="44B44356"/>
    <w:lvl w:ilvl="0" w:tplc="B8647E4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F2E1319"/>
    <w:multiLevelType w:val="hybridMultilevel"/>
    <w:tmpl w:val="2006FD2A"/>
    <w:lvl w:ilvl="0" w:tplc="73A89088">
      <w:start w:val="1"/>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519706124">
    <w:abstractNumId w:val="0"/>
  </w:num>
  <w:num w:numId="2" w16cid:durableId="54790326">
    <w:abstractNumId w:val="1"/>
  </w:num>
  <w:num w:numId="3" w16cid:durableId="1927810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3A"/>
    <w:rsid w:val="00001004"/>
    <w:rsid w:val="0002189D"/>
    <w:rsid w:val="00026825"/>
    <w:rsid w:val="000410FA"/>
    <w:rsid w:val="00092ED9"/>
    <w:rsid w:val="000C6733"/>
    <w:rsid w:val="000D3E3C"/>
    <w:rsid w:val="000F5CD1"/>
    <w:rsid w:val="001137A2"/>
    <w:rsid w:val="00113A98"/>
    <w:rsid w:val="00125557"/>
    <w:rsid w:val="00133741"/>
    <w:rsid w:val="001420C1"/>
    <w:rsid w:val="001D329A"/>
    <w:rsid w:val="00201CBF"/>
    <w:rsid w:val="00202720"/>
    <w:rsid w:val="00257D76"/>
    <w:rsid w:val="002724FD"/>
    <w:rsid w:val="00276C1B"/>
    <w:rsid w:val="00296D2A"/>
    <w:rsid w:val="002C3E0B"/>
    <w:rsid w:val="002D2BE2"/>
    <w:rsid w:val="002D7875"/>
    <w:rsid w:val="002F4064"/>
    <w:rsid w:val="00327FE8"/>
    <w:rsid w:val="00334CFE"/>
    <w:rsid w:val="00336DE8"/>
    <w:rsid w:val="003448FC"/>
    <w:rsid w:val="00355C9D"/>
    <w:rsid w:val="00391183"/>
    <w:rsid w:val="003B42F7"/>
    <w:rsid w:val="003C352D"/>
    <w:rsid w:val="003D4CAB"/>
    <w:rsid w:val="003E5714"/>
    <w:rsid w:val="0040023E"/>
    <w:rsid w:val="00422F19"/>
    <w:rsid w:val="0044161D"/>
    <w:rsid w:val="00475BC4"/>
    <w:rsid w:val="00476379"/>
    <w:rsid w:val="00484E0A"/>
    <w:rsid w:val="004A5F7C"/>
    <w:rsid w:val="004C6B98"/>
    <w:rsid w:val="004E118D"/>
    <w:rsid w:val="004E1E5C"/>
    <w:rsid w:val="00532FC9"/>
    <w:rsid w:val="005356E3"/>
    <w:rsid w:val="00541EDB"/>
    <w:rsid w:val="00563418"/>
    <w:rsid w:val="005A6F20"/>
    <w:rsid w:val="005D6217"/>
    <w:rsid w:val="005F2B7F"/>
    <w:rsid w:val="0061677B"/>
    <w:rsid w:val="006178CF"/>
    <w:rsid w:val="00620543"/>
    <w:rsid w:val="00620EEF"/>
    <w:rsid w:val="00624E5C"/>
    <w:rsid w:val="00626CAD"/>
    <w:rsid w:val="0063452E"/>
    <w:rsid w:val="0063550A"/>
    <w:rsid w:val="00670447"/>
    <w:rsid w:val="006B53EE"/>
    <w:rsid w:val="006B77A0"/>
    <w:rsid w:val="006D0077"/>
    <w:rsid w:val="00715028"/>
    <w:rsid w:val="00730C35"/>
    <w:rsid w:val="0073681A"/>
    <w:rsid w:val="00743C57"/>
    <w:rsid w:val="00751CF2"/>
    <w:rsid w:val="00757866"/>
    <w:rsid w:val="007665A6"/>
    <w:rsid w:val="00767B37"/>
    <w:rsid w:val="007A3171"/>
    <w:rsid w:val="007A5EB2"/>
    <w:rsid w:val="007C496E"/>
    <w:rsid w:val="007D1188"/>
    <w:rsid w:val="00867503"/>
    <w:rsid w:val="008A74A9"/>
    <w:rsid w:val="008E5209"/>
    <w:rsid w:val="008F13C9"/>
    <w:rsid w:val="00922FCD"/>
    <w:rsid w:val="00931651"/>
    <w:rsid w:val="00935970"/>
    <w:rsid w:val="00952114"/>
    <w:rsid w:val="009567BD"/>
    <w:rsid w:val="00960818"/>
    <w:rsid w:val="009922C5"/>
    <w:rsid w:val="00993359"/>
    <w:rsid w:val="00996FCD"/>
    <w:rsid w:val="009974D8"/>
    <w:rsid w:val="009B7DEE"/>
    <w:rsid w:val="009F46EF"/>
    <w:rsid w:val="009F71D5"/>
    <w:rsid w:val="00A20679"/>
    <w:rsid w:val="00A57BB4"/>
    <w:rsid w:val="00A66531"/>
    <w:rsid w:val="00A77DDD"/>
    <w:rsid w:val="00A84FE5"/>
    <w:rsid w:val="00AA687A"/>
    <w:rsid w:val="00AC3408"/>
    <w:rsid w:val="00AD550A"/>
    <w:rsid w:val="00AF707A"/>
    <w:rsid w:val="00B02998"/>
    <w:rsid w:val="00B10420"/>
    <w:rsid w:val="00B146F9"/>
    <w:rsid w:val="00B24C02"/>
    <w:rsid w:val="00B37640"/>
    <w:rsid w:val="00BC33AD"/>
    <w:rsid w:val="00BE7AE4"/>
    <w:rsid w:val="00C213A5"/>
    <w:rsid w:val="00C56D6C"/>
    <w:rsid w:val="00C56E04"/>
    <w:rsid w:val="00C7278D"/>
    <w:rsid w:val="00C77DC2"/>
    <w:rsid w:val="00CB72D3"/>
    <w:rsid w:val="00CC289B"/>
    <w:rsid w:val="00CC53D4"/>
    <w:rsid w:val="00CC630D"/>
    <w:rsid w:val="00CE2B83"/>
    <w:rsid w:val="00D01782"/>
    <w:rsid w:val="00D06763"/>
    <w:rsid w:val="00D41251"/>
    <w:rsid w:val="00D5788F"/>
    <w:rsid w:val="00D86A23"/>
    <w:rsid w:val="00D95B9E"/>
    <w:rsid w:val="00DD4493"/>
    <w:rsid w:val="00DE7D4B"/>
    <w:rsid w:val="00DF74E8"/>
    <w:rsid w:val="00E11777"/>
    <w:rsid w:val="00E31000"/>
    <w:rsid w:val="00E41D62"/>
    <w:rsid w:val="00E6297F"/>
    <w:rsid w:val="00E658F5"/>
    <w:rsid w:val="00E8613A"/>
    <w:rsid w:val="00E94617"/>
    <w:rsid w:val="00E96703"/>
    <w:rsid w:val="00E97736"/>
    <w:rsid w:val="00EA022F"/>
    <w:rsid w:val="00EA02C9"/>
    <w:rsid w:val="00EC2EAF"/>
    <w:rsid w:val="00EC3E2D"/>
    <w:rsid w:val="00EC6F0A"/>
    <w:rsid w:val="00EC7E64"/>
    <w:rsid w:val="00EF578E"/>
    <w:rsid w:val="00F04AB8"/>
    <w:rsid w:val="00F20533"/>
    <w:rsid w:val="00F30BFE"/>
    <w:rsid w:val="00F32C62"/>
    <w:rsid w:val="00F44B63"/>
    <w:rsid w:val="00F5242B"/>
    <w:rsid w:val="00F70261"/>
    <w:rsid w:val="00F7703D"/>
    <w:rsid w:val="00F81ADB"/>
    <w:rsid w:val="00F861CD"/>
    <w:rsid w:val="00FB4F37"/>
    <w:rsid w:val="00FB6292"/>
    <w:rsid w:val="00FE2FB2"/>
    <w:rsid w:val="00FF2A0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86E0A"/>
  <w15:chartTrackingRefBased/>
  <w15:docId w15:val="{EA52926E-166E-44CD-A83C-7F276369A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C1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137A2"/>
    <w:pPr>
      <w:tabs>
        <w:tab w:val="center" w:pos="4536"/>
        <w:tab w:val="right" w:pos="9072"/>
      </w:tabs>
      <w:spacing w:after="0" w:line="240" w:lineRule="auto"/>
    </w:pPr>
  </w:style>
  <w:style w:type="character" w:customStyle="1" w:styleId="En-tteCar">
    <w:name w:val="En-tête Car"/>
    <w:basedOn w:val="Policepardfaut"/>
    <w:link w:val="En-tte"/>
    <w:uiPriority w:val="99"/>
    <w:rsid w:val="001137A2"/>
  </w:style>
  <w:style w:type="paragraph" w:styleId="Pieddepage">
    <w:name w:val="footer"/>
    <w:basedOn w:val="Normal"/>
    <w:link w:val="PieddepageCar"/>
    <w:uiPriority w:val="99"/>
    <w:unhideWhenUsed/>
    <w:rsid w:val="001137A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37A2"/>
  </w:style>
  <w:style w:type="paragraph" w:styleId="Paragraphedeliste">
    <w:name w:val="List Paragraph"/>
    <w:basedOn w:val="Normal"/>
    <w:uiPriority w:val="34"/>
    <w:qFormat/>
    <w:rsid w:val="00F30BFE"/>
    <w:pPr>
      <w:ind w:left="720"/>
      <w:contextualSpacing/>
    </w:pPr>
  </w:style>
  <w:style w:type="paragraph" w:styleId="NormalWeb">
    <w:name w:val="Normal (Web)"/>
    <w:basedOn w:val="Normal"/>
    <w:uiPriority w:val="99"/>
    <w:semiHidden/>
    <w:unhideWhenUsed/>
    <w:rsid w:val="00EA022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34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2FAF6352818EE4B92F3458EA376892F" ma:contentTypeVersion="0" ma:contentTypeDescription="Create a new document." ma:contentTypeScope="" ma:versionID="2dba6c1b7b255c930d2534e30189f64d">
  <xsd:schema xmlns:xsd="http://www.w3.org/2001/XMLSchema" xmlns:xs="http://www.w3.org/2001/XMLSchema" xmlns:p="http://schemas.microsoft.com/office/2006/metadata/properties" targetNamespace="http://schemas.microsoft.com/office/2006/metadata/properties" ma:root="true" ma:fieldsID="cd49709b5c3a6474f6bf65df4424c4b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ACE1A4-1697-49AF-B897-3747030C4E9D}">
  <ds:schemaRefs>
    <ds:schemaRef ds:uri="http://schemas.openxmlformats.org/officeDocument/2006/bibliography"/>
  </ds:schemaRefs>
</ds:datastoreItem>
</file>

<file path=customXml/itemProps2.xml><?xml version="1.0" encoding="utf-8"?>
<ds:datastoreItem xmlns:ds="http://schemas.openxmlformats.org/officeDocument/2006/customXml" ds:itemID="{50E84121-BAF2-4544-A70C-4CF997618A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3B664A3-3F6E-4319-8D60-A7B6CCE7F0C1}">
  <ds:schemaRefs>
    <ds:schemaRef ds:uri="http://schemas.microsoft.com/sharepoint/v3/contenttype/forms"/>
  </ds:schemaRefs>
</ds:datastoreItem>
</file>

<file path=customXml/itemProps4.xml><?xml version="1.0" encoding="utf-8"?>
<ds:datastoreItem xmlns:ds="http://schemas.openxmlformats.org/officeDocument/2006/customXml" ds:itemID="{1CBB1DC5-9B73-49C3-8B28-8D465696D51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9</Pages>
  <Words>1175</Words>
  <Characters>6468</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21628880580</dc:creator>
  <cp:keywords/>
  <dc:description/>
  <cp:lastModifiedBy>ayoub khlifi</cp:lastModifiedBy>
  <cp:revision>6</cp:revision>
  <dcterms:created xsi:type="dcterms:W3CDTF">2022-04-27T02:37:00Z</dcterms:created>
  <dcterms:modified xsi:type="dcterms:W3CDTF">2022-04-28T18:33:00Z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0x01010012FAF6352818EE4B92F3458EA376892F</vt:lpwstr>
  </property>
</Properties>
</file>