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C07B" w14:textId="39A137D8" w:rsidR="00351C88" w:rsidRDefault="000C34AB" w:rsidP="003061C3">
      <w:pPr>
        <w:jc w:val="center"/>
        <w:rPr>
          <w:rFonts w:ascii="Times New Roman" w:hAnsi="Times New Roman" w:cs="Times New Roman"/>
          <w:b/>
          <w:bCs/>
          <w:sz w:val="40"/>
          <w:szCs w:val="40"/>
        </w:rPr>
      </w:pPr>
      <w:r>
        <w:rPr>
          <w:rFonts w:ascii="Times New Roman" w:hAnsi="Times New Roman" w:cs="Times New Roman"/>
          <w:b/>
          <w:bCs/>
          <w:sz w:val="40"/>
          <w:szCs w:val="40"/>
        </w:rPr>
        <w:t>ooooo</w:t>
      </w:r>
      <w:r w:rsidR="00351C88" w:rsidRPr="00020EE9">
        <w:rPr>
          <w:rFonts w:ascii="Times New Roman" w:hAnsi="Times New Roman" w:cs="Times New Roman"/>
          <w:b/>
          <w:bCs/>
          <w:sz w:val="40"/>
          <w:szCs w:val="40"/>
        </w:rPr>
        <w:t xml:space="preserve">CSMA/CD, CSMA/CA, </w:t>
      </w:r>
      <w:r w:rsidR="00020EE9" w:rsidRPr="00020EE9">
        <w:rPr>
          <w:rFonts w:ascii="Times New Roman" w:hAnsi="Times New Roman" w:cs="Times New Roman"/>
          <w:b/>
          <w:bCs/>
          <w:sz w:val="40"/>
          <w:szCs w:val="40"/>
        </w:rPr>
        <w:t xml:space="preserve"> IFS, HIDDEN NODE PROBLEM</w:t>
      </w:r>
    </w:p>
    <w:tbl>
      <w:tblPr>
        <w:tblStyle w:val="TableGrid"/>
        <w:tblW w:w="0" w:type="auto"/>
        <w:tblLook w:val="04A0" w:firstRow="1" w:lastRow="0" w:firstColumn="1" w:lastColumn="0" w:noHBand="0" w:noVBand="1"/>
      </w:tblPr>
      <w:tblGrid>
        <w:gridCol w:w="4675"/>
        <w:gridCol w:w="4675"/>
      </w:tblGrid>
      <w:tr w:rsidR="00054150" w:rsidRPr="006605EF" w14:paraId="62B442B9" w14:textId="77777777" w:rsidTr="00735E53">
        <w:tc>
          <w:tcPr>
            <w:tcW w:w="4675" w:type="dxa"/>
          </w:tcPr>
          <w:p w14:paraId="51063750" w14:textId="77777777" w:rsidR="00054150" w:rsidRPr="006605EF" w:rsidRDefault="00054150" w:rsidP="00735E53">
            <w:pPr>
              <w:jc w:val="center"/>
              <w:rPr>
                <w:rFonts w:ascii="Times New Roman" w:hAnsi="Times New Roman" w:cs="Times New Roman"/>
                <w:sz w:val="24"/>
                <w:szCs w:val="24"/>
              </w:rPr>
            </w:pPr>
            <w:r w:rsidRPr="006605EF">
              <w:rPr>
                <w:rFonts w:ascii="Times New Roman" w:hAnsi="Times New Roman" w:cs="Times New Roman"/>
                <w:sz w:val="24"/>
                <w:szCs w:val="24"/>
              </w:rPr>
              <w:t>Prepared by</w:t>
            </w:r>
          </w:p>
        </w:tc>
        <w:tc>
          <w:tcPr>
            <w:tcW w:w="4675" w:type="dxa"/>
          </w:tcPr>
          <w:p w14:paraId="7684E0E2" w14:textId="77777777" w:rsidR="00054150" w:rsidRPr="006605EF" w:rsidRDefault="00054150" w:rsidP="00735E53">
            <w:pPr>
              <w:jc w:val="center"/>
              <w:rPr>
                <w:rFonts w:ascii="Times New Roman" w:hAnsi="Times New Roman" w:cs="Times New Roman"/>
                <w:sz w:val="24"/>
                <w:szCs w:val="24"/>
              </w:rPr>
            </w:pPr>
            <w:r w:rsidRPr="006605EF">
              <w:rPr>
                <w:rFonts w:ascii="Times New Roman" w:hAnsi="Times New Roman" w:cs="Times New Roman"/>
                <w:sz w:val="24"/>
                <w:szCs w:val="24"/>
              </w:rPr>
              <w:t>Ayushi Pradhan</w:t>
            </w:r>
          </w:p>
        </w:tc>
      </w:tr>
      <w:tr w:rsidR="00054150" w:rsidRPr="006605EF" w14:paraId="35CCB2DE" w14:textId="77777777" w:rsidTr="00735E53">
        <w:tc>
          <w:tcPr>
            <w:tcW w:w="4675" w:type="dxa"/>
          </w:tcPr>
          <w:p w14:paraId="3870A087" w14:textId="77777777" w:rsidR="00054150" w:rsidRPr="006605EF" w:rsidRDefault="00054150" w:rsidP="00735E53">
            <w:pPr>
              <w:jc w:val="center"/>
              <w:rPr>
                <w:rFonts w:ascii="Times New Roman" w:hAnsi="Times New Roman" w:cs="Times New Roman"/>
                <w:sz w:val="24"/>
                <w:szCs w:val="24"/>
              </w:rPr>
            </w:pPr>
            <w:r w:rsidRPr="006605EF">
              <w:rPr>
                <w:rFonts w:ascii="Times New Roman" w:hAnsi="Times New Roman" w:cs="Times New Roman"/>
                <w:sz w:val="24"/>
                <w:szCs w:val="24"/>
              </w:rPr>
              <w:t>Reviewed by</w:t>
            </w:r>
          </w:p>
        </w:tc>
        <w:tc>
          <w:tcPr>
            <w:tcW w:w="4675" w:type="dxa"/>
          </w:tcPr>
          <w:p w14:paraId="53CB3568" w14:textId="77777777" w:rsidR="00054150" w:rsidRPr="006605EF" w:rsidRDefault="00054150" w:rsidP="00735E53">
            <w:pPr>
              <w:jc w:val="center"/>
              <w:rPr>
                <w:rFonts w:ascii="Times New Roman" w:hAnsi="Times New Roman" w:cs="Times New Roman"/>
                <w:sz w:val="24"/>
                <w:szCs w:val="24"/>
              </w:rPr>
            </w:pPr>
            <w:r>
              <w:rPr>
                <w:rFonts w:ascii="Times New Roman" w:hAnsi="Times New Roman" w:cs="Times New Roman"/>
                <w:sz w:val="24"/>
                <w:szCs w:val="24"/>
              </w:rPr>
              <w:t>V.Mamatha</w:t>
            </w:r>
          </w:p>
        </w:tc>
      </w:tr>
    </w:tbl>
    <w:p w14:paraId="5372C66C" w14:textId="77777777" w:rsidR="00054150" w:rsidRDefault="00054150" w:rsidP="00054150">
      <w:pPr>
        <w:jc w:val="center"/>
        <w:rPr>
          <w:rFonts w:ascii="Times New Roman" w:hAnsi="Times New Roman" w:cs="Times New Roman"/>
          <w:b/>
          <w:bCs/>
          <w:sz w:val="36"/>
          <w:szCs w:val="36"/>
        </w:rPr>
      </w:pPr>
    </w:p>
    <w:p w14:paraId="0968BB4D" w14:textId="4F6792AD" w:rsidR="00260262" w:rsidRPr="00AD54F3" w:rsidRDefault="003061C3" w:rsidP="00054150">
      <w:pPr>
        <w:jc w:val="center"/>
        <w:rPr>
          <w:rFonts w:ascii="Times New Roman" w:hAnsi="Times New Roman" w:cs="Times New Roman"/>
          <w:b/>
          <w:bCs/>
          <w:sz w:val="32"/>
          <w:szCs w:val="32"/>
        </w:rPr>
      </w:pPr>
      <w:r w:rsidRPr="00AD54F3">
        <w:rPr>
          <w:rFonts w:ascii="Times New Roman" w:hAnsi="Times New Roman" w:cs="Times New Roman"/>
          <w:b/>
          <w:bCs/>
          <w:sz w:val="32"/>
          <w:szCs w:val="32"/>
        </w:rPr>
        <w:t>CSMA/CD</w:t>
      </w:r>
    </w:p>
    <w:p w14:paraId="6CA670EC" w14:textId="487EA4DF" w:rsidR="003061C3" w:rsidRPr="00D63D16" w:rsidRDefault="003061C3" w:rsidP="003061C3">
      <w:pPr>
        <w:rPr>
          <w:rFonts w:ascii="Times New Roman" w:hAnsi="Times New Roman" w:cs="Times New Roman"/>
          <w:sz w:val="24"/>
          <w:szCs w:val="24"/>
        </w:rPr>
      </w:pPr>
      <w:r w:rsidRPr="00D63D16">
        <w:rPr>
          <w:rFonts w:ascii="Times New Roman" w:hAnsi="Times New Roman" w:cs="Times New Roman"/>
          <w:sz w:val="24"/>
          <w:szCs w:val="24"/>
        </w:rPr>
        <w:t>CSMA/CD (Carrier Sense Multiple Access/ Collision Detection) is a media access control method that was widely used in Early Ethernet technology/LANs when there used to be shared Bus Topology and each node ( Computers) were connected By Coaxial Cables.</w:t>
      </w:r>
    </w:p>
    <w:p w14:paraId="3D87C7EB" w14:textId="3969BF93" w:rsidR="003061C3" w:rsidRPr="00D63D16" w:rsidRDefault="008D22BD" w:rsidP="003061C3">
      <w:pPr>
        <w:rPr>
          <w:rFonts w:ascii="Times New Roman" w:hAnsi="Times New Roman" w:cs="Times New Roman"/>
          <w:b/>
          <w:bCs/>
          <w:sz w:val="24"/>
          <w:szCs w:val="24"/>
        </w:rPr>
      </w:pPr>
      <w:r w:rsidRPr="00D63D16">
        <w:rPr>
          <w:rFonts w:ascii="Times New Roman" w:hAnsi="Times New Roman" w:cs="Times New Roman"/>
          <w:b/>
          <w:bCs/>
          <w:sz w:val="24"/>
          <w:szCs w:val="24"/>
        </w:rPr>
        <w:t>FLOWCHART:</w:t>
      </w:r>
    </w:p>
    <w:p w14:paraId="28E74AE9" w14:textId="4C8FA574" w:rsidR="008D22BD" w:rsidRPr="00D63D16" w:rsidRDefault="008D22BD" w:rsidP="008D22BD">
      <w:pPr>
        <w:jc w:val="center"/>
        <w:rPr>
          <w:rFonts w:ascii="Times New Roman" w:hAnsi="Times New Roman" w:cs="Times New Roman"/>
          <w:b/>
          <w:bCs/>
          <w:sz w:val="24"/>
          <w:szCs w:val="24"/>
        </w:rPr>
      </w:pPr>
      <w:r w:rsidRPr="00D63D16">
        <w:rPr>
          <w:rFonts w:ascii="Times New Roman" w:hAnsi="Times New Roman" w:cs="Times New Roman"/>
          <w:noProof/>
        </w:rPr>
        <w:drawing>
          <wp:inline distT="0" distB="0" distL="0" distR="0" wp14:anchorId="7CEAE36B" wp14:editId="0F8EA271">
            <wp:extent cx="5225415" cy="490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1621" cy="4908022"/>
                    </a:xfrm>
                    <a:prstGeom prst="rect">
                      <a:avLst/>
                    </a:prstGeom>
                    <a:noFill/>
                    <a:ln>
                      <a:noFill/>
                    </a:ln>
                  </pic:spPr>
                </pic:pic>
              </a:graphicData>
            </a:graphic>
          </wp:inline>
        </w:drawing>
      </w:r>
    </w:p>
    <w:p w14:paraId="3DCB2CC1" w14:textId="18872A3D" w:rsidR="008D22BD" w:rsidRPr="00D63D16" w:rsidRDefault="008D22BD" w:rsidP="008D22BD">
      <w:pPr>
        <w:jc w:val="center"/>
        <w:rPr>
          <w:rFonts w:ascii="Times New Roman" w:hAnsi="Times New Roman" w:cs="Times New Roman"/>
          <w:b/>
          <w:bCs/>
          <w:sz w:val="24"/>
          <w:szCs w:val="24"/>
        </w:rPr>
      </w:pPr>
    </w:p>
    <w:p w14:paraId="1DE368E3" w14:textId="3810FCA5" w:rsidR="00B40E36" w:rsidRPr="00D63D16" w:rsidRDefault="00B40E36" w:rsidP="00B40E36">
      <w:pPr>
        <w:spacing w:after="0" w:line="240" w:lineRule="auto"/>
        <w:jc w:val="center"/>
        <w:rPr>
          <w:rFonts w:ascii="Times New Roman" w:eastAsia="Times New Roman" w:hAnsi="Times New Roman" w:cs="Times New Roman"/>
          <w:sz w:val="24"/>
          <w:szCs w:val="24"/>
        </w:rPr>
      </w:pPr>
      <w:r w:rsidRPr="00D63D16">
        <w:rPr>
          <w:rFonts w:ascii="Times New Roman" w:eastAsia="Times New Roman" w:hAnsi="Times New Roman" w:cs="Times New Roman"/>
          <w:noProof/>
          <w:sz w:val="24"/>
          <w:szCs w:val="24"/>
        </w:rPr>
        <w:lastRenderedPageBreak/>
        <w:drawing>
          <wp:inline distT="0" distB="0" distL="0" distR="0" wp14:anchorId="4CF0BFF8" wp14:editId="43448E39">
            <wp:extent cx="3981450" cy="768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1450" cy="768350"/>
                    </a:xfrm>
                    <a:prstGeom prst="rect">
                      <a:avLst/>
                    </a:prstGeom>
                    <a:noFill/>
                    <a:ln>
                      <a:noFill/>
                    </a:ln>
                  </pic:spPr>
                </pic:pic>
              </a:graphicData>
            </a:graphic>
          </wp:inline>
        </w:drawing>
      </w:r>
    </w:p>
    <w:p w14:paraId="6000D731" w14:textId="3B827119" w:rsidR="00B40E36" w:rsidRPr="00D63D16" w:rsidRDefault="00B40E36" w:rsidP="00B40E36">
      <w:pPr>
        <w:spacing w:after="0" w:line="240" w:lineRule="auto"/>
        <w:jc w:val="center"/>
        <w:rPr>
          <w:rFonts w:ascii="Times New Roman" w:eastAsia="Times New Roman" w:hAnsi="Times New Roman" w:cs="Times New Roman"/>
          <w:sz w:val="24"/>
          <w:szCs w:val="24"/>
        </w:rPr>
      </w:pPr>
      <w:r w:rsidRPr="00D63D16">
        <w:rPr>
          <w:rFonts w:ascii="Times New Roman" w:eastAsia="Times New Roman" w:hAnsi="Times New Roman" w:cs="Times New Roman"/>
          <w:noProof/>
          <w:sz w:val="24"/>
          <w:szCs w:val="24"/>
        </w:rPr>
        <w:drawing>
          <wp:inline distT="0" distB="0" distL="0" distR="0" wp14:anchorId="4B016F79" wp14:editId="018A8E51">
            <wp:extent cx="3981450" cy="723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723900"/>
                    </a:xfrm>
                    <a:prstGeom prst="rect">
                      <a:avLst/>
                    </a:prstGeom>
                    <a:noFill/>
                    <a:ln>
                      <a:noFill/>
                    </a:ln>
                  </pic:spPr>
                </pic:pic>
              </a:graphicData>
            </a:graphic>
          </wp:inline>
        </w:drawing>
      </w:r>
    </w:p>
    <w:p w14:paraId="5C3B7DAF" w14:textId="59D3681B" w:rsidR="00B40E36" w:rsidRPr="00D63D16" w:rsidRDefault="00B40E36" w:rsidP="00B40E36">
      <w:pPr>
        <w:spacing w:after="0" w:line="240" w:lineRule="auto"/>
        <w:jc w:val="center"/>
        <w:rPr>
          <w:rFonts w:ascii="Times New Roman" w:eastAsia="Times New Roman" w:hAnsi="Times New Roman" w:cs="Times New Roman"/>
          <w:sz w:val="24"/>
          <w:szCs w:val="24"/>
        </w:rPr>
      </w:pPr>
      <w:r w:rsidRPr="00D63D16">
        <w:rPr>
          <w:rFonts w:ascii="Times New Roman" w:eastAsia="Times New Roman" w:hAnsi="Times New Roman" w:cs="Times New Roman"/>
          <w:noProof/>
          <w:sz w:val="24"/>
          <w:szCs w:val="24"/>
        </w:rPr>
        <w:drawing>
          <wp:inline distT="0" distB="0" distL="0" distR="0" wp14:anchorId="111E61C2" wp14:editId="33DDAA1A">
            <wp:extent cx="3981450" cy="723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723900"/>
                    </a:xfrm>
                    <a:prstGeom prst="rect">
                      <a:avLst/>
                    </a:prstGeom>
                    <a:noFill/>
                    <a:ln>
                      <a:noFill/>
                    </a:ln>
                  </pic:spPr>
                </pic:pic>
              </a:graphicData>
            </a:graphic>
          </wp:inline>
        </w:drawing>
      </w:r>
    </w:p>
    <w:p w14:paraId="60B10290" w14:textId="422FF8BA" w:rsidR="00B40E36" w:rsidRPr="00D63D16" w:rsidRDefault="00B40E36" w:rsidP="00B40E36">
      <w:pPr>
        <w:spacing w:after="0" w:line="240" w:lineRule="auto"/>
        <w:jc w:val="center"/>
        <w:rPr>
          <w:rFonts w:ascii="Times New Roman" w:eastAsia="Times New Roman" w:hAnsi="Times New Roman" w:cs="Times New Roman"/>
          <w:sz w:val="24"/>
          <w:szCs w:val="24"/>
        </w:rPr>
      </w:pPr>
      <w:r w:rsidRPr="00D63D16">
        <w:rPr>
          <w:rFonts w:ascii="Times New Roman" w:eastAsia="Times New Roman" w:hAnsi="Times New Roman" w:cs="Times New Roman"/>
          <w:noProof/>
          <w:sz w:val="24"/>
          <w:szCs w:val="24"/>
        </w:rPr>
        <w:drawing>
          <wp:inline distT="0" distB="0" distL="0" distR="0" wp14:anchorId="5598F910" wp14:editId="3A35EF74">
            <wp:extent cx="3981450" cy="742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742950"/>
                    </a:xfrm>
                    <a:prstGeom prst="rect">
                      <a:avLst/>
                    </a:prstGeom>
                    <a:noFill/>
                    <a:ln>
                      <a:noFill/>
                    </a:ln>
                  </pic:spPr>
                </pic:pic>
              </a:graphicData>
            </a:graphic>
          </wp:inline>
        </w:drawing>
      </w:r>
    </w:p>
    <w:p w14:paraId="2E5956E8" w14:textId="77777777" w:rsidR="000B7898" w:rsidRPr="00D63D16" w:rsidRDefault="000B7898" w:rsidP="008D22BD">
      <w:pPr>
        <w:rPr>
          <w:rFonts w:ascii="Times New Roman" w:hAnsi="Times New Roman" w:cs="Times New Roman"/>
          <w:b/>
          <w:bCs/>
          <w:sz w:val="24"/>
          <w:szCs w:val="24"/>
        </w:rPr>
      </w:pPr>
    </w:p>
    <w:p w14:paraId="1A05CA0D" w14:textId="39989A04" w:rsidR="008D22BD" w:rsidRPr="00D63D16" w:rsidRDefault="008D22BD" w:rsidP="008D22BD">
      <w:pPr>
        <w:rPr>
          <w:rFonts w:ascii="Times New Roman" w:hAnsi="Times New Roman" w:cs="Times New Roman"/>
          <w:b/>
          <w:bCs/>
          <w:sz w:val="24"/>
          <w:szCs w:val="24"/>
        </w:rPr>
      </w:pPr>
      <w:r w:rsidRPr="00D63D16">
        <w:rPr>
          <w:rFonts w:ascii="Times New Roman" w:hAnsi="Times New Roman" w:cs="Times New Roman"/>
          <w:b/>
          <w:bCs/>
          <w:sz w:val="24"/>
          <w:szCs w:val="24"/>
        </w:rPr>
        <w:t>ALGORITHM</w:t>
      </w:r>
    </w:p>
    <w:p w14:paraId="15D913EF" w14:textId="5D6542B9" w:rsidR="008D22BD" w:rsidRPr="00D63D16" w:rsidRDefault="008D22BD" w:rsidP="008D22BD">
      <w:pPr>
        <w:rPr>
          <w:rFonts w:ascii="Times New Roman" w:hAnsi="Times New Roman" w:cs="Times New Roman"/>
          <w:b/>
          <w:bCs/>
          <w:sz w:val="24"/>
          <w:szCs w:val="24"/>
          <w:u w:val="single"/>
        </w:rPr>
      </w:pPr>
      <w:r w:rsidRPr="00D63D16">
        <w:rPr>
          <w:rFonts w:ascii="Times New Roman" w:hAnsi="Times New Roman" w:cs="Times New Roman"/>
          <w:b/>
          <w:bCs/>
          <w:sz w:val="24"/>
          <w:szCs w:val="24"/>
          <w:u w:val="single"/>
        </w:rPr>
        <w:t>Step-01: Sensing the Carrier</w:t>
      </w:r>
    </w:p>
    <w:p w14:paraId="720D734F" w14:textId="57A0D85B" w:rsidR="008D22BD" w:rsidRPr="00D63D16" w:rsidRDefault="008D22BD" w:rsidP="008D22BD">
      <w:pPr>
        <w:pStyle w:val="ListParagraph"/>
        <w:numPr>
          <w:ilvl w:val="0"/>
          <w:numId w:val="1"/>
        </w:numPr>
        <w:rPr>
          <w:rFonts w:ascii="Times New Roman" w:hAnsi="Times New Roman" w:cs="Times New Roman"/>
          <w:sz w:val="24"/>
          <w:szCs w:val="24"/>
        </w:rPr>
      </w:pPr>
      <w:r w:rsidRPr="00D63D16">
        <w:rPr>
          <w:rFonts w:ascii="Times New Roman" w:hAnsi="Times New Roman" w:cs="Times New Roman"/>
          <w:sz w:val="24"/>
          <w:szCs w:val="24"/>
        </w:rPr>
        <w:t>Any station willing to transmit the data senses the carrier.</w:t>
      </w:r>
    </w:p>
    <w:p w14:paraId="090D9D4E" w14:textId="77777777" w:rsidR="008D22BD" w:rsidRPr="00D63D16" w:rsidRDefault="008D22BD" w:rsidP="008D22BD">
      <w:pPr>
        <w:pStyle w:val="ListParagraph"/>
        <w:numPr>
          <w:ilvl w:val="0"/>
          <w:numId w:val="1"/>
        </w:numPr>
        <w:rPr>
          <w:rFonts w:ascii="Times New Roman" w:hAnsi="Times New Roman" w:cs="Times New Roman"/>
          <w:sz w:val="24"/>
          <w:szCs w:val="24"/>
        </w:rPr>
      </w:pPr>
      <w:r w:rsidRPr="00D63D16">
        <w:rPr>
          <w:rFonts w:ascii="Times New Roman" w:hAnsi="Times New Roman" w:cs="Times New Roman"/>
          <w:sz w:val="24"/>
          <w:szCs w:val="24"/>
        </w:rPr>
        <w:t>If it finds the carrier free, it starts transmitting its data packet otherwise not.</w:t>
      </w:r>
    </w:p>
    <w:p w14:paraId="2B36657A" w14:textId="77777777" w:rsidR="008D22BD" w:rsidRPr="00D63D16" w:rsidRDefault="008D22BD" w:rsidP="008D22BD">
      <w:pPr>
        <w:pStyle w:val="ListParagraph"/>
        <w:numPr>
          <w:ilvl w:val="0"/>
          <w:numId w:val="1"/>
        </w:numPr>
        <w:rPr>
          <w:rFonts w:ascii="Times New Roman" w:hAnsi="Times New Roman" w:cs="Times New Roman"/>
          <w:sz w:val="24"/>
          <w:szCs w:val="24"/>
        </w:rPr>
      </w:pPr>
      <w:r w:rsidRPr="00D63D16">
        <w:rPr>
          <w:rFonts w:ascii="Times New Roman" w:hAnsi="Times New Roman" w:cs="Times New Roman"/>
          <w:sz w:val="24"/>
          <w:szCs w:val="24"/>
        </w:rPr>
        <w:t>Each station can sense the carrier only at its point of contact with the carrier.</w:t>
      </w:r>
    </w:p>
    <w:p w14:paraId="60DFC346" w14:textId="77777777" w:rsidR="008D22BD" w:rsidRPr="00D63D16" w:rsidRDefault="008D22BD" w:rsidP="008D22BD">
      <w:pPr>
        <w:pStyle w:val="ListParagraph"/>
        <w:numPr>
          <w:ilvl w:val="0"/>
          <w:numId w:val="1"/>
        </w:numPr>
        <w:rPr>
          <w:rFonts w:ascii="Times New Roman" w:hAnsi="Times New Roman" w:cs="Times New Roman"/>
          <w:sz w:val="24"/>
          <w:szCs w:val="24"/>
        </w:rPr>
      </w:pPr>
      <w:r w:rsidRPr="00D63D16">
        <w:rPr>
          <w:rFonts w:ascii="Times New Roman" w:hAnsi="Times New Roman" w:cs="Times New Roman"/>
          <w:sz w:val="24"/>
          <w:szCs w:val="24"/>
        </w:rPr>
        <w:t>It is not possible for any station to sense the entire carrier.</w:t>
      </w:r>
    </w:p>
    <w:p w14:paraId="531CF86A" w14:textId="31549AC1" w:rsidR="008D22BD" w:rsidRPr="00D63D16" w:rsidRDefault="008D22BD" w:rsidP="008D22BD">
      <w:pPr>
        <w:pStyle w:val="ListParagraph"/>
        <w:numPr>
          <w:ilvl w:val="0"/>
          <w:numId w:val="1"/>
        </w:numPr>
        <w:rPr>
          <w:rFonts w:ascii="Times New Roman" w:hAnsi="Times New Roman" w:cs="Times New Roman"/>
          <w:sz w:val="24"/>
          <w:szCs w:val="24"/>
        </w:rPr>
      </w:pPr>
      <w:r w:rsidRPr="00D63D16">
        <w:rPr>
          <w:rFonts w:ascii="Times New Roman" w:hAnsi="Times New Roman" w:cs="Times New Roman"/>
          <w:sz w:val="24"/>
          <w:szCs w:val="24"/>
        </w:rPr>
        <w:t>Thus, there is a huge possibility that a station might sense the carrier free even when it is not.</w:t>
      </w:r>
    </w:p>
    <w:p w14:paraId="2ECED2F1" w14:textId="7E360FEB" w:rsidR="008D22BD" w:rsidRPr="00D63D16" w:rsidRDefault="008D22BD" w:rsidP="008D22BD">
      <w:pPr>
        <w:rPr>
          <w:rFonts w:ascii="Times New Roman" w:hAnsi="Times New Roman" w:cs="Times New Roman"/>
          <w:sz w:val="24"/>
          <w:szCs w:val="24"/>
        </w:rPr>
      </w:pPr>
      <w:r w:rsidRPr="00D63D16">
        <w:rPr>
          <w:rFonts w:ascii="Times New Roman" w:hAnsi="Times New Roman" w:cs="Times New Roman"/>
          <w:sz w:val="24"/>
          <w:szCs w:val="24"/>
        </w:rPr>
        <w:t>Example-</w:t>
      </w:r>
    </w:p>
    <w:p w14:paraId="4F7F2152" w14:textId="77777777" w:rsidR="008D22BD" w:rsidRPr="00D63D16" w:rsidRDefault="008D22BD" w:rsidP="008D22BD">
      <w:pPr>
        <w:rPr>
          <w:rFonts w:ascii="Times New Roman" w:hAnsi="Times New Roman" w:cs="Times New Roman"/>
          <w:sz w:val="24"/>
          <w:szCs w:val="24"/>
        </w:rPr>
      </w:pPr>
      <w:r w:rsidRPr="00D63D16">
        <w:rPr>
          <w:rFonts w:ascii="Times New Roman" w:hAnsi="Times New Roman" w:cs="Times New Roman"/>
          <w:sz w:val="24"/>
          <w:szCs w:val="24"/>
        </w:rPr>
        <w:t>Consider the following scenario-</w:t>
      </w:r>
    </w:p>
    <w:p w14:paraId="5B2E225A" w14:textId="2C8A2578" w:rsidR="008D22BD" w:rsidRPr="00D63D16" w:rsidRDefault="008D22BD" w:rsidP="008D22BD">
      <w:pPr>
        <w:jc w:val="center"/>
        <w:rPr>
          <w:rFonts w:ascii="Times New Roman" w:hAnsi="Times New Roman" w:cs="Times New Roman"/>
          <w:sz w:val="24"/>
          <w:szCs w:val="24"/>
        </w:rPr>
      </w:pPr>
      <w:r w:rsidRPr="00D63D16">
        <w:rPr>
          <w:rFonts w:ascii="Times New Roman" w:hAnsi="Times New Roman" w:cs="Times New Roman"/>
          <w:noProof/>
        </w:rPr>
        <w:drawing>
          <wp:inline distT="0" distB="0" distL="0" distR="0" wp14:anchorId="3BBB969B" wp14:editId="32F3929E">
            <wp:extent cx="4222750" cy="175906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4122" cy="1763806"/>
                    </a:xfrm>
                    <a:prstGeom prst="rect">
                      <a:avLst/>
                    </a:prstGeom>
                    <a:noFill/>
                    <a:ln>
                      <a:noFill/>
                    </a:ln>
                  </pic:spPr>
                </pic:pic>
              </a:graphicData>
            </a:graphic>
          </wp:inline>
        </w:drawing>
      </w:r>
    </w:p>
    <w:p w14:paraId="68B312D8" w14:textId="5F4FFDD4" w:rsidR="008D22BD" w:rsidRPr="00D63D16" w:rsidRDefault="008D22BD" w:rsidP="008D22BD">
      <w:pPr>
        <w:rPr>
          <w:rFonts w:ascii="Times New Roman" w:hAnsi="Times New Roman" w:cs="Times New Roman"/>
          <w:sz w:val="24"/>
          <w:szCs w:val="24"/>
        </w:rPr>
      </w:pPr>
      <w:r w:rsidRPr="00D63D16">
        <w:rPr>
          <w:rFonts w:ascii="Times New Roman" w:hAnsi="Times New Roman" w:cs="Times New Roman"/>
          <w:sz w:val="24"/>
          <w:szCs w:val="24"/>
        </w:rPr>
        <w:t>At the current instance,</w:t>
      </w:r>
    </w:p>
    <w:p w14:paraId="086E3A3A" w14:textId="77777777" w:rsidR="008D22BD" w:rsidRPr="00D63D16" w:rsidRDefault="008D22BD" w:rsidP="008D22BD">
      <w:pPr>
        <w:pStyle w:val="ListParagraph"/>
        <w:numPr>
          <w:ilvl w:val="0"/>
          <w:numId w:val="2"/>
        </w:numPr>
        <w:rPr>
          <w:rFonts w:ascii="Times New Roman" w:hAnsi="Times New Roman" w:cs="Times New Roman"/>
          <w:sz w:val="24"/>
          <w:szCs w:val="24"/>
        </w:rPr>
      </w:pPr>
      <w:r w:rsidRPr="00D63D16">
        <w:rPr>
          <w:rFonts w:ascii="Times New Roman" w:hAnsi="Times New Roman" w:cs="Times New Roman"/>
          <w:sz w:val="24"/>
          <w:szCs w:val="24"/>
        </w:rPr>
        <w:t>If station A senses the carrier at its point of contact, then it will find the carrier free.</w:t>
      </w:r>
    </w:p>
    <w:p w14:paraId="07BC7F04" w14:textId="36296057" w:rsidR="008D22BD" w:rsidRPr="00D63D16" w:rsidRDefault="008D22BD" w:rsidP="008D22BD">
      <w:pPr>
        <w:pStyle w:val="ListParagraph"/>
        <w:numPr>
          <w:ilvl w:val="0"/>
          <w:numId w:val="2"/>
        </w:numPr>
        <w:rPr>
          <w:rFonts w:ascii="Times New Roman" w:hAnsi="Times New Roman" w:cs="Times New Roman"/>
          <w:sz w:val="24"/>
          <w:szCs w:val="24"/>
        </w:rPr>
      </w:pPr>
      <w:r w:rsidRPr="00D63D16">
        <w:rPr>
          <w:rFonts w:ascii="Times New Roman" w:hAnsi="Times New Roman" w:cs="Times New Roman"/>
          <w:sz w:val="24"/>
          <w:szCs w:val="24"/>
        </w:rPr>
        <w:lastRenderedPageBreak/>
        <w:t xml:space="preserve">But the carrier is </w:t>
      </w:r>
      <w:r w:rsidR="00E13FA8" w:rsidRPr="00D63D16">
        <w:rPr>
          <w:rFonts w:ascii="Times New Roman" w:hAnsi="Times New Roman" w:cs="Times New Roman"/>
          <w:sz w:val="24"/>
          <w:szCs w:val="24"/>
        </w:rPr>
        <w:t>not</w:t>
      </w:r>
      <w:r w:rsidRPr="00D63D16">
        <w:rPr>
          <w:rFonts w:ascii="Times New Roman" w:hAnsi="Times New Roman" w:cs="Times New Roman"/>
          <w:sz w:val="24"/>
          <w:szCs w:val="24"/>
        </w:rPr>
        <w:t xml:space="preserve"> free because station D is already transmitting its data.</w:t>
      </w:r>
    </w:p>
    <w:p w14:paraId="106A4D87" w14:textId="77777777" w:rsidR="008D22BD" w:rsidRPr="00D63D16" w:rsidRDefault="008D22BD" w:rsidP="008D22BD">
      <w:pPr>
        <w:pStyle w:val="ListParagraph"/>
        <w:numPr>
          <w:ilvl w:val="0"/>
          <w:numId w:val="2"/>
        </w:numPr>
        <w:rPr>
          <w:rFonts w:ascii="Times New Roman" w:hAnsi="Times New Roman" w:cs="Times New Roman"/>
          <w:sz w:val="24"/>
          <w:szCs w:val="24"/>
        </w:rPr>
      </w:pPr>
      <w:r w:rsidRPr="00D63D16">
        <w:rPr>
          <w:rFonts w:ascii="Times New Roman" w:hAnsi="Times New Roman" w:cs="Times New Roman"/>
          <w:sz w:val="24"/>
          <w:szCs w:val="24"/>
        </w:rPr>
        <w:t>If station A starts transmitting its data now, then it might lead to a collision with the data transmitted by station D.</w:t>
      </w:r>
    </w:p>
    <w:p w14:paraId="69627BB0" w14:textId="2FAE3C17" w:rsidR="008D22BD" w:rsidRPr="00D63D16" w:rsidRDefault="008D22BD" w:rsidP="008D22BD">
      <w:pPr>
        <w:rPr>
          <w:rFonts w:ascii="Times New Roman" w:hAnsi="Times New Roman" w:cs="Times New Roman"/>
          <w:sz w:val="24"/>
          <w:szCs w:val="24"/>
          <w:u w:val="single"/>
        </w:rPr>
      </w:pPr>
      <w:r w:rsidRPr="00D63D16">
        <w:rPr>
          <w:rFonts w:ascii="Times New Roman" w:hAnsi="Times New Roman" w:cs="Times New Roman"/>
          <w:b/>
          <w:bCs/>
          <w:sz w:val="24"/>
          <w:szCs w:val="24"/>
          <w:u w:val="single"/>
        </w:rPr>
        <w:t>Step-02: Detecting the Collision</w:t>
      </w:r>
    </w:p>
    <w:p w14:paraId="6002B51D" w14:textId="77777777" w:rsidR="008D22BD" w:rsidRPr="00D63D16" w:rsidRDefault="008D22BD" w:rsidP="008D22BD">
      <w:pPr>
        <w:pStyle w:val="ListParagraph"/>
        <w:numPr>
          <w:ilvl w:val="0"/>
          <w:numId w:val="3"/>
        </w:numPr>
        <w:rPr>
          <w:rFonts w:ascii="Times New Roman" w:hAnsi="Times New Roman" w:cs="Times New Roman"/>
          <w:sz w:val="24"/>
          <w:szCs w:val="24"/>
        </w:rPr>
      </w:pPr>
      <w:r w:rsidRPr="00D63D16">
        <w:rPr>
          <w:rFonts w:ascii="Times New Roman" w:hAnsi="Times New Roman" w:cs="Times New Roman"/>
          <w:sz w:val="24"/>
          <w:szCs w:val="24"/>
        </w:rPr>
        <w:t>It is the responsibility of the transmitting station to detect the collision.</w:t>
      </w:r>
    </w:p>
    <w:p w14:paraId="62EB1311" w14:textId="77777777" w:rsidR="008D22BD" w:rsidRPr="00D63D16" w:rsidRDefault="008D22BD" w:rsidP="008D22BD">
      <w:pPr>
        <w:pStyle w:val="ListParagraph"/>
        <w:numPr>
          <w:ilvl w:val="0"/>
          <w:numId w:val="3"/>
        </w:numPr>
        <w:rPr>
          <w:rFonts w:ascii="Times New Roman" w:hAnsi="Times New Roman" w:cs="Times New Roman"/>
          <w:sz w:val="24"/>
          <w:szCs w:val="24"/>
        </w:rPr>
      </w:pPr>
      <w:r w:rsidRPr="00D63D16">
        <w:rPr>
          <w:rFonts w:ascii="Times New Roman" w:hAnsi="Times New Roman" w:cs="Times New Roman"/>
          <w:sz w:val="24"/>
          <w:szCs w:val="24"/>
        </w:rPr>
        <w:t>For detecting the collision, CSMA / CD implements the following condition.</w:t>
      </w:r>
    </w:p>
    <w:p w14:paraId="6F4764D7" w14:textId="77777777" w:rsidR="008D22BD" w:rsidRPr="00D63D16" w:rsidRDefault="008D22BD" w:rsidP="008D22BD">
      <w:pPr>
        <w:pStyle w:val="ListParagraph"/>
        <w:numPr>
          <w:ilvl w:val="0"/>
          <w:numId w:val="3"/>
        </w:numPr>
        <w:rPr>
          <w:rFonts w:ascii="Times New Roman" w:hAnsi="Times New Roman" w:cs="Times New Roman"/>
          <w:sz w:val="24"/>
          <w:szCs w:val="24"/>
        </w:rPr>
      </w:pPr>
      <w:r w:rsidRPr="00D63D16">
        <w:rPr>
          <w:rFonts w:ascii="Times New Roman" w:hAnsi="Times New Roman" w:cs="Times New Roman"/>
          <w:sz w:val="24"/>
          <w:szCs w:val="24"/>
        </w:rPr>
        <w:t>This condition is followed by each station-</w:t>
      </w:r>
    </w:p>
    <w:p w14:paraId="79D47D28" w14:textId="599D84BB" w:rsidR="008D22BD" w:rsidRPr="00D63D16" w:rsidRDefault="008D22BD" w:rsidP="008D22BD">
      <w:pPr>
        <w:jc w:val="center"/>
        <w:rPr>
          <w:rFonts w:ascii="Times New Roman" w:hAnsi="Times New Roman" w:cs="Times New Roman"/>
          <w:sz w:val="24"/>
          <w:szCs w:val="24"/>
        </w:rPr>
      </w:pPr>
      <w:r w:rsidRPr="00D63D16">
        <w:rPr>
          <w:rFonts w:ascii="Times New Roman" w:hAnsi="Times New Roman" w:cs="Times New Roman"/>
          <w:sz w:val="24"/>
          <w:szCs w:val="24"/>
        </w:rPr>
        <w:t>Transmission delay &gt;= 2 x Propagation delay</w:t>
      </w:r>
    </w:p>
    <w:p w14:paraId="617E262D" w14:textId="0A4A272E" w:rsidR="008D22BD" w:rsidRPr="00D63D16" w:rsidRDefault="008D22BD" w:rsidP="008D22BD">
      <w:pPr>
        <w:rPr>
          <w:rFonts w:ascii="Times New Roman" w:hAnsi="Times New Roman" w:cs="Times New Roman"/>
          <w:sz w:val="24"/>
          <w:szCs w:val="24"/>
        </w:rPr>
      </w:pPr>
      <w:r w:rsidRPr="00D63D16">
        <w:rPr>
          <w:rFonts w:ascii="Times New Roman" w:hAnsi="Times New Roman" w:cs="Times New Roman"/>
          <w:sz w:val="24"/>
          <w:szCs w:val="24"/>
        </w:rPr>
        <w:t>According to this condition,</w:t>
      </w:r>
    </w:p>
    <w:p w14:paraId="65C743F9" w14:textId="77777777" w:rsidR="008D22BD" w:rsidRPr="00D63D16" w:rsidRDefault="008D22BD" w:rsidP="008D22BD">
      <w:pPr>
        <w:pStyle w:val="ListParagraph"/>
        <w:numPr>
          <w:ilvl w:val="0"/>
          <w:numId w:val="4"/>
        </w:numPr>
        <w:rPr>
          <w:rFonts w:ascii="Times New Roman" w:hAnsi="Times New Roman" w:cs="Times New Roman"/>
          <w:sz w:val="24"/>
          <w:szCs w:val="24"/>
        </w:rPr>
      </w:pPr>
      <w:r w:rsidRPr="00D63D16">
        <w:rPr>
          <w:rFonts w:ascii="Times New Roman" w:hAnsi="Times New Roman" w:cs="Times New Roman"/>
          <w:sz w:val="24"/>
          <w:szCs w:val="24"/>
        </w:rPr>
        <w:t>Each station must transmit the data packet of size whose transmission delay is at least twice its propagation delay.</w:t>
      </w:r>
    </w:p>
    <w:p w14:paraId="5C5BC24E" w14:textId="77777777" w:rsidR="008D22BD" w:rsidRPr="00D63D16" w:rsidRDefault="008D22BD" w:rsidP="008D22BD">
      <w:pPr>
        <w:pStyle w:val="ListParagraph"/>
        <w:numPr>
          <w:ilvl w:val="0"/>
          <w:numId w:val="4"/>
        </w:numPr>
        <w:rPr>
          <w:rFonts w:ascii="Times New Roman" w:hAnsi="Times New Roman" w:cs="Times New Roman"/>
          <w:sz w:val="24"/>
          <w:szCs w:val="24"/>
        </w:rPr>
      </w:pPr>
      <w:r w:rsidRPr="00D63D16">
        <w:rPr>
          <w:rFonts w:ascii="Times New Roman" w:hAnsi="Times New Roman" w:cs="Times New Roman"/>
          <w:sz w:val="24"/>
          <w:szCs w:val="24"/>
        </w:rPr>
        <w:t>If the size of data packet is smaller, then collision detection would not be possible.</w:t>
      </w:r>
    </w:p>
    <w:p w14:paraId="353035EB" w14:textId="77777777" w:rsidR="008D22BD" w:rsidRPr="00D63D16" w:rsidRDefault="008D22BD" w:rsidP="008D22BD">
      <w:pPr>
        <w:rPr>
          <w:rFonts w:ascii="Times New Roman" w:hAnsi="Times New Roman" w:cs="Times New Roman"/>
          <w:sz w:val="24"/>
          <w:szCs w:val="24"/>
        </w:rPr>
      </w:pPr>
      <w:r w:rsidRPr="00D63D16">
        <w:rPr>
          <w:rFonts w:ascii="Times New Roman" w:hAnsi="Times New Roman" w:cs="Times New Roman"/>
          <w:b/>
          <w:bCs/>
          <w:sz w:val="24"/>
          <w:szCs w:val="24"/>
        </w:rPr>
        <w:t>Length Of Data Packet-</w:t>
      </w:r>
    </w:p>
    <w:p w14:paraId="3CD46979" w14:textId="31D24109" w:rsidR="008D22BD" w:rsidRPr="00D63D16" w:rsidRDefault="008D22BD" w:rsidP="00E16C37">
      <w:pPr>
        <w:jc w:val="center"/>
        <w:rPr>
          <w:rFonts w:ascii="Times New Roman" w:hAnsi="Times New Roman" w:cs="Times New Roman"/>
          <w:sz w:val="24"/>
          <w:szCs w:val="24"/>
        </w:rPr>
      </w:pPr>
      <w:r w:rsidRPr="00D63D16">
        <w:rPr>
          <w:rFonts w:ascii="Times New Roman" w:hAnsi="Times New Roman" w:cs="Times New Roman"/>
          <w:sz w:val="24"/>
          <w:szCs w:val="24"/>
        </w:rPr>
        <w:t>Length of data packet (L) &gt;= 2 x Bandwidth (B) x Distance between the two stations (D) / Propagation speed (V)</w:t>
      </w:r>
    </w:p>
    <w:p w14:paraId="4A2D2986" w14:textId="60C1AA93" w:rsidR="008D22BD" w:rsidRPr="00D63D16" w:rsidRDefault="008D22BD" w:rsidP="008D22BD">
      <w:pPr>
        <w:rPr>
          <w:rFonts w:ascii="Times New Roman" w:hAnsi="Times New Roman" w:cs="Times New Roman"/>
          <w:sz w:val="24"/>
          <w:szCs w:val="24"/>
        </w:rPr>
      </w:pPr>
      <w:r w:rsidRPr="00D63D16">
        <w:rPr>
          <w:rFonts w:ascii="Times New Roman" w:hAnsi="Times New Roman" w:cs="Times New Roman"/>
          <w:sz w:val="24"/>
          <w:szCs w:val="24"/>
        </w:rPr>
        <w:t xml:space="preserve"> Understanding the Condition </w:t>
      </w:r>
      <w:r w:rsidR="00361743" w:rsidRPr="00D63D16">
        <w:rPr>
          <w:rFonts w:ascii="Times New Roman" w:hAnsi="Times New Roman" w:cs="Times New Roman"/>
          <w:sz w:val="24"/>
          <w:szCs w:val="24"/>
        </w:rPr>
        <w:t>to</w:t>
      </w:r>
      <w:r w:rsidRPr="00D63D16">
        <w:rPr>
          <w:rFonts w:ascii="Times New Roman" w:hAnsi="Times New Roman" w:cs="Times New Roman"/>
          <w:sz w:val="24"/>
          <w:szCs w:val="24"/>
        </w:rPr>
        <w:t xml:space="preserve"> Detect Collision </w:t>
      </w:r>
      <w:r w:rsidR="00361743" w:rsidRPr="00D63D16">
        <w:rPr>
          <w:rFonts w:ascii="Times New Roman" w:hAnsi="Times New Roman" w:cs="Times New Roman"/>
          <w:sz w:val="24"/>
          <w:szCs w:val="24"/>
        </w:rPr>
        <w:t>with</w:t>
      </w:r>
      <w:r w:rsidRPr="00D63D16">
        <w:rPr>
          <w:rFonts w:ascii="Times New Roman" w:hAnsi="Times New Roman" w:cs="Times New Roman"/>
          <w:sz w:val="24"/>
          <w:szCs w:val="24"/>
        </w:rPr>
        <w:t xml:space="preserve"> Example</w:t>
      </w:r>
    </w:p>
    <w:p w14:paraId="419EDE02" w14:textId="20E6F4E6" w:rsidR="008D22BD" w:rsidRPr="00D63D16" w:rsidRDefault="00E16C37" w:rsidP="00E16C37">
      <w:pPr>
        <w:jc w:val="center"/>
        <w:rPr>
          <w:rFonts w:ascii="Times New Roman" w:hAnsi="Times New Roman" w:cs="Times New Roman"/>
          <w:sz w:val="24"/>
          <w:szCs w:val="24"/>
        </w:rPr>
      </w:pPr>
      <w:r w:rsidRPr="00D63D16">
        <w:rPr>
          <w:rFonts w:ascii="Times New Roman" w:hAnsi="Times New Roman" w:cs="Times New Roman"/>
          <w:noProof/>
        </w:rPr>
        <w:drawing>
          <wp:inline distT="0" distB="0" distL="0" distR="0" wp14:anchorId="086BCB3E" wp14:editId="247B1525">
            <wp:extent cx="3835400" cy="177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5400" cy="1771650"/>
                    </a:xfrm>
                    <a:prstGeom prst="rect">
                      <a:avLst/>
                    </a:prstGeom>
                    <a:noFill/>
                    <a:ln>
                      <a:noFill/>
                    </a:ln>
                  </pic:spPr>
                </pic:pic>
              </a:graphicData>
            </a:graphic>
          </wp:inline>
        </w:drawing>
      </w:r>
    </w:p>
    <w:p w14:paraId="06B7D4E3" w14:textId="77777777" w:rsidR="008D22BD" w:rsidRPr="00D63D16" w:rsidRDefault="008D22BD" w:rsidP="008D22BD">
      <w:pPr>
        <w:rPr>
          <w:rFonts w:ascii="Times New Roman" w:hAnsi="Times New Roman" w:cs="Times New Roman"/>
          <w:sz w:val="24"/>
          <w:szCs w:val="24"/>
        </w:rPr>
      </w:pPr>
    </w:p>
    <w:p w14:paraId="556EB9FE" w14:textId="77777777" w:rsidR="008D22BD" w:rsidRPr="00D63D16" w:rsidRDefault="008D22BD" w:rsidP="00E16C37">
      <w:pPr>
        <w:pStyle w:val="ListParagraph"/>
        <w:numPr>
          <w:ilvl w:val="0"/>
          <w:numId w:val="5"/>
        </w:numPr>
        <w:rPr>
          <w:rFonts w:ascii="Times New Roman" w:hAnsi="Times New Roman" w:cs="Times New Roman"/>
          <w:sz w:val="24"/>
          <w:szCs w:val="24"/>
        </w:rPr>
      </w:pPr>
      <w:r w:rsidRPr="00D63D16">
        <w:rPr>
          <w:rFonts w:ascii="Times New Roman" w:hAnsi="Times New Roman" w:cs="Times New Roman"/>
          <w:sz w:val="24"/>
          <w:szCs w:val="24"/>
        </w:rPr>
        <w:t>Consider at time 10:00 am, station A senses the carrier.</w:t>
      </w:r>
    </w:p>
    <w:p w14:paraId="13E22197" w14:textId="77777777" w:rsidR="008D22BD" w:rsidRPr="00D63D16" w:rsidRDefault="008D22BD" w:rsidP="00E16C37">
      <w:pPr>
        <w:pStyle w:val="ListParagraph"/>
        <w:numPr>
          <w:ilvl w:val="0"/>
          <w:numId w:val="5"/>
        </w:numPr>
        <w:rPr>
          <w:rFonts w:ascii="Times New Roman" w:hAnsi="Times New Roman" w:cs="Times New Roman"/>
          <w:sz w:val="24"/>
          <w:szCs w:val="24"/>
        </w:rPr>
      </w:pPr>
      <w:r w:rsidRPr="00D63D16">
        <w:rPr>
          <w:rFonts w:ascii="Times New Roman" w:hAnsi="Times New Roman" w:cs="Times New Roman"/>
          <w:sz w:val="24"/>
          <w:szCs w:val="24"/>
        </w:rPr>
        <w:t>It finds the carrier free and starts transmitting its data packet to station D.</w:t>
      </w:r>
    </w:p>
    <w:p w14:paraId="4FA3D5DB" w14:textId="523A8335" w:rsidR="008D22BD" w:rsidRPr="00D63D16" w:rsidRDefault="008D22BD" w:rsidP="008D22BD">
      <w:pPr>
        <w:pStyle w:val="ListParagraph"/>
        <w:numPr>
          <w:ilvl w:val="0"/>
          <w:numId w:val="5"/>
        </w:numPr>
        <w:rPr>
          <w:rFonts w:ascii="Times New Roman" w:hAnsi="Times New Roman" w:cs="Times New Roman"/>
          <w:sz w:val="24"/>
          <w:szCs w:val="24"/>
        </w:rPr>
      </w:pPr>
      <w:r w:rsidRPr="00D63D16">
        <w:rPr>
          <w:rFonts w:ascii="Times New Roman" w:hAnsi="Times New Roman" w:cs="Times New Roman"/>
          <w:sz w:val="24"/>
          <w:szCs w:val="24"/>
        </w:rPr>
        <w:t>Let the propagation delay be 1 hour.</w:t>
      </w:r>
    </w:p>
    <w:p w14:paraId="5B50238D" w14:textId="248B18CA" w:rsidR="008D22BD" w:rsidRPr="00D63D16" w:rsidRDefault="00E16C37" w:rsidP="00E16C37">
      <w:pPr>
        <w:jc w:val="center"/>
        <w:rPr>
          <w:rFonts w:ascii="Times New Roman" w:hAnsi="Times New Roman" w:cs="Times New Roman"/>
          <w:sz w:val="24"/>
          <w:szCs w:val="24"/>
        </w:rPr>
      </w:pPr>
      <w:r w:rsidRPr="00D63D16">
        <w:rPr>
          <w:rFonts w:ascii="Times New Roman" w:hAnsi="Times New Roman" w:cs="Times New Roman"/>
          <w:noProof/>
        </w:rPr>
        <w:lastRenderedPageBreak/>
        <w:drawing>
          <wp:inline distT="0" distB="0" distL="0" distR="0" wp14:anchorId="401494F8" wp14:editId="34B5264D">
            <wp:extent cx="4959350" cy="177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9350" cy="1778000"/>
                    </a:xfrm>
                    <a:prstGeom prst="rect">
                      <a:avLst/>
                    </a:prstGeom>
                    <a:noFill/>
                    <a:ln>
                      <a:noFill/>
                    </a:ln>
                  </pic:spPr>
                </pic:pic>
              </a:graphicData>
            </a:graphic>
          </wp:inline>
        </w:drawing>
      </w:r>
    </w:p>
    <w:p w14:paraId="580777D3" w14:textId="253711B5" w:rsidR="008D22BD" w:rsidRPr="00D63D16" w:rsidRDefault="008D22BD" w:rsidP="00E16C37">
      <w:pPr>
        <w:pStyle w:val="ListParagraph"/>
        <w:numPr>
          <w:ilvl w:val="0"/>
          <w:numId w:val="6"/>
        </w:numPr>
        <w:rPr>
          <w:rFonts w:ascii="Times New Roman" w:hAnsi="Times New Roman" w:cs="Times New Roman"/>
          <w:sz w:val="24"/>
          <w:szCs w:val="24"/>
        </w:rPr>
      </w:pPr>
      <w:r w:rsidRPr="00D63D16">
        <w:rPr>
          <w:rFonts w:ascii="Times New Roman" w:hAnsi="Times New Roman" w:cs="Times New Roman"/>
          <w:sz w:val="24"/>
          <w:szCs w:val="24"/>
        </w:rPr>
        <w:t>Let us consider the scenario at time 10:59:59:59 when the packet is about to reach the station D.</w:t>
      </w:r>
    </w:p>
    <w:p w14:paraId="318CB537" w14:textId="7329AC43" w:rsidR="008D22BD" w:rsidRPr="00D63D16" w:rsidRDefault="00E16C37" w:rsidP="00E16C37">
      <w:pPr>
        <w:pStyle w:val="ListParagraph"/>
        <w:numPr>
          <w:ilvl w:val="0"/>
          <w:numId w:val="6"/>
        </w:numPr>
        <w:rPr>
          <w:rFonts w:ascii="Times New Roman" w:hAnsi="Times New Roman" w:cs="Times New Roman"/>
          <w:sz w:val="24"/>
          <w:szCs w:val="24"/>
        </w:rPr>
      </w:pPr>
      <w:r w:rsidRPr="00D63D16">
        <w:rPr>
          <w:rFonts w:ascii="Times New Roman" w:hAnsi="Times New Roman" w:cs="Times New Roman"/>
          <w:sz w:val="24"/>
          <w:szCs w:val="24"/>
        </w:rPr>
        <w:t>Currently</w:t>
      </w:r>
      <w:r w:rsidR="008D22BD" w:rsidRPr="00D63D16">
        <w:rPr>
          <w:rFonts w:ascii="Times New Roman" w:hAnsi="Times New Roman" w:cs="Times New Roman"/>
          <w:sz w:val="24"/>
          <w:szCs w:val="24"/>
        </w:rPr>
        <w:t>, station D senses the carrier.</w:t>
      </w:r>
    </w:p>
    <w:p w14:paraId="7E10D778" w14:textId="77777777" w:rsidR="008D22BD" w:rsidRPr="00D63D16" w:rsidRDefault="008D22BD" w:rsidP="00E16C37">
      <w:pPr>
        <w:pStyle w:val="ListParagraph"/>
        <w:numPr>
          <w:ilvl w:val="0"/>
          <w:numId w:val="6"/>
        </w:numPr>
        <w:rPr>
          <w:rFonts w:ascii="Times New Roman" w:hAnsi="Times New Roman" w:cs="Times New Roman"/>
          <w:sz w:val="24"/>
          <w:szCs w:val="24"/>
        </w:rPr>
      </w:pPr>
      <w:r w:rsidRPr="00D63D16">
        <w:rPr>
          <w:rFonts w:ascii="Times New Roman" w:hAnsi="Times New Roman" w:cs="Times New Roman"/>
          <w:sz w:val="24"/>
          <w:szCs w:val="24"/>
        </w:rPr>
        <w:t>It finds the carrier free and starts transmitting its data packet.</w:t>
      </w:r>
    </w:p>
    <w:p w14:paraId="28209C05" w14:textId="36810B11" w:rsidR="008D22BD" w:rsidRPr="00D63D16" w:rsidRDefault="008D22BD" w:rsidP="008D22BD">
      <w:pPr>
        <w:pStyle w:val="ListParagraph"/>
        <w:numPr>
          <w:ilvl w:val="0"/>
          <w:numId w:val="6"/>
        </w:numPr>
        <w:rPr>
          <w:rFonts w:ascii="Times New Roman" w:hAnsi="Times New Roman" w:cs="Times New Roman"/>
          <w:sz w:val="24"/>
          <w:szCs w:val="24"/>
        </w:rPr>
      </w:pPr>
      <w:r w:rsidRPr="00D63D16">
        <w:rPr>
          <w:rFonts w:ascii="Times New Roman" w:hAnsi="Times New Roman" w:cs="Times New Roman"/>
          <w:sz w:val="24"/>
          <w:szCs w:val="24"/>
        </w:rPr>
        <w:t>Now, as soon as station D starts transmitting its data packet, a collision occurs with the data packet of station A at time 11:00 am.</w:t>
      </w:r>
    </w:p>
    <w:p w14:paraId="060E2824" w14:textId="77777777" w:rsidR="008D22BD" w:rsidRPr="00D63D16" w:rsidRDefault="008D22BD" w:rsidP="00E16C37">
      <w:pPr>
        <w:pStyle w:val="ListParagraph"/>
        <w:numPr>
          <w:ilvl w:val="0"/>
          <w:numId w:val="6"/>
        </w:numPr>
        <w:rPr>
          <w:rFonts w:ascii="Times New Roman" w:hAnsi="Times New Roman" w:cs="Times New Roman"/>
          <w:sz w:val="24"/>
          <w:szCs w:val="24"/>
        </w:rPr>
      </w:pPr>
      <w:r w:rsidRPr="00D63D16">
        <w:rPr>
          <w:rFonts w:ascii="Times New Roman" w:hAnsi="Times New Roman" w:cs="Times New Roman"/>
          <w:sz w:val="24"/>
          <w:szCs w:val="24"/>
        </w:rPr>
        <w:t>After collision occurs, the collided signal starts travelling in the backward direction.</w:t>
      </w:r>
    </w:p>
    <w:p w14:paraId="68268E28" w14:textId="77777777" w:rsidR="008D22BD" w:rsidRPr="00D63D16" w:rsidRDefault="008D22BD" w:rsidP="00E16C37">
      <w:pPr>
        <w:pStyle w:val="ListParagraph"/>
        <w:numPr>
          <w:ilvl w:val="0"/>
          <w:numId w:val="6"/>
        </w:numPr>
        <w:rPr>
          <w:rFonts w:ascii="Times New Roman" w:hAnsi="Times New Roman" w:cs="Times New Roman"/>
          <w:sz w:val="24"/>
          <w:szCs w:val="24"/>
        </w:rPr>
      </w:pPr>
      <w:r w:rsidRPr="00D63D16">
        <w:rPr>
          <w:rFonts w:ascii="Times New Roman" w:hAnsi="Times New Roman" w:cs="Times New Roman"/>
          <w:sz w:val="24"/>
          <w:szCs w:val="24"/>
        </w:rPr>
        <w:t>The collided signal takes 1 hour to reach the station A after the collision has occurred.</w:t>
      </w:r>
    </w:p>
    <w:p w14:paraId="2A288902" w14:textId="77777777" w:rsidR="008D22BD" w:rsidRPr="00D63D16" w:rsidRDefault="008D22BD" w:rsidP="00E16C37">
      <w:pPr>
        <w:pStyle w:val="ListParagraph"/>
        <w:numPr>
          <w:ilvl w:val="0"/>
          <w:numId w:val="6"/>
        </w:numPr>
        <w:rPr>
          <w:rFonts w:ascii="Times New Roman" w:hAnsi="Times New Roman" w:cs="Times New Roman"/>
          <w:sz w:val="24"/>
          <w:szCs w:val="24"/>
        </w:rPr>
      </w:pPr>
      <w:r w:rsidRPr="00D63D16">
        <w:rPr>
          <w:rFonts w:ascii="Times New Roman" w:hAnsi="Times New Roman" w:cs="Times New Roman"/>
          <w:sz w:val="24"/>
          <w:szCs w:val="24"/>
        </w:rPr>
        <w:t>For station A to detect the collided signal, it must be still transmitting the data.</w:t>
      </w:r>
    </w:p>
    <w:p w14:paraId="701CE63E" w14:textId="77777777" w:rsidR="008D22BD" w:rsidRPr="00D63D16" w:rsidRDefault="008D22BD" w:rsidP="00E16C37">
      <w:pPr>
        <w:pStyle w:val="ListParagraph"/>
        <w:numPr>
          <w:ilvl w:val="0"/>
          <w:numId w:val="6"/>
        </w:numPr>
        <w:rPr>
          <w:rFonts w:ascii="Times New Roman" w:hAnsi="Times New Roman" w:cs="Times New Roman"/>
          <w:sz w:val="24"/>
          <w:szCs w:val="24"/>
        </w:rPr>
      </w:pPr>
      <w:r w:rsidRPr="00D63D16">
        <w:rPr>
          <w:rFonts w:ascii="Times New Roman" w:hAnsi="Times New Roman" w:cs="Times New Roman"/>
          <w:sz w:val="24"/>
          <w:szCs w:val="24"/>
        </w:rPr>
        <w:t>So, transmission delay of station A must be &gt;= 1 hour + 1 hour &gt;= 2 hours to detect the collision.</w:t>
      </w:r>
    </w:p>
    <w:p w14:paraId="1FB9D488" w14:textId="77777777" w:rsidR="008D22BD" w:rsidRPr="00D63D16" w:rsidRDefault="008D22BD" w:rsidP="00E16C37">
      <w:pPr>
        <w:pStyle w:val="ListParagraph"/>
        <w:numPr>
          <w:ilvl w:val="0"/>
          <w:numId w:val="6"/>
        </w:numPr>
        <w:rPr>
          <w:rFonts w:ascii="Times New Roman" w:hAnsi="Times New Roman" w:cs="Times New Roman"/>
          <w:sz w:val="24"/>
          <w:szCs w:val="24"/>
        </w:rPr>
      </w:pPr>
      <w:r w:rsidRPr="00D63D16">
        <w:rPr>
          <w:rFonts w:ascii="Times New Roman" w:hAnsi="Times New Roman" w:cs="Times New Roman"/>
          <w:sz w:val="24"/>
          <w:szCs w:val="24"/>
        </w:rPr>
        <w:t>That is why, for detecting the collision, condition is Tt &gt;= 2Tp.</w:t>
      </w:r>
    </w:p>
    <w:p w14:paraId="3502A5C5" w14:textId="4C68C605" w:rsidR="008D22BD" w:rsidRPr="00D63D16" w:rsidRDefault="008D22BD" w:rsidP="00E16C37">
      <w:pPr>
        <w:pStyle w:val="ListParagraph"/>
        <w:numPr>
          <w:ilvl w:val="0"/>
          <w:numId w:val="6"/>
        </w:numPr>
        <w:rPr>
          <w:rFonts w:ascii="Times New Roman" w:hAnsi="Times New Roman" w:cs="Times New Roman"/>
          <w:sz w:val="24"/>
          <w:szCs w:val="24"/>
        </w:rPr>
      </w:pPr>
      <w:r w:rsidRPr="00D63D16">
        <w:rPr>
          <w:rFonts w:ascii="Times New Roman" w:hAnsi="Times New Roman" w:cs="Times New Roman"/>
          <w:sz w:val="24"/>
          <w:szCs w:val="24"/>
        </w:rPr>
        <w:t>Two cases are possible-</w:t>
      </w:r>
    </w:p>
    <w:p w14:paraId="04B74747" w14:textId="4DEEA7D5" w:rsidR="008D22BD" w:rsidRPr="00D63D16" w:rsidRDefault="008D22BD" w:rsidP="00E16C37">
      <w:pPr>
        <w:pStyle w:val="ListParagraph"/>
        <w:numPr>
          <w:ilvl w:val="1"/>
          <w:numId w:val="6"/>
        </w:numPr>
        <w:rPr>
          <w:rFonts w:ascii="Times New Roman" w:hAnsi="Times New Roman" w:cs="Times New Roman"/>
          <w:sz w:val="24"/>
          <w:szCs w:val="24"/>
        </w:rPr>
      </w:pPr>
      <w:r w:rsidRPr="00D63D16">
        <w:rPr>
          <w:rFonts w:ascii="Times New Roman" w:hAnsi="Times New Roman" w:cs="Times New Roman"/>
          <w:sz w:val="24"/>
          <w:szCs w:val="24"/>
        </w:rPr>
        <w:t>Case-01:</w:t>
      </w:r>
    </w:p>
    <w:p w14:paraId="777EE269" w14:textId="3FA93B32" w:rsidR="008D22BD" w:rsidRPr="00D63D16" w:rsidRDefault="008D22BD" w:rsidP="00E16C37">
      <w:pPr>
        <w:pStyle w:val="ListParagraph"/>
        <w:numPr>
          <w:ilvl w:val="2"/>
          <w:numId w:val="6"/>
        </w:numPr>
        <w:rPr>
          <w:rFonts w:ascii="Times New Roman" w:hAnsi="Times New Roman" w:cs="Times New Roman"/>
          <w:sz w:val="24"/>
          <w:szCs w:val="24"/>
        </w:rPr>
      </w:pPr>
      <w:r w:rsidRPr="00D63D16">
        <w:rPr>
          <w:rFonts w:ascii="Times New Roman" w:hAnsi="Times New Roman" w:cs="Times New Roman"/>
          <w:sz w:val="24"/>
          <w:szCs w:val="24"/>
        </w:rPr>
        <w:t>If no collided signal comes back during the transmission,</w:t>
      </w:r>
    </w:p>
    <w:p w14:paraId="59C0CF74" w14:textId="77777777" w:rsidR="008D22BD" w:rsidRPr="00D63D16" w:rsidRDefault="008D22BD" w:rsidP="00E16C37">
      <w:pPr>
        <w:pStyle w:val="ListParagraph"/>
        <w:numPr>
          <w:ilvl w:val="2"/>
          <w:numId w:val="6"/>
        </w:numPr>
        <w:rPr>
          <w:rFonts w:ascii="Times New Roman" w:hAnsi="Times New Roman" w:cs="Times New Roman"/>
          <w:sz w:val="24"/>
          <w:szCs w:val="24"/>
        </w:rPr>
      </w:pPr>
      <w:r w:rsidRPr="00D63D16">
        <w:rPr>
          <w:rFonts w:ascii="Times New Roman" w:hAnsi="Times New Roman" w:cs="Times New Roman"/>
          <w:sz w:val="24"/>
          <w:szCs w:val="24"/>
        </w:rPr>
        <w:t>It indicates that no collision has occurred.</w:t>
      </w:r>
    </w:p>
    <w:p w14:paraId="54E371FA" w14:textId="77777777" w:rsidR="008D22BD" w:rsidRPr="00D63D16" w:rsidRDefault="008D22BD" w:rsidP="00E16C37">
      <w:pPr>
        <w:pStyle w:val="ListParagraph"/>
        <w:numPr>
          <w:ilvl w:val="2"/>
          <w:numId w:val="6"/>
        </w:numPr>
        <w:rPr>
          <w:rFonts w:ascii="Times New Roman" w:hAnsi="Times New Roman" w:cs="Times New Roman"/>
          <w:sz w:val="24"/>
          <w:szCs w:val="24"/>
        </w:rPr>
      </w:pPr>
      <w:r w:rsidRPr="00D63D16">
        <w:rPr>
          <w:rFonts w:ascii="Times New Roman" w:hAnsi="Times New Roman" w:cs="Times New Roman"/>
          <w:sz w:val="24"/>
          <w:szCs w:val="24"/>
        </w:rPr>
        <w:t>The data packet is transmitted successfully.</w:t>
      </w:r>
    </w:p>
    <w:p w14:paraId="6E20069C" w14:textId="02296254" w:rsidR="008D22BD" w:rsidRPr="00D63D16" w:rsidRDefault="008D22BD" w:rsidP="00E16C37">
      <w:pPr>
        <w:pStyle w:val="ListParagraph"/>
        <w:numPr>
          <w:ilvl w:val="1"/>
          <w:numId w:val="6"/>
        </w:numPr>
        <w:rPr>
          <w:rFonts w:ascii="Times New Roman" w:hAnsi="Times New Roman" w:cs="Times New Roman"/>
          <w:sz w:val="24"/>
          <w:szCs w:val="24"/>
        </w:rPr>
      </w:pPr>
      <w:r w:rsidRPr="00D63D16">
        <w:rPr>
          <w:rFonts w:ascii="Times New Roman" w:hAnsi="Times New Roman" w:cs="Times New Roman"/>
          <w:sz w:val="24"/>
          <w:szCs w:val="24"/>
        </w:rPr>
        <w:t>Case-02:</w:t>
      </w:r>
    </w:p>
    <w:p w14:paraId="27DCB4CF" w14:textId="6594AF60" w:rsidR="008D22BD" w:rsidRPr="00D63D16" w:rsidRDefault="008D22BD" w:rsidP="00E16C37">
      <w:pPr>
        <w:pStyle w:val="ListParagraph"/>
        <w:numPr>
          <w:ilvl w:val="2"/>
          <w:numId w:val="6"/>
        </w:numPr>
        <w:rPr>
          <w:rFonts w:ascii="Times New Roman" w:hAnsi="Times New Roman" w:cs="Times New Roman"/>
          <w:sz w:val="24"/>
          <w:szCs w:val="24"/>
        </w:rPr>
      </w:pPr>
      <w:r w:rsidRPr="00D63D16">
        <w:rPr>
          <w:rFonts w:ascii="Times New Roman" w:hAnsi="Times New Roman" w:cs="Times New Roman"/>
          <w:sz w:val="24"/>
          <w:szCs w:val="24"/>
        </w:rPr>
        <w:t>If the collided signal comes back during the transmission,</w:t>
      </w:r>
    </w:p>
    <w:p w14:paraId="02D05024" w14:textId="77777777" w:rsidR="008D22BD" w:rsidRPr="00D63D16" w:rsidRDefault="008D22BD" w:rsidP="00E16C37">
      <w:pPr>
        <w:pStyle w:val="ListParagraph"/>
        <w:numPr>
          <w:ilvl w:val="2"/>
          <w:numId w:val="6"/>
        </w:numPr>
        <w:rPr>
          <w:rFonts w:ascii="Times New Roman" w:hAnsi="Times New Roman" w:cs="Times New Roman"/>
          <w:sz w:val="24"/>
          <w:szCs w:val="24"/>
        </w:rPr>
      </w:pPr>
      <w:r w:rsidRPr="00D63D16">
        <w:rPr>
          <w:rFonts w:ascii="Times New Roman" w:hAnsi="Times New Roman" w:cs="Times New Roman"/>
          <w:sz w:val="24"/>
          <w:szCs w:val="24"/>
        </w:rPr>
        <w:t>It indicates that the collision has occurred.</w:t>
      </w:r>
    </w:p>
    <w:p w14:paraId="0C9F2B68" w14:textId="77777777" w:rsidR="008D22BD" w:rsidRPr="00D63D16" w:rsidRDefault="008D22BD" w:rsidP="00E16C37">
      <w:pPr>
        <w:pStyle w:val="ListParagraph"/>
        <w:numPr>
          <w:ilvl w:val="2"/>
          <w:numId w:val="6"/>
        </w:numPr>
        <w:rPr>
          <w:rFonts w:ascii="Times New Roman" w:hAnsi="Times New Roman" w:cs="Times New Roman"/>
          <w:sz w:val="24"/>
          <w:szCs w:val="24"/>
        </w:rPr>
      </w:pPr>
      <w:r w:rsidRPr="00D63D16">
        <w:rPr>
          <w:rFonts w:ascii="Times New Roman" w:hAnsi="Times New Roman" w:cs="Times New Roman"/>
          <w:sz w:val="24"/>
          <w:szCs w:val="24"/>
        </w:rPr>
        <w:t>The data packet is not transmitted successfully.</w:t>
      </w:r>
    </w:p>
    <w:p w14:paraId="5150DC58" w14:textId="77777777" w:rsidR="008D22BD" w:rsidRPr="00D63D16" w:rsidRDefault="008D22BD" w:rsidP="00E16C37">
      <w:pPr>
        <w:pStyle w:val="ListParagraph"/>
        <w:numPr>
          <w:ilvl w:val="2"/>
          <w:numId w:val="6"/>
        </w:numPr>
        <w:rPr>
          <w:rFonts w:ascii="Times New Roman" w:hAnsi="Times New Roman" w:cs="Times New Roman"/>
          <w:sz w:val="24"/>
          <w:szCs w:val="24"/>
        </w:rPr>
      </w:pPr>
      <w:r w:rsidRPr="00D63D16">
        <w:rPr>
          <w:rFonts w:ascii="Times New Roman" w:hAnsi="Times New Roman" w:cs="Times New Roman"/>
          <w:sz w:val="24"/>
          <w:szCs w:val="24"/>
        </w:rPr>
        <w:t>Step-03 is followed.</w:t>
      </w:r>
    </w:p>
    <w:p w14:paraId="57FD8845" w14:textId="3B71B642" w:rsidR="008D22BD" w:rsidRPr="00D63D16" w:rsidRDefault="008D22BD" w:rsidP="008D22BD">
      <w:pPr>
        <w:rPr>
          <w:rFonts w:ascii="Times New Roman" w:hAnsi="Times New Roman" w:cs="Times New Roman"/>
          <w:b/>
          <w:bCs/>
          <w:sz w:val="24"/>
          <w:szCs w:val="24"/>
          <w:u w:val="single"/>
        </w:rPr>
      </w:pPr>
      <w:r w:rsidRPr="00D63D16">
        <w:rPr>
          <w:rFonts w:ascii="Times New Roman" w:hAnsi="Times New Roman" w:cs="Times New Roman"/>
          <w:b/>
          <w:bCs/>
          <w:sz w:val="24"/>
          <w:szCs w:val="24"/>
          <w:u w:val="single"/>
        </w:rPr>
        <w:t>Step-03: Releasing Jam Signal</w:t>
      </w:r>
    </w:p>
    <w:p w14:paraId="34619995" w14:textId="7DB30233" w:rsidR="008D22BD" w:rsidRPr="00D63D16" w:rsidRDefault="008D22BD" w:rsidP="00E16C37">
      <w:pPr>
        <w:pStyle w:val="ListParagraph"/>
        <w:numPr>
          <w:ilvl w:val="0"/>
          <w:numId w:val="9"/>
        </w:numPr>
        <w:rPr>
          <w:rFonts w:ascii="Times New Roman" w:hAnsi="Times New Roman" w:cs="Times New Roman"/>
          <w:sz w:val="24"/>
          <w:szCs w:val="24"/>
        </w:rPr>
      </w:pPr>
      <w:r w:rsidRPr="00D63D16">
        <w:rPr>
          <w:rFonts w:ascii="Times New Roman" w:hAnsi="Times New Roman" w:cs="Times New Roman"/>
          <w:sz w:val="24"/>
          <w:szCs w:val="24"/>
        </w:rPr>
        <w:t xml:space="preserve">Jam signal is a </w:t>
      </w:r>
      <w:r w:rsidR="00E16C37" w:rsidRPr="00D63D16">
        <w:rPr>
          <w:rFonts w:ascii="Times New Roman" w:hAnsi="Times New Roman" w:cs="Times New Roman"/>
          <w:sz w:val="24"/>
          <w:szCs w:val="24"/>
        </w:rPr>
        <w:t>48-bit</w:t>
      </w:r>
      <w:r w:rsidRPr="00D63D16">
        <w:rPr>
          <w:rFonts w:ascii="Times New Roman" w:hAnsi="Times New Roman" w:cs="Times New Roman"/>
          <w:sz w:val="24"/>
          <w:szCs w:val="24"/>
        </w:rPr>
        <w:t xml:space="preserve"> signal.</w:t>
      </w:r>
    </w:p>
    <w:p w14:paraId="1F4DACCB" w14:textId="77777777" w:rsidR="008D22BD" w:rsidRPr="00D63D16" w:rsidRDefault="008D22BD" w:rsidP="00E16C37">
      <w:pPr>
        <w:pStyle w:val="ListParagraph"/>
        <w:numPr>
          <w:ilvl w:val="0"/>
          <w:numId w:val="9"/>
        </w:numPr>
        <w:rPr>
          <w:rFonts w:ascii="Times New Roman" w:hAnsi="Times New Roman" w:cs="Times New Roman"/>
          <w:sz w:val="24"/>
          <w:szCs w:val="24"/>
        </w:rPr>
      </w:pPr>
      <w:r w:rsidRPr="00D63D16">
        <w:rPr>
          <w:rFonts w:ascii="Times New Roman" w:hAnsi="Times New Roman" w:cs="Times New Roman"/>
          <w:sz w:val="24"/>
          <w:szCs w:val="24"/>
        </w:rPr>
        <w:t>It is released by the transmitting stations as soon as they detect a collision.</w:t>
      </w:r>
    </w:p>
    <w:p w14:paraId="01EA9C0D" w14:textId="77777777" w:rsidR="008D22BD" w:rsidRPr="00D63D16" w:rsidRDefault="008D22BD" w:rsidP="00E16C37">
      <w:pPr>
        <w:pStyle w:val="ListParagraph"/>
        <w:numPr>
          <w:ilvl w:val="0"/>
          <w:numId w:val="9"/>
        </w:numPr>
        <w:rPr>
          <w:rFonts w:ascii="Times New Roman" w:hAnsi="Times New Roman" w:cs="Times New Roman"/>
          <w:sz w:val="24"/>
          <w:szCs w:val="24"/>
        </w:rPr>
      </w:pPr>
      <w:r w:rsidRPr="00D63D16">
        <w:rPr>
          <w:rFonts w:ascii="Times New Roman" w:hAnsi="Times New Roman" w:cs="Times New Roman"/>
          <w:sz w:val="24"/>
          <w:szCs w:val="24"/>
        </w:rPr>
        <w:t>It alerts the other stations not to transmit their data immediately after the collision.</w:t>
      </w:r>
    </w:p>
    <w:p w14:paraId="207149F5" w14:textId="77777777" w:rsidR="008D22BD" w:rsidRPr="00D63D16" w:rsidRDefault="008D22BD" w:rsidP="00E16C37">
      <w:pPr>
        <w:pStyle w:val="ListParagraph"/>
        <w:numPr>
          <w:ilvl w:val="0"/>
          <w:numId w:val="9"/>
        </w:numPr>
        <w:rPr>
          <w:rFonts w:ascii="Times New Roman" w:hAnsi="Times New Roman" w:cs="Times New Roman"/>
          <w:sz w:val="24"/>
          <w:szCs w:val="24"/>
        </w:rPr>
      </w:pPr>
      <w:r w:rsidRPr="00D63D16">
        <w:rPr>
          <w:rFonts w:ascii="Times New Roman" w:hAnsi="Times New Roman" w:cs="Times New Roman"/>
          <w:sz w:val="24"/>
          <w:szCs w:val="24"/>
        </w:rPr>
        <w:t>Otherwise, there is a possibility of collision again with the same data packet.</w:t>
      </w:r>
    </w:p>
    <w:p w14:paraId="352F0E6E" w14:textId="77777777" w:rsidR="008D22BD" w:rsidRPr="00D63D16" w:rsidRDefault="008D22BD" w:rsidP="00E16C37">
      <w:pPr>
        <w:pStyle w:val="ListParagraph"/>
        <w:numPr>
          <w:ilvl w:val="0"/>
          <w:numId w:val="9"/>
        </w:numPr>
        <w:rPr>
          <w:rFonts w:ascii="Times New Roman" w:hAnsi="Times New Roman" w:cs="Times New Roman"/>
          <w:sz w:val="24"/>
          <w:szCs w:val="24"/>
        </w:rPr>
      </w:pPr>
      <w:r w:rsidRPr="00D63D16">
        <w:rPr>
          <w:rFonts w:ascii="Times New Roman" w:hAnsi="Times New Roman" w:cs="Times New Roman"/>
          <w:sz w:val="24"/>
          <w:szCs w:val="24"/>
        </w:rPr>
        <w:t>Ethernet sends the jam signal at a frequency other than the frequency of data signals.</w:t>
      </w:r>
    </w:p>
    <w:p w14:paraId="694954F2" w14:textId="77777777" w:rsidR="008D22BD" w:rsidRPr="00D63D16" w:rsidRDefault="008D22BD" w:rsidP="00E16C37">
      <w:pPr>
        <w:pStyle w:val="ListParagraph"/>
        <w:numPr>
          <w:ilvl w:val="0"/>
          <w:numId w:val="9"/>
        </w:numPr>
        <w:rPr>
          <w:rFonts w:ascii="Times New Roman" w:hAnsi="Times New Roman" w:cs="Times New Roman"/>
          <w:sz w:val="24"/>
          <w:szCs w:val="24"/>
        </w:rPr>
      </w:pPr>
      <w:r w:rsidRPr="00D63D16">
        <w:rPr>
          <w:rFonts w:ascii="Times New Roman" w:hAnsi="Times New Roman" w:cs="Times New Roman"/>
          <w:sz w:val="24"/>
          <w:szCs w:val="24"/>
        </w:rPr>
        <w:t>This ensures that jam signal does not collide with the data signals undergone collision.</w:t>
      </w:r>
    </w:p>
    <w:p w14:paraId="48DFF0C3" w14:textId="5A3D9B4C" w:rsidR="008D22BD" w:rsidRPr="00D63D16" w:rsidRDefault="008D22BD" w:rsidP="008D22BD">
      <w:pPr>
        <w:rPr>
          <w:rFonts w:ascii="Times New Roman" w:hAnsi="Times New Roman" w:cs="Times New Roman"/>
          <w:b/>
          <w:bCs/>
          <w:sz w:val="24"/>
          <w:szCs w:val="24"/>
          <w:u w:val="single"/>
        </w:rPr>
      </w:pPr>
      <w:r w:rsidRPr="00D63D16">
        <w:rPr>
          <w:rFonts w:ascii="Times New Roman" w:hAnsi="Times New Roman" w:cs="Times New Roman"/>
          <w:b/>
          <w:bCs/>
          <w:sz w:val="24"/>
          <w:szCs w:val="24"/>
          <w:u w:val="single"/>
        </w:rPr>
        <w:t xml:space="preserve">Step-04: Waiting </w:t>
      </w:r>
      <w:r w:rsidR="00E16C37" w:rsidRPr="00D63D16">
        <w:rPr>
          <w:rFonts w:ascii="Times New Roman" w:hAnsi="Times New Roman" w:cs="Times New Roman"/>
          <w:b/>
          <w:bCs/>
          <w:sz w:val="24"/>
          <w:szCs w:val="24"/>
          <w:u w:val="single"/>
        </w:rPr>
        <w:t>for</w:t>
      </w:r>
      <w:r w:rsidRPr="00D63D16">
        <w:rPr>
          <w:rFonts w:ascii="Times New Roman" w:hAnsi="Times New Roman" w:cs="Times New Roman"/>
          <w:b/>
          <w:bCs/>
          <w:sz w:val="24"/>
          <w:szCs w:val="24"/>
          <w:u w:val="single"/>
        </w:rPr>
        <w:t xml:space="preserve"> Back Off Time-</w:t>
      </w:r>
    </w:p>
    <w:p w14:paraId="555D3028" w14:textId="77777777" w:rsidR="008D22BD" w:rsidRPr="00D63D16" w:rsidRDefault="008D22BD" w:rsidP="00E16C37">
      <w:pPr>
        <w:pStyle w:val="ListParagraph"/>
        <w:numPr>
          <w:ilvl w:val="0"/>
          <w:numId w:val="10"/>
        </w:numPr>
        <w:rPr>
          <w:rFonts w:ascii="Times New Roman" w:hAnsi="Times New Roman" w:cs="Times New Roman"/>
          <w:sz w:val="24"/>
          <w:szCs w:val="24"/>
        </w:rPr>
      </w:pPr>
      <w:r w:rsidRPr="00D63D16">
        <w:rPr>
          <w:rFonts w:ascii="Times New Roman" w:hAnsi="Times New Roman" w:cs="Times New Roman"/>
          <w:sz w:val="24"/>
          <w:szCs w:val="24"/>
        </w:rPr>
        <w:lastRenderedPageBreak/>
        <w:t>After the collision, the transmitting station waits for some random amount of time called as back off time.</w:t>
      </w:r>
    </w:p>
    <w:p w14:paraId="730D42AC" w14:textId="77777777" w:rsidR="008D22BD" w:rsidRPr="00D63D16" w:rsidRDefault="008D22BD" w:rsidP="00E16C37">
      <w:pPr>
        <w:pStyle w:val="ListParagraph"/>
        <w:numPr>
          <w:ilvl w:val="0"/>
          <w:numId w:val="10"/>
        </w:numPr>
        <w:rPr>
          <w:rFonts w:ascii="Times New Roman" w:hAnsi="Times New Roman" w:cs="Times New Roman"/>
          <w:sz w:val="24"/>
          <w:szCs w:val="24"/>
        </w:rPr>
      </w:pPr>
      <w:r w:rsidRPr="00D63D16">
        <w:rPr>
          <w:rFonts w:ascii="Times New Roman" w:hAnsi="Times New Roman" w:cs="Times New Roman"/>
          <w:sz w:val="24"/>
          <w:szCs w:val="24"/>
        </w:rPr>
        <w:t>After back off time, it tries transmitting the data packet again.</w:t>
      </w:r>
    </w:p>
    <w:p w14:paraId="5EC3C003" w14:textId="77777777" w:rsidR="008D22BD" w:rsidRPr="00D63D16" w:rsidRDefault="008D22BD" w:rsidP="00E16C37">
      <w:pPr>
        <w:pStyle w:val="ListParagraph"/>
        <w:numPr>
          <w:ilvl w:val="0"/>
          <w:numId w:val="10"/>
        </w:numPr>
        <w:rPr>
          <w:rFonts w:ascii="Times New Roman" w:hAnsi="Times New Roman" w:cs="Times New Roman"/>
          <w:sz w:val="24"/>
          <w:szCs w:val="24"/>
        </w:rPr>
      </w:pPr>
      <w:r w:rsidRPr="00D63D16">
        <w:rPr>
          <w:rFonts w:ascii="Times New Roman" w:hAnsi="Times New Roman" w:cs="Times New Roman"/>
          <w:sz w:val="24"/>
          <w:szCs w:val="24"/>
        </w:rPr>
        <w:t>If again the collision occurs, then station again waits for some random back off time and then tries again.</w:t>
      </w:r>
    </w:p>
    <w:p w14:paraId="16AA12ED" w14:textId="77777777" w:rsidR="008D22BD" w:rsidRPr="00D63D16" w:rsidRDefault="008D22BD" w:rsidP="00E16C37">
      <w:pPr>
        <w:pStyle w:val="ListParagraph"/>
        <w:numPr>
          <w:ilvl w:val="0"/>
          <w:numId w:val="10"/>
        </w:numPr>
        <w:rPr>
          <w:rFonts w:ascii="Times New Roman" w:hAnsi="Times New Roman" w:cs="Times New Roman"/>
          <w:sz w:val="24"/>
          <w:szCs w:val="24"/>
        </w:rPr>
      </w:pPr>
      <w:r w:rsidRPr="00D63D16">
        <w:rPr>
          <w:rFonts w:ascii="Times New Roman" w:hAnsi="Times New Roman" w:cs="Times New Roman"/>
          <w:sz w:val="24"/>
          <w:szCs w:val="24"/>
        </w:rPr>
        <w:t>The station keeps trying until the back off time reaches its limit.</w:t>
      </w:r>
    </w:p>
    <w:p w14:paraId="15A4CDCA" w14:textId="77777777" w:rsidR="008D22BD" w:rsidRPr="00D63D16" w:rsidRDefault="008D22BD" w:rsidP="00E16C37">
      <w:pPr>
        <w:pStyle w:val="ListParagraph"/>
        <w:numPr>
          <w:ilvl w:val="0"/>
          <w:numId w:val="10"/>
        </w:numPr>
        <w:rPr>
          <w:rFonts w:ascii="Times New Roman" w:hAnsi="Times New Roman" w:cs="Times New Roman"/>
          <w:sz w:val="24"/>
          <w:szCs w:val="24"/>
        </w:rPr>
      </w:pPr>
      <w:r w:rsidRPr="00D63D16">
        <w:rPr>
          <w:rFonts w:ascii="Times New Roman" w:hAnsi="Times New Roman" w:cs="Times New Roman"/>
          <w:sz w:val="24"/>
          <w:szCs w:val="24"/>
        </w:rPr>
        <w:t>After the limit is reached, station aborts the transmission.</w:t>
      </w:r>
    </w:p>
    <w:p w14:paraId="146C324A" w14:textId="7A4AE50C" w:rsidR="008D22BD" w:rsidRPr="00D63D16" w:rsidRDefault="008D22BD" w:rsidP="00E16C37">
      <w:pPr>
        <w:pStyle w:val="ListParagraph"/>
        <w:numPr>
          <w:ilvl w:val="0"/>
          <w:numId w:val="10"/>
        </w:numPr>
        <w:rPr>
          <w:rFonts w:ascii="Times New Roman" w:hAnsi="Times New Roman" w:cs="Times New Roman"/>
          <w:sz w:val="24"/>
          <w:szCs w:val="24"/>
        </w:rPr>
      </w:pPr>
      <w:r w:rsidRPr="00D63D16">
        <w:rPr>
          <w:rFonts w:ascii="Times New Roman" w:hAnsi="Times New Roman" w:cs="Times New Roman"/>
          <w:sz w:val="24"/>
          <w:szCs w:val="24"/>
        </w:rPr>
        <w:t>Back off time is calculated using Back Off Algorithm.</w:t>
      </w:r>
    </w:p>
    <w:p w14:paraId="26420462" w14:textId="4DAEE35D" w:rsidR="00E16C37" w:rsidRPr="00D63D16" w:rsidRDefault="00E16C37" w:rsidP="00E16C37">
      <w:pPr>
        <w:pStyle w:val="ListParagraph"/>
        <w:jc w:val="center"/>
        <w:rPr>
          <w:rFonts w:ascii="Times New Roman" w:hAnsi="Times New Roman" w:cs="Times New Roman"/>
          <w:sz w:val="24"/>
          <w:szCs w:val="24"/>
        </w:rPr>
      </w:pPr>
    </w:p>
    <w:p w14:paraId="495556BA" w14:textId="7F1EF97E" w:rsidR="00E16C37" w:rsidRPr="00D63D16" w:rsidRDefault="00733D2A" w:rsidP="00E16C37">
      <w:pPr>
        <w:pStyle w:val="ListParagraph"/>
        <w:jc w:val="center"/>
        <w:rPr>
          <w:rFonts w:ascii="Times New Roman" w:hAnsi="Times New Roman" w:cs="Times New Roman"/>
          <w:sz w:val="24"/>
          <w:szCs w:val="24"/>
        </w:rPr>
      </w:pPr>
      <w:r w:rsidRPr="00D63D16">
        <w:rPr>
          <w:noProof/>
        </w:rPr>
        <w:drawing>
          <wp:inline distT="0" distB="0" distL="0" distR="0" wp14:anchorId="0A9B9CEB" wp14:editId="5E18F940">
            <wp:extent cx="3435350" cy="2120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5350" cy="2120900"/>
                    </a:xfrm>
                    <a:prstGeom prst="rect">
                      <a:avLst/>
                    </a:prstGeom>
                    <a:noFill/>
                    <a:ln>
                      <a:noFill/>
                    </a:ln>
                  </pic:spPr>
                </pic:pic>
              </a:graphicData>
            </a:graphic>
          </wp:inline>
        </w:drawing>
      </w:r>
    </w:p>
    <w:p w14:paraId="435724E6" w14:textId="012F56B6" w:rsidR="00361743" w:rsidRPr="00D63D16" w:rsidRDefault="00361743" w:rsidP="00E16C37">
      <w:pPr>
        <w:pStyle w:val="ListParagraph"/>
        <w:jc w:val="center"/>
        <w:rPr>
          <w:rFonts w:ascii="Times New Roman" w:hAnsi="Times New Roman" w:cs="Times New Roman"/>
          <w:sz w:val="24"/>
          <w:szCs w:val="24"/>
        </w:rPr>
      </w:pPr>
    </w:p>
    <w:p w14:paraId="101E3EB7" w14:textId="07F736BB" w:rsidR="00361743" w:rsidRPr="00D63D16" w:rsidRDefault="00361743" w:rsidP="00E16C37">
      <w:pPr>
        <w:pStyle w:val="ListParagraph"/>
        <w:jc w:val="center"/>
        <w:rPr>
          <w:rFonts w:ascii="Times New Roman" w:hAnsi="Times New Roman" w:cs="Times New Roman"/>
          <w:sz w:val="24"/>
          <w:szCs w:val="24"/>
        </w:rPr>
      </w:pPr>
    </w:p>
    <w:p w14:paraId="6B6B27EC" w14:textId="32C8AC29" w:rsidR="00E673B7" w:rsidRPr="00863F85" w:rsidRDefault="00E673B7" w:rsidP="00863F85">
      <w:pPr>
        <w:rPr>
          <w:rFonts w:ascii="Times New Roman" w:hAnsi="Times New Roman" w:cs="Times New Roman"/>
          <w:sz w:val="24"/>
          <w:szCs w:val="24"/>
        </w:rPr>
      </w:pPr>
    </w:p>
    <w:p w14:paraId="5CDDA1A1" w14:textId="3D8E82CB" w:rsidR="00FD7D6D" w:rsidRPr="00D63D16" w:rsidRDefault="00FD7D6D" w:rsidP="00E16C37">
      <w:pPr>
        <w:pStyle w:val="ListParagraph"/>
        <w:jc w:val="center"/>
        <w:rPr>
          <w:rFonts w:ascii="Times New Roman" w:hAnsi="Times New Roman" w:cs="Times New Roman"/>
          <w:sz w:val="24"/>
          <w:szCs w:val="24"/>
        </w:rPr>
      </w:pPr>
    </w:p>
    <w:p w14:paraId="1F3C6F67" w14:textId="6C8A8B19" w:rsidR="00FD7D6D" w:rsidRPr="00D63D16" w:rsidRDefault="00FD7D6D" w:rsidP="00E16C37">
      <w:pPr>
        <w:pStyle w:val="ListParagraph"/>
        <w:jc w:val="center"/>
        <w:rPr>
          <w:rFonts w:ascii="Times New Roman" w:hAnsi="Times New Roman" w:cs="Times New Roman"/>
          <w:sz w:val="24"/>
          <w:szCs w:val="24"/>
        </w:rPr>
      </w:pPr>
    </w:p>
    <w:p w14:paraId="1A071F44" w14:textId="1E473DCF" w:rsidR="00FD7D6D" w:rsidRPr="00D63D16" w:rsidRDefault="00FD7D6D" w:rsidP="00E16C37">
      <w:pPr>
        <w:pStyle w:val="ListParagraph"/>
        <w:jc w:val="center"/>
        <w:rPr>
          <w:rFonts w:ascii="Times New Roman" w:hAnsi="Times New Roman" w:cs="Times New Roman"/>
          <w:sz w:val="24"/>
          <w:szCs w:val="24"/>
        </w:rPr>
      </w:pPr>
    </w:p>
    <w:p w14:paraId="2E1AFA54" w14:textId="5C0230F8" w:rsidR="00FD7D6D" w:rsidRPr="00D63D16" w:rsidRDefault="00FD7D6D" w:rsidP="00E16C37">
      <w:pPr>
        <w:pStyle w:val="ListParagraph"/>
        <w:jc w:val="center"/>
        <w:rPr>
          <w:rFonts w:ascii="Times New Roman" w:hAnsi="Times New Roman" w:cs="Times New Roman"/>
          <w:sz w:val="24"/>
          <w:szCs w:val="24"/>
        </w:rPr>
      </w:pPr>
    </w:p>
    <w:p w14:paraId="5B1D8CBC" w14:textId="17ACDEB1" w:rsidR="00FD7D6D" w:rsidRPr="00D63D16" w:rsidRDefault="00FD7D6D" w:rsidP="00E16C37">
      <w:pPr>
        <w:pStyle w:val="ListParagraph"/>
        <w:jc w:val="center"/>
        <w:rPr>
          <w:rFonts w:ascii="Times New Roman" w:hAnsi="Times New Roman" w:cs="Times New Roman"/>
          <w:sz w:val="24"/>
          <w:szCs w:val="24"/>
        </w:rPr>
      </w:pPr>
    </w:p>
    <w:p w14:paraId="5DE7F056" w14:textId="25FBEA63" w:rsidR="00FD7D6D" w:rsidRPr="00D63D16" w:rsidRDefault="00FD7D6D" w:rsidP="00E16C37">
      <w:pPr>
        <w:pStyle w:val="ListParagraph"/>
        <w:jc w:val="center"/>
        <w:rPr>
          <w:rFonts w:ascii="Times New Roman" w:hAnsi="Times New Roman" w:cs="Times New Roman"/>
          <w:sz w:val="24"/>
          <w:szCs w:val="24"/>
        </w:rPr>
      </w:pPr>
    </w:p>
    <w:p w14:paraId="4C5B94F5" w14:textId="706E4F4C" w:rsidR="00FD7D6D" w:rsidRPr="00D63D16" w:rsidRDefault="00FD7D6D" w:rsidP="00E16C37">
      <w:pPr>
        <w:pStyle w:val="ListParagraph"/>
        <w:jc w:val="center"/>
        <w:rPr>
          <w:rFonts w:ascii="Times New Roman" w:hAnsi="Times New Roman" w:cs="Times New Roman"/>
          <w:sz w:val="24"/>
          <w:szCs w:val="24"/>
        </w:rPr>
      </w:pPr>
    </w:p>
    <w:p w14:paraId="52E4FDB6" w14:textId="35E6068F" w:rsidR="00FD7D6D" w:rsidRPr="00D63D16" w:rsidRDefault="00FD7D6D" w:rsidP="00E16C37">
      <w:pPr>
        <w:pStyle w:val="ListParagraph"/>
        <w:jc w:val="center"/>
        <w:rPr>
          <w:rFonts w:ascii="Times New Roman" w:hAnsi="Times New Roman" w:cs="Times New Roman"/>
          <w:sz w:val="24"/>
          <w:szCs w:val="24"/>
        </w:rPr>
      </w:pPr>
    </w:p>
    <w:p w14:paraId="549674D0" w14:textId="2B0C39BD" w:rsidR="00FD7D6D" w:rsidRPr="00D63D16" w:rsidRDefault="00FD7D6D" w:rsidP="00E16C37">
      <w:pPr>
        <w:pStyle w:val="ListParagraph"/>
        <w:jc w:val="center"/>
        <w:rPr>
          <w:rFonts w:ascii="Times New Roman" w:hAnsi="Times New Roman" w:cs="Times New Roman"/>
          <w:sz w:val="24"/>
          <w:szCs w:val="24"/>
        </w:rPr>
      </w:pPr>
    </w:p>
    <w:p w14:paraId="0F0FC9E6" w14:textId="6BC145E8" w:rsidR="00FD7D6D" w:rsidRPr="00D63D16" w:rsidRDefault="00FD7D6D" w:rsidP="00E16C37">
      <w:pPr>
        <w:pStyle w:val="ListParagraph"/>
        <w:jc w:val="center"/>
        <w:rPr>
          <w:rFonts w:ascii="Times New Roman" w:hAnsi="Times New Roman" w:cs="Times New Roman"/>
          <w:sz w:val="24"/>
          <w:szCs w:val="24"/>
        </w:rPr>
      </w:pPr>
    </w:p>
    <w:p w14:paraId="70A3CED0" w14:textId="5741F361" w:rsidR="00FD7D6D" w:rsidRPr="00D63D16" w:rsidRDefault="00FD7D6D" w:rsidP="00E16C37">
      <w:pPr>
        <w:pStyle w:val="ListParagraph"/>
        <w:jc w:val="center"/>
        <w:rPr>
          <w:rFonts w:ascii="Times New Roman" w:hAnsi="Times New Roman" w:cs="Times New Roman"/>
          <w:sz w:val="24"/>
          <w:szCs w:val="24"/>
        </w:rPr>
      </w:pPr>
    </w:p>
    <w:p w14:paraId="1822A6C9" w14:textId="046518A2" w:rsidR="00FD7D6D" w:rsidRPr="00D63D16" w:rsidRDefault="00FD7D6D" w:rsidP="00E16C37">
      <w:pPr>
        <w:pStyle w:val="ListParagraph"/>
        <w:jc w:val="center"/>
        <w:rPr>
          <w:rFonts w:ascii="Times New Roman" w:hAnsi="Times New Roman" w:cs="Times New Roman"/>
          <w:sz w:val="24"/>
          <w:szCs w:val="24"/>
        </w:rPr>
      </w:pPr>
    </w:p>
    <w:p w14:paraId="356EA764" w14:textId="71186511" w:rsidR="00FD7D6D" w:rsidRPr="00D63D16" w:rsidRDefault="00FD7D6D" w:rsidP="00E16C37">
      <w:pPr>
        <w:pStyle w:val="ListParagraph"/>
        <w:jc w:val="center"/>
        <w:rPr>
          <w:rFonts w:ascii="Times New Roman" w:hAnsi="Times New Roman" w:cs="Times New Roman"/>
          <w:sz w:val="24"/>
          <w:szCs w:val="24"/>
        </w:rPr>
      </w:pPr>
    </w:p>
    <w:p w14:paraId="4FEA30CA" w14:textId="665E99B6" w:rsidR="00FD7D6D" w:rsidRPr="00D63D16" w:rsidRDefault="00FD7D6D" w:rsidP="00E16C37">
      <w:pPr>
        <w:pStyle w:val="ListParagraph"/>
        <w:jc w:val="center"/>
        <w:rPr>
          <w:rFonts w:ascii="Times New Roman" w:hAnsi="Times New Roman" w:cs="Times New Roman"/>
          <w:sz w:val="24"/>
          <w:szCs w:val="24"/>
        </w:rPr>
      </w:pPr>
    </w:p>
    <w:p w14:paraId="563BBD46" w14:textId="4CD8FE52" w:rsidR="00FD7D6D" w:rsidRPr="00D63D16" w:rsidRDefault="00FD7D6D" w:rsidP="00E16C37">
      <w:pPr>
        <w:pStyle w:val="ListParagraph"/>
        <w:jc w:val="center"/>
        <w:rPr>
          <w:rFonts w:ascii="Times New Roman" w:hAnsi="Times New Roman" w:cs="Times New Roman"/>
          <w:sz w:val="24"/>
          <w:szCs w:val="24"/>
        </w:rPr>
      </w:pPr>
    </w:p>
    <w:p w14:paraId="3BA16C1A" w14:textId="3ABCF2E5" w:rsidR="00FD7D6D" w:rsidRPr="00D63D16" w:rsidRDefault="00FD7D6D" w:rsidP="00E16C37">
      <w:pPr>
        <w:pStyle w:val="ListParagraph"/>
        <w:jc w:val="center"/>
        <w:rPr>
          <w:rFonts w:ascii="Times New Roman" w:hAnsi="Times New Roman" w:cs="Times New Roman"/>
          <w:sz w:val="24"/>
          <w:szCs w:val="24"/>
        </w:rPr>
      </w:pPr>
    </w:p>
    <w:p w14:paraId="7DBEFFAC" w14:textId="77777777" w:rsidR="00FD7D6D" w:rsidRPr="00D63D16" w:rsidRDefault="00FD7D6D" w:rsidP="00E16C37">
      <w:pPr>
        <w:pStyle w:val="ListParagraph"/>
        <w:jc w:val="center"/>
        <w:rPr>
          <w:rFonts w:ascii="Times New Roman" w:hAnsi="Times New Roman" w:cs="Times New Roman"/>
          <w:sz w:val="24"/>
          <w:szCs w:val="24"/>
        </w:rPr>
      </w:pPr>
    </w:p>
    <w:p w14:paraId="2B22C255" w14:textId="6F861104" w:rsidR="00361743" w:rsidRPr="00D63D16" w:rsidRDefault="00361743" w:rsidP="00E16C37">
      <w:pPr>
        <w:pStyle w:val="ListParagraph"/>
        <w:jc w:val="center"/>
        <w:rPr>
          <w:rFonts w:ascii="Times New Roman" w:hAnsi="Times New Roman" w:cs="Times New Roman"/>
          <w:sz w:val="24"/>
          <w:szCs w:val="24"/>
        </w:rPr>
      </w:pPr>
    </w:p>
    <w:p w14:paraId="0547B401" w14:textId="417F3269" w:rsidR="00361743" w:rsidRPr="00D63D16" w:rsidRDefault="00361743" w:rsidP="00E16C37">
      <w:pPr>
        <w:pStyle w:val="ListParagraph"/>
        <w:jc w:val="center"/>
        <w:rPr>
          <w:rFonts w:ascii="Times New Roman" w:hAnsi="Times New Roman" w:cs="Times New Roman"/>
          <w:b/>
          <w:bCs/>
          <w:sz w:val="32"/>
          <w:szCs w:val="28"/>
        </w:rPr>
      </w:pPr>
      <w:r w:rsidRPr="00D63D16">
        <w:rPr>
          <w:rFonts w:ascii="Times New Roman" w:hAnsi="Times New Roman" w:cs="Times New Roman"/>
          <w:b/>
          <w:bCs/>
          <w:sz w:val="32"/>
          <w:szCs w:val="28"/>
        </w:rPr>
        <w:lastRenderedPageBreak/>
        <w:t>CSMA/CA</w:t>
      </w:r>
    </w:p>
    <w:p w14:paraId="47BDAD2D" w14:textId="29CB5385" w:rsidR="001637AD" w:rsidRPr="00D63D16" w:rsidRDefault="001637AD" w:rsidP="006A2394">
      <w:pPr>
        <w:rPr>
          <w:rFonts w:ascii="Times New Roman" w:hAnsi="Times New Roman" w:cs="Times New Roman"/>
          <w:sz w:val="24"/>
        </w:rPr>
      </w:pPr>
      <w:r w:rsidRPr="00D63D16">
        <w:rPr>
          <w:rFonts w:ascii="Times New Roman" w:hAnsi="Times New Roman" w:cs="Times New Roman"/>
          <w:sz w:val="24"/>
        </w:rPr>
        <w:t>This method was developed to decrease the chances of collisions when two or more stations start sending their signals over the data link layer. Carrier Sense multiple access requires that each station first check the state of the medium before sending.</w:t>
      </w:r>
    </w:p>
    <w:p w14:paraId="49CD5AFE" w14:textId="77777777" w:rsidR="001637AD" w:rsidRPr="00D63D16" w:rsidRDefault="001637AD" w:rsidP="00E16C37">
      <w:pPr>
        <w:pStyle w:val="ListParagraph"/>
        <w:jc w:val="center"/>
        <w:rPr>
          <w:rFonts w:ascii="Times New Roman" w:hAnsi="Times New Roman" w:cs="Times New Roman"/>
          <w:b/>
          <w:bCs/>
          <w:sz w:val="28"/>
          <w:szCs w:val="24"/>
        </w:rPr>
      </w:pPr>
    </w:p>
    <w:p w14:paraId="419D57D1" w14:textId="102F587F" w:rsidR="001637AD" w:rsidRPr="00D63D16" w:rsidRDefault="002223FE" w:rsidP="00020EC2">
      <w:pPr>
        <w:pStyle w:val="ListParagraph"/>
        <w:jc w:val="center"/>
        <w:rPr>
          <w:rFonts w:ascii="Times New Roman" w:hAnsi="Times New Roman" w:cs="Times New Roman"/>
          <w:sz w:val="24"/>
        </w:rPr>
      </w:pPr>
      <w:r w:rsidRPr="00D63D16">
        <w:rPr>
          <w:rFonts w:ascii="Times New Roman" w:hAnsi="Times New Roman" w:cs="Times New Roman"/>
          <w:noProof/>
        </w:rPr>
        <w:drawing>
          <wp:inline distT="0" distB="0" distL="0" distR="0" wp14:anchorId="3C9F52D0" wp14:editId="1983AFF3">
            <wp:extent cx="4559300" cy="5410200"/>
            <wp:effectExtent l="0" t="0" r="0" b="0"/>
            <wp:docPr id="2" name="Picture 2" descr="CSMA With Collision Avoidance » CS Tale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MA With Collision Avoidance » CS Tale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9300" cy="5410200"/>
                    </a:xfrm>
                    <a:prstGeom prst="rect">
                      <a:avLst/>
                    </a:prstGeom>
                    <a:noFill/>
                    <a:ln>
                      <a:noFill/>
                    </a:ln>
                  </pic:spPr>
                </pic:pic>
              </a:graphicData>
            </a:graphic>
          </wp:inline>
        </w:drawing>
      </w:r>
    </w:p>
    <w:p w14:paraId="0362BDA8" w14:textId="7E128E60" w:rsidR="00422DB1" w:rsidRPr="00D63D16" w:rsidRDefault="00422DB1" w:rsidP="00020EC2">
      <w:pPr>
        <w:pStyle w:val="ListParagraph"/>
        <w:jc w:val="center"/>
        <w:rPr>
          <w:rFonts w:ascii="Times New Roman" w:hAnsi="Times New Roman" w:cs="Times New Roman"/>
          <w:sz w:val="24"/>
        </w:rPr>
      </w:pPr>
    </w:p>
    <w:p w14:paraId="5445BDFA" w14:textId="77777777" w:rsidR="00422DB1" w:rsidRPr="00D63D16" w:rsidRDefault="00422DB1" w:rsidP="00422DB1">
      <w:pPr>
        <w:rPr>
          <w:rFonts w:ascii="Times New Roman" w:hAnsi="Times New Roman" w:cs="Times New Roman"/>
          <w:b/>
          <w:bCs/>
          <w:sz w:val="24"/>
        </w:rPr>
      </w:pPr>
      <w:r w:rsidRPr="00D63D16">
        <w:rPr>
          <w:rFonts w:ascii="Times New Roman" w:hAnsi="Times New Roman" w:cs="Times New Roman"/>
          <w:b/>
          <w:bCs/>
          <w:sz w:val="24"/>
        </w:rPr>
        <w:t>PHYSICAL CARRIER SENSE</w:t>
      </w:r>
    </w:p>
    <w:p w14:paraId="12960833" w14:textId="77777777" w:rsidR="00422DB1" w:rsidRPr="00D63D16" w:rsidRDefault="00422DB1" w:rsidP="00422DB1">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D63D16">
        <w:rPr>
          <w:rFonts w:ascii="Times New Roman" w:hAnsi="Times New Roman" w:cs="Times New Roman"/>
          <w:sz w:val="24"/>
          <w:szCs w:val="24"/>
        </w:rPr>
        <w:t>Physical carrier sensing is performed constantly by all stations that are not transmitting</w:t>
      </w:r>
    </w:p>
    <w:p w14:paraId="20C540FB" w14:textId="77777777" w:rsidR="00422DB1" w:rsidRPr="00D63D16" w:rsidRDefault="00422DB1" w:rsidP="00422DB1">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D63D16">
        <w:rPr>
          <w:rFonts w:ascii="Times New Roman" w:hAnsi="Times New Roman" w:cs="Times New Roman"/>
          <w:sz w:val="24"/>
          <w:szCs w:val="24"/>
        </w:rPr>
        <w:t xml:space="preserve">or receiving. </w:t>
      </w:r>
    </w:p>
    <w:p w14:paraId="4A5A965B" w14:textId="77777777" w:rsidR="00422DB1" w:rsidRPr="00D63D16" w:rsidRDefault="00422DB1" w:rsidP="00422DB1">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D63D16">
        <w:rPr>
          <w:rFonts w:ascii="Times New Roman" w:hAnsi="Times New Roman" w:cs="Times New Roman"/>
          <w:sz w:val="24"/>
          <w:szCs w:val="24"/>
        </w:rPr>
        <w:t>When a station performs a physical carrier sense, it is actually listening to the</w:t>
      </w:r>
    </w:p>
    <w:p w14:paraId="1046EB3E" w14:textId="77777777" w:rsidR="00422DB1" w:rsidRPr="00D63D16" w:rsidRDefault="00422DB1" w:rsidP="00422DB1">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D63D16">
        <w:rPr>
          <w:rFonts w:ascii="Times New Roman" w:hAnsi="Times New Roman" w:cs="Times New Roman"/>
          <w:sz w:val="24"/>
          <w:szCs w:val="24"/>
        </w:rPr>
        <w:t>channel to see whether any other transmitters are taking up the channel.</w:t>
      </w:r>
    </w:p>
    <w:p w14:paraId="0BBB5642" w14:textId="77777777" w:rsidR="00422DB1" w:rsidRPr="00D63D16" w:rsidRDefault="00422DB1" w:rsidP="00422DB1">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D63D16">
        <w:rPr>
          <w:rFonts w:ascii="Times New Roman" w:hAnsi="Times New Roman" w:cs="Times New Roman"/>
          <w:sz w:val="24"/>
          <w:szCs w:val="24"/>
        </w:rPr>
        <w:t>Physical carrier sense has two purposes:</w:t>
      </w:r>
    </w:p>
    <w:p w14:paraId="2CE8E650" w14:textId="77777777" w:rsidR="00422DB1" w:rsidRPr="00D63D16" w:rsidRDefault="00422DB1" w:rsidP="00422DB1">
      <w:pPr>
        <w:pStyle w:val="ListParagraph"/>
        <w:numPr>
          <w:ilvl w:val="1"/>
          <w:numId w:val="12"/>
        </w:numPr>
        <w:autoSpaceDE w:val="0"/>
        <w:autoSpaceDN w:val="0"/>
        <w:adjustRightInd w:val="0"/>
        <w:spacing w:after="0" w:line="240" w:lineRule="auto"/>
        <w:rPr>
          <w:rFonts w:ascii="Times New Roman" w:hAnsi="Times New Roman" w:cs="Times New Roman"/>
          <w:sz w:val="24"/>
          <w:szCs w:val="24"/>
        </w:rPr>
      </w:pPr>
      <w:r w:rsidRPr="00D63D16">
        <w:rPr>
          <w:rFonts w:ascii="Times New Roman" w:hAnsi="Times New Roman" w:cs="Times New Roman"/>
          <w:sz w:val="24"/>
          <w:szCs w:val="24"/>
        </w:rPr>
        <w:lastRenderedPageBreak/>
        <w:t xml:space="preserve">The first purpose is to determine whether a frame transmission is inbounded for a station to receive. If the medium is busy, the radio will attempt to synchronize with the transmission. </w:t>
      </w:r>
    </w:p>
    <w:p w14:paraId="7DD857B6" w14:textId="77777777" w:rsidR="00422DB1" w:rsidRPr="00D63D16" w:rsidRDefault="00422DB1" w:rsidP="00422DB1">
      <w:pPr>
        <w:pStyle w:val="ListParagraph"/>
        <w:numPr>
          <w:ilvl w:val="1"/>
          <w:numId w:val="12"/>
        </w:numPr>
        <w:autoSpaceDE w:val="0"/>
        <w:autoSpaceDN w:val="0"/>
        <w:adjustRightInd w:val="0"/>
        <w:spacing w:after="0" w:line="240" w:lineRule="auto"/>
        <w:rPr>
          <w:rFonts w:ascii="Times New Roman" w:hAnsi="Times New Roman" w:cs="Times New Roman"/>
          <w:sz w:val="24"/>
          <w:szCs w:val="24"/>
        </w:rPr>
      </w:pPr>
      <w:r w:rsidRPr="00D63D16">
        <w:rPr>
          <w:rFonts w:ascii="Times New Roman" w:hAnsi="Times New Roman" w:cs="Times New Roman"/>
          <w:sz w:val="24"/>
          <w:szCs w:val="24"/>
        </w:rPr>
        <w:t xml:space="preserve">The second purpose is to determine whether the medium is busy before transmitting. This is known as the </w:t>
      </w:r>
      <w:r w:rsidRPr="00D63D16">
        <w:rPr>
          <w:rFonts w:ascii="Times New Roman" w:hAnsi="Times New Roman" w:cs="Times New Roman"/>
          <w:i/>
          <w:iCs/>
          <w:sz w:val="24"/>
          <w:szCs w:val="24"/>
        </w:rPr>
        <w:t>clear channel assessment (CCA)</w:t>
      </w:r>
      <w:r w:rsidRPr="00D63D16">
        <w:rPr>
          <w:rFonts w:ascii="Times New Roman" w:hAnsi="Times New Roman" w:cs="Times New Roman"/>
          <w:sz w:val="24"/>
          <w:szCs w:val="24"/>
        </w:rPr>
        <w:t>.</w:t>
      </w:r>
    </w:p>
    <w:p w14:paraId="6FA9DA59" w14:textId="77777777" w:rsidR="00422DB1" w:rsidRPr="00D63D16" w:rsidRDefault="00422DB1" w:rsidP="00422DB1">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D63D16">
        <w:rPr>
          <w:rFonts w:ascii="Times New Roman" w:hAnsi="Times New Roman" w:cs="Times New Roman"/>
          <w:sz w:val="24"/>
          <w:szCs w:val="24"/>
        </w:rPr>
        <w:t xml:space="preserve">The CCA involves listening for 802.11 RF transmissions at the Physical layer. The medium must be clear before a station can transmit. Physical carrier sensing is performed constantly by all stations that are not transmitting or receiving. </w:t>
      </w:r>
    </w:p>
    <w:p w14:paraId="622A84A3" w14:textId="77777777" w:rsidR="00422DB1" w:rsidRPr="00D63D16" w:rsidRDefault="00422DB1" w:rsidP="00422DB1">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D63D16">
        <w:rPr>
          <w:rFonts w:ascii="Times New Roman" w:hAnsi="Times New Roman" w:cs="Times New Roman"/>
          <w:sz w:val="24"/>
          <w:szCs w:val="24"/>
        </w:rPr>
        <w:t>If the channel is considered occupied, then the CCA indicates a state of busy.</w:t>
      </w:r>
    </w:p>
    <w:p w14:paraId="142F483F" w14:textId="77777777" w:rsidR="00422DB1" w:rsidRPr="00D63D16" w:rsidRDefault="00422DB1" w:rsidP="00422DB1">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D63D16">
        <w:rPr>
          <w:rFonts w:ascii="Times New Roman" w:hAnsi="Times New Roman" w:cs="Times New Roman"/>
          <w:sz w:val="24"/>
          <w:szCs w:val="24"/>
        </w:rPr>
        <w:t>If the channel is considered clear, then the CCA indicates a state of idle.</w:t>
      </w:r>
    </w:p>
    <w:p w14:paraId="74F342FE" w14:textId="77777777" w:rsidR="00422DB1" w:rsidRPr="00D63D16" w:rsidRDefault="00422DB1" w:rsidP="00422DB1">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D63D16">
        <w:rPr>
          <w:rFonts w:ascii="Times New Roman" w:hAnsi="Times New Roman" w:cs="Times New Roman"/>
          <w:sz w:val="24"/>
          <w:szCs w:val="24"/>
        </w:rPr>
        <w:t>CCA is set to busy if a high level of energy is detected coming from valid modulated 802.11 bits.</w:t>
      </w:r>
    </w:p>
    <w:p w14:paraId="335E0DA0" w14:textId="77777777" w:rsidR="00422DB1" w:rsidRPr="00D63D16" w:rsidRDefault="00422DB1" w:rsidP="00422DB1">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D63D16">
        <w:rPr>
          <w:rFonts w:ascii="Times New Roman" w:hAnsi="Times New Roman" w:cs="Times New Roman"/>
          <w:sz w:val="24"/>
          <w:szCs w:val="24"/>
        </w:rPr>
        <w:t xml:space="preserve">If the modulated bits are detected at those energy levels, the CCA will go busy for </w:t>
      </w:r>
      <w:r w:rsidRPr="00D63D16">
        <w:rPr>
          <w:rFonts w:ascii="Times New Roman" w:hAnsi="Times New Roman" w:cs="Times New Roman"/>
          <w:sz w:val="24"/>
          <w:szCs w:val="24"/>
        </w:rPr>
        <w:tab/>
      </w:r>
    </w:p>
    <w:p w14:paraId="3A3D76A3" w14:textId="77777777" w:rsidR="00422DB1" w:rsidRPr="00D63D16" w:rsidRDefault="00422DB1" w:rsidP="00422DB1">
      <w:pPr>
        <w:pStyle w:val="ListParagraph"/>
        <w:numPr>
          <w:ilvl w:val="4"/>
          <w:numId w:val="14"/>
        </w:numPr>
        <w:autoSpaceDE w:val="0"/>
        <w:autoSpaceDN w:val="0"/>
        <w:adjustRightInd w:val="0"/>
        <w:spacing w:after="0" w:line="240" w:lineRule="auto"/>
        <w:rPr>
          <w:rFonts w:ascii="Times New Roman" w:hAnsi="Times New Roman" w:cs="Times New Roman"/>
          <w:sz w:val="24"/>
          <w:szCs w:val="24"/>
        </w:rPr>
      </w:pPr>
      <w:r w:rsidRPr="00D63D16">
        <w:rPr>
          <w:rFonts w:ascii="Times New Roman" w:hAnsi="Times New Roman" w:cs="Times New Roman"/>
          <w:sz w:val="24"/>
          <w:szCs w:val="24"/>
        </w:rPr>
        <w:t xml:space="preserve">15 microseconds in DSSS </w:t>
      </w:r>
    </w:p>
    <w:p w14:paraId="62FD17F1" w14:textId="77777777" w:rsidR="00422DB1" w:rsidRPr="00D63D16" w:rsidRDefault="00422DB1" w:rsidP="00422DB1">
      <w:pPr>
        <w:pStyle w:val="ListParagraph"/>
        <w:numPr>
          <w:ilvl w:val="4"/>
          <w:numId w:val="14"/>
        </w:numPr>
        <w:autoSpaceDE w:val="0"/>
        <w:autoSpaceDN w:val="0"/>
        <w:adjustRightInd w:val="0"/>
        <w:spacing w:after="0" w:line="240" w:lineRule="auto"/>
        <w:rPr>
          <w:rFonts w:ascii="Times New Roman" w:hAnsi="Times New Roman" w:cs="Times New Roman"/>
          <w:sz w:val="24"/>
          <w:szCs w:val="24"/>
        </w:rPr>
      </w:pPr>
      <w:r w:rsidRPr="00D63D16">
        <w:rPr>
          <w:rFonts w:ascii="Times New Roman" w:hAnsi="Times New Roman" w:cs="Times New Roman"/>
          <w:sz w:val="24"/>
          <w:szCs w:val="24"/>
        </w:rPr>
        <w:t>4  microseconds in OFDM</w:t>
      </w:r>
    </w:p>
    <w:p w14:paraId="228C5264" w14:textId="77777777" w:rsidR="00422DB1" w:rsidRPr="00D63D16" w:rsidRDefault="00422DB1" w:rsidP="00422DB1">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D63D16">
        <w:rPr>
          <w:rFonts w:ascii="Times New Roman" w:hAnsi="Times New Roman" w:cs="Times New Roman"/>
          <w:sz w:val="24"/>
          <w:szCs w:val="24"/>
        </w:rPr>
        <w:t>If at the end of the period, modulated bits are getting detected then the CCA will continue to stay busy.</w:t>
      </w:r>
    </w:p>
    <w:p w14:paraId="7C4197FF" w14:textId="77777777" w:rsidR="00422DB1" w:rsidRPr="00D63D16" w:rsidRDefault="00422DB1" w:rsidP="00422DB1">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D63D16">
        <w:rPr>
          <w:rFonts w:ascii="Times New Roman" w:hAnsi="Times New Roman" w:cs="Times New Roman"/>
          <w:sz w:val="24"/>
          <w:szCs w:val="24"/>
        </w:rPr>
        <w:t>If an AP or STA sees the CCA as an idle while the channel is still occupied, it could lead to collisions. That is why WLANs have NAV which acts as virtual carrier sense.</w:t>
      </w:r>
    </w:p>
    <w:p w14:paraId="7B711163" w14:textId="77777777" w:rsidR="00422DB1" w:rsidRPr="00D63D16" w:rsidRDefault="00422DB1" w:rsidP="00422DB1">
      <w:pPr>
        <w:autoSpaceDE w:val="0"/>
        <w:autoSpaceDN w:val="0"/>
        <w:adjustRightInd w:val="0"/>
        <w:spacing w:after="0" w:line="240" w:lineRule="auto"/>
        <w:rPr>
          <w:rFonts w:ascii="Times New Roman" w:hAnsi="Times New Roman" w:cs="Times New Roman"/>
          <w:b/>
          <w:bCs/>
          <w:sz w:val="24"/>
          <w:szCs w:val="24"/>
        </w:rPr>
      </w:pPr>
    </w:p>
    <w:p w14:paraId="3BB4F7A1" w14:textId="77777777" w:rsidR="00422DB1" w:rsidRPr="00D63D16" w:rsidRDefault="00422DB1" w:rsidP="00422DB1">
      <w:pPr>
        <w:autoSpaceDE w:val="0"/>
        <w:autoSpaceDN w:val="0"/>
        <w:adjustRightInd w:val="0"/>
        <w:spacing w:after="0" w:line="240" w:lineRule="auto"/>
        <w:rPr>
          <w:rFonts w:ascii="Times New Roman" w:hAnsi="Times New Roman" w:cs="Times New Roman"/>
          <w:b/>
          <w:bCs/>
          <w:sz w:val="24"/>
          <w:szCs w:val="24"/>
        </w:rPr>
      </w:pPr>
      <w:r w:rsidRPr="00D63D16">
        <w:rPr>
          <w:rFonts w:ascii="Times New Roman" w:hAnsi="Times New Roman" w:cs="Times New Roman"/>
          <w:b/>
          <w:bCs/>
          <w:sz w:val="24"/>
          <w:szCs w:val="24"/>
        </w:rPr>
        <w:t>VIRTUAL CARRIER SENSE</w:t>
      </w:r>
    </w:p>
    <w:p w14:paraId="2F39AEF8" w14:textId="3F077B86" w:rsidR="00DE50A1" w:rsidRPr="00D63D16" w:rsidRDefault="00DE50A1" w:rsidP="00DE50A1">
      <w:pPr>
        <w:pStyle w:val="ListParagraph"/>
        <w:numPr>
          <w:ilvl w:val="0"/>
          <w:numId w:val="16"/>
        </w:numPr>
        <w:rPr>
          <w:rFonts w:ascii="Times New Roman" w:hAnsi="Times New Roman" w:cs="Times New Roman"/>
          <w:sz w:val="24"/>
        </w:rPr>
      </w:pPr>
      <w:r w:rsidRPr="00D63D16">
        <w:rPr>
          <w:rFonts w:ascii="Times New Roman" w:hAnsi="Times New Roman" w:cs="Times New Roman"/>
          <w:sz w:val="24"/>
        </w:rPr>
        <w:t>The network allocation vector</w:t>
      </w:r>
      <w:r w:rsidR="003D0503" w:rsidRPr="00D63D16">
        <w:rPr>
          <w:rFonts w:ascii="Times New Roman" w:hAnsi="Times New Roman" w:cs="Times New Roman"/>
          <w:sz w:val="24"/>
        </w:rPr>
        <w:t xml:space="preserve"> (NAV)</w:t>
      </w:r>
      <w:r w:rsidRPr="00D63D16">
        <w:rPr>
          <w:rFonts w:ascii="Times New Roman" w:hAnsi="Times New Roman" w:cs="Times New Roman"/>
          <w:sz w:val="24"/>
        </w:rPr>
        <w:t xml:space="preserve"> is the virtual carrier sense mechanism for 802.11 APs and stations. </w:t>
      </w:r>
    </w:p>
    <w:p w14:paraId="2272B979" w14:textId="77777777" w:rsidR="003D0503" w:rsidRPr="00D63D16" w:rsidRDefault="00DE50A1" w:rsidP="00DE50A1">
      <w:pPr>
        <w:pStyle w:val="ListParagraph"/>
        <w:numPr>
          <w:ilvl w:val="0"/>
          <w:numId w:val="16"/>
        </w:numPr>
        <w:rPr>
          <w:rFonts w:ascii="Times New Roman" w:hAnsi="Times New Roman" w:cs="Times New Roman"/>
          <w:sz w:val="24"/>
        </w:rPr>
      </w:pPr>
      <w:r w:rsidRPr="00D63D16">
        <w:rPr>
          <w:rFonts w:ascii="Times New Roman" w:hAnsi="Times New Roman" w:cs="Times New Roman"/>
          <w:sz w:val="24"/>
        </w:rPr>
        <w:t>The NAV is a timer that counts down toward zero. When a device has a NAV value greater than zero, the device stays quiet.</w:t>
      </w:r>
    </w:p>
    <w:p w14:paraId="4EA499A8" w14:textId="0155F9B4" w:rsidR="000123F0" w:rsidRPr="00D63D16" w:rsidRDefault="00DE50A1" w:rsidP="003D0503">
      <w:pPr>
        <w:pStyle w:val="ListParagraph"/>
        <w:numPr>
          <w:ilvl w:val="0"/>
          <w:numId w:val="16"/>
        </w:numPr>
        <w:rPr>
          <w:rFonts w:ascii="Times New Roman" w:hAnsi="Times New Roman" w:cs="Times New Roman"/>
          <w:sz w:val="24"/>
        </w:rPr>
      </w:pPr>
      <w:r w:rsidRPr="00D63D16">
        <w:rPr>
          <w:rFonts w:ascii="Times New Roman" w:hAnsi="Times New Roman" w:cs="Times New Roman"/>
          <w:sz w:val="24"/>
        </w:rPr>
        <w:t>Once the NAV value reaches zero, the wireless</w:t>
      </w:r>
      <w:r w:rsidR="003D0503" w:rsidRPr="00D63D16">
        <w:rPr>
          <w:rFonts w:ascii="Times New Roman" w:hAnsi="Times New Roman" w:cs="Times New Roman"/>
          <w:sz w:val="24"/>
        </w:rPr>
        <w:t xml:space="preserve"> </w:t>
      </w:r>
      <w:r w:rsidRPr="00D63D16">
        <w:rPr>
          <w:rFonts w:ascii="Times New Roman" w:hAnsi="Times New Roman" w:cs="Times New Roman"/>
          <w:sz w:val="24"/>
        </w:rPr>
        <w:t>medium is considered clear.</w:t>
      </w:r>
    </w:p>
    <w:p w14:paraId="571F4DBC" w14:textId="77777777" w:rsidR="004F308D" w:rsidRPr="00D63D16" w:rsidRDefault="004F308D" w:rsidP="004F308D">
      <w:pPr>
        <w:pStyle w:val="ListParagraph"/>
        <w:numPr>
          <w:ilvl w:val="0"/>
          <w:numId w:val="16"/>
        </w:numPr>
        <w:rPr>
          <w:rFonts w:ascii="Times New Roman" w:hAnsi="Times New Roman" w:cs="Times New Roman"/>
          <w:sz w:val="24"/>
        </w:rPr>
      </w:pPr>
      <w:r w:rsidRPr="00D63D16">
        <w:rPr>
          <w:rFonts w:ascii="Times New Roman" w:hAnsi="Times New Roman" w:cs="Times New Roman"/>
          <w:sz w:val="24"/>
        </w:rPr>
        <w:t xml:space="preserve">APs and stations set their NAV values according to the Duration value inside the 802.11 header. </w:t>
      </w:r>
    </w:p>
    <w:p w14:paraId="56A8AA0C" w14:textId="77777777" w:rsidR="00682D0B" w:rsidRPr="00D63D16" w:rsidRDefault="004F308D" w:rsidP="00682D0B">
      <w:pPr>
        <w:pStyle w:val="ListParagraph"/>
        <w:numPr>
          <w:ilvl w:val="0"/>
          <w:numId w:val="16"/>
        </w:numPr>
        <w:rPr>
          <w:rFonts w:ascii="Times New Roman" w:hAnsi="Times New Roman" w:cs="Times New Roman"/>
          <w:sz w:val="24"/>
        </w:rPr>
      </w:pPr>
      <w:r w:rsidRPr="00D63D16">
        <w:rPr>
          <w:rFonts w:ascii="Times New Roman" w:hAnsi="Times New Roman" w:cs="Times New Roman"/>
          <w:sz w:val="24"/>
        </w:rPr>
        <w:t>The Duration value is contained within the Duration/ID field of all 802.11 frames</w:t>
      </w:r>
      <w:r w:rsidR="00682D0B" w:rsidRPr="00D63D16">
        <w:rPr>
          <w:rFonts w:ascii="Times New Roman" w:hAnsi="Times New Roman" w:cs="Times New Roman"/>
          <w:sz w:val="24"/>
        </w:rPr>
        <w:t xml:space="preserve"> </w:t>
      </w:r>
      <w:r w:rsidRPr="00D63D16">
        <w:rPr>
          <w:rFonts w:ascii="Times New Roman" w:hAnsi="Times New Roman" w:cs="Times New Roman"/>
          <w:sz w:val="24"/>
        </w:rPr>
        <w:t xml:space="preserve">except the power save poll. </w:t>
      </w:r>
    </w:p>
    <w:p w14:paraId="349087B5" w14:textId="42A64C30" w:rsidR="004F308D" w:rsidRPr="00D63D16" w:rsidRDefault="004F308D" w:rsidP="00682D0B">
      <w:pPr>
        <w:pStyle w:val="ListParagraph"/>
        <w:numPr>
          <w:ilvl w:val="0"/>
          <w:numId w:val="16"/>
        </w:numPr>
        <w:rPr>
          <w:rFonts w:ascii="Times New Roman" w:hAnsi="Times New Roman" w:cs="Times New Roman"/>
          <w:sz w:val="24"/>
        </w:rPr>
      </w:pPr>
      <w:r w:rsidRPr="00D63D16">
        <w:rPr>
          <w:rFonts w:ascii="Times New Roman" w:hAnsi="Times New Roman" w:cs="Times New Roman"/>
          <w:sz w:val="24"/>
        </w:rPr>
        <w:t>The Duration value will set the NAV only if the AP or station</w:t>
      </w:r>
      <w:r w:rsidR="00682D0B" w:rsidRPr="00D63D16">
        <w:rPr>
          <w:rFonts w:ascii="Times New Roman" w:hAnsi="Times New Roman" w:cs="Times New Roman"/>
          <w:sz w:val="24"/>
        </w:rPr>
        <w:t xml:space="preserve"> </w:t>
      </w:r>
      <w:r w:rsidRPr="00D63D16">
        <w:rPr>
          <w:rFonts w:ascii="Times New Roman" w:hAnsi="Times New Roman" w:cs="Times New Roman"/>
          <w:sz w:val="24"/>
        </w:rPr>
        <w:t>viewing the header is not the receiver of the frame.</w:t>
      </w:r>
    </w:p>
    <w:p w14:paraId="00C5A81B" w14:textId="7A8ED65E" w:rsidR="00DA3472" w:rsidRPr="00D63D16" w:rsidRDefault="00DA3472" w:rsidP="00DA3472">
      <w:pPr>
        <w:pStyle w:val="ListParagraph"/>
        <w:ind w:left="360"/>
        <w:jc w:val="center"/>
        <w:rPr>
          <w:rFonts w:ascii="Times New Roman" w:hAnsi="Times New Roman" w:cs="Times New Roman"/>
          <w:sz w:val="24"/>
        </w:rPr>
      </w:pPr>
      <w:r w:rsidRPr="00D63D16">
        <w:rPr>
          <w:rFonts w:ascii="Times New Roman" w:hAnsi="Times New Roman" w:cs="Times New Roman"/>
          <w:noProof/>
        </w:rPr>
        <w:lastRenderedPageBreak/>
        <w:drawing>
          <wp:inline distT="0" distB="0" distL="0" distR="0" wp14:anchorId="414A9C69" wp14:editId="529D6093">
            <wp:extent cx="3009900" cy="2642023"/>
            <wp:effectExtent l="0" t="0" r="0" b="6350"/>
            <wp:docPr id="3" name="Picture 3" descr="Virtual Carrier Sense and Data Transmission in IEEE 802.11 MAC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Carrier Sense and Data Transmission in IEEE 802.11 MAC | Download  Scientific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6023" cy="2647398"/>
                    </a:xfrm>
                    <a:prstGeom prst="rect">
                      <a:avLst/>
                    </a:prstGeom>
                    <a:noFill/>
                    <a:ln>
                      <a:noFill/>
                    </a:ln>
                  </pic:spPr>
                </pic:pic>
              </a:graphicData>
            </a:graphic>
          </wp:inline>
        </w:drawing>
      </w:r>
    </w:p>
    <w:p w14:paraId="54C2D4B9" w14:textId="77777777" w:rsidR="00DA3472" w:rsidRPr="00D63D16" w:rsidRDefault="00DA3472" w:rsidP="00DA3472">
      <w:pPr>
        <w:pStyle w:val="ListParagraph"/>
        <w:ind w:left="360"/>
        <w:jc w:val="center"/>
        <w:rPr>
          <w:rFonts w:ascii="Times New Roman" w:hAnsi="Times New Roman" w:cs="Times New Roman"/>
          <w:sz w:val="24"/>
        </w:rPr>
      </w:pPr>
    </w:p>
    <w:p w14:paraId="2F7170F2" w14:textId="53C5D12B" w:rsidR="00545012" w:rsidRPr="00D63D16" w:rsidRDefault="00545012" w:rsidP="00020EC2">
      <w:pPr>
        <w:rPr>
          <w:rFonts w:ascii="Times New Roman" w:hAnsi="Times New Roman" w:cs="Times New Roman"/>
          <w:b/>
          <w:bCs/>
          <w:sz w:val="24"/>
        </w:rPr>
      </w:pPr>
      <w:r w:rsidRPr="00D63D16">
        <w:rPr>
          <w:rFonts w:ascii="Times New Roman" w:hAnsi="Times New Roman" w:cs="Times New Roman"/>
          <w:b/>
          <w:bCs/>
          <w:sz w:val="24"/>
        </w:rPr>
        <w:t xml:space="preserve">DISTRIBUTED COORDINATION FUNCTION (DCF) </w:t>
      </w:r>
    </w:p>
    <w:p w14:paraId="47167AB8" w14:textId="77777777" w:rsidR="004B1706" w:rsidRPr="00D63D16" w:rsidRDefault="00545012" w:rsidP="00E13FA8">
      <w:pPr>
        <w:pStyle w:val="ListParagraph"/>
        <w:numPr>
          <w:ilvl w:val="0"/>
          <w:numId w:val="11"/>
        </w:numPr>
        <w:rPr>
          <w:rFonts w:ascii="Times New Roman" w:hAnsi="Times New Roman" w:cs="Times New Roman"/>
          <w:sz w:val="24"/>
        </w:rPr>
      </w:pPr>
      <w:r w:rsidRPr="00D63D16">
        <w:rPr>
          <w:rFonts w:ascii="Times New Roman" w:hAnsi="Times New Roman" w:cs="Times New Roman"/>
          <w:sz w:val="24"/>
        </w:rPr>
        <w:t xml:space="preserve">Distributed coordination function (DCF) is a mandatory technique used to prevent collisions in IEEE 802.11-based WLAN standard (Wi-Fi). </w:t>
      </w:r>
    </w:p>
    <w:p w14:paraId="625A4A02" w14:textId="27845781" w:rsidR="00545012" w:rsidRPr="00D63D16" w:rsidRDefault="00545012" w:rsidP="00E13FA8">
      <w:pPr>
        <w:pStyle w:val="ListParagraph"/>
        <w:numPr>
          <w:ilvl w:val="0"/>
          <w:numId w:val="11"/>
        </w:numPr>
        <w:rPr>
          <w:rFonts w:ascii="Times New Roman" w:hAnsi="Times New Roman" w:cs="Times New Roman"/>
          <w:sz w:val="24"/>
        </w:rPr>
      </w:pPr>
      <w:r w:rsidRPr="00D63D16">
        <w:rPr>
          <w:rFonts w:ascii="Times New Roman" w:hAnsi="Times New Roman" w:cs="Times New Roman"/>
          <w:sz w:val="24"/>
        </w:rPr>
        <w:t>It is a medium access control (MAC) sublayer technique used in areas where carrier-sense multiple access with collision avoidance (CSMA/CA) is used.</w:t>
      </w:r>
    </w:p>
    <w:p w14:paraId="303F870C" w14:textId="5E6309C1" w:rsidR="00020EC2" w:rsidRPr="00D63D16" w:rsidRDefault="009127B3" w:rsidP="0024440A">
      <w:pPr>
        <w:pStyle w:val="ListParagraph"/>
        <w:numPr>
          <w:ilvl w:val="0"/>
          <w:numId w:val="11"/>
        </w:numPr>
        <w:rPr>
          <w:rFonts w:ascii="Times New Roman" w:hAnsi="Times New Roman" w:cs="Times New Roman"/>
          <w:sz w:val="24"/>
        </w:rPr>
      </w:pPr>
      <w:r w:rsidRPr="00D63D16">
        <w:rPr>
          <w:rFonts w:ascii="Times New Roman" w:hAnsi="Times New Roman" w:cs="Times New Roman"/>
          <w:sz w:val="24"/>
        </w:rPr>
        <w:t>Basic concept of DCF is that all WLANs must complete an arbitration process</w:t>
      </w:r>
      <w:r w:rsidR="00E13FA8" w:rsidRPr="00D63D16">
        <w:rPr>
          <w:rFonts w:ascii="Times New Roman" w:hAnsi="Times New Roman" w:cs="Times New Roman"/>
          <w:sz w:val="24"/>
        </w:rPr>
        <w:t xml:space="preserve"> before transmitting a frame</w:t>
      </w:r>
      <w:r w:rsidR="0024440A" w:rsidRPr="00D63D16">
        <w:rPr>
          <w:rFonts w:ascii="Times New Roman" w:hAnsi="Times New Roman" w:cs="Times New Roman"/>
          <w:sz w:val="24"/>
        </w:rPr>
        <w:t>.</w:t>
      </w:r>
    </w:p>
    <w:p w14:paraId="58CB8D29" w14:textId="1FA965CB" w:rsidR="00E13FA8" w:rsidRPr="00D63D16" w:rsidRDefault="00523F9D" w:rsidP="00E13FA8">
      <w:pPr>
        <w:pStyle w:val="ListParagraph"/>
        <w:numPr>
          <w:ilvl w:val="0"/>
          <w:numId w:val="12"/>
        </w:numPr>
        <w:rPr>
          <w:rFonts w:ascii="Times New Roman" w:hAnsi="Times New Roman" w:cs="Times New Roman"/>
          <w:b/>
          <w:bCs/>
          <w:sz w:val="24"/>
        </w:rPr>
      </w:pPr>
      <w:r w:rsidRPr="00D63D16">
        <w:rPr>
          <w:rFonts w:ascii="Times New Roman" w:hAnsi="Times New Roman" w:cs="Times New Roman"/>
          <w:sz w:val="24"/>
        </w:rPr>
        <w:t xml:space="preserve">Arbitration is mandatory for all APs and STAs </w:t>
      </w:r>
      <w:r w:rsidR="0075096C" w:rsidRPr="00D63D16">
        <w:rPr>
          <w:rFonts w:ascii="Times New Roman" w:hAnsi="Times New Roman" w:cs="Times New Roman"/>
          <w:sz w:val="24"/>
        </w:rPr>
        <w:t xml:space="preserve">staying quiet for variable amount of time before attempting </w:t>
      </w:r>
      <w:r w:rsidR="00AD7348" w:rsidRPr="00D63D16">
        <w:rPr>
          <w:rFonts w:ascii="Times New Roman" w:hAnsi="Times New Roman" w:cs="Times New Roman"/>
          <w:sz w:val="24"/>
        </w:rPr>
        <w:t xml:space="preserve">to transmit whichever STA finishes first </w:t>
      </w:r>
      <w:r w:rsidR="0024440A" w:rsidRPr="00D63D16">
        <w:rPr>
          <w:rFonts w:ascii="Times New Roman" w:hAnsi="Times New Roman" w:cs="Times New Roman"/>
          <w:sz w:val="24"/>
        </w:rPr>
        <w:t>gains access to the channel.</w:t>
      </w:r>
    </w:p>
    <w:p w14:paraId="40B2E8A6" w14:textId="2A940238" w:rsidR="0024440A" w:rsidRPr="00D63D16" w:rsidRDefault="0024440A" w:rsidP="0024440A">
      <w:pPr>
        <w:pStyle w:val="ListParagraph"/>
        <w:rPr>
          <w:rFonts w:ascii="Times New Roman" w:hAnsi="Times New Roman" w:cs="Times New Roman"/>
          <w:sz w:val="24"/>
        </w:rPr>
      </w:pPr>
    </w:p>
    <w:p w14:paraId="0B25F6FD" w14:textId="7EEF26E2" w:rsidR="0024440A" w:rsidRPr="00D63D16" w:rsidRDefault="0024440A" w:rsidP="0024440A">
      <w:pPr>
        <w:pStyle w:val="ListParagraph"/>
        <w:jc w:val="center"/>
        <w:rPr>
          <w:rFonts w:ascii="Times New Roman" w:hAnsi="Times New Roman" w:cs="Times New Roman"/>
          <w:b/>
          <w:bCs/>
          <w:sz w:val="24"/>
        </w:rPr>
      </w:pPr>
      <w:r w:rsidRPr="00D63D16">
        <w:rPr>
          <w:rFonts w:ascii="Times New Roman" w:hAnsi="Times New Roman" w:cs="Times New Roman"/>
          <w:noProof/>
        </w:rPr>
        <w:lastRenderedPageBreak/>
        <w:drawing>
          <wp:inline distT="0" distB="0" distL="0" distR="0" wp14:anchorId="50897E86" wp14:editId="45C7C946">
            <wp:extent cx="4362450" cy="5346700"/>
            <wp:effectExtent l="0" t="0" r="0" b="6350"/>
            <wp:docPr id="12" name="Picture 12" descr="Wireless Channel Access Mechanism (Carrier Sense Multiple Access/Collision  Avoidance – CSMA/CA) – Wi-Fi and Wired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Wireless Channel Access Mechanism (Carrier Sense Multiple Access/Collision  Avoidance – CSMA/CA) – Wi-Fi and Wired Networ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2450" cy="5346700"/>
                    </a:xfrm>
                    <a:prstGeom prst="rect">
                      <a:avLst/>
                    </a:prstGeom>
                    <a:noFill/>
                    <a:ln>
                      <a:noFill/>
                    </a:ln>
                  </pic:spPr>
                </pic:pic>
              </a:graphicData>
            </a:graphic>
          </wp:inline>
        </w:drawing>
      </w:r>
    </w:p>
    <w:p w14:paraId="2F114A0A" w14:textId="77777777" w:rsidR="00027F31" w:rsidRPr="00D63D16" w:rsidRDefault="00027F31" w:rsidP="00027F31">
      <w:pPr>
        <w:autoSpaceDE w:val="0"/>
        <w:autoSpaceDN w:val="0"/>
        <w:adjustRightInd w:val="0"/>
        <w:spacing w:after="0" w:line="240" w:lineRule="auto"/>
        <w:rPr>
          <w:rFonts w:ascii="Times New Roman" w:hAnsi="Times New Roman" w:cs="Times New Roman"/>
          <w:b/>
          <w:bCs/>
          <w:sz w:val="24"/>
          <w:szCs w:val="24"/>
        </w:rPr>
      </w:pPr>
    </w:p>
    <w:p w14:paraId="141F0BAD" w14:textId="1D3A37DD" w:rsidR="00DD2427" w:rsidRPr="00D63D16" w:rsidRDefault="0077178A" w:rsidP="00862E5D">
      <w:pPr>
        <w:autoSpaceDE w:val="0"/>
        <w:autoSpaceDN w:val="0"/>
        <w:adjustRightInd w:val="0"/>
        <w:spacing w:after="0" w:line="240" w:lineRule="auto"/>
        <w:jc w:val="both"/>
        <w:rPr>
          <w:rFonts w:ascii="Times New Roman" w:hAnsi="Times New Roman" w:cs="Times New Roman"/>
          <w:b/>
          <w:bCs/>
          <w:sz w:val="24"/>
          <w:szCs w:val="24"/>
        </w:rPr>
      </w:pPr>
      <w:r w:rsidRPr="00D63D16">
        <w:rPr>
          <w:rFonts w:ascii="Times New Roman" w:hAnsi="Times New Roman" w:cs="Times New Roman"/>
          <w:b/>
          <w:bCs/>
          <w:sz w:val="24"/>
          <w:szCs w:val="24"/>
        </w:rPr>
        <w:t>POINT CORDINATION FUNCTION (PCF)</w:t>
      </w:r>
    </w:p>
    <w:p w14:paraId="1B5606DD" w14:textId="77777777" w:rsidR="007567A6" w:rsidRPr="00D63D16" w:rsidRDefault="007567A6" w:rsidP="007567A6">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D63D16">
        <w:rPr>
          <w:rFonts w:ascii="Times New Roman" w:hAnsi="Times New Roman" w:cs="Times New Roman"/>
          <w:sz w:val="24"/>
          <w:szCs w:val="24"/>
        </w:rPr>
        <w:t>It is an optional function that resides on the top of the mandatory DCF. Both PCF and DCF operate simultaneously.</w:t>
      </w:r>
    </w:p>
    <w:p w14:paraId="4E52150A" w14:textId="77777777" w:rsidR="007567A6" w:rsidRPr="00D63D16" w:rsidRDefault="007567A6" w:rsidP="007567A6">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D63D16">
        <w:rPr>
          <w:rFonts w:ascii="Times New Roman" w:hAnsi="Times New Roman" w:cs="Times New Roman"/>
          <w:sz w:val="24"/>
          <w:szCs w:val="24"/>
        </w:rPr>
        <w:t>It provides channel access to the stations using poll and response method thus eliminating the need of contention.</w:t>
      </w:r>
    </w:p>
    <w:p w14:paraId="3DFE08C9" w14:textId="49BC429F" w:rsidR="007567A6" w:rsidRPr="00D63D16" w:rsidRDefault="007567A6" w:rsidP="007567A6">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D63D16">
        <w:rPr>
          <w:rFonts w:ascii="Times New Roman" w:hAnsi="Times New Roman" w:cs="Times New Roman"/>
          <w:sz w:val="24"/>
          <w:szCs w:val="24"/>
        </w:rPr>
        <w:t>The polling is done by the point coordinator (PC) that resides in central access point (AP).</w:t>
      </w:r>
    </w:p>
    <w:p w14:paraId="55A3CCED" w14:textId="552EF2C5" w:rsidR="007567A6" w:rsidRPr="00D63D16" w:rsidRDefault="007567A6" w:rsidP="007567A6">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D63D16">
        <w:rPr>
          <w:rFonts w:ascii="Times New Roman" w:hAnsi="Times New Roman" w:cs="Times New Roman"/>
          <w:sz w:val="24"/>
          <w:szCs w:val="24"/>
        </w:rPr>
        <w:t>The station waits for Point Inter–Frame Space (PIF</w:t>
      </w:r>
      <w:r w:rsidR="00EF3693" w:rsidRPr="00D63D16">
        <w:rPr>
          <w:rFonts w:ascii="Times New Roman" w:hAnsi="Times New Roman" w:cs="Times New Roman"/>
          <w:sz w:val="24"/>
          <w:szCs w:val="24"/>
        </w:rPr>
        <w:t>S</w:t>
      </w:r>
      <w:r w:rsidRPr="00D63D16">
        <w:rPr>
          <w:rFonts w:ascii="Times New Roman" w:hAnsi="Times New Roman" w:cs="Times New Roman"/>
          <w:sz w:val="24"/>
          <w:szCs w:val="24"/>
        </w:rPr>
        <w:t>) before transmission. PIF</w:t>
      </w:r>
      <w:r w:rsidR="00EF3693" w:rsidRPr="00D63D16">
        <w:rPr>
          <w:rFonts w:ascii="Times New Roman" w:hAnsi="Times New Roman" w:cs="Times New Roman"/>
          <w:sz w:val="24"/>
          <w:szCs w:val="24"/>
        </w:rPr>
        <w:t>S</w:t>
      </w:r>
      <w:r w:rsidRPr="00D63D16">
        <w:rPr>
          <w:rFonts w:ascii="Times New Roman" w:hAnsi="Times New Roman" w:cs="Times New Roman"/>
          <w:sz w:val="24"/>
          <w:szCs w:val="24"/>
        </w:rPr>
        <w:t xml:space="preserve"> is typically smaller than DIFS (Distributed Inter-Frame Space) as used in DCF.</w:t>
      </w:r>
    </w:p>
    <w:p w14:paraId="07F98C00" w14:textId="77777777" w:rsidR="007567A6" w:rsidRPr="00D63D16" w:rsidRDefault="007567A6" w:rsidP="007567A6">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D63D16">
        <w:rPr>
          <w:rFonts w:ascii="Times New Roman" w:hAnsi="Times New Roman" w:cs="Times New Roman"/>
          <w:sz w:val="24"/>
          <w:szCs w:val="24"/>
        </w:rPr>
        <w:t>PC polls in a round – robin method to provide access to the stations in the wireless network.</w:t>
      </w:r>
    </w:p>
    <w:p w14:paraId="0B7C7EB2" w14:textId="77777777" w:rsidR="007567A6" w:rsidRPr="00D63D16" w:rsidRDefault="007567A6" w:rsidP="007567A6">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D63D16">
        <w:rPr>
          <w:rFonts w:ascii="Times New Roman" w:hAnsi="Times New Roman" w:cs="Times New Roman"/>
          <w:sz w:val="24"/>
          <w:szCs w:val="24"/>
        </w:rPr>
        <w:t>AP issues a special control frame called beacon frame to initiate and repeat polling.</w:t>
      </w:r>
    </w:p>
    <w:p w14:paraId="2D9242A0" w14:textId="77777777" w:rsidR="00EF3693" w:rsidRPr="00D63D16" w:rsidRDefault="00EF3693" w:rsidP="00EF3693">
      <w:pPr>
        <w:autoSpaceDE w:val="0"/>
        <w:autoSpaceDN w:val="0"/>
        <w:adjustRightInd w:val="0"/>
        <w:spacing w:after="0" w:line="240" w:lineRule="auto"/>
        <w:jc w:val="both"/>
        <w:rPr>
          <w:rFonts w:ascii="Times New Roman" w:hAnsi="Times New Roman" w:cs="Times New Roman"/>
          <w:b/>
          <w:bCs/>
          <w:sz w:val="24"/>
          <w:szCs w:val="24"/>
        </w:rPr>
      </w:pPr>
    </w:p>
    <w:p w14:paraId="5DD94CEA" w14:textId="0190DD9B" w:rsidR="00EF3693" w:rsidRPr="00D63D16" w:rsidRDefault="00EF3693" w:rsidP="00EF3693">
      <w:pPr>
        <w:autoSpaceDE w:val="0"/>
        <w:autoSpaceDN w:val="0"/>
        <w:adjustRightInd w:val="0"/>
        <w:spacing w:after="0" w:line="240" w:lineRule="auto"/>
        <w:jc w:val="both"/>
        <w:rPr>
          <w:rFonts w:ascii="Times New Roman" w:hAnsi="Times New Roman" w:cs="Times New Roman"/>
          <w:sz w:val="24"/>
          <w:szCs w:val="24"/>
        </w:rPr>
      </w:pPr>
      <w:r w:rsidRPr="00D63D16">
        <w:rPr>
          <w:rFonts w:ascii="Times New Roman" w:hAnsi="Times New Roman" w:cs="Times New Roman"/>
          <w:b/>
          <w:bCs/>
          <w:sz w:val="24"/>
          <w:szCs w:val="24"/>
        </w:rPr>
        <w:t xml:space="preserve">Algorithm </w:t>
      </w:r>
    </w:p>
    <w:p w14:paraId="40F79E28" w14:textId="406C9356" w:rsidR="007567A6" w:rsidRPr="00D63D16" w:rsidRDefault="007567A6" w:rsidP="00EF3693">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63D16">
        <w:rPr>
          <w:rFonts w:ascii="Times New Roman" w:hAnsi="Times New Roman" w:cs="Times New Roman"/>
          <w:sz w:val="24"/>
          <w:szCs w:val="24"/>
        </w:rPr>
        <w:t>PC sends a beacon frame after waiting for PIFS. The beacon frame reaches every station in the wireless network.</w:t>
      </w:r>
    </w:p>
    <w:p w14:paraId="767B2B8F" w14:textId="205D0F67" w:rsidR="007567A6" w:rsidRPr="00D63D16" w:rsidRDefault="007567A6" w:rsidP="00EF3693">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63D16">
        <w:rPr>
          <w:rFonts w:ascii="Times New Roman" w:hAnsi="Times New Roman" w:cs="Times New Roman"/>
          <w:sz w:val="24"/>
          <w:szCs w:val="24"/>
        </w:rPr>
        <w:lastRenderedPageBreak/>
        <w:t>If AP has data for a particular station, say station X, it sends the data and a grant to station X.</w:t>
      </w:r>
    </w:p>
    <w:p w14:paraId="6E4314A4" w14:textId="2D24AEFF" w:rsidR="007567A6" w:rsidRPr="00D63D16" w:rsidRDefault="007567A6" w:rsidP="00EF3693">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63D16">
        <w:rPr>
          <w:rFonts w:ascii="Times New Roman" w:hAnsi="Times New Roman" w:cs="Times New Roman"/>
          <w:sz w:val="24"/>
          <w:szCs w:val="24"/>
        </w:rPr>
        <w:t>When station X gets the grant from the AP, if it has a data frame for AP, it transmits data and acknowledgement (ACK) to the AP.</w:t>
      </w:r>
    </w:p>
    <w:p w14:paraId="1E7BD5FC" w14:textId="735A3889" w:rsidR="007567A6" w:rsidRPr="00D63D16" w:rsidRDefault="007567A6" w:rsidP="00EF3693">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63D16">
        <w:rPr>
          <w:rFonts w:ascii="Times New Roman" w:hAnsi="Times New Roman" w:cs="Times New Roman"/>
          <w:sz w:val="24"/>
          <w:szCs w:val="24"/>
        </w:rPr>
        <w:t>On receiving data from station X, the AP sends an ACK to it.</w:t>
      </w:r>
    </w:p>
    <w:p w14:paraId="0FCCE883" w14:textId="1A169DD3" w:rsidR="007567A6" w:rsidRPr="00D63D16" w:rsidRDefault="007567A6" w:rsidP="00EF3693">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63D16">
        <w:rPr>
          <w:rFonts w:ascii="Times New Roman" w:hAnsi="Times New Roman" w:cs="Times New Roman"/>
          <w:sz w:val="24"/>
          <w:szCs w:val="24"/>
        </w:rPr>
        <w:t>The AP then sends goes to the next station, say station Y. If AP has data for Y, it sends data and grant to Y, otherwise it sends only grant to Y.</w:t>
      </w:r>
    </w:p>
    <w:p w14:paraId="43009366" w14:textId="70B155BB" w:rsidR="007567A6" w:rsidRPr="00D63D16" w:rsidRDefault="007567A6" w:rsidP="00EF3693">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63D16">
        <w:rPr>
          <w:rFonts w:ascii="Times New Roman" w:hAnsi="Times New Roman" w:cs="Times New Roman"/>
          <w:sz w:val="24"/>
          <w:szCs w:val="24"/>
        </w:rPr>
        <w:t>On receiving grant from AP, station Y transmits its data (if any) to AP.</w:t>
      </w:r>
    </w:p>
    <w:p w14:paraId="08239789" w14:textId="5E32DBF8" w:rsidR="007567A6" w:rsidRPr="00D63D16" w:rsidRDefault="007567A6" w:rsidP="00EF3693">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63D16">
        <w:rPr>
          <w:rFonts w:ascii="Times New Roman" w:hAnsi="Times New Roman" w:cs="Times New Roman"/>
          <w:sz w:val="24"/>
          <w:szCs w:val="24"/>
        </w:rPr>
        <w:t>This process continues for all the stations in the poll.</w:t>
      </w:r>
    </w:p>
    <w:p w14:paraId="5D7DDF0B" w14:textId="602DAECE" w:rsidR="0077178A" w:rsidRPr="00D63D16" w:rsidRDefault="007567A6" w:rsidP="00EF3693">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63D16">
        <w:rPr>
          <w:rFonts w:ascii="Times New Roman" w:hAnsi="Times New Roman" w:cs="Times New Roman"/>
          <w:sz w:val="24"/>
          <w:szCs w:val="24"/>
        </w:rPr>
        <w:t>At the end of granting access to all the stations, the AP sends an ACK to the last station. It then notifies all stations that this is the end of polling.</w:t>
      </w:r>
    </w:p>
    <w:p w14:paraId="0CB1D389" w14:textId="5F775734" w:rsidR="00025C77" w:rsidRPr="00D63D16" w:rsidRDefault="00025C77" w:rsidP="007C5610">
      <w:pPr>
        <w:ind w:left="360"/>
        <w:rPr>
          <w:rFonts w:ascii="Times New Roman" w:hAnsi="Times New Roman" w:cs="Times New Roman"/>
          <w:sz w:val="24"/>
          <w:szCs w:val="24"/>
        </w:rPr>
      </w:pPr>
    </w:p>
    <w:p w14:paraId="00594D98" w14:textId="1BD7B620" w:rsidR="0036200A" w:rsidRPr="00D63D16" w:rsidRDefault="00BD2D24" w:rsidP="0036200A">
      <w:pPr>
        <w:ind w:left="360"/>
        <w:jc w:val="center"/>
        <w:rPr>
          <w:rFonts w:ascii="Times New Roman" w:hAnsi="Times New Roman" w:cs="Times New Roman"/>
          <w:sz w:val="24"/>
          <w:szCs w:val="24"/>
        </w:rPr>
      </w:pPr>
      <w:r w:rsidRPr="00D63D16">
        <w:rPr>
          <w:rFonts w:ascii="Times New Roman" w:hAnsi="Times New Roman" w:cs="Times New Roman"/>
          <w:noProof/>
        </w:rPr>
        <w:drawing>
          <wp:inline distT="0" distB="0" distL="0" distR="0" wp14:anchorId="7206752A" wp14:editId="0F7D21E3">
            <wp:extent cx="4502150" cy="3804702"/>
            <wp:effectExtent l="0" t="0" r="0" b="5715"/>
            <wp:docPr id="6" name="Picture 6" descr="WiFi | ShareTech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Fi | ShareTechno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6375" cy="3808272"/>
                    </a:xfrm>
                    <a:prstGeom prst="rect">
                      <a:avLst/>
                    </a:prstGeom>
                    <a:noFill/>
                    <a:ln>
                      <a:noFill/>
                    </a:ln>
                  </pic:spPr>
                </pic:pic>
              </a:graphicData>
            </a:graphic>
          </wp:inline>
        </w:drawing>
      </w:r>
    </w:p>
    <w:p w14:paraId="48D8C9D7" w14:textId="77777777" w:rsidR="00236FCE" w:rsidRPr="00D63D16" w:rsidRDefault="00236FCE" w:rsidP="00236FCE">
      <w:pPr>
        <w:rPr>
          <w:rFonts w:ascii="Times New Roman" w:hAnsi="Times New Roman" w:cs="Times New Roman"/>
          <w:b/>
          <w:bCs/>
          <w:sz w:val="24"/>
        </w:rPr>
      </w:pPr>
      <w:r w:rsidRPr="00D63D16">
        <w:rPr>
          <w:rFonts w:ascii="Times New Roman" w:hAnsi="Times New Roman" w:cs="Times New Roman"/>
          <w:b/>
          <w:bCs/>
          <w:sz w:val="24"/>
        </w:rPr>
        <w:t>CONTENTION PERIOD</w:t>
      </w:r>
    </w:p>
    <w:p w14:paraId="3D729755" w14:textId="3F27BBD9" w:rsidR="00143AD4" w:rsidRPr="00D63D16" w:rsidRDefault="00236FCE" w:rsidP="00236FCE">
      <w:pPr>
        <w:rPr>
          <w:rFonts w:ascii="Times New Roman" w:hAnsi="Times New Roman" w:cs="Times New Roman"/>
          <w:sz w:val="24"/>
          <w:szCs w:val="24"/>
        </w:rPr>
      </w:pPr>
      <w:r w:rsidRPr="00D63D16">
        <w:rPr>
          <w:rFonts w:ascii="Times New Roman" w:hAnsi="Times New Roman" w:cs="Times New Roman"/>
          <w:sz w:val="24"/>
          <w:szCs w:val="24"/>
        </w:rPr>
        <w:t>The period of time</w:t>
      </w:r>
      <w:r w:rsidR="009B3978" w:rsidRPr="00D63D16">
        <w:rPr>
          <w:rFonts w:ascii="Times New Roman" w:hAnsi="Times New Roman" w:cs="Times New Roman"/>
          <w:sz w:val="24"/>
          <w:szCs w:val="24"/>
        </w:rPr>
        <w:t xml:space="preserve"> when a station starts transmitting before </w:t>
      </w:r>
      <w:r w:rsidR="00E93799" w:rsidRPr="00D63D16">
        <w:rPr>
          <w:rFonts w:ascii="Times New Roman" w:hAnsi="Times New Roman" w:cs="Times New Roman"/>
          <w:sz w:val="24"/>
          <w:szCs w:val="24"/>
        </w:rPr>
        <w:t>other stations know that the line is busy.</w:t>
      </w:r>
    </w:p>
    <w:p w14:paraId="725E3A30" w14:textId="78BB2237" w:rsidR="00696F65" w:rsidRPr="00D63D16" w:rsidRDefault="00696F65" w:rsidP="00236FCE">
      <w:pPr>
        <w:rPr>
          <w:rFonts w:ascii="Times New Roman" w:hAnsi="Times New Roman" w:cs="Times New Roman"/>
          <w:b/>
          <w:bCs/>
          <w:sz w:val="24"/>
          <w:szCs w:val="24"/>
        </w:rPr>
      </w:pPr>
      <w:r w:rsidRPr="00D63D16">
        <w:rPr>
          <w:rFonts w:ascii="Times New Roman" w:hAnsi="Times New Roman" w:cs="Times New Roman"/>
          <w:b/>
          <w:bCs/>
          <w:sz w:val="24"/>
          <w:szCs w:val="24"/>
        </w:rPr>
        <w:t>CONTENTION FREE PERIOD</w:t>
      </w:r>
    </w:p>
    <w:p w14:paraId="3E1CA359" w14:textId="1242B389" w:rsidR="00A61CCC" w:rsidRPr="00D63D16" w:rsidRDefault="00A61CCC" w:rsidP="00236FCE">
      <w:pPr>
        <w:rPr>
          <w:rFonts w:ascii="Times New Roman" w:hAnsi="Times New Roman" w:cs="Times New Roman"/>
          <w:sz w:val="24"/>
          <w:szCs w:val="24"/>
        </w:rPr>
      </w:pPr>
      <w:r w:rsidRPr="00D63D16">
        <w:rPr>
          <w:rFonts w:ascii="Times New Roman" w:hAnsi="Times New Roman" w:cs="Times New Roman"/>
          <w:sz w:val="24"/>
          <w:szCs w:val="24"/>
        </w:rPr>
        <w:t>It defines a period of time during which access to the Wireless Medium is free of contention.</w:t>
      </w:r>
    </w:p>
    <w:p w14:paraId="40063EB5" w14:textId="4AA07D7F" w:rsidR="00143AD4" w:rsidRPr="00D63D16" w:rsidRDefault="00143AD4" w:rsidP="0036200A">
      <w:pPr>
        <w:ind w:left="360"/>
        <w:jc w:val="center"/>
        <w:rPr>
          <w:rFonts w:ascii="Times New Roman" w:hAnsi="Times New Roman" w:cs="Times New Roman"/>
          <w:sz w:val="24"/>
          <w:szCs w:val="24"/>
        </w:rPr>
      </w:pPr>
    </w:p>
    <w:p w14:paraId="03BC84A9" w14:textId="723A0BE0" w:rsidR="00143AD4" w:rsidRPr="00D63D16" w:rsidRDefault="00143AD4" w:rsidP="00640B33">
      <w:pPr>
        <w:rPr>
          <w:rFonts w:ascii="Times New Roman" w:hAnsi="Times New Roman" w:cs="Times New Roman"/>
          <w:sz w:val="24"/>
          <w:szCs w:val="24"/>
        </w:rPr>
      </w:pPr>
    </w:p>
    <w:p w14:paraId="37E69154" w14:textId="23620E39" w:rsidR="00143AD4" w:rsidRPr="00D63D16" w:rsidRDefault="00143AD4" w:rsidP="0036200A">
      <w:pPr>
        <w:ind w:left="360"/>
        <w:jc w:val="center"/>
        <w:rPr>
          <w:rFonts w:ascii="Times New Roman" w:hAnsi="Times New Roman" w:cs="Times New Roman"/>
          <w:sz w:val="24"/>
          <w:szCs w:val="24"/>
        </w:rPr>
      </w:pPr>
    </w:p>
    <w:p w14:paraId="138ABF57" w14:textId="77777777" w:rsidR="003E15DA" w:rsidRPr="00AD54F3" w:rsidRDefault="00143AD4" w:rsidP="003E15DA">
      <w:pPr>
        <w:ind w:left="360"/>
        <w:jc w:val="center"/>
        <w:rPr>
          <w:rFonts w:ascii="Times New Roman" w:hAnsi="Times New Roman" w:cs="Times New Roman"/>
          <w:b/>
          <w:bCs/>
          <w:sz w:val="32"/>
          <w:szCs w:val="28"/>
        </w:rPr>
      </w:pPr>
      <w:r w:rsidRPr="00AD54F3">
        <w:rPr>
          <w:rFonts w:ascii="Times New Roman" w:hAnsi="Times New Roman" w:cs="Times New Roman"/>
          <w:b/>
          <w:bCs/>
          <w:sz w:val="32"/>
          <w:szCs w:val="28"/>
        </w:rPr>
        <w:lastRenderedPageBreak/>
        <w:t>INTER FRAME SPACES (IFS)</w:t>
      </w:r>
    </w:p>
    <w:p w14:paraId="4177ECA4" w14:textId="77777777" w:rsidR="00241DD8" w:rsidRPr="00D63D16" w:rsidRDefault="003E15DA" w:rsidP="00241DD8">
      <w:pPr>
        <w:pStyle w:val="ListParagraph"/>
        <w:numPr>
          <w:ilvl w:val="0"/>
          <w:numId w:val="19"/>
        </w:numPr>
        <w:rPr>
          <w:rFonts w:ascii="Times New Roman" w:hAnsi="Times New Roman" w:cs="Times New Roman"/>
          <w:sz w:val="24"/>
        </w:rPr>
      </w:pPr>
      <w:r w:rsidRPr="00D63D16">
        <w:rPr>
          <w:rFonts w:ascii="Times New Roman" w:hAnsi="Times New Roman" w:cs="Times New Roman"/>
          <w:sz w:val="24"/>
        </w:rPr>
        <w:t xml:space="preserve">After each frame transmission 802.11 protocol require an idle period on the medium called Inter Frame Space (IFS). </w:t>
      </w:r>
    </w:p>
    <w:p w14:paraId="0B23A59E" w14:textId="77777777" w:rsidR="00241DD8" w:rsidRPr="00D63D16" w:rsidRDefault="003E15DA" w:rsidP="00241DD8">
      <w:pPr>
        <w:pStyle w:val="ListParagraph"/>
        <w:numPr>
          <w:ilvl w:val="0"/>
          <w:numId w:val="19"/>
        </w:numPr>
        <w:rPr>
          <w:rFonts w:ascii="Times New Roman" w:hAnsi="Times New Roman" w:cs="Times New Roman"/>
          <w:sz w:val="24"/>
        </w:rPr>
      </w:pPr>
      <w:r w:rsidRPr="00D63D16">
        <w:rPr>
          <w:rFonts w:ascii="Times New Roman" w:hAnsi="Times New Roman" w:cs="Times New Roman"/>
          <w:sz w:val="24"/>
        </w:rPr>
        <w:t xml:space="preserve">The length of the IFS is </w:t>
      </w:r>
      <w:r w:rsidR="00241DD8" w:rsidRPr="00D63D16">
        <w:rPr>
          <w:rFonts w:ascii="Times New Roman" w:hAnsi="Times New Roman" w:cs="Times New Roman"/>
          <w:sz w:val="24"/>
        </w:rPr>
        <w:t>dependent</w:t>
      </w:r>
      <w:r w:rsidRPr="00D63D16">
        <w:rPr>
          <w:rFonts w:ascii="Times New Roman" w:hAnsi="Times New Roman" w:cs="Times New Roman"/>
          <w:sz w:val="24"/>
        </w:rPr>
        <w:t xml:space="preserve"> on previous frame type, following frame type, access category, coordination function in use &amp; PHY type as well. </w:t>
      </w:r>
    </w:p>
    <w:p w14:paraId="10E26BE1" w14:textId="4E436A60" w:rsidR="003E15DA" w:rsidRPr="00D63D16" w:rsidRDefault="003E15DA" w:rsidP="003E15DA">
      <w:pPr>
        <w:pStyle w:val="ListParagraph"/>
        <w:numPr>
          <w:ilvl w:val="0"/>
          <w:numId w:val="19"/>
        </w:numPr>
        <w:rPr>
          <w:rFonts w:ascii="Times New Roman" w:hAnsi="Times New Roman" w:cs="Times New Roman"/>
          <w:b/>
          <w:bCs/>
          <w:sz w:val="24"/>
        </w:rPr>
      </w:pPr>
      <w:r w:rsidRPr="00D63D16">
        <w:rPr>
          <w:rFonts w:ascii="Times New Roman" w:hAnsi="Times New Roman" w:cs="Times New Roman"/>
          <w:sz w:val="24"/>
        </w:rPr>
        <w:t>The purpose of an IFS is both to provide a buffer between frames to avoid interference as well as to add control and to prioritize frame transmissions.</w:t>
      </w:r>
    </w:p>
    <w:p w14:paraId="595142F2" w14:textId="77777777" w:rsidR="003E15DA" w:rsidRPr="00D63D16" w:rsidRDefault="003E15DA" w:rsidP="003E15DA">
      <w:pPr>
        <w:rPr>
          <w:rFonts w:ascii="Times New Roman" w:hAnsi="Times New Roman" w:cs="Times New Roman"/>
          <w:b/>
          <w:bCs/>
          <w:sz w:val="24"/>
        </w:rPr>
      </w:pPr>
      <w:r w:rsidRPr="00D63D16">
        <w:rPr>
          <w:rFonts w:ascii="Times New Roman" w:hAnsi="Times New Roman" w:cs="Times New Roman"/>
          <w:b/>
          <w:bCs/>
          <w:sz w:val="24"/>
        </w:rPr>
        <w:t>SIFS (Shortest Inter Frame Space)</w:t>
      </w:r>
    </w:p>
    <w:p w14:paraId="01FA7736" w14:textId="77777777" w:rsidR="00B12E04" w:rsidRPr="00D63D16" w:rsidRDefault="003E15DA" w:rsidP="00B12E04">
      <w:pPr>
        <w:pStyle w:val="ListParagraph"/>
        <w:numPr>
          <w:ilvl w:val="0"/>
          <w:numId w:val="20"/>
        </w:numPr>
        <w:rPr>
          <w:rFonts w:ascii="Times New Roman" w:hAnsi="Times New Roman" w:cs="Times New Roman"/>
          <w:sz w:val="24"/>
        </w:rPr>
      </w:pPr>
      <w:r w:rsidRPr="00D63D16">
        <w:rPr>
          <w:rFonts w:ascii="Times New Roman" w:hAnsi="Times New Roman" w:cs="Times New Roman"/>
          <w:sz w:val="24"/>
        </w:rPr>
        <w:t xml:space="preserve">SIFS are used within </w:t>
      </w:r>
      <w:r w:rsidR="00241DD8" w:rsidRPr="00D63D16">
        <w:rPr>
          <w:rFonts w:ascii="Times New Roman" w:hAnsi="Times New Roman" w:cs="Times New Roman"/>
          <w:sz w:val="24"/>
        </w:rPr>
        <w:t>all</w:t>
      </w:r>
      <w:r w:rsidRPr="00D63D16">
        <w:rPr>
          <w:rFonts w:ascii="Times New Roman" w:hAnsi="Times New Roman" w:cs="Times New Roman"/>
          <w:sz w:val="24"/>
        </w:rPr>
        <w:t xml:space="preserve"> the different coordination functions. </w:t>
      </w:r>
    </w:p>
    <w:p w14:paraId="4A1CE30E" w14:textId="77777777" w:rsidR="00B12E04" w:rsidRPr="00D63D16" w:rsidRDefault="003E15DA" w:rsidP="00B12E04">
      <w:pPr>
        <w:pStyle w:val="ListParagraph"/>
        <w:numPr>
          <w:ilvl w:val="0"/>
          <w:numId w:val="20"/>
        </w:numPr>
        <w:rPr>
          <w:rFonts w:ascii="Times New Roman" w:hAnsi="Times New Roman" w:cs="Times New Roman"/>
          <w:sz w:val="24"/>
        </w:rPr>
      </w:pPr>
      <w:r w:rsidRPr="00D63D16">
        <w:rPr>
          <w:rFonts w:ascii="Times New Roman" w:hAnsi="Times New Roman" w:cs="Times New Roman"/>
          <w:sz w:val="24"/>
        </w:rPr>
        <w:t xml:space="preserve">For 802.11-2007, SIFS is the shortest of the IFSs and is used prior to ACK and CTS frames as well as the second or subsequent MPDUs of a fragment burst. </w:t>
      </w:r>
    </w:p>
    <w:p w14:paraId="23CD4DAA" w14:textId="6AC7FFCD" w:rsidR="003E15DA" w:rsidRPr="00D63D16" w:rsidRDefault="003E15DA" w:rsidP="00B12E04">
      <w:pPr>
        <w:pStyle w:val="ListParagraph"/>
        <w:numPr>
          <w:ilvl w:val="0"/>
          <w:numId w:val="20"/>
        </w:numPr>
        <w:rPr>
          <w:rFonts w:ascii="Times New Roman" w:hAnsi="Times New Roman" w:cs="Times New Roman"/>
          <w:sz w:val="24"/>
        </w:rPr>
      </w:pPr>
      <w:r w:rsidRPr="00D63D16">
        <w:rPr>
          <w:rFonts w:ascii="Times New Roman" w:hAnsi="Times New Roman" w:cs="Times New Roman"/>
          <w:sz w:val="24"/>
        </w:rPr>
        <w:t>However, with 802.11n, a shorter IFS (RIFS) was introduced.</w:t>
      </w:r>
    </w:p>
    <w:p w14:paraId="16294302" w14:textId="77777777" w:rsidR="003E15DA" w:rsidRPr="00D63D16" w:rsidRDefault="003E15DA" w:rsidP="00B12E04">
      <w:pPr>
        <w:pStyle w:val="ListParagraph"/>
        <w:numPr>
          <w:ilvl w:val="1"/>
          <w:numId w:val="20"/>
        </w:numPr>
        <w:rPr>
          <w:rFonts w:ascii="Times New Roman" w:hAnsi="Times New Roman" w:cs="Times New Roman"/>
          <w:sz w:val="24"/>
        </w:rPr>
      </w:pPr>
      <w:r w:rsidRPr="00D63D16">
        <w:rPr>
          <w:rFonts w:ascii="Times New Roman" w:hAnsi="Times New Roman" w:cs="Times New Roman"/>
          <w:sz w:val="24"/>
        </w:rPr>
        <w:t>SIFS for 802.11b/g/n (2.4 GHz) = 10μS</w:t>
      </w:r>
    </w:p>
    <w:p w14:paraId="0A710DC9" w14:textId="77777777" w:rsidR="00B12E04" w:rsidRPr="00D63D16" w:rsidRDefault="003E15DA" w:rsidP="003E15DA">
      <w:pPr>
        <w:pStyle w:val="ListParagraph"/>
        <w:numPr>
          <w:ilvl w:val="1"/>
          <w:numId w:val="20"/>
        </w:numPr>
        <w:rPr>
          <w:rFonts w:ascii="Times New Roman" w:hAnsi="Times New Roman" w:cs="Times New Roman"/>
          <w:sz w:val="24"/>
        </w:rPr>
      </w:pPr>
      <w:r w:rsidRPr="00D63D16">
        <w:rPr>
          <w:rFonts w:ascii="Times New Roman" w:hAnsi="Times New Roman" w:cs="Times New Roman"/>
          <w:sz w:val="24"/>
        </w:rPr>
        <w:t>SIFS for 802.11a/n/ac (5 GHz)  = 16μS</w:t>
      </w:r>
    </w:p>
    <w:p w14:paraId="30C628A3" w14:textId="7D6AEF73" w:rsidR="003E15DA" w:rsidRPr="00D63D16" w:rsidRDefault="003E15DA" w:rsidP="00B12E04">
      <w:pPr>
        <w:rPr>
          <w:rFonts w:ascii="Times New Roman" w:hAnsi="Times New Roman" w:cs="Times New Roman"/>
          <w:sz w:val="24"/>
        </w:rPr>
      </w:pPr>
      <w:r w:rsidRPr="00D63D16">
        <w:rPr>
          <w:rFonts w:ascii="Times New Roman" w:hAnsi="Times New Roman" w:cs="Times New Roman"/>
          <w:b/>
          <w:bCs/>
          <w:sz w:val="24"/>
        </w:rPr>
        <w:t>RIFS (Reduced Inter Frame Space)</w:t>
      </w:r>
    </w:p>
    <w:p w14:paraId="6BB4C69F" w14:textId="069D4BDA" w:rsidR="003E15DA" w:rsidRPr="00D63D16" w:rsidRDefault="003E15DA" w:rsidP="00B12E04">
      <w:pPr>
        <w:pStyle w:val="ListParagraph"/>
        <w:numPr>
          <w:ilvl w:val="0"/>
          <w:numId w:val="21"/>
        </w:numPr>
        <w:rPr>
          <w:rFonts w:ascii="Times New Roman" w:hAnsi="Times New Roman" w:cs="Times New Roman"/>
          <w:sz w:val="24"/>
        </w:rPr>
      </w:pPr>
      <w:r w:rsidRPr="00D63D16">
        <w:rPr>
          <w:rFonts w:ascii="Times New Roman" w:hAnsi="Times New Roman" w:cs="Times New Roman"/>
          <w:sz w:val="24"/>
        </w:rPr>
        <w:t>RIFS were introduced with 802.11n to improve efficiency for transmissions to the same receiver in which a SIFS-separated response is not required, such as a transmission burst (CFB-Contention Free Burst)</w:t>
      </w:r>
      <w:r w:rsidR="00B12E04" w:rsidRPr="00D63D16">
        <w:rPr>
          <w:rFonts w:ascii="Times New Roman" w:hAnsi="Times New Roman" w:cs="Times New Roman"/>
          <w:sz w:val="24"/>
        </w:rPr>
        <w:t>.</w:t>
      </w:r>
    </w:p>
    <w:p w14:paraId="2FA036E0" w14:textId="6EA3BFFB" w:rsidR="003E15DA" w:rsidRPr="00D63D16" w:rsidRDefault="003E15DA" w:rsidP="00680E94">
      <w:pPr>
        <w:pStyle w:val="ListParagraph"/>
        <w:ind w:left="360"/>
        <w:jc w:val="center"/>
        <w:rPr>
          <w:rFonts w:ascii="Times New Roman" w:hAnsi="Times New Roman" w:cs="Times New Roman"/>
          <w:sz w:val="24"/>
        </w:rPr>
      </w:pPr>
      <w:r w:rsidRPr="00D63D16">
        <w:rPr>
          <w:rFonts w:ascii="Times New Roman" w:hAnsi="Times New Roman" w:cs="Times New Roman"/>
          <w:sz w:val="24"/>
        </w:rPr>
        <w:t>RIFS = 2μS</w:t>
      </w:r>
    </w:p>
    <w:p w14:paraId="55850254" w14:textId="77777777" w:rsidR="00B12E04" w:rsidRPr="00D63D16" w:rsidRDefault="003E15DA" w:rsidP="00B12E04">
      <w:pPr>
        <w:pStyle w:val="ListParagraph"/>
        <w:numPr>
          <w:ilvl w:val="0"/>
          <w:numId w:val="21"/>
        </w:numPr>
        <w:rPr>
          <w:rFonts w:ascii="Times New Roman" w:hAnsi="Times New Roman" w:cs="Times New Roman"/>
          <w:b/>
          <w:bCs/>
          <w:sz w:val="24"/>
        </w:rPr>
      </w:pPr>
      <w:r w:rsidRPr="00D63D16">
        <w:rPr>
          <w:rFonts w:ascii="Times New Roman" w:hAnsi="Times New Roman" w:cs="Times New Roman"/>
          <w:sz w:val="24"/>
        </w:rPr>
        <w:t xml:space="preserve">802.11n standard use RIFS &amp; Block Acknowledgement (mandatory in 802.11n). </w:t>
      </w:r>
    </w:p>
    <w:p w14:paraId="122B1C5A" w14:textId="77777777" w:rsidR="00B12E04" w:rsidRPr="00D63D16" w:rsidRDefault="003E15DA" w:rsidP="00B12E04">
      <w:pPr>
        <w:pStyle w:val="ListParagraph"/>
        <w:numPr>
          <w:ilvl w:val="0"/>
          <w:numId w:val="21"/>
        </w:numPr>
        <w:rPr>
          <w:rFonts w:ascii="Times New Roman" w:hAnsi="Times New Roman" w:cs="Times New Roman"/>
          <w:b/>
          <w:bCs/>
          <w:sz w:val="24"/>
        </w:rPr>
      </w:pPr>
      <w:r w:rsidRPr="00D63D16">
        <w:rPr>
          <w:rFonts w:ascii="Times New Roman" w:hAnsi="Times New Roman" w:cs="Times New Roman"/>
          <w:sz w:val="24"/>
        </w:rPr>
        <w:t xml:space="preserve">RIFS is used only when Block ACK is enabled. </w:t>
      </w:r>
    </w:p>
    <w:p w14:paraId="52A910BE" w14:textId="2351F0A9" w:rsidR="00B12E04" w:rsidRPr="00D63D16" w:rsidRDefault="003E15DA" w:rsidP="00B12E04">
      <w:pPr>
        <w:pStyle w:val="ListParagraph"/>
        <w:numPr>
          <w:ilvl w:val="0"/>
          <w:numId w:val="21"/>
        </w:numPr>
        <w:rPr>
          <w:rFonts w:ascii="Times New Roman" w:hAnsi="Times New Roman" w:cs="Times New Roman"/>
          <w:b/>
          <w:bCs/>
          <w:sz w:val="24"/>
        </w:rPr>
      </w:pPr>
      <w:r w:rsidRPr="00D63D16">
        <w:rPr>
          <w:rFonts w:ascii="Times New Roman" w:hAnsi="Times New Roman" w:cs="Times New Roman"/>
          <w:sz w:val="24"/>
        </w:rPr>
        <w:t xml:space="preserve">When Block ACK are used, data frames of a </w:t>
      </w:r>
      <w:r w:rsidR="00B12E04" w:rsidRPr="00D63D16">
        <w:rPr>
          <w:rFonts w:ascii="Times New Roman" w:hAnsi="Times New Roman" w:cs="Times New Roman"/>
          <w:sz w:val="24"/>
        </w:rPr>
        <w:t xml:space="preserve">of Contention Free Burst(CFB) </w:t>
      </w:r>
      <w:r w:rsidRPr="00D63D16">
        <w:rPr>
          <w:rFonts w:ascii="Times New Roman" w:hAnsi="Times New Roman" w:cs="Times New Roman"/>
          <w:sz w:val="24"/>
        </w:rPr>
        <w:t xml:space="preserve">may send consecutively without interruption by ACK. </w:t>
      </w:r>
    </w:p>
    <w:p w14:paraId="554B32C1" w14:textId="6B2440C1" w:rsidR="003E15DA" w:rsidRPr="00D63D16" w:rsidRDefault="003E15DA" w:rsidP="00B12E04">
      <w:pPr>
        <w:pStyle w:val="ListParagraph"/>
        <w:numPr>
          <w:ilvl w:val="0"/>
          <w:numId w:val="21"/>
        </w:numPr>
        <w:rPr>
          <w:rFonts w:ascii="Times New Roman" w:hAnsi="Times New Roman" w:cs="Times New Roman"/>
          <w:b/>
          <w:bCs/>
          <w:sz w:val="24"/>
        </w:rPr>
      </w:pPr>
      <w:r w:rsidRPr="00D63D16">
        <w:rPr>
          <w:rFonts w:ascii="Times New Roman" w:hAnsi="Times New Roman" w:cs="Times New Roman"/>
          <w:sz w:val="24"/>
        </w:rPr>
        <w:t xml:space="preserve">At the end of </w:t>
      </w:r>
      <w:r w:rsidR="00B12E04" w:rsidRPr="00D63D16">
        <w:rPr>
          <w:rFonts w:ascii="Times New Roman" w:hAnsi="Times New Roman" w:cs="Times New Roman"/>
          <w:sz w:val="24"/>
        </w:rPr>
        <w:t>Contention Free Burst(</w:t>
      </w:r>
      <w:r w:rsidRPr="00D63D16">
        <w:rPr>
          <w:rFonts w:ascii="Times New Roman" w:hAnsi="Times New Roman" w:cs="Times New Roman"/>
          <w:sz w:val="24"/>
        </w:rPr>
        <w:t>CFB</w:t>
      </w:r>
      <w:r w:rsidR="00B12E04" w:rsidRPr="00D63D16">
        <w:rPr>
          <w:rFonts w:ascii="Times New Roman" w:hAnsi="Times New Roman" w:cs="Times New Roman"/>
          <w:sz w:val="24"/>
        </w:rPr>
        <w:t>)</w:t>
      </w:r>
      <w:r w:rsidRPr="00D63D16">
        <w:rPr>
          <w:rFonts w:ascii="Times New Roman" w:hAnsi="Times New Roman" w:cs="Times New Roman"/>
          <w:sz w:val="24"/>
        </w:rPr>
        <w:t>, T</w:t>
      </w:r>
      <w:r w:rsidR="00B12E04" w:rsidRPr="00D63D16">
        <w:rPr>
          <w:rFonts w:ascii="Times New Roman" w:hAnsi="Times New Roman" w:cs="Times New Roman"/>
          <w:sz w:val="24"/>
        </w:rPr>
        <w:t>ransmitting</w:t>
      </w:r>
      <w:r w:rsidRPr="00D63D16">
        <w:rPr>
          <w:rFonts w:ascii="Times New Roman" w:hAnsi="Times New Roman" w:cs="Times New Roman"/>
          <w:sz w:val="24"/>
        </w:rPr>
        <w:t xml:space="preserve"> </w:t>
      </w:r>
      <w:r w:rsidR="00B12E04" w:rsidRPr="00D63D16">
        <w:rPr>
          <w:rFonts w:ascii="Times New Roman" w:hAnsi="Times New Roman" w:cs="Times New Roman"/>
          <w:sz w:val="24"/>
        </w:rPr>
        <w:t>s</w:t>
      </w:r>
      <w:r w:rsidRPr="00D63D16">
        <w:rPr>
          <w:rFonts w:ascii="Times New Roman" w:hAnsi="Times New Roman" w:cs="Times New Roman"/>
          <w:sz w:val="24"/>
        </w:rPr>
        <w:t>tation will simply send BAR (BlockACKRequest) &amp; receiving a single Block Acknowledgement (BA).</w:t>
      </w:r>
    </w:p>
    <w:p w14:paraId="68D50B1F" w14:textId="77777777" w:rsidR="004A1F10" w:rsidRPr="00D63D16" w:rsidRDefault="004A1F10" w:rsidP="004A1F10">
      <w:pPr>
        <w:pStyle w:val="ListParagraph"/>
        <w:ind w:left="360"/>
        <w:rPr>
          <w:rFonts w:ascii="Times New Roman" w:hAnsi="Times New Roman" w:cs="Times New Roman"/>
          <w:b/>
          <w:bCs/>
          <w:sz w:val="24"/>
        </w:rPr>
      </w:pPr>
    </w:p>
    <w:p w14:paraId="1F802D64" w14:textId="2FDA4A39" w:rsidR="00FB11C7" w:rsidRPr="00D63D16" w:rsidRDefault="00185382" w:rsidP="007B694B">
      <w:pPr>
        <w:jc w:val="center"/>
        <w:rPr>
          <w:rFonts w:ascii="Times New Roman" w:hAnsi="Times New Roman" w:cs="Times New Roman"/>
          <w:b/>
          <w:bCs/>
          <w:sz w:val="24"/>
        </w:rPr>
      </w:pPr>
      <w:r w:rsidRPr="00D63D16">
        <w:rPr>
          <w:rFonts w:ascii="Times New Roman" w:hAnsi="Times New Roman" w:cs="Times New Roman"/>
          <w:noProof/>
        </w:rPr>
        <w:drawing>
          <wp:inline distT="0" distB="0" distL="0" distR="0" wp14:anchorId="1B2FF464" wp14:editId="17AF9022">
            <wp:extent cx="5302250" cy="1639512"/>
            <wp:effectExtent l="0" t="0" r="0" b="0"/>
            <wp:docPr id="10" name="Picture 10" descr="Interframe Space (RIFS, SIFS, PIFS, DIFS, AIFS, EIFS) – Wi-Fi and Wired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frame Space (RIFS, SIFS, PIFS, DIFS, AIFS, EIFS) – Wi-Fi and Wired  Netw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0279" cy="1654363"/>
                    </a:xfrm>
                    <a:prstGeom prst="rect">
                      <a:avLst/>
                    </a:prstGeom>
                    <a:noFill/>
                    <a:ln>
                      <a:noFill/>
                    </a:ln>
                  </pic:spPr>
                </pic:pic>
              </a:graphicData>
            </a:graphic>
          </wp:inline>
        </w:drawing>
      </w:r>
    </w:p>
    <w:p w14:paraId="1D5537B9" w14:textId="77777777" w:rsidR="00E13ED1" w:rsidRPr="00D63D16" w:rsidRDefault="00E13ED1" w:rsidP="00E13ED1">
      <w:pPr>
        <w:rPr>
          <w:rFonts w:ascii="Times New Roman" w:hAnsi="Times New Roman" w:cs="Times New Roman"/>
          <w:b/>
          <w:bCs/>
          <w:sz w:val="24"/>
        </w:rPr>
      </w:pPr>
    </w:p>
    <w:p w14:paraId="739AF3A8" w14:textId="77777777" w:rsidR="00E13ED1" w:rsidRPr="00D63D16" w:rsidRDefault="00E13ED1" w:rsidP="00E13ED1">
      <w:pPr>
        <w:rPr>
          <w:rFonts w:ascii="Times New Roman" w:hAnsi="Times New Roman" w:cs="Times New Roman"/>
          <w:b/>
          <w:bCs/>
          <w:sz w:val="24"/>
        </w:rPr>
      </w:pPr>
    </w:p>
    <w:p w14:paraId="18C63E27" w14:textId="77777777" w:rsidR="00E13ED1" w:rsidRPr="00D63D16" w:rsidRDefault="00E13ED1" w:rsidP="00E13ED1">
      <w:pPr>
        <w:rPr>
          <w:rFonts w:ascii="Times New Roman" w:hAnsi="Times New Roman" w:cs="Times New Roman"/>
          <w:b/>
          <w:bCs/>
          <w:sz w:val="24"/>
        </w:rPr>
      </w:pPr>
    </w:p>
    <w:p w14:paraId="574D93EB" w14:textId="1A826E18" w:rsidR="00E13ED1" w:rsidRPr="00D63D16" w:rsidRDefault="00E13ED1" w:rsidP="00E13ED1">
      <w:pPr>
        <w:rPr>
          <w:rFonts w:ascii="Times New Roman" w:hAnsi="Times New Roman" w:cs="Times New Roman"/>
          <w:b/>
          <w:bCs/>
          <w:sz w:val="24"/>
        </w:rPr>
      </w:pPr>
      <w:r w:rsidRPr="00D63D16">
        <w:rPr>
          <w:rFonts w:ascii="Times New Roman" w:hAnsi="Times New Roman" w:cs="Times New Roman"/>
          <w:b/>
          <w:bCs/>
          <w:sz w:val="24"/>
        </w:rPr>
        <w:lastRenderedPageBreak/>
        <w:t>DIFS (Distributed Inter Frame Space)</w:t>
      </w:r>
    </w:p>
    <w:p w14:paraId="351260B6" w14:textId="370A750D" w:rsidR="00E13ED1" w:rsidRPr="00D63D16" w:rsidRDefault="00E13ED1" w:rsidP="00E13ED1">
      <w:pPr>
        <w:rPr>
          <w:rFonts w:ascii="Times New Roman" w:hAnsi="Times New Roman" w:cs="Times New Roman"/>
          <w:sz w:val="24"/>
        </w:rPr>
      </w:pPr>
      <w:r w:rsidRPr="00D63D16">
        <w:rPr>
          <w:rFonts w:ascii="Times New Roman" w:hAnsi="Times New Roman" w:cs="Times New Roman"/>
          <w:sz w:val="24"/>
        </w:rPr>
        <w:t>When a STA desires to transmit a data frame (MPDU) or management frame (MMPDU) for the first time within a DCF network, the duration of a DIFS must be observed after the previous frame’s completion. The duration of a DIFS is longer than both the SIFS and PIFS.</w:t>
      </w:r>
    </w:p>
    <w:p w14:paraId="47084E18" w14:textId="599621AD" w:rsidR="00E13ED1" w:rsidRPr="00D63D16" w:rsidRDefault="00E13ED1" w:rsidP="00772AC0">
      <w:pPr>
        <w:jc w:val="center"/>
        <w:rPr>
          <w:rFonts w:ascii="Times New Roman" w:hAnsi="Times New Roman" w:cs="Times New Roman"/>
          <w:sz w:val="24"/>
        </w:rPr>
      </w:pPr>
      <w:r w:rsidRPr="00D63D16">
        <w:rPr>
          <w:rFonts w:ascii="Times New Roman" w:hAnsi="Times New Roman" w:cs="Times New Roman"/>
          <w:sz w:val="24"/>
        </w:rPr>
        <w:t xml:space="preserve">DIFS = SIFS + 2x </w:t>
      </w:r>
      <w:r w:rsidR="00CF64D8" w:rsidRPr="00D63D16">
        <w:rPr>
          <w:rFonts w:ascii="Times New Roman" w:hAnsi="Times New Roman" w:cs="Times New Roman"/>
          <w:sz w:val="24"/>
        </w:rPr>
        <w:t>Slot Time</w:t>
      </w:r>
    </w:p>
    <w:p w14:paraId="24A8BFAE" w14:textId="00CE0EEB" w:rsidR="00E13ED1" w:rsidRPr="00D63D16" w:rsidRDefault="00680E94" w:rsidP="00680E94">
      <w:pPr>
        <w:pStyle w:val="ListParagraph"/>
        <w:numPr>
          <w:ilvl w:val="0"/>
          <w:numId w:val="22"/>
        </w:numPr>
        <w:rPr>
          <w:rFonts w:ascii="Times New Roman" w:hAnsi="Times New Roman" w:cs="Times New Roman"/>
          <w:sz w:val="24"/>
        </w:rPr>
      </w:pPr>
      <w:r w:rsidRPr="00D63D16">
        <w:rPr>
          <w:rFonts w:ascii="Times New Roman" w:hAnsi="Times New Roman" w:cs="Times New Roman"/>
          <w:sz w:val="24"/>
        </w:rPr>
        <w:t>Slot Time</w:t>
      </w:r>
      <w:r w:rsidR="00E13ED1" w:rsidRPr="00D63D16">
        <w:rPr>
          <w:rFonts w:ascii="Times New Roman" w:hAnsi="Times New Roman" w:cs="Times New Roman"/>
          <w:sz w:val="24"/>
        </w:rPr>
        <w:t xml:space="preserve"> for 802.11a/n/ac (5 GHz) = 9μS</w:t>
      </w:r>
    </w:p>
    <w:p w14:paraId="78CE46FB" w14:textId="4DE52409" w:rsidR="00E13ED1" w:rsidRPr="00D63D16" w:rsidRDefault="00680E94" w:rsidP="00680E94">
      <w:pPr>
        <w:pStyle w:val="ListParagraph"/>
        <w:numPr>
          <w:ilvl w:val="0"/>
          <w:numId w:val="22"/>
        </w:numPr>
        <w:rPr>
          <w:rFonts w:ascii="Times New Roman" w:hAnsi="Times New Roman" w:cs="Times New Roman"/>
          <w:sz w:val="24"/>
        </w:rPr>
      </w:pPr>
      <w:r w:rsidRPr="00D63D16">
        <w:rPr>
          <w:rFonts w:ascii="Times New Roman" w:hAnsi="Times New Roman" w:cs="Times New Roman"/>
          <w:sz w:val="24"/>
        </w:rPr>
        <w:t>Slot Time</w:t>
      </w:r>
      <w:r w:rsidR="00E13ED1" w:rsidRPr="00D63D16">
        <w:rPr>
          <w:rFonts w:ascii="Times New Roman" w:hAnsi="Times New Roman" w:cs="Times New Roman"/>
          <w:sz w:val="24"/>
        </w:rPr>
        <w:t xml:space="preserve"> for 802.11g/n (2.4 GHz – HT or ERP) = 9μS  with short preamble</w:t>
      </w:r>
    </w:p>
    <w:p w14:paraId="1C86040C" w14:textId="0658139C" w:rsidR="00E13ED1" w:rsidRPr="00D63D16" w:rsidRDefault="00680E94" w:rsidP="00680E94">
      <w:pPr>
        <w:pStyle w:val="ListParagraph"/>
        <w:numPr>
          <w:ilvl w:val="0"/>
          <w:numId w:val="22"/>
        </w:numPr>
        <w:rPr>
          <w:rFonts w:ascii="Times New Roman" w:hAnsi="Times New Roman" w:cs="Times New Roman"/>
          <w:sz w:val="24"/>
        </w:rPr>
      </w:pPr>
      <w:r w:rsidRPr="00D63D16">
        <w:rPr>
          <w:rFonts w:ascii="Times New Roman" w:hAnsi="Times New Roman" w:cs="Times New Roman"/>
          <w:sz w:val="24"/>
        </w:rPr>
        <w:t>Slot Time</w:t>
      </w:r>
      <w:r w:rsidR="00E13ED1" w:rsidRPr="00D63D16">
        <w:rPr>
          <w:rFonts w:ascii="Times New Roman" w:hAnsi="Times New Roman" w:cs="Times New Roman"/>
          <w:sz w:val="24"/>
        </w:rPr>
        <w:t xml:space="preserve"> for 802.11g/n (2.4 GHz – HT or ERP) = 20μS with long preamble</w:t>
      </w:r>
    </w:p>
    <w:p w14:paraId="6866EB30" w14:textId="1EF0D54C" w:rsidR="00E13ED1" w:rsidRPr="00D63D16" w:rsidRDefault="00680E94" w:rsidP="00E13ED1">
      <w:pPr>
        <w:pStyle w:val="ListParagraph"/>
        <w:numPr>
          <w:ilvl w:val="0"/>
          <w:numId w:val="22"/>
        </w:numPr>
        <w:rPr>
          <w:rFonts w:ascii="Times New Roman" w:hAnsi="Times New Roman" w:cs="Times New Roman"/>
          <w:sz w:val="24"/>
        </w:rPr>
      </w:pPr>
      <w:r w:rsidRPr="00D63D16">
        <w:rPr>
          <w:rFonts w:ascii="Times New Roman" w:hAnsi="Times New Roman" w:cs="Times New Roman"/>
          <w:sz w:val="24"/>
        </w:rPr>
        <w:t>Slot Time</w:t>
      </w:r>
      <w:r w:rsidR="00E13ED1" w:rsidRPr="00D63D16">
        <w:rPr>
          <w:rFonts w:ascii="Times New Roman" w:hAnsi="Times New Roman" w:cs="Times New Roman"/>
          <w:sz w:val="24"/>
        </w:rPr>
        <w:t xml:space="preserve"> for 802.11b/g/n (2.4 GHz – DSS ) = 20μS</w:t>
      </w:r>
    </w:p>
    <w:p w14:paraId="4F59828D" w14:textId="77777777" w:rsidR="00E13ED1" w:rsidRPr="00D63D16" w:rsidRDefault="00E13ED1" w:rsidP="00E13ED1">
      <w:pPr>
        <w:rPr>
          <w:rFonts w:ascii="Times New Roman" w:hAnsi="Times New Roman" w:cs="Times New Roman"/>
          <w:b/>
          <w:bCs/>
          <w:sz w:val="24"/>
        </w:rPr>
      </w:pPr>
      <w:r w:rsidRPr="00D63D16">
        <w:rPr>
          <w:rFonts w:ascii="Times New Roman" w:hAnsi="Times New Roman" w:cs="Times New Roman"/>
          <w:b/>
          <w:bCs/>
          <w:sz w:val="24"/>
        </w:rPr>
        <w:t>EIFS (Extended Inter Frame Space)</w:t>
      </w:r>
    </w:p>
    <w:p w14:paraId="7EBA6476" w14:textId="77777777" w:rsidR="00882CE3" w:rsidRPr="00D63D16" w:rsidRDefault="00E13ED1" w:rsidP="00882CE3">
      <w:pPr>
        <w:pStyle w:val="ListParagraph"/>
        <w:numPr>
          <w:ilvl w:val="0"/>
          <w:numId w:val="26"/>
        </w:numPr>
        <w:rPr>
          <w:rFonts w:ascii="Times New Roman" w:hAnsi="Times New Roman" w:cs="Times New Roman"/>
          <w:sz w:val="24"/>
        </w:rPr>
      </w:pPr>
      <w:r w:rsidRPr="00D63D16">
        <w:rPr>
          <w:rFonts w:ascii="Times New Roman" w:hAnsi="Times New Roman" w:cs="Times New Roman"/>
          <w:sz w:val="24"/>
        </w:rPr>
        <w:t xml:space="preserve">The EIFS value is used by STAs that have received a frame that contained errors. </w:t>
      </w:r>
    </w:p>
    <w:p w14:paraId="5BE30E5B" w14:textId="40B87056" w:rsidR="00822C19" w:rsidRPr="00D63D16" w:rsidRDefault="00E13ED1" w:rsidP="00882CE3">
      <w:pPr>
        <w:pStyle w:val="ListParagraph"/>
        <w:numPr>
          <w:ilvl w:val="0"/>
          <w:numId w:val="26"/>
        </w:numPr>
        <w:rPr>
          <w:rFonts w:ascii="Times New Roman" w:hAnsi="Times New Roman" w:cs="Times New Roman"/>
          <w:sz w:val="24"/>
        </w:rPr>
      </w:pPr>
      <w:r w:rsidRPr="00D63D16">
        <w:rPr>
          <w:rFonts w:ascii="Times New Roman" w:hAnsi="Times New Roman" w:cs="Times New Roman"/>
          <w:sz w:val="24"/>
        </w:rPr>
        <w:t xml:space="preserve">By using this longer IFS, the transmitting station will have enough time to recognize that the frame was not received properly before the receiving station commences transmission. </w:t>
      </w:r>
    </w:p>
    <w:p w14:paraId="65966E31" w14:textId="695E25F5" w:rsidR="00E13ED1" w:rsidRPr="00D63D16" w:rsidRDefault="00E13ED1" w:rsidP="00882CE3">
      <w:pPr>
        <w:pStyle w:val="ListParagraph"/>
        <w:numPr>
          <w:ilvl w:val="0"/>
          <w:numId w:val="26"/>
        </w:numPr>
        <w:rPr>
          <w:rFonts w:ascii="Times New Roman" w:hAnsi="Times New Roman" w:cs="Times New Roman"/>
          <w:sz w:val="24"/>
        </w:rPr>
      </w:pPr>
      <w:r w:rsidRPr="00D63D16">
        <w:rPr>
          <w:rFonts w:ascii="Times New Roman" w:hAnsi="Times New Roman" w:cs="Times New Roman"/>
          <w:sz w:val="24"/>
        </w:rPr>
        <w:t>If, during the EIFS duration, the STA receives a frame correctly (regardless of intended recipient), it will resume using DIFS or AIFS, as appropriate</w:t>
      </w:r>
    </w:p>
    <w:p w14:paraId="5A073737" w14:textId="1E290F3F" w:rsidR="00E13ED1" w:rsidRPr="00D63D16" w:rsidRDefault="00E13ED1" w:rsidP="00772AC0">
      <w:pPr>
        <w:jc w:val="center"/>
        <w:rPr>
          <w:rFonts w:ascii="Times New Roman" w:hAnsi="Times New Roman" w:cs="Times New Roman"/>
          <w:sz w:val="24"/>
        </w:rPr>
      </w:pPr>
      <w:r w:rsidRPr="00D63D16">
        <w:rPr>
          <w:rFonts w:ascii="Times New Roman" w:hAnsi="Times New Roman" w:cs="Times New Roman"/>
          <w:sz w:val="24"/>
        </w:rPr>
        <w:t>EIFS (in DCF)  = SIFS + DIFS + ACK_Tx_Time</w:t>
      </w:r>
    </w:p>
    <w:p w14:paraId="61DE2A6C" w14:textId="77777777" w:rsidR="00E13ED1" w:rsidRPr="00D63D16" w:rsidRDefault="00E13ED1" w:rsidP="00772AC0">
      <w:pPr>
        <w:pStyle w:val="ListParagraph"/>
        <w:numPr>
          <w:ilvl w:val="0"/>
          <w:numId w:val="23"/>
        </w:numPr>
        <w:rPr>
          <w:rFonts w:ascii="Times New Roman" w:hAnsi="Times New Roman" w:cs="Times New Roman"/>
          <w:sz w:val="24"/>
        </w:rPr>
      </w:pPr>
      <w:r w:rsidRPr="00D63D16">
        <w:rPr>
          <w:rFonts w:ascii="Times New Roman" w:hAnsi="Times New Roman" w:cs="Times New Roman"/>
          <w:sz w:val="24"/>
        </w:rPr>
        <w:t>EIFS 802.11b/g/n devices using DSS = 364μS</w:t>
      </w:r>
    </w:p>
    <w:p w14:paraId="230E4B3A" w14:textId="77777777" w:rsidR="00E13ED1" w:rsidRPr="00D63D16" w:rsidRDefault="00E13ED1" w:rsidP="00772AC0">
      <w:pPr>
        <w:pStyle w:val="ListParagraph"/>
        <w:numPr>
          <w:ilvl w:val="0"/>
          <w:numId w:val="23"/>
        </w:numPr>
        <w:rPr>
          <w:rFonts w:ascii="Times New Roman" w:hAnsi="Times New Roman" w:cs="Times New Roman"/>
          <w:sz w:val="24"/>
        </w:rPr>
      </w:pPr>
      <w:r w:rsidRPr="00D63D16">
        <w:rPr>
          <w:rFonts w:ascii="Times New Roman" w:hAnsi="Times New Roman" w:cs="Times New Roman"/>
          <w:sz w:val="24"/>
        </w:rPr>
        <w:t>EIFS 802.11g/n devices using OFDM = 160μS</w:t>
      </w:r>
    </w:p>
    <w:p w14:paraId="5354BC0D" w14:textId="47047F41" w:rsidR="0037616C" w:rsidRPr="00D63D16" w:rsidRDefault="00E13ED1" w:rsidP="0037616C">
      <w:pPr>
        <w:pStyle w:val="ListParagraph"/>
        <w:numPr>
          <w:ilvl w:val="0"/>
          <w:numId w:val="23"/>
        </w:numPr>
        <w:rPr>
          <w:rFonts w:ascii="Times New Roman" w:hAnsi="Times New Roman" w:cs="Times New Roman"/>
          <w:sz w:val="24"/>
        </w:rPr>
      </w:pPr>
      <w:r w:rsidRPr="00D63D16">
        <w:rPr>
          <w:rFonts w:ascii="Times New Roman" w:hAnsi="Times New Roman" w:cs="Times New Roman"/>
          <w:sz w:val="24"/>
        </w:rPr>
        <w:t>EIFS 802.11a/n devices (5GHz)         = 160μS</w:t>
      </w:r>
    </w:p>
    <w:p w14:paraId="1292B1FD" w14:textId="0BCCC195" w:rsidR="0049114F" w:rsidRPr="00D63D16" w:rsidRDefault="0049114F" w:rsidP="0049114F">
      <w:pPr>
        <w:rPr>
          <w:rFonts w:ascii="Times New Roman" w:hAnsi="Times New Roman" w:cs="Times New Roman"/>
          <w:b/>
          <w:bCs/>
          <w:sz w:val="24"/>
        </w:rPr>
      </w:pPr>
      <w:r w:rsidRPr="00D63D16">
        <w:rPr>
          <w:rFonts w:ascii="Times New Roman" w:hAnsi="Times New Roman" w:cs="Times New Roman"/>
          <w:b/>
          <w:bCs/>
          <w:sz w:val="24"/>
        </w:rPr>
        <w:t>PIFS (PCF Inter Frame Spaces)</w:t>
      </w:r>
    </w:p>
    <w:p w14:paraId="40283722" w14:textId="77777777" w:rsidR="00882CE3" w:rsidRPr="00D63D16" w:rsidRDefault="0037616C" w:rsidP="00882CE3">
      <w:pPr>
        <w:pStyle w:val="ListParagraph"/>
        <w:numPr>
          <w:ilvl w:val="0"/>
          <w:numId w:val="25"/>
        </w:numPr>
        <w:rPr>
          <w:rFonts w:ascii="Times New Roman" w:hAnsi="Times New Roman" w:cs="Times New Roman"/>
          <w:sz w:val="24"/>
        </w:rPr>
      </w:pPr>
      <w:r w:rsidRPr="00D63D16">
        <w:rPr>
          <w:rFonts w:ascii="Times New Roman" w:hAnsi="Times New Roman" w:cs="Times New Roman"/>
          <w:sz w:val="24"/>
        </w:rPr>
        <w:t xml:space="preserve">PIFS are used by STAs during the contention-free period (CFP) in PCF mode. </w:t>
      </w:r>
    </w:p>
    <w:p w14:paraId="519367FD" w14:textId="46CCF6E3" w:rsidR="00404288" w:rsidRPr="00D63D16" w:rsidRDefault="0037616C" w:rsidP="00882CE3">
      <w:pPr>
        <w:pStyle w:val="ListParagraph"/>
        <w:numPr>
          <w:ilvl w:val="0"/>
          <w:numId w:val="25"/>
        </w:numPr>
        <w:rPr>
          <w:rFonts w:ascii="Times New Roman" w:hAnsi="Times New Roman" w:cs="Times New Roman"/>
          <w:sz w:val="24"/>
        </w:rPr>
      </w:pPr>
      <w:r w:rsidRPr="00D63D16">
        <w:rPr>
          <w:rFonts w:ascii="Times New Roman" w:hAnsi="Times New Roman" w:cs="Times New Roman"/>
          <w:sz w:val="24"/>
        </w:rPr>
        <w:t xml:space="preserve">Because PCF has not been implemented in 802.11 devices, </w:t>
      </w:r>
      <w:r w:rsidR="0074171D" w:rsidRPr="00D63D16">
        <w:rPr>
          <w:rFonts w:ascii="Times New Roman" w:hAnsi="Times New Roman" w:cs="Times New Roman"/>
          <w:sz w:val="24"/>
        </w:rPr>
        <w:t>we cannot</w:t>
      </w:r>
      <w:r w:rsidRPr="00D63D16">
        <w:rPr>
          <w:rFonts w:ascii="Times New Roman" w:hAnsi="Times New Roman" w:cs="Times New Roman"/>
          <w:sz w:val="24"/>
        </w:rPr>
        <w:t xml:space="preserve"> see PIFS used for this purpose. </w:t>
      </w:r>
    </w:p>
    <w:p w14:paraId="778730EE" w14:textId="2B0DF597" w:rsidR="0037616C" w:rsidRPr="00D63D16" w:rsidRDefault="0049114F" w:rsidP="00882CE3">
      <w:pPr>
        <w:pStyle w:val="ListParagraph"/>
        <w:numPr>
          <w:ilvl w:val="0"/>
          <w:numId w:val="25"/>
        </w:numPr>
        <w:rPr>
          <w:rFonts w:ascii="Times New Roman" w:hAnsi="Times New Roman" w:cs="Times New Roman"/>
          <w:sz w:val="24"/>
        </w:rPr>
      </w:pPr>
      <w:r w:rsidRPr="00D63D16">
        <w:rPr>
          <w:rFonts w:ascii="Times New Roman" w:hAnsi="Times New Roman" w:cs="Times New Roman"/>
          <w:sz w:val="24"/>
        </w:rPr>
        <w:t>To</w:t>
      </w:r>
      <w:r w:rsidR="0037616C" w:rsidRPr="00D63D16">
        <w:rPr>
          <w:rFonts w:ascii="Times New Roman" w:hAnsi="Times New Roman" w:cs="Times New Roman"/>
          <w:sz w:val="24"/>
        </w:rPr>
        <w:t xml:space="preserve"> gain priority over other STAs during contention, the AP can transmit a Channel Switch Announcement (802.11h) frame after observing a PIFS.</w:t>
      </w:r>
    </w:p>
    <w:p w14:paraId="58199625" w14:textId="5A4EB019" w:rsidR="00E229EA" w:rsidRPr="00D63D16" w:rsidRDefault="0037616C" w:rsidP="00E229EA">
      <w:pPr>
        <w:jc w:val="center"/>
        <w:rPr>
          <w:rFonts w:ascii="Times New Roman" w:hAnsi="Times New Roman" w:cs="Times New Roman"/>
          <w:sz w:val="24"/>
        </w:rPr>
      </w:pPr>
      <w:r w:rsidRPr="00D63D16">
        <w:rPr>
          <w:rFonts w:ascii="Times New Roman" w:hAnsi="Times New Roman" w:cs="Times New Roman"/>
          <w:sz w:val="24"/>
        </w:rPr>
        <w:t xml:space="preserve">PIFS = SIFS + </w:t>
      </w:r>
      <w:r w:rsidR="00E229EA" w:rsidRPr="00D63D16">
        <w:rPr>
          <w:rFonts w:ascii="Times New Roman" w:hAnsi="Times New Roman" w:cs="Times New Roman"/>
          <w:sz w:val="24"/>
        </w:rPr>
        <w:t>Slot Time</w:t>
      </w:r>
    </w:p>
    <w:p w14:paraId="3C12BF37" w14:textId="77777777" w:rsidR="00E229EA" w:rsidRPr="00D63D16" w:rsidRDefault="00E229EA" w:rsidP="00E229EA">
      <w:pPr>
        <w:rPr>
          <w:rFonts w:ascii="Times New Roman" w:hAnsi="Times New Roman" w:cs="Times New Roman"/>
          <w:b/>
          <w:bCs/>
          <w:sz w:val="24"/>
        </w:rPr>
      </w:pPr>
      <w:r w:rsidRPr="00D63D16">
        <w:rPr>
          <w:rFonts w:ascii="Times New Roman" w:hAnsi="Times New Roman" w:cs="Times New Roman"/>
          <w:b/>
          <w:bCs/>
          <w:sz w:val="24"/>
        </w:rPr>
        <w:t>AIFS (Arbitration Inter Frame Space)</w:t>
      </w:r>
    </w:p>
    <w:p w14:paraId="13403265" w14:textId="670DA4EF" w:rsidR="00E229EA" w:rsidRPr="00D63D16" w:rsidRDefault="00E229EA" w:rsidP="00882CE3">
      <w:pPr>
        <w:pStyle w:val="ListParagraph"/>
        <w:numPr>
          <w:ilvl w:val="0"/>
          <w:numId w:val="24"/>
        </w:numPr>
        <w:rPr>
          <w:rFonts w:ascii="Times New Roman" w:hAnsi="Times New Roman" w:cs="Times New Roman"/>
          <w:sz w:val="24"/>
        </w:rPr>
      </w:pPr>
      <w:r w:rsidRPr="00D63D16">
        <w:rPr>
          <w:rFonts w:ascii="Times New Roman" w:hAnsi="Times New Roman" w:cs="Times New Roman"/>
          <w:sz w:val="24"/>
        </w:rPr>
        <w:t xml:space="preserve">The AIFS shall be used by QoS STAs to transmit all data frames (MPDUs), all management frames (MMPDUs), and </w:t>
      </w:r>
      <w:r w:rsidR="00CF64D8" w:rsidRPr="00D63D16">
        <w:rPr>
          <w:rFonts w:ascii="Times New Roman" w:hAnsi="Times New Roman" w:cs="Times New Roman"/>
          <w:sz w:val="24"/>
        </w:rPr>
        <w:t>some</w:t>
      </w:r>
      <w:r w:rsidRPr="00D63D16">
        <w:rPr>
          <w:rFonts w:ascii="Times New Roman" w:hAnsi="Times New Roman" w:cs="Times New Roman"/>
          <w:sz w:val="24"/>
        </w:rPr>
        <w:t xml:space="preserve"> control frames: PS-Poll, RTS, CTS (when not transmitted as a response to the RTS), BlockAckReq, and BlockAck (when not transmitted as a response to the BlockAckReq).</w:t>
      </w:r>
    </w:p>
    <w:p w14:paraId="3C5BC9AC" w14:textId="77777777" w:rsidR="001858E7" w:rsidRPr="00D63D16" w:rsidRDefault="00E229EA" w:rsidP="00882CE3">
      <w:pPr>
        <w:pStyle w:val="ListParagraph"/>
        <w:numPr>
          <w:ilvl w:val="0"/>
          <w:numId w:val="24"/>
        </w:numPr>
        <w:rPr>
          <w:rFonts w:ascii="Times New Roman" w:hAnsi="Times New Roman" w:cs="Times New Roman"/>
          <w:sz w:val="24"/>
        </w:rPr>
      </w:pPr>
      <w:r w:rsidRPr="00D63D16">
        <w:rPr>
          <w:rFonts w:ascii="Times New Roman" w:hAnsi="Times New Roman" w:cs="Times New Roman"/>
          <w:sz w:val="24"/>
        </w:rPr>
        <w:t xml:space="preserve">The number of slot times used in the AIFS is called the Arbitration Inter Frame Space Number (AIFSN). </w:t>
      </w:r>
    </w:p>
    <w:p w14:paraId="6BC4B411" w14:textId="77777777" w:rsidR="00882CE3" w:rsidRPr="00D63D16" w:rsidRDefault="00E229EA" w:rsidP="00882CE3">
      <w:pPr>
        <w:pStyle w:val="ListParagraph"/>
        <w:numPr>
          <w:ilvl w:val="0"/>
          <w:numId w:val="24"/>
        </w:numPr>
        <w:rPr>
          <w:rFonts w:ascii="Times New Roman" w:hAnsi="Times New Roman" w:cs="Times New Roman"/>
          <w:sz w:val="24"/>
        </w:rPr>
      </w:pPr>
      <w:r w:rsidRPr="00D63D16">
        <w:rPr>
          <w:rFonts w:ascii="Times New Roman" w:hAnsi="Times New Roman" w:cs="Times New Roman"/>
          <w:sz w:val="24"/>
        </w:rPr>
        <w:t xml:space="preserve">802.11e specifies 4 access categories (AV_VO : Voice, AC_VI : Video, AC_BE : Best Effort &amp; AC_BK : Background). </w:t>
      </w:r>
    </w:p>
    <w:p w14:paraId="5D8BB144" w14:textId="4A0DB4CE" w:rsidR="00882CE3" w:rsidRPr="00D63D16" w:rsidRDefault="00E229EA" w:rsidP="00882CE3">
      <w:pPr>
        <w:pStyle w:val="ListParagraph"/>
        <w:numPr>
          <w:ilvl w:val="0"/>
          <w:numId w:val="24"/>
        </w:numPr>
        <w:rPr>
          <w:rFonts w:ascii="Times New Roman" w:hAnsi="Times New Roman" w:cs="Times New Roman"/>
          <w:sz w:val="24"/>
        </w:rPr>
      </w:pPr>
      <w:r w:rsidRPr="00D63D16">
        <w:rPr>
          <w:rFonts w:ascii="Times New Roman" w:hAnsi="Times New Roman" w:cs="Times New Roman"/>
          <w:sz w:val="24"/>
        </w:rPr>
        <w:t xml:space="preserve">Voice &amp; Video category use 2 </w:t>
      </w:r>
      <w:r w:rsidR="00CE2082" w:rsidRPr="00D63D16">
        <w:rPr>
          <w:rFonts w:ascii="Times New Roman" w:hAnsi="Times New Roman" w:cs="Times New Roman"/>
          <w:sz w:val="24"/>
        </w:rPr>
        <w:t>slot times</w:t>
      </w:r>
      <w:r w:rsidRPr="00D63D16">
        <w:rPr>
          <w:rFonts w:ascii="Times New Roman" w:hAnsi="Times New Roman" w:cs="Times New Roman"/>
          <w:sz w:val="24"/>
        </w:rPr>
        <w:t xml:space="preserve"> by default.</w:t>
      </w:r>
    </w:p>
    <w:p w14:paraId="59ACCEB3" w14:textId="069E15D4" w:rsidR="00882CE3" w:rsidRPr="00D63D16" w:rsidRDefault="00E229EA" w:rsidP="00882CE3">
      <w:pPr>
        <w:pStyle w:val="ListParagraph"/>
        <w:numPr>
          <w:ilvl w:val="0"/>
          <w:numId w:val="24"/>
        </w:numPr>
        <w:rPr>
          <w:rFonts w:ascii="Times New Roman" w:hAnsi="Times New Roman" w:cs="Times New Roman"/>
          <w:sz w:val="24"/>
        </w:rPr>
      </w:pPr>
      <w:r w:rsidRPr="00D63D16">
        <w:rPr>
          <w:rFonts w:ascii="Times New Roman" w:hAnsi="Times New Roman" w:cs="Times New Roman"/>
          <w:sz w:val="24"/>
        </w:rPr>
        <w:lastRenderedPageBreak/>
        <w:t xml:space="preserve">Best Effort category use 3 </w:t>
      </w:r>
      <w:r w:rsidR="00CE2082" w:rsidRPr="00D63D16">
        <w:rPr>
          <w:rFonts w:ascii="Times New Roman" w:hAnsi="Times New Roman" w:cs="Times New Roman"/>
          <w:sz w:val="24"/>
        </w:rPr>
        <w:t>slot times</w:t>
      </w:r>
      <w:r w:rsidRPr="00D63D16">
        <w:rPr>
          <w:rFonts w:ascii="Times New Roman" w:hAnsi="Times New Roman" w:cs="Times New Roman"/>
          <w:sz w:val="24"/>
        </w:rPr>
        <w:t xml:space="preserve"> </w:t>
      </w:r>
    </w:p>
    <w:p w14:paraId="65708CDC" w14:textId="645820F8" w:rsidR="00E229EA" w:rsidRPr="00D63D16" w:rsidRDefault="00E229EA" w:rsidP="00882CE3">
      <w:pPr>
        <w:pStyle w:val="ListParagraph"/>
        <w:numPr>
          <w:ilvl w:val="0"/>
          <w:numId w:val="24"/>
        </w:numPr>
        <w:rPr>
          <w:rFonts w:ascii="Times New Roman" w:hAnsi="Times New Roman" w:cs="Times New Roman"/>
          <w:sz w:val="24"/>
        </w:rPr>
      </w:pPr>
      <w:r w:rsidRPr="00D63D16">
        <w:rPr>
          <w:rFonts w:ascii="Times New Roman" w:hAnsi="Times New Roman" w:cs="Times New Roman"/>
          <w:sz w:val="24"/>
        </w:rPr>
        <w:t xml:space="preserve">Background traffic use 7 </w:t>
      </w:r>
      <w:r w:rsidR="00CE2082" w:rsidRPr="00D63D16">
        <w:rPr>
          <w:rFonts w:ascii="Times New Roman" w:hAnsi="Times New Roman" w:cs="Times New Roman"/>
          <w:sz w:val="24"/>
        </w:rPr>
        <w:t>slot times</w:t>
      </w:r>
      <w:r w:rsidRPr="00D63D16">
        <w:rPr>
          <w:rFonts w:ascii="Times New Roman" w:hAnsi="Times New Roman" w:cs="Times New Roman"/>
          <w:sz w:val="24"/>
        </w:rPr>
        <w:t xml:space="preserve"> by default.</w:t>
      </w:r>
    </w:p>
    <w:p w14:paraId="034D3DC5" w14:textId="77777777" w:rsidR="00772152" w:rsidRPr="00D63D16" w:rsidRDefault="00E229EA" w:rsidP="00882CE3">
      <w:pPr>
        <w:jc w:val="center"/>
        <w:rPr>
          <w:rFonts w:ascii="Times New Roman" w:hAnsi="Times New Roman" w:cs="Times New Roman"/>
        </w:rPr>
      </w:pPr>
      <w:r w:rsidRPr="00D63D16">
        <w:rPr>
          <w:rFonts w:ascii="Times New Roman" w:hAnsi="Times New Roman" w:cs="Times New Roman"/>
          <w:sz w:val="24"/>
        </w:rPr>
        <w:t xml:space="preserve">AIFS[AC] = AIFSN[AC] × </w:t>
      </w:r>
      <w:r w:rsidR="00CE2082" w:rsidRPr="00D63D16">
        <w:rPr>
          <w:rFonts w:ascii="Times New Roman" w:hAnsi="Times New Roman" w:cs="Times New Roman"/>
          <w:sz w:val="24"/>
        </w:rPr>
        <w:t>Slot Time</w:t>
      </w:r>
      <w:r w:rsidRPr="00D63D16">
        <w:rPr>
          <w:rFonts w:ascii="Times New Roman" w:hAnsi="Times New Roman" w:cs="Times New Roman"/>
          <w:sz w:val="24"/>
        </w:rPr>
        <w:t xml:space="preserve"> + SIFSTime</w:t>
      </w:r>
      <w:r w:rsidR="007E5DF0" w:rsidRPr="00D63D16">
        <w:rPr>
          <w:rFonts w:ascii="Times New Roman" w:hAnsi="Times New Roman" w:cs="Times New Roman"/>
        </w:rPr>
        <w:t xml:space="preserve"> </w:t>
      </w:r>
    </w:p>
    <w:p w14:paraId="602CBEC9" w14:textId="19C223C8" w:rsidR="00772152" w:rsidRPr="00D63D16" w:rsidRDefault="007E5DF0" w:rsidP="00772152">
      <w:pPr>
        <w:jc w:val="center"/>
        <w:rPr>
          <w:rFonts w:ascii="Times New Roman" w:hAnsi="Times New Roman" w:cs="Times New Roman"/>
          <w:sz w:val="24"/>
        </w:rPr>
      </w:pPr>
      <w:r w:rsidRPr="00D63D16">
        <w:rPr>
          <w:rFonts w:ascii="Times New Roman" w:hAnsi="Times New Roman" w:cs="Times New Roman"/>
          <w:noProof/>
        </w:rPr>
        <w:drawing>
          <wp:inline distT="0" distB="0" distL="0" distR="0" wp14:anchorId="331EC88B" wp14:editId="039DB33F">
            <wp:extent cx="5943600" cy="2550160"/>
            <wp:effectExtent l="0" t="0" r="0" b="2540"/>
            <wp:docPr id="11" name="Picture 11" descr="Interframe Space (RIFS, SIFS, PIFS, DIFS, AIFS, EIFS) – Wi-Fi and Wired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frame Space (RIFS, SIFS, PIFS, DIFS, AIFS, EIFS) – Wi-Fi and Wired  Netwo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50160"/>
                    </a:xfrm>
                    <a:prstGeom prst="rect">
                      <a:avLst/>
                    </a:prstGeom>
                    <a:noFill/>
                    <a:ln>
                      <a:noFill/>
                    </a:ln>
                  </pic:spPr>
                </pic:pic>
              </a:graphicData>
            </a:graphic>
          </wp:inline>
        </w:drawing>
      </w:r>
    </w:p>
    <w:p w14:paraId="47E36827" w14:textId="74AAD88A" w:rsidR="00772152" w:rsidRPr="00D63D16" w:rsidRDefault="009653FF" w:rsidP="00772152">
      <w:pPr>
        <w:rPr>
          <w:rFonts w:ascii="Times New Roman" w:hAnsi="Times New Roman" w:cs="Times New Roman"/>
          <w:b/>
          <w:bCs/>
          <w:sz w:val="24"/>
        </w:rPr>
      </w:pPr>
      <w:r w:rsidRPr="00D63D16">
        <w:rPr>
          <w:rFonts w:ascii="Times New Roman" w:hAnsi="Times New Roman" w:cs="Times New Roman"/>
          <w:b/>
          <w:bCs/>
          <w:sz w:val="24"/>
        </w:rPr>
        <w:t>RANDOM BACKOFF TIMER</w:t>
      </w:r>
    </w:p>
    <w:p w14:paraId="66514C51" w14:textId="33A28D73" w:rsidR="008B2287" w:rsidRPr="00D63D16" w:rsidRDefault="008B2287" w:rsidP="00957B36">
      <w:pPr>
        <w:pStyle w:val="NormalWeb"/>
        <w:numPr>
          <w:ilvl w:val="0"/>
          <w:numId w:val="12"/>
        </w:numPr>
        <w:shd w:val="clear" w:color="auto" w:fill="FFFFFF"/>
        <w:spacing w:before="0" w:beforeAutospacing="0" w:after="150" w:afterAutospacing="0"/>
      </w:pPr>
      <w:r w:rsidRPr="00D63D16">
        <w:t xml:space="preserve">Consider </w:t>
      </w:r>
      <w:r w:rsidR="00356676" w:rsidRPr="00D63D16">
        <w:t xml:space="preserve">two stations having data to send, the IFS is not enough to determine </w:t>
      </w:r>
      <w:r w:rsidR="00604A15" w:rsidRPr="00D63D16">
        <w:t xml:space="preserve">which device </w:t>
      </w:r>
      <w:r w:rsidR="00D93BBC" w:rsidRPr="00D63D16">
        <w:t>will have access to the channel is busy and then both the devices stay quiet</w:t>
      </w:r>
      <w:r w:rsidR="00511A78" w:rsidRPr="00D63D16">
        <w:t xml:space="preserve"> for the length of a DIFS once the channel becomes idle.</w:t>
      </w:r>
      <w:r w:rsidR="00F872D2" w:rsidRPr="00D63D16">
        <w:t xml:space="preserve"> The problem then becomes making sure that both devices </w:t>
      </w:r>
      <w:r w:rsidR="004C2817" w:rsidRPr="00D63D16">
        <w:t>do not</w:t>
      </w:r>
      <w:r w:rsidR="000361EA" w:rsidRPr="00D63D16">
        <w:t xml:space="preserve"> start transmitting data simultaneously thereby causing a collision.</w:t>
      </w:r>
    </w:p>
    <w:p w14:paraId="2C8C71EC" w14:textId="039C7EF9" w:rsidR="000361EA" w:rsidRPr="00D63D16" w:rsidRDefault="00AD4875" w:rsidP="00957B36">
      <w:pPr>
        <w:pStyle w:val="NormalWeb"/>
        <w:numPr>
          <w:ilvl w:val="0"/>
          <w:numId w:val="12"/>
        </w:numPr>
        <w:shd w:val="clear" w:color="auto" w:fill="FFFFFF"/>
        <w:spacing w:before="0" w:beforeAutospacing="0" w:after="150" w:afterAutospacing="0"/>
      </w:pPr>
      <w:r w:rsidRPr="00D63D16">
        <w:t xml:space="preserve">The mechanism that prevents collisions </w:t>
      </w:r>
      <w:r w:rsidR="00AF20B3" w:rsidRPr="00D63D16">
        <w:t xml:space="preserve">by differentiating </w:t>
      </w:r>
      <w:r w:rsidR="003D68E4" w:rsidRPr="00D63D16">
        <w:t>802.11 channel access is the random backoff.</w:t>
      </w:r>
    </w:p>
    <w:p w14:paraId="25BFC7D6" w14:textId="44E03A91" w:rsidR="003D68E4" w:rsidRPr="00D63D16" w:rsidRDefault="003D68E4" w:rsidP="00957B36">
      <w:pPr>
        <w:pStyle w:val="NormalWeb"/>
        <w:numPr>
          <w:ilvl w:val="0"/>
          <w:numId w:val="12"/>
        </w:numPr>
        <w:shd w:val="clear" w:color="auto" w:fill="FFFFFF"/>
        <w:spacing w:before="0" w:beforeAutospacing="0" w:after="150" w:afterAutospacing="0"/>
      </w:pPr>
      <w:r w:rsidRPr="00D63D16">
        <w:t xml:space="preserve">Random backoff is the quiet period </w:t>
      </w:r>
      <w:r w:rsidR="00C12E61" w:rsidRPr="00D63D16">
        <w:t>before the frame transmission.</w:t>
      </w:r>
    </w:p>
    <w:p w14:paraId="69339CB2" w14:textId="7669F6E4" w:rsidR="00C12E61" w:rsidRPr="00D63D16" w:rsidRDefault="00C12E61" w:rsidP="00957B36">
      <w:pPr>
        <w:pStyle w:val="NormalWeb"/>
        <w:numPr>
          <w:ilvl w:val="0"/>
          <w:numId w:val="12"/>
        </w:numPr>
        <w:shd w:val="clear" w:color="auto" w:fill="FFFFFF"/>
        <w:spacing w:before="0" w:beforeAutospacing="0" w:after="150" w:afterAutospacing="0"/>
      </w:pPr>
      <w:r w:rsidRPr="00D63D16">
        <w:t>APs and STAs c</w:t>
      </w:r>
      <w:r w:rsidR="001A652A" w:rsidRPr="00D63D16">
        <w:t>ount for a random chosen number of slot times and counting down up to zero.</w:t>
      </w:r>
      <w:r w:rsidR="00933A1E" w:rsidRPr="00D63D16">
        <w:t xml:space="preserve"> Once the </w:t>
      </w:r>
      <w:r w:rsidR="00B64CC2" w:rsidRPr="00D63D16">
        <w:t>number of slot hits zero, AP or STA is allowed to transmit th</w:t>
      </w:r>
      <w:r w:rsidR="00992EF3" w:rsidRPr="00D63D16">
        <w:t>e frame.</w:t>
      </w:r>
    </w:p>
    <w:p w14:paraId="381B1866" w14:textId="3724E68A" w:rsidR="009638E7" w:rsidRPr="00D63D16" w:rsidRDefault="009638E7" w:rsidP="009638E7">
      <w:pPr>
        <w:pStyle w:val="NormalWeb"/>
        <w:numPr>
          <w:ilvl w:val="0"/>
          <w:numId w:val="12"/>
        </w:numPr>
        <w:shd w:val="clear" w:color="auto" w:fill="FFFFFF"/>
        <w:spacing w:before="0" w:beforeAutospacing="0" w:after="150" w:afterAutospacing="0"/>
      </w:pPr>
      <w:r w:rsidRPr="00D63D16">
        <w:t>The lower limit of timer is 0.</w:t>
      </w:r>
    </w:p>
    <w:p w14:paraId="704C279A" w14:textId="2328F06C" w:rsidR="006509C6" w:rsidRPr="00D63D16" w:rsidRDefault="009638E7" w:rsidP="00BC1AB3">
      <w:pPr>
        <w:pStyle w:val="NormalWeb"/>
        <w:numPr>
          <w:ilvl w:val="0"/>
          <w:numId w:val="12"/>
        </w:numPr>
        <w:shd w:val="clear" w:color="auto" w:fill="FFFFFF"/>
        <w:spacing w:before="0" w:beforeAutospacing="0" w:after="150" w:afterAutospacing="0"/>
      </w:pPr>
      <w:r w:rsidRPr="00D63D16">
        <w:t>The upper l</w:t>
      </w:r>
      <w:r w:rsidR="00BC1AB3" w:rsidRPr="00D63D16">
        <w:t>im</w:t>
      </w:r>
      <w:r w:rsidRPr="00D63D16">
        <w:t>it of timer is contention window (CW).</w:t>
      </w:r>
    </w:p>
    <w:p w14:paraId="58E30D95" w14:textId="6DAA94FF" w:rsidR="00BC1AB3" w:rsidRPr="00D63D16" w:rsidRDefault="00BC1AB3" w:rsidP="00BC1AB3">
      <w:pPr>
        <w:pStyle w:val="NormalWeb"/>
        <w:shd w:val="clear" w:color="auto" w:fill="FFFFFF"/>
        <w:spacing w:before="0" w:beforeAutospacing="0" w:after="150" w:afterAutospacing="0"/>
        <w:ind w:left="720"/>
        <w:jc w:val="center"/>
      </w:pPr>
      <w:r w:rsidRPr="00D63D16">
        <w:rPr>
          <w:noProof/>
        </w:rPr>
        <w:lastRenderedPageBreak/>
        <w:drawing>
          <wp:inline distT="0" distB="0" distL="0" distR="0" wp14:anchorId="4422F658" wp14:editId="3E866A5B">
            <wp:extent cx="3795395" cy="1977857"/>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5918" r="11646"/>
                    <a:stretch/>
                  </pic:blipFill>
                  <pic:spPr bwMode="auto">
                    <a:xfrm>
                      <a:off x="0" y="0"/>
                      <a:ext cx="3805604" cy="1983177"/>
                    </a:xfrm>
                    <a:prstGeom prst="rect">
                      <a:avLst/>
                    </a:prstGeom>
                    <a:ln>
                      <a:noFill/>
                    </a:ln>
                    <a:extLst>
                      <a:ext uri="{53640926-AAD7-44D8-BBD7-CCE9431645EC}">
                        <a14:shadowObscured xmlns:a14="http://schemas.microsoft.com/office/drawing/2010/main"/>
                      </a:ext>
                    </a:extLst>
                  </pic:spPr>
                </pic:pic>
              </a:graphicData>
            </a:graphic>
          </wp:inline>
        </w:drawing>
      </w:r>
    </w:p>
    <w:p w14:paraId="36D98810" w14:textId="77777777" w:rsidR="00B7002F" w:rsidRPr="00D63D16" w:rsidRDefault="00B7002F" w:rsidP="00B7002F">
      <w:pPr>
        <w:pStyle w:val="NormalWeb"/>
        <w:shd w:val="clear" w:color="auto" w:fill="FFFFFF"/>
        <w:spacing w:before="0" w:beforeAutospacing="0" w:after="150" w:afterAutospacing="0"/>
        <w:ind w:left="720"/>
      </w:pPr>
    </w:p>
    <w:p w14:paraId="20E7B204" w14:textId="0A629BF9" w:rsidR="008D1698" w:rsidRPr="00D63D16" w:rsidRDefault="008D1698" w:rsidP="008D1698">
      <w:pPr>
        <w:pStyle w:val="NormalWeb"/>
        <w:shd w:val="clear" w:color="auto" w:fill="FFFFFF"/>
        <w:spacing w:before="0" w:beforeAutospacing="0" w:after="150" w:afterAutospacing="0"/>
        <w:rPr>
          <w:b/>
          <w:bCs/>
        </w:rPr>
      </w:pPr>
      <w:r w:rsidRPr="00D63D16">
        <w:rPr>
          <w:b/>
          <w:bCs/>
        </w:rPr>
        <w:t xml:space="preserve">Contention window </w:t>
      </w:r>
      <w:r w:rsidR="009638E7" w:rsidRPr="00D63D16">
        <w:rPr>
          <w:b/>
          <w:bCs/>
        </w:rPr>
        <w:t>(CW)</w:t>
      </w:r>
    </w:p>
    <w:p w14:paraId="587F6E8F" w14:textId="3B2BF877" w:rsidR="007B689D" w:rsidRPr="00D63D16" w:rsidRDefault="007B689D" w:rsidP="007B689D">
      <w:pPr>
        <w:pStyle w:val="NormalWeb"/>
        <w:numPr>
          <w:ilvl w:val="0"/>
          <w:numId w:val="12"/>
        </w:numPr>
        <w:shd w:val="clear" w:color="auto" w:fill="FFFFFF"/>
        <w:spacing w:before="0" w:beforeAutospacing="0" w:after="150" w:afterAutospacing="0"/>
      </w:pPr>
      <w:r w:rsidRPr="00D63D16">
        <w:t>Contention window is an amount of time divided into slots.</w:t>
      </w:r>
    </w:p>
    <w:p w14:paraId="2BC13FF6" w14:textId="77777777" w:rsidR="007B689D" w:rsidRPr="00D63D16" w:rsidRDefault="007B689D" w:rsidP="007B689D">
      <w:pPr>
        <w:pStyle w:val="NormalWeb"/>
        <w:numPr>
          <w:ilvl w:val="0"/>
          <w:numId w:val="12"/>
        </w:numPr>
        <w:shd w:val="clear" w:color="auto" w:fill="FFFFFF"/>
        <w:spacing w:before="0" w:beforeAutospacing="0" w:after="150" w:afterAutospacing="0"/>
      </w:pPr>
      <w:r w:rsidRPr="00D63D16">
        <w:t>A station that is ready to send chooses a random number of slots as its wait time.</w:t>
      </w:r>
    </w:p>
    <w:p w14:paraId="64DC314D" w14:textId="77777777" w:rsidR="007B689D" w:rsidRPr="00D63D16" w:rsidRDefault="007B689D" w:rsidP="007B689D">
      <w:pPr>
        <w:pStyle w:val="NormalWeb"/>
        <w:numPr>
          <w:ilvl w:val="0"/>
          <w:numId w:val="12"/>
        </w:numPr>
        <w:shd w:val="clear" w:color="auto" w:fill="FFFFFF"/>
        <w:spacing w:before="0" w:beforeAutospacing="0" w:after="150" w:afterAutospacing="0"/>
      </w:pPr>
      <w:r w:rsidRPr="00D63D16">
        <w:t>In contention window the station needs to sense the channel after each time slot.</w:t>
      </w:r>
    </w:p>
    <w:p w14:paraId="6E5C566C" w14:textId="77777777" w:rsidR="007B689D" w:rsidRPr="00D63D16" w:rsidRDefault="007B689D" w:rsidP="007B689D">
      <w:pPr>
        <w:pStyle w:val="NormalWeb"/>
        <w:numPr>
          <w:ilvl w:val="0"/>
          <w:numId w:val="12"/>
        </w:numPr>
        <w:shd w:val="clear" w:color="auto" w:fill="FFFFFF"/>
        <w:spacing w:before="0" w:beforeAutospacing="0" w:after="150" w:afterAutospacing="0"/>
      </w:pPr>
      <w:r w:rsidRPr="00D63D16">
        <w:t>If the station finds the channel busy, it does not restart the process. It just stops the timer &amp; restarts it when the channel is sensed as idle.</w:t>
      </w:r>
    </w:p>
    <w:p w14:paraId="59420C2F" w14:textId="7D83FD12" w:rsidR="009653FF" w:rsidRPr="00D63D16" w:rsidRDefault="009638E7" w:rsidP="00772152">
      <w:pPr>
        <w:pStyle w:val="NormalWeb"/>
        <w:numPr>
          <w:ilvl w:val="0"/>
          <w:numId w:val="12"/>
        </w:numPr>
        <w:shd w:val="clear" w:color="auto" w:fill="FFFFFF"/>
        <w:spacing w:before="0" w:beforeAutospacing="0" w:after="150" w:afterAutospacing="0"/>
      </w:pPr>
      <w:r w:rsidRPr="00D63D16">
        <w:t xml:space="preserve">CW is derived by </w:t>
      </w:r>
      <w:r w:rsidR="008B4A84" w:rsidRPr="00D63D16">
        <w:t>2</w:t>
      </w:r>
      <w:r w:rsidR="008B4A84" w:rsidRPr="00D63D16">
        <w:rPr>
          <w:vertAlign w:val="superscript"/>
        </w:rPr>
        <w:t>x</w:t>
      </w:r>
      <w:r w:rsidR="008B4A84" w:rsidRPr="00D63D16">
        <w:t xml:space="preserve"> – 1.</w:t>
      </w:r>
      <w:r w:rsidR="003B7482" w:rsidRPr="00D63D16">
        <w:t xml:space="preserve"> x is the retransmission counter. x increments after each </w:t>
      </w:r>
      <w:r w:rsidR="00551CC0" w:rsidRPr="00D63D16">
        <w:t>failed frame.</w:t>
      </w:r>
    </w:p>
    <w:tbl>
      <w:tblPr>
        <w:tblStyle w:val="TableGrid"/>
        <w:tblpPr w:leftFromText="180" w:rightFromText="180" w:vertAnchor="text" w:horzAnchor="margin" w:tblpXSpec="center" w:tblpY="332"/>
        <w:tblW w:w="0" w:type="auto"/>
        <w:tblLook w:val="04A0" w:firstRow="1" w:lastRow="0" w:firstColumn="1" w:lastColumn="0" w:noHBand="0" w:noVBand="1"/>
      </w:tblPr>
      <w:tblGrid>
        <w:gridCol w:w="2930"/>
        <w:gridCol w:w="1475"/>
        <w:gridCol w:w="2430"/>
      </w:tblGrid>
      <w:tr w:rsidR="00D63D16" w:rsidRPr="00D63D16" w14:paraId="597436D8" w14:textId="77777777" w:rsidTr="00CC205E">
        <w:tc>
          <w:tcPr>
            <w:tcW w:w="2930" w:type="dxa"/>
          </w:tcPr>
          <w:p w14:paraId="1FBD07E9" w14:textId="77777777" w:rsidR="00CC205E" w:rsidRPr="00D63D16" w:rsidRDefault="00CC205E" w:rsidP="00CC205E">
            <w:pPr>
              <w:pStyle w:val="NormalWeb"/>
              <w:spacing w:before="0" w:beforeAutospacing="0" w:after="150" w:afterAutospacing="0"/>
              <w:jc w:val="center"/>
            </w:pPr>
            <w:r w:rsidRPr="00D63D16">
              <w:t>Modulation technique</w:t>
            </w:r>
          </w:p>
        </w:tc>
        <w:tc>
          <w:tcPr>
            <w:tcW w:w="1475" w:type="dxa"/>
          </w:tcPr>
          <w:p w14:paraId="31E535B6" w14:textId="77777777" w:rsidR="00CC205E" w:rsidRPr="00D63D16" w:rsidRDefault="00CC205E" w:rsidP="00CC205E">
            <w:pPr>
              <w:pStyle w:val="NormalWeb"/>
              <w:spacing w:before="0" w:beforeAutospacing="0" w:after="150" w:afterAutospacing="0"/>
              <w:jc w:val="center"/>
            </w:pPr>
            <w:r w:rsidRPr="00D63D16">
              <w:t>x</w:t>
            </w:r>
          </w:p>
        </w:tc>
        <w:tc>
          <w:tcPr>
            <w:tcW w:w="2430" w:type="dxa"/>
          </w:tcPr>
          <w:p w14:paraId="414A4635" w14:textId="77777777" w:rsidR="00CC205E" w:rsidRPr="00D63D16" w:rsidRDefault="00CC205E" w:rsidP="00CC205E">
            <w:pPr>
              <w:pStyle w:val="NormalWeb"/>
              <w:spacing w:before="0" w:beforeAutospacing="0" w:after="150" w:afterAutospacing="0"/>
              <w:jc w:val="center"/>
            </w:pPr>
            <w:r w:rsidRPr="00D63D16">
              <w:t>Contention window</w:t>
            </w:r>
          </w:p>
        </w:tc>
      </w:tr>
      <w:tr w:rsidR="00D63D16" w:rsidRPr="00D63D16" w14:paraId="1356563A" w14:textId="77777777" w:rsidTr="00CC205E">
        <w:tc>
          <w:tcPr>
            <w:tcW w:w="2930" w:type="dxa"/>
          </w:tcPr>
          <w:p w14:paraId="5A68E345" w14:textId="77777777" w:rsidR="00CC205E" w:rsidRPr="00D63D16" w:rsidRDefault="00CC205E" w:rsidP="00CC205E">
            <w:pPr>
              <w:pStyle w:val="NormalWeb"/>
              <w:spacing w:before="0" w:beforeAutospacing="0" w:after="150" w:afterAutospacing="0"/>
              <w:jc w:val="center"/>
            </w:pPr>
            <w:r w:rsidRPr="00D63D16">
              <w:t>DSSS</w:t>
            </w:r>
          </w:p>
        </w:tc>
        <w:tc>
          <w:tcPr>
            <w:tcW w:w="1475" w:type="dxa"/>
          </w:tcPr>
          <w:p w14:paraId="04E3B000" w14:textId="77777777" w:rsidR="00CC205E" w:rsidRPr="00D63D16" w:rsidRDefault="00CC205E" w:rsidP="00CC205E">
            <w:pPr>
              <w:pStyle w:val="NormalWeb"/>
              <w:spacing w:before="0" w:beforeAutospacing="0" w:after="150" w:afterAutospacing="0"/>
              <w:jc w:val="center"/>
            </w:pPr>
            <w:r w:rsidRPr="00D63D16">
              <w:t>5</w:t>
            </w:r>
          </w:p>
        </w:tc>
        <w:tc>
          <w:tcPr>
            <w:tcW w:w="2430" w:type="dxa"/>
          </w:tcPr>
          <w:p w14:paraId="2DE3B2FD" w14:textId="77777777" w:rsidR="00CC205E" w:rsidRPr="00D63D16" w:rsidRDefault="00CC205E" w:rsidP="00CC205E">
            <w:pPr>
              <w:pStyle w:val="NormalWeb"/>
              <w:spacing w:before="0" w:beforeAutospacing="0" w:after="150" w:afterAutospacing="0"/>
              <w:jc w:val="center"/>
            </w:pPr>
            <w:r w:rsidRPr="00D63D16">
              <w:t>31</w:t>
            </w:r>
          </w:p>
        </w:tc>
      </w:tr>
      <w:tr w:rsidR="00D63D16" w:rsidRPr="00D63D16" w14:paraId="26C6DE75" w14:textId="77777777" w:rsidTr="00CC205E">
        <w:tc>
          <w:tcPr>
            <w:tcW w:w="2930" w:type="dxa"/>
          </w:tcPr>
          <w:p w14:paraId="72369907" w14:textId="77777777" w:rsidR="00CC205E" w:rsidRPr="00D63D16" w:rsidRDefault="00CC205E" w:rsidP="00CC205E">
            <w:pPr>
              <w:pStyle w:val="NormalWeb"/>
              <w:spacing w:before="0" w:beforeAutospacing="0" w:after="150" w:afterAutospacing="0"/>
              <w:jc w:val="center"/>
            </w:pPr>
            <w:r w:rsidRPr="00D63D16">
              <w:t>OFDM</w:t>
            </w:r>
          </w:p>
        </w:tc>
        <w:tc>
          <w:tcPr>
            <w:tcW w:w="1475" w:type="dxa"/>
          </w:tcPr>
          <w:p w14:paraId="339996F5" w14:textId="77777777" w:rsidR="00CC205E" w:rsidRPr="00D63D16" w:rsidRDefault="00CC205E" w:rsidP="00CC205E">
            <w:pPr>
              <w:pStyle w:val="NormalWeb"/>
              <w:spacing w:before="0" w:beforeAutospacing="0" w:after="150" w:afterAutospacing="0"/>
              <w:jc w:val="center"/>
            </w:pPr>
            <w:r w:rsidRPr="00D63D16">
              <w:t>4</w:t>
            </w:r>
          </w:p>
        </w:tc>
        <w:tc>
          <w:tcPr>
            <w:tcW w:w="2430" w:type="dxa"/>
          </w:tcPr>
          <w:p w14:paraId="264100C2" w14:textId="77777777" w:rsidR="00CC205E" w:rsidRPr="00D63D16" w:rsidRDefault="00CC205E" w:rsidP="00CC205E">
            <w:pPr>
              <w:pStyle w:val="NormalWeb"/>
              <w:spacing w:before="0" w:beforeAutospacing="0" w:after="150" w:afterAutospacing="0"/>
              <w:jc w:val="center"/>
            </w:pPr>
            <w:r w:rsidRPr="00D63D16">
              <w:t>15</w:t>
            </w:r>
          </w:p>
        </w:tc>
      </w:tr>
      <w:tr w:rsidR="00D63D16" w:rsidRPr="00D63D16" w14:paraId="52343090" w14:textId="77777777" w:rsidTr="00CC205E">
        <w:tc>
          <w:tcPr>
            <w:tcW w:w="2930" w:type="dxa"/>
          </w:tcPr>
          <w:p w14:paraId="3650E906" w14:textId="77777777" w:rsidR="00CC205E" w:rsidRPr="00D63D16" w:rsidRDefault="00CC205E" w:rsidP="00CC205E">
            <w:pPr>
              <w:pStyle w:val="NormalWeb"/>
              <w:spacing w:before="0" w:beforeAutospacing="0" w:after="150" w:afterAutospacing="0"/>
              <w:jc w:val="center"/>
            </w:pPr>
            <w:r w:rsidRPr="00D63D16">
              <w:t>DSSS/OFDM</w:t>
            </w:r>
          </w:p>
        </w:tc>
        <w:tc>
          <w:tcPr>
            <w:tcW w:w="1475" w:type="dxa"/>
          </w:tcPr>
          <w:p w14:paraId="59085FB3" w14:textId="77777777" w:rsidR="00CC205E" w:rsidRPr="00D63D16" w:rsidRDefault="00CC205E" w:rsidP="00CC205E">
            <w:pPr>
              <w:pStyle w:val="NormalWeb"/>
              <w:spacing w:before="0" w:beforeAutospacing="0" w:after="150" w:afterAutospacing="0"/>
              <w:jc w:val="center"/>
            </w:pPr>
            <w:r w:rsidRPr="00D63D16">
              <w:t>10</w:t>
            </w:r>
          </w:p>
        </w:tc>
        <w:tc>
          <w:tcPr>
            <w:tcW w:w="2430" w:type="dxa"/>
          </w:tcPr>
          <w:p w14:paraId="314C2BAC" w14:textId="77777777" w:rsidR="00CC205E" w:rsidRPr="00D63D16" w:rsidRDefault="00CC205E" w:rsidP="00CC205E">
            <w:pPr>
              <w:pStyle w:val="NormalWeb"/>
              <w:spacing w:before="0" w:beforeAutospacing="0" w:after="150" w:afterAutospacing="0"/>
              <w:jc w:val="center"/>
            </w:pPr>
            <w:r w:rsidRPr="00D63D16">
              <w:t>1023</w:t>
            </w:r>
          </w:p>
        </w:tc>
      </w:tr>
    </w:tbl>
    <w:p w14:paraId="4B909958" w14:textId="77777777" w:rsidR="00551CC0" w:rsidRPr="00D63D16" w:rsidRDefault="00551CC0" w:rsidP="00551CC0">
      <w:pPr>
        <w:pStyle w:val="NormalWeb"/>
        <w:shd w:val="clear" w:color="auto" w:fill="FFFFFF"/>
        <w:spacing w:before="0" w:beforeAutospacing="0" w:after="150" w:afterAutospacing="0"/>
        <w:ind w:left="720"/>
      </w:pPr>
    </w:p>
    <w:p w14:paraId="7EAB7E35" w14:textId="77777777" w:rsidR="008B4A84" w:rsidRPr="00D63D16" w:rsidRDefault="008B4A84" w:rsidP="00F147ED">
      <w:pPr>
        <w:pStyle w:val="NormalWeb"/>
        <w:shd w:val="clear" w:color="auto" w:fill="FFFFFF"/>
        <w:spacing w:before="0" w:beforeAutospacing="0" w:after="150" w:afterAutospacing="0"/>
        <w:ind w:left="720"/>
      </w:pPr>
    </w:p>
    <w:p w14:paraId="0169AD17" w14:textId="56451F90" w:rsidR="007E5DF0" w:rsidRPr="00D63D16" w:rsidRDefault="007E5DF0" w:rsidP="00882CE3">
      <w:pPr>
        <w:jc w:val="center"/>
        <w:rPr>
          <w:rFonts w:ascii="Times New Roman" w:hAnsi="Times New Roman" w:cs="Times New Roman"/>
          <w:sz w:val="24"/>
        </w:rPr>
      </w:pPr>
    </w:p>
    <w:p w14:paraId="34D8BBDE" w14:textId="79AC0458" w:rsidR="000720ED" w:rsidRPr="00D63D16" w:rsidRDefault="000720ED" w:rsidP="00882CE3">
      <w:pPr>
        <w:jc w:val="center"/>
        <w:rPr>
          <w:rFonts w:ascii="Times New Roman" w:hAnsi="Times New Roman" w:cs="Times New Roman"/>
          <w:sz w:val="24"/>
        </w:rPr>
      </w:pPr>
    </w:p>
    <w:p w14:paraId="572F95DC" w14:textId="5794F65B" w:rsidR="000720ED" w:rsidRPr="00D63D16" w:rsidRDefault="000720ED" w:rsidP="00882CE3">
      <w:pPr>
        <w:jc w:val="center"/>
        <w:rPr>
          <w:rFonts w:ascii="Times New Roman" w:hAnsi="Times New Roman" w:cs="Times New Roman"/>
          <w:sz w:val="24"/>
        </w:rPr>
      </w:pPr>
    </w:p>
    <w:p w14:paraId="08BBEE4F" w14:textId="2CB1F9BC" w:rsidR="000720ED" w:rsidRPr="00D63D16" w:rsidRDefault="000720ED" w:rsidP="00882CE3">
      <w:pPr>
        <w:jc w:val="center"/>
        <w:rPr>
          <w:rFonts w:ascii="Times New Roman" w:hAnsi="Times New Roman" w:cs="Times New Roman"/>
          <w:sz w:val="24"/>
        </w:rPr>
      </w:pPr>
    </w:p>
    <w:tbl>
      <w:tblPr>
        <w:tblStyle w:val="TableGrid"/>
        <w:tblW w:w="0" w:type="auto"/>
        <w:jc w:val="center"/>
        <w:tblLook w:val="04A0" w:firstRow="1" w:lastRow="0" w:firstColumn="1" w:lastColumn="0" w:noHBand="0" w:noVBand="1"/>
      </w:tblPr>
      <w:tblGrid>
        <w:gridCol w:w="1916"/>
        <w:gridCol w:w="2714"/>
        <w:gridCol w:w="2375"/>
      </w:tblGrid>
      <w:tr w:rsidR="00D63D16" w:rsidRPr="00D63D16" w14:paraId="5B5C29C3" w14:textId="77777777" w:rsidTr="00236FCE">
        <w:trPr>
          <w:trHeight w:val="257"/>
          <w:jc w:val="center"/>
        </w:trPr>
        <w:tc>
          <w:tcPr>
            <w:tcW w:w="1916" w:type="dxa"/>
          </w:tcPr>
          <w:p w14:paraId="07A5C72A" w14:textId="012E38CE" w:rsidR="0097734A" w:rsidRPr="00D63D16" w:rsidRDefault="0097734A" w:rsidP="000720ED">
            <w:pPr>
              <w:jc w:val="center"/>
              <w:rPr>
                <w:rFonts w:ascii="Times New Roman" w:hAnsi="Times New Roman" w:cs="Times New Roman"/>
                <w:sz w:val="24"/>
              </w:rPr>
            </w:pPr>
            <w:r w:rsidRPr="00D63D16">
              <w:rPr>
                <w:rFonts w:ascii="Times New Roman" w:hAnsi="Times New Roman" w:cs="Times New Roman"/>
                <w:sz w:val="24"/>
              </w:rPr>
              <w:t>Standards</w:t>
            </w:r>
          </w:p>
        </w:tc>
        <w:tc>
          <w:tcPr>
            <w:tcW w:w="2714" w:type="dxa"/>
          </w:tcPr>
          <w:p w14:paraId="7DD64DB4" w14:textId="38AF32F3" w:rsidR="0097734A" w:rsidRPr="00D63D16" w:rsidRDefault="0097734A" w:rsidP="000720ED">
            <w:pPr>
              <w:jc w:val="center"/>
              <w:rPr>
                <w:rFonts w:ascii="Times New Roman" w:hAnsi="Times New Roman" w:cs="Times New Roman"/>
                <w:sz w:val="24"/>
              </w:rPr>
            </w:pPr>
            <w:r w:rsidRPr="00D63D16">
              <w:rPr>
                <w:rFonts w:ascii="Times New Roman" w:hAnsi="Times New Roman" w:cs="Times New Roman"/>
                <w:sz w:val="24"/>
              </w:rPr>
              <w:t>CWmin</w:t>
            </w:r>
          </w:p>
        </w:tc>
        <w:tc>
          <w:tcPr>
            <w:tcW w:w="2375" w:type="dxa"/>
          </w:tcPr>
          <w:p w14:paraId="216FDC1E" w14:textId="009C9C95" w:rsidR="0097734A" w:rsidRPr="00D63D16" w:rsidRDefault="0097734A" w:rsidP="000720ED">
            <w:pPr>
              <w:jc w:val="center"/>
              <w:rPr>
                <w:rFonts w:ascii="Times New Roman" w:hAnsi="Times New Roman" w:cs="Times New Roman"/>
                <w:sz w:val="24"/>
              </w:rPr>
            </w:pPr>
            <w:r w:rsidRPr="00D63D16">
              <w:rPr>
                <w:rFonts w:ascii="Times New Roman" w:hAnsi="Times New Roman" w:cs="Times New Roman"/>
                <w:sz w:val="24"/>
              </w:rPr>
              <w:t>CWmax</w:t>
            </w:r>
          </w:p>
        </w:tc>
      </w:tr>
      <w:tr w:rsidR="00D63D16" w:rsidRPr="00D63D16" w14:paraId="32447B08" w14:textId="77777777" w:rsidTr="00236FCE">
        <w:trPr>
          <w:trHeight w:val="249"/>
          <w:jc w:val="center"/>
        </w:trPr>
        <w:tc>
          <w:tcPr>
            <w:tcW w:w="1916" w:type="dxa"/>
          </w:tcPr>
          <w:p w14:paraId="79BB06E3" w14:textId="555CF227" w:rsidR="0097734A" w:rsidRPr="00D63D16" w:rsidRDefault="0097734A" w:rsidP="000720ED">
            <w:pPr>
              <w:jc w:val="center"/>
              <w:rPr>
                <w:rFonts w:ascii="Times New Roman" w:hAnsi="Times New Roman" w:cs="Times New Roman"/>
                <w:sz w:val="24"/>
              </w:rPr>
            </w:pPr>
            <w:r w:rsidRPr="00D63D16">
              <w:rPr>
                <w:rFonts w:ascii="Times New Roman" w:hAnsi="Times New Roman" w:cs="Times New Roman"/>
                <w:sz w:val="24"/>
              </w:rPr>
              <w:t>802.11b</w:t>
            </w:r>
          </w:p>
        </w:tc>
        <w:tc>
          <w:tcPr>
            <w:tcW w:w="2714" w:type="dxa"/>
          </w:tcPr>
          <w:p w14:paraId="170425A2" w14:textId="7CF39727" w:rsidR="0097734A" w:rsidRPr="00D63D16" w:rsidRDefault="000C3F7A" w:rsidP="000720ED">
            <w:pPr>
              <w:jc w:val="center"/>
              <w:rPr>
                <w:rFonts w:ascii="Times New Roman" w:hAnsi="Times New Roman" w:cs="Times New Roman"/>
                <w:sz w:val="24"/>
              </w:rPr>
            </w:pPr>
            <w:r w:rsidRPr="00D63D16">
              <w:rPr>
                <w:rFonts w:ascii="Times New Roman" w:hAnsi="Times New Roman" w:cs="Times New Roman"/>
                <w:sz w:val="24"/>
              </w:rPr>
              <w:t>31</w:t>
            </w:r>
          </w:p>
        </w:tc>
        <w:tc>
          <w:tcPr>
            <w:tcW w:w="2375" w:type="dxa"/>
          </w:tcPr>
          <w:p w14:paraId="15247260" w14:textId="37B07BBD" w:rsidR="0097734A" w:rsidRPr="00D63D16" w:rsidRDefault="000C3F7A" w:rsidP="000720ED">
            <w:pPr>
              <w:jc w:val="center"/>
              <w:rPr>
                <w:rFonts w:ascii="Times New Roman" w:hAnsi="Times New Roman" w:cs="Times New Roman"/>
                <w:sz w:val="24"/>
              </w:rPr>
            </w:pPr>
            <w:r w:rsidRPr="00D63D16">
              <w:rPr>
                <w:rFonts w:ascii="Times New Roman" w:hAnsi="Times New Roman" w:cs="Times New Roman"/>
                <w:sz w:val="24"/>
              </w:rPr>
              <w:t>1023</w:t>
            </w:r>
          </w:p>
        </w:tc>
      </w:tr>
      <w:tr w:rsidR="00D63D16" w:rsidRPr="00D63D16" w14:paraId="0B8992FB" w14:textId="77777777" w:rsidTr="00236FCE">
        <w:trPr>
          <w:trHeight w:val="257"/>
          <w:jc w:val="center"/>
        </w:trPr>
        <w:tc>
          <w:tcPr>
            <w:tcW w:w="1916" w:type="dxa"/>
          </w:tcPr>
          <w:p w14:paraId="0830B78E" w14:textId="46B10E0E" w:rsidR="0097734A" w:rsidRPr="00D63D16" w:rsidRDefault="000C3F7A" w:rsidP="000720ED">
            <w:pPr>
              <w:jc w:val="center"/>
              <w:rPr>
                <w:rFonts w:ascii="Times New Roman" w:hAnsi="Times New Roman" w:cs="Times New Roman"/>
                <w:sz w:val="24"/>
              </w:rPr>
            </w:pPr>
            <w:r w:rsidRPr="00D63D16">
              <w:rPr>
                <w:rFonts w:ascii="Times New Roman" w:hAnsi="Times New Roman" w:cs="Times New Roman"/>
                <w:sz w:val="24"/>
              </w:rPr>
              <w:t>802.11a</w:t>
            </w:r>
          </w:p>
        </w:tc>
        <w:tc>
          <w:tcPr>
            <w:tcW w:w="2714" w:type="dxa"/>
          </w:tcPr>
          <w:p w14:paraId="4FFE674D" w14:textId="5C956AD9" w:rsidR="0097734A" w:rsidRPr="00D63D16" w:rsidRDefault="000C3F7A" w:rsidP="000720ED">
            <w:pPr>
              <w:jc w:val="center"/>
              <w:rPr>
                <w:rFonts w:ascii="Times New Roman" w:hAnsi="Times New Roman" w:cs="Times New Roman"/>
                <w:sz w:val="24"/>
              </w:rPr>
            </w:pPr>
            <w:r w:rsidRPr="00D63D16">
              <w:rPr>
                <w:rFonts w:ascii="Times New Roman" w:hAnsi="Times New Roman" w:cs="Times New Roman"/>
                <w:sz w:val="24"/>
              </w:rPr>
              <w:t>15</w:t>
            </w:r>
          </w:p>
        </w:tc>
        <w:tc>
          <w:tcPr>
            <w:tcW w:w="2375" w:type="dxa"/>
          </w:tcPr>
          <w:p w14:paraId="6DCDCEF6" w14:textId="33DDFC45" w:rsidR="0097734A" w:rsidRPr="00D63D16" w:rsidRDefault="000C3F7A" w:rsidP="000720ED">
            <w:pPr>
              <w:jc w:val="center"/>
              <w:rPr>
                <w:rFonts w:ascii="Times New Roman" w:hAnsi="Times New Roman" w:cs="Times New Roman"/>
                <w:sz w:val="24"/>
              </w:rPr>
            </w:pPr>
            <w:r w:rsidRPr="00D63D16">
              <w:rPr>
                <w:rFonts w:ascii="Times New Roman" w:hAnsi="Times New Roman" w:cs="Times New Roman"/>
                <w:sz w:val="24"/>
              </w:rPr>
              <w:t>1023</w:t>
            </w:r>
          </w:p>
        </w:tc>
      </w:tr>
      <w:tr w:rsidR="00D63D16" w:rsidRPr="00D63D16" w14:paraId="1AF1B162" w14:textId="77777777" w:rsidTr="00236FCE">
        <w:trPr>
          <w:trHeight w:val="249"/>
          <w:jc w:val="center"/>
        </w:trPr>
        <w:tc>
          <w:tcPr>
            <w:tcW w:w="1916" w:type="dxa"/>
          </w:tcPr>
          <w:p w14:paraId="37D851F8" w14:textId="593D5C34" w:rsidR="0097734A" w:rsidRPr="00D63D16" w:rsidRDefault="000C3F7A" w:rsidP="000720ED">
            <w:pPr>
              <w:jc w:val="center"/>
              <w:rPr>
                <w:rFonts w:ascii="Times New Roman" w:hAnsi="Times New Roman" w:cs="Times New Roman"/>
                <w:sz w:val="24"/>
              </w:rPr>
            </w:pPr>
            <w:r w:rsidRPr="00D63D16">
              <w:rPr>
                <w:rFonts w:ascii="Times New Roman" w:hAnsi="Times New Roman" w:cs="Times New Roman"/>
                <w:sz w:val="24"/>
              </w:rPr>
              <w:t>802.11g</w:t>
            </w:r>
          </w:p>
        </w:tc>
        <w:tc>
          <w:tcPr>
            <w:tcW w:w="2714" w:type="dxa"/>
          </w:tcPr>
          <w:p w14:paraId="00CD6613" w14:textId="7619F95D" w:rsidR="0097734A" w:rsidRPr="00D63D16" w:rsidRDefault="00B46F12" w:rsidP="000720ED">
            <w:pPr>
              <w:jc w:val="center"/>
              <w:rPr>
                <w:rFonts w:ascii="Times New Roman" w:hAnsi="Times New Roman" w:cs="Times New Roman"/>
                <w:sz w:val="24"/>
              </w:rPr>
            </w:pPr>
            <w:r w:rsidRPr="00D63D16">
              <w:rPr>
                <w:rFonts w:ascii="Times New Roman" w:hAnsi="Times New Roman" w:cs="Times New Roman"/>
                <w:sz w:val="24"/>
              </w:rPr>
              <w:t>31/15</w:t>
            </w:r>
          </w:p>
        </w:tc>
        <w:tc>
          <w:tcPr>
            <w:tcW w:w="2375" w:type="dxa"/>
          </w:tcPr>
          <w:p w14:paraId="62D1853F" w14:textId="77B46EDF" w:rsidR="0097734A" w:rsidRPr="00D63D16" w:rsidRDefault="00B46F12" w:rsidP="000720ED">
            <w:pPr>
              <w:jc w:val="center"/>
              <w:rPr>
                <w:rFonts w:ascii="Times New Roman" w:hAnsi="Times New Roman" w:cs="Times New Roman"/>
                <w:sz w:val="24"/>
              </w:rPr>
            </w:pPr>
            <w:r w:rsidRPr="00D63D16">
              <w:rPr>
                <w:rFonts w:ascii="Times New Roman" w:hAnsi="Times New Roman" w:cs="Times New Roman"/>
                <w:sz w:val="24"/>
              </w:rPr>
              <w:t>1023</w:t>
            </w:r>
          </w:p>
        </w:tc>
      </w:tr>
      <w:tr w:rsidR="0097734A" w:rsidRPr="00D63D16" w14:paraId="0DAB5837" w14:textId="77777777" w:rsidTr="00236FCE">
        <w:trPr>
          <w:trHeight w:val="257"/>
          <w:jc w:val="center"/>
        </w:trPr>
        <w:tc>
          <w:tcPr>
            <w:tcW w:w="1916" w:type="dxa"/>
          </w:tcPr>
          <w:p w14:paraId="452EC655" w14:textId="4A041FC2" w:rsidR="0097734A" w:rsidRPr="00D63D16" w:rsidRDefault="000C3F7A" w:rsidP="000720ED">
            <w:pPr>
              <w:jc w:val="center"/>
              <w:rPr>
                <w:rFonts w:ascii="Times New Roman" w:hAnsi="Times New Roman" w:cs="Times New Roman"/>
                <w:sz w:val="24"/>
              </w:rPr>
            </w:pPr>
            <w:r w:rsidRPr="00D63D16">
              <w:rPr>
                <w:rFonts w:ascii="Times New Roman" w:hAnsi="Times New Roman" w:cs="Times New Roman"/>
                <w:sz w:val="24"/>
              </w:rPr>
              <w:t>802.11n</w:t>
            </w:r>
          </w:p>
        </w:tc>
        <w:tc>
          <w:tcPr>
            <w:tcW w:w="2714" w:type="dxa"/>
          </w:tcPr>
          <w:p w14:paraId="2E7B7A87" w14:textId="21867A62" w:rsidR="0097734A" w:rsidRPr="00D63D16" w:rsidRDefault="00B46F12" w:rsidP="000720ED">
            <w:pPr>
              <w:jc w:val="center"/>
              <w:rPr>
                <w:rFonts w:ascii="Times New Roman" w:hAnsi="Times New Roman" w:cs="Times New Roman"/>
                <w:sz w:val="24"/>
              </w:rPr>
            </w:pPr>
            <w:r w:rsidRPr="00D63D16">
              <w:rPr>
                <w:rFonts w:ascii="Times New Roman" w:hAnsi="Times New Roman" w:cs="Times New Roman"/>
                <w:sz w:val="24"/>
              </w:rPr>
              <w:t>15</w:t>
            </w:r>
          </w:p>
        </w:tc>
        <w:tc>
          <w:tcPr>
            <w:tcW w:w="2375" w:type="dxa"/>
          </w:tcPr>
          <w:p w14:paraId="52186A1A" w14:textId="3FC2967C" w:rsidR="0097734A" w:rsidRPr="00D63D16" w:rsidRDefault="00B46F12" w:rsidP="000720ED">
            <w:pPr>
              <w:jc w:val="center"/>
              <w:rPr>
                <w:rFonts w:ascii="Times New Roman" w:hAnsi="Times New Roman" w:cs="Times New Roman"/>
                <w:sz w:val="24"/>
              </w:rPr>
            </w:pPr>
            <w:r w:rsidRPr="00D63D16">
              <w:rPr>
                <w:rFonts w:ascii="Times New Roman" w:hAnsi="Times New Roman" w:cs="Times New Roman"/>
                <w:sz w:val="24"/>
              </w:rPr>
              <w:t>1023</w:t>
            </w:r>
          </w:p>
        </w:tc>
      </w:tr>
    </w:tbl>
    <w:p w14:paraId="2BA583F6" w14:textId="1552D018" w:rsidR="00236FCE" w:rsidRPr="00D63D16" w:rsidRDefault="00236FCE" w:rsidP="00236FCE">
      <w:pPr>
        <w:rPr>
          <w:rFonts w:ascii="Times New Roman" w:hAnsi="Times New Roman" w:cs="Times New Roman"/>
          <w:sz w:val="24"/>
        </w:rPr>
      </w:pPr>
    </w:p>
    <w:p w14:paraId="2505D813" w14:textId="6C3F22F2" w:rsidR="001D03A2" w:rsidRPr="00D63D16" w:rsidRDefault="001D03A2" w:rsidP="00236FCE">
      <w:pPr>
        <w:rPr>
          <w:rFonts w:ascii="Times New Roman" w:hAnsi="Times New Roman" w:cs="Times New Roman"/>
          <w:sz w:val="24"/>
        </w:rPr>
      </w:pPr>
    </w:p>
    <w:p w14:paraId="4D2C9A25" w14:textId="43225D93" w:rsidR="001D03A2" w:rsidRPr="00D63D16" w:rsidRDefault="001D03A2" w:rsidP="00236FCE">
      <w:pPr>
        <w:rPr>
          <w:rFonts w:ascii="Times New Roman" w:hAnsi="Times New Roman" w:cs="Times New Roman"/>
          <w:sz w:val="24"/>
        </w:rPr>
      </w:pPr>
    </w:p>
    <w:p w14:paraId="186CABF8" w14:textId="77777777" w:rsidR="001D03A2" w:rsidRPr="00D63D16" w:rsidRDefault="001D03A2" w:rsidP="00236FCE">
      <w:pPr>
        <w:rPr>
          <w:rFonts w:ascii="Times New Roman" w:hAnsi="Times New Roman" w:cs="Times New Roman"/>
          <w:sz w:val="24"/>
        </w:rPr>
      </w:pPr>
    </w:p>
    <w:p w14:paraId="3348F071" w14:textId="274795D4" w:rsidR="00236FCE" w:rsidRPr="00AD54F3" w:rsidRDefault="007C6395" w:rsidP="009449C3">
      <w:pPr>
        <w:jc w:val="center"/>
        <w:rPr>
          <w:rFonts w:ascii="Times New Roman" w:hAnsi="Times New Roman" w:cs="Times New Roman"/>
          <w:b/>
          <w:bCs/>
          <w:sz w:val="32"/>
          <w:szCs w:val="24"/>
        </w:rPr>
      </w:pPr>
      <w:r w:rsidRPr="00AD54F3">
        <w:rPr>
          <w:rFonts w:ascii="Times New Roman" w:hAnsi="Times New Roman" w:cs="Times New Roman"/>
          <w:b/>
          <w:bCs/>
          <w:sz w:val="32"/>
          <w:szCs w:val="24"/>
        </w:rPr>
        <w:lastRenderedPageBreak/>
        <w:t>HIDDEN NODE PROBLEM</w:t>
      </w:r>
    </w:p>
    <w:p w14:paraId="004BB718" w14:textId="62F36D10" w:rsidR="007C6395" w:rsidRPr="00D63D16" w:rsidRDefault="0022132B" w:rsidP="00C1024B">
      <w:pPr>
        <w:rPr>
          <w:rFonts w:ascii="Times New Roman" w:hAnsi="Times New Roman" w:cs="Times New Roman"/>
          <w:sz w:val="24"/>
          <w:szCs w:val="20"/>
        </w:rPr>
      </w:pPr>
      <w:r w:rsidRPr="00D63D16">
        <w:rPr>
          <w:rFonts w:ascii="Times New Roman" w:hAnsi="Times New Roman" w:cs="Times New Roman"/>
          <w:sz w:val="24"/>
          <w:szCs w:val="20"/>
        </w:rPr>
        <w:t>The hidden node problem or hidden terminal problem occurs when a node can communicate with a wireless access point (AP), but cannot directly communicate with other nodes that are communicating with that AP.</w:t>
      </w:r>
    </w:p>
    <w:p w14:paraId="403610AA" w14:textId="7363EE92" w:rsidR="00BF0C9D" w:rsidRPr="00D63D16" w:rsidRDefault="00B034EE" w:rsidP="00BF0C9D">
      <w:pPr>
        <w:jc w:val="center"/>
        <w:rPr>
          <w:rFonts w:ascii="Times New Roman" w:hAnsi="Times New Roman" w:cs="Times New Roman"/>
          <w:sz w:val="24"/>
          <w:szCs w:val="20"/>
        </w:rPr>
      </w:pPr>
      <w:r w:rsidRPr="00D63D16">
        <w:rPr>
          <w:noProof/>
        </w:rPr>
        <w:drawing>
          <wp:inline distT="0" distB="0" distL="0" distR="0" wp14:anchorId="2747C78D" wp14:editId="6D09E7B0">
            <wp:extent cx="4360216" cy="2343150"/>
            <wp:effectExtent l="0" t="0" r="2540" b="0"/>
            <wp:docPr id="24" name="Picture 24" descr="CS485 Syla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S485 Sylabu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7373" cy="2352370"/>
                    </a:xfrm>
                    <a:prstGeom prst="rect">
                      <a:avLst/>
                    </a:prstGeom>
                    <a:noFill/>
                    <a:ln>
                      <a:noFill/>
                    </a:ln>
                  </pic:spPr>
                </pic:pic>
              </a:graphicData>
            </a:graphic>
          </wp:inline>
        </w:drawing>
      </w:r>
    </w:p>
    <w:p w14:paraId="3F32AE2D" w14:textId="77777777" w:rsidR="00BF0C9D" w:rsidRPr="00D63D16" w:rsidRDefault="00BF0C9D" w:rsidP="00BF0C9D">
      <w:pPr>
        <w:jc w:val="center"/>
        <w:rPr>
          <w:rFonts w:ascii="Times New Roman" w:hAnsi="Times New Roman" w:cs="Times New Roman"/>
          <w:sz w:val="24"/>
          <w:szCs w:val="20"/>
        </w:rPr>
      </w:pPr>
    </w:p>
    <w:p w14:paraId="17AF20E9" w14:textId="6899C8AB" w:rsidR="007C6395" w:rsidRPr="00D63D16" w:rsidRDefault="00DA6240" w:rsidP="00DA6240">
      <w:pPr>
        <w:rPr>
          <w:rFonts w:ascii="Times New Roman" w:hAnsi="Times New Roman" w:cs="Times New Roman"/>
          <w:sz w:val="24"/>
          <w:szCs w:val="20"/>
        </w:rPr>
      </w:pPr>
      <w:r w:rsidRPr="00D63D16">
        <w:rPr>
          <w:rFonts w:ascii="Times New Roman" w:hAnsi="Times New Roman" w:cs="Times New Roman"/>
          <w:sz w:val="24"/>
          <w:szCs w:val="20"/>
        </w:rPr>
        <w:t>When nodes A and C start to send packets simultaneously to the access point B. Because the nodes A and C cannot receive each other's signals, so they cannot detect the collision before or while transmitting, carrier-sense multiple access with collision detection (CSMA/CD) does not work, and collisions occur, which then corrupt the data received by the access point.</w:t>
      </w:r>
    </w:p>
    <w:p w14:paraId="6EB44360" w14:textId="0CB1F2BD" w:rsidR="00AC424E" w:rsidRPr="00D63D16" w:rsidRDefault="00AC424E" w:rsidP="00DA6240">
      <w:pPr>
        <w:rPr>
          <w:rFonts w:ascii="Times New Roman" w:hAnsi="Times New Roman" w:cs="Times New Roman"/>
          <w:b/>
          <w:bCs/>
          <w:sz w:val="24"/>
          <w:szCs w:val="20"/>
        </w:rPr>
      </w:pPr>
      <w:r w:rsidRPr="00D63D16">
        <w:rPr>
          <w:rFonts w:ascii="Times New Roman" w:hAnsi="Times New Roman" w:cs="Times New Roman"/>
          <w:b/>
          <w:bCs/>
          <w:sz w:val="24"/>
          <w:szCs w:val="20"/>
        </w:rPr>
        <w:t>SOLUTIONS</w:t>
      </w:r>
    </w:p>
    <w:p w14:paraId="21B9F7DB" w14:textId="78B8387C" w:rsidR="004F06A5" w:rsidRPr="00D63D16" w:rsidRDefault="005E254A" w:rsidP="004F06A5">
      <w:pPr>
        <w:pStyle w:val="ListParagraph"/>
        <w:numPr>
          <w:ilvl w:val="0"/>
          <w:numId w:val="34"/>
        </w:numPr>
        <w:rPr>
          <w:rFonts w:ascii="Times New Roman" w:hAnsi="Times New Roman" w:cs="Times New Roman"/>
          <w:b/>
          <w:bCs/>
          <w:sz w:val="24"/>
          <w:szCs w:val="20"/>
        </w:rPr>
      </w:pPr>
      <w:r w:rsidRPr="00D63D16">
        <w:rPr>
          <w:rFonts w:ascii="Times New Roman" w:hAnsi="Times New Roman" w:cs="Times New Roman"/>
          <w:sz w:val="24"/>
          <w:szCs w:val="20"/>
        </w:rPr>
        <w:t>RTS/CTS frame exchange</w:t>
      </w:r>
    </w:p>
    <w:p w14:paraId="3322EC4C" w14:textId="77777777" w:rsidR="0099357A" w:rsidRPr="00D63D16" w:rsidRDefault="0099357A" w:rsidP="0099357A">
      <w:pPr>
        <w:pStyle w:val="ListParagraph"/>
        <w:numPr>
          <w:ilvl w:val="0"/>
          <w:numId w:val="31"/>
        </w:numPr>
        <w:rPr>
          <w:rFonts w:ascii="Arial" w:eastAsia="Times New Roman" w:hAnsi="Arial" w:cs="Arial"/>
          <w:sz w:val="21"/>
          <w:szCs w:val="21"/>
        </w:rPr>
      </w:pPr>
      <w:r w:rsidRPr="00D63D16">
        <w:rPr>
          <w:rFonts w:ascii="Arial" w:eastAsia="Times New Roman" w:hAnsi="Arial" w:cs="Arial"/>
          <w:sz w:val="21"/>
          <w:szCs w:val="21"/>
        </w:rPr>
        <w:t>Increase transmitting power from the nodes</w:t>
      </w:r>
    </w:p>
    <w:p w14:paraId="5DCFDE19" w14:textId="77777777" w:rsidR="0099357A" w:rsidRPr="00D63D16" w:rsidRDefault="0099357A" w:rsidP="0099357A">
      <w:pPr>
        <w:pStyle w:val="ListParagraph"/>
        <w:numPr>
          <w:ilvl w:val="0"/>
          <w:numId w:val="31"/>
        </w:numPr>
        <w:rPr>
          <w:rFonts w:ascii="Arial" w:eastAsia="Times New Roman" w:hAnsi="Arial" w:cs="Arial"/>
          <w:sz w:val="21"/>
          <w:szCs w:val="21"/>
        </w:rPr>
      </w:pPr>
      <w:r w:rsidRPr="00D63D16">
        <w:rPr>
          <w:rFonts w:ascii="Arial" w:eastAsia="Times New Roman" w:hAnsi="Arial" w:cs="Arial"/>
          <w:sz w:val="21"/>
          <w:szCs w:val="21"/>
        </w:rPr>
        <w:t>Use omnidirectional antennas</w:t>
      </w:r>
    </w:p>
    <w:p w14:paraId="0A8851A8" w14:textId="77777777" w:rsidR="0099357A" w:rsidRPr="00D63D16" w:rsidRDefault="0099357A" w:rsidP="0099357A">
      <w:pPr>
        <w:pStyle w:val="ListParagraph"/>
        <w:numPr>
          <w:ilvl w:val="0"/>
          <w:numId w:val="31"/>
        </w:numPr>
        <w:rPr>
          <w:rFonts w:ascii="Arial" w:eastAsia="Times New Roman" w:hAnsi="Arial" w:cs="Arial"/>
          <w:sz w:val="21"/>
          <w:szCs w:val="21"/>
        </w:rPr>
      </w:pPr>
      <w:r w:rsidRPr="00D63D16">
        <w:rPr>
          <w:rFonts w:ascii="Arial" w:eastAsia="Times New Roman" w:hAnsi="Arial" w:cs="Arial"/>
          <w:sz w:val="21"/>
          <w:szCs w:val="21"/>
        </w:rPr>
        <w:t>Remove obstacles</w:t>
      </w:r>
    </w:p>
    <w:p w14:paraId="2AB15514" w14:textId="77777777" w:rsidR="0099357A" w:rsidRPr="00D63D16" w:rsidRDefault="0099357A" w:rsidP="0099357A">
      <w:pPr>
        <w:pStyle w:val="ListParagraph"/>
        <w:numPr>
          <w:ilvl w:val="0"/>
          <w:numId w:val="31"/>
        </w:numPr>
        <w:rPr>
          <w:rFonts w:ascii="Arial" w:eastAsia="Times New Roman" w:hAnsi="Arial" w:cs="Arial"/>
          <w:sz w:val="21"/>
          <w:szCs w:val="21"/>
        </w:rPr>
      </w:pPr>
      <w:r w:rsidRPr="00D63D16">
        <w:rPr>
          <w:rFonts w:ascii="Arial" w:eastAsia="Times New Roman" w:hAnsi="Arial" w:cs="Arial"/>
          <w:sz w:val="21"/>
          <w:szCs w:val="21"/>
        </w:rPr>
        <w:t>Move the node</w:t>
      </w:r>
    </w:p>
    <w:p w14:paraId="701998D5" w14:textId="77777777" w:rsidR="0099357A" w:rsidRPr="00D63D16" w:rsidRDefault="0099357A" w:rsidP="0099357A">
      <w:pPr>
        <w:pStyle w:val="ListParagraph"/>
        <w:numPr>
          <w:ilvl w:val="0"/>
          <w:numId w:val="31"/>
        </w:numPr>
        <w:rPr>
          <w:rFonts w:ascii="Arial" w:eastAsia="Times New Roman" w:hAnsi="Arial" w:cs="Arial"/>
          <w:sz w:val="21"/>
          <w:szCs w:val="21"/>
        </w:rPr>
      </w:pPr>
      <w:r w:rsidRPr="00D63D16">
        <w:rPr>
          <w:rFonts w:ascii="Arial" w:eastAsia="Times New Roman" w:hAnsi="Arial" w:cs="Arial"/>
          <w:sz w:val="21"/>
          <w:szCs w:val="21"/>
        </w:rPr>
        <w:t>Use protocol enhancement software</w:t>
      </w:r>
    </w:p>
    <w:p w14:paraId="210928E7" w14:textId="77777777" w:rsidR="0099357A" w:rsidRPr="00D63D16" w:rsidRDefault="0099357A" w:rsidP="0099357A">
      <w:pPr>
        <w:pStyle w:val="ListParagraph"/>
        <w:numPr>
          <w:ilvl w:val="0"/>
          <w:numId w:val="31"/>
        </w:numPr>
        <w:rPr>
          <w:rFonts w:ascii="Arial" w:eastAsia="Times New Roman" w:hAnsi="Arial" w:cs="Arial"/>
          <w:sz w:val="21"/>
          <w:szCs w:val="21"/>
        </w:rPr>
      </w:pPr>
      <w:r w:rsidRPr="00D63D16">
        <w:rPr>
          <w:rFonts w:ascii="Arial" w:eastAsia="Times New Roman" w:hAnsi="Arial" w:cs="Arial"/>
          <w:sz w:val="21"/>
          <w:szCs w:val="21"/>
        </w:rPr>
        <w:t>Use antenna diversity</w:t>
      </w:r>
    </w:p>
    <w:p w14:paraId="1D778998" w14:textId="073D2135" w:rsidR="0099357A" w:rsidRPr="00D63D16" w:rsidRDefault="0099357A" w:rsidP="0099357A">
      <w:pPr>
        <w:pStyle w:val="ListParagraph"/>
        <w:rPr>
          <w:rFonts w:ascii="Times New Roman" w:hAnsi="Times New Roman" w:cs="Times New Roman"/>
          <w:b/>
          <w:bCs/>
          <w:sz w:val="24"/>
          <w:szCs w:val="20"/>
        </w:rPr>
      </w:pPr>
    </w:p>
    <w:p w14:paraId="4F2F9B6F" w14:textId="7917BA7C" w:rsidR="004F06A5" w:rsidRPr="00D63D16" w:rsidRDefault="004F06A5" w:rsidP="004F06A5">
      <w:pPr>
        <w:pStyle w:val="ListParagraph"/>
        <w:numPr>
          <w:ilvl w:val="0"/>
          <w:numId w:val="31"/>
        </w:numPr>
        <w:rPr>
          <w:rFonts w:ascii="Times New Roman" w:hAnsi="Times New Roman" w:cs="Times New Roman"/>
          <w:b/>
          <w:bCs/>
          <w:sz w:val="24"/>
          <w:szCs w:val="20"/>
        </w:rPr>
      </w:pPr>
      <w:r w:rsidRPr="00D63D16">
        <w:rPr>
          <w:rFonts w:ascii="Times New Roman" w:hAnsi="Times New Roman" w:cs="Times New Roman"/>
          <w:b/>
          <w:bCs/>
          <w:sz w:val="24"/>
          <w:szCs w:val="20"/>
        </w:rPr>
        <w:t>RTS/CTS frame exchange</w:t>
      </w:r>
    </w:p>
    <w:p w14:paraId="03F3F02D" w14:textId="77777777" w:rsidR="000E134C" w:rsidRPr="00D63D16" w:rsidRDefault="000E134C" w:rsidP="000E134C">
      <w:pPr>
        <w:pStyle w:val="ListParagraph"/>
        <w:rPr>
          <w:rFonts w:ascii="Times New Roman" w:hAnsi="Times New Roman" w:cs="Times New Roman"/>
          <w:b/>
          <w:bCs/>
          <w:sz w:val="24"/>
          <w:szCs w:val="20"/>
        </w:rPr>
      </w:pPr>
    </w:p>
    <w:p w14:paraId="1E5A296D" w14:textId="65B8E022" w:rsidR="000E134C" w:rsidRPr="00D63D16" w:rsidRDefault="000E134C" w:rsidP="000E134C">
      <w:pPr>
        <w:pStyle w:val="ListParagraph"/>
        <w:jc w:val="center"/>
        <w:rPr>
          <w:rFonts w:ascii="Times New Roman" w:hAnsi="Times New Roman" w:cs="Times New Roman"/>
          <w:b/>
          <w:bCs/>
          <w:sz w:val="24"/>
          <w:szCs w:val="20"/>
        </w:rPr>
      </w:pPr>
      <w:r w:rsidRPr="00D63D16">
        <w:rPr>
          <w:noProof/>
        </w:rPr>
        <w:lastRenderedPageBreak/>
        <w:drawing>
          <wp:inline distT="0" distB="0" distL="0" distR="0" wp14:anchorId="7BF6E109" wp14:editId="631ABF9B">
            <wp:extent cx="4483100" cy="256197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98480" cy="2570765"/>
                    </a:xfrm>
                    <a:prstGeom prst="rect">
                      <a:avLst/>
                    </a:prstGeom>
                    <a:noFill/>
                    <a:ln>
                      <a:noFill/>
                    </a:ln>
                  </pic:spPr>
                </pic:pic>
              </a:graphicData>
            </a:graphic>
          </wp:inline>
        </w:drawing>
      </w:r>
    </w:p>
    <w:p w14:paraId="007B5C76" w14:textId="77777777" w:rsidR="000E134C" w:rsidRPr="00D63D16" w:rsidRDefault="000E134C" w:rsidP="000E134C">
      <w:pPr>
        <w:pStyle w:val="ListParagraph"/>
        <w:jc w:val="center"/>
        <w:rPr>
          <w:rFonts w:ascii="Times New Roman" w:hAnsi="Times New Roman" w:cs="Times New Roman"/>
          <w:b/>
          <w:bCs/>
          <w:sz w:val="24"/>
          <w:szCs w:val="20"/>
        </w:rPr>
      </w:pPr>
    </w:p>
    <w:p w14:paraId="3A492EB8" w14:textId="1AD0D0AF" w:rsidR="005E254A" w:rsidRPr="00D63D16" w:rsidRDefault="005E254A" w:rsidP="003A0C3F">
      <w:pPr>
        <w:ind w:left="720"/>
        <w:rPr>
          <w:rFonts w:ascii="Times New Roman" w:hAnsi="Times New Roman" w:cs="Times New Roman"/>
          <w:sz w:val="24"/>
          <w:szCs w:val="20"/>
        </w:rPr>
      </w:pPr>
      <w:r w:rsidRPr="00D63D16">
        <w:rPr>
          <w:rFonts w:ascii="Times New Roman" w:hAnsi="Times New Roman" w:cs="Times New Roman"/>
          <w:sz w:val="24"/>
          <w:szCs w:val="20"/>
        </w:rPr>
        <w:t xml:space="preserve">When a node wants to send </w:t>
      </w:r>
      <w:r w:rsidR="00B922FE" w:rsidRPr="00D63D16">
        <w:rPr>
          <w:rFonts w:ascii="Times New Roman" w:hAnsi="Times New Roman" w:cs="Times New Roman"/>
          <w:sz w:val="24"/>
          <w:szCs w:val="20"/>
        </w:rPr>
        <w:t>data,</w:t>
      </w:r>
      <w:r w:rsidRPr="00D63D16">
        <w:rPr>
          <w:rFonts w:ascii="Times New Roman" w:hAnsi="Times New Roman" w:cs="Times New Roman"/>
          <w:sz w:val="24"/>
          <w:szCs w:val="20"/>
        </w:rPr>
        <w:t xml:space="preserve"> it will first send the RTS signal. If the Access Point is ready to receive the data (if it is not communicating with any other node) it will send back the CTS signal. It is a little bit confusing to understand, but you will get a clear understanding from the following diagram.</w:t>
      </w:r>
    </w:p>
    <w:p w14:paraId="166038B4" w14:textId="5243E58D" w:rsidR="005E254A" w:rsidRPr="00D63D16" w:rsidRDefault="005E254A" w:rsidP="003A0C3F">
      <w:pPr>
        <w:ind w:left="720"/>
        <w:rPr>
          <w:rFonts w:ascii="Times New Roman" w:hAnsi="Times New Roman" w:cs="Times New Roman"/>
          <w:sz w:val="24"/>
          <w:szCs w:val="20"/>
        </w:rPr>
      </w:pPr>
      <w:r w:rsidRPr="00D63D16">
        <w:rPr>
          <w:rFonts w:ascii="Times New Roman" w:hAnsi="Times New Roman" w:cs="Times New Roman"/>
          <w:sz w:val="24"/>
          <w:szCs w:val="20"/>
        </w:rPr>
        <w:t xml:space="preserve">Node B is not in the Node A’s </w:t>
      </w:r>
      <w:r w:rsidR="00B922FE" w:rsidRPr="00D63D16">
        <w:rPr>
          <w:rFonts w:ascii="Times New Roman" w:hAnsi="Times New Roman" w:cs="Times New Roman"/>
          <w:sz w:val="24"/>
          <w:szCs w:val="20"/>
        </w:rPr>
        <w:t>range,</w:t>
      </w:r>
      <w:r w:rsidRPr="00D63D16">
        <w:rPr>
          <w:rFonts w:ascii="Times New Roman" w:hAnsi="Times New Roman" w:cs="Times New Roman"/>
          <w:sz w:val="24"/>
          <w:szCs w:val="20"/>
        </w:rPr>
        <w:t xml:space="preserve"> so it </w:t>
      </w:r>
      <w:r w:rsidR="000E134C" w:rsidRPr="00D63D16">
        <w:rPr>
          <w:rFonts w:ascii="Times New Roman" w:hAnsi="Times New Roman" w:cs="Times New Roman"/>
          <w:sz w:val="24"/>
          <w:szCs w:val="20"/>
        </w:rPr>
        <w:t>does not</w:t>
      </w:r>
      <w:r w:rsidRPr="00D63D16">
        <w:rPr>
          <w:rFonts w:ascii="Times New Roman" w:hAnsi="Times New Roman" w:cs="Times New Roman"/>
          <w:sz w:val="24"/>
          <w:szCs w:val="20"/>
        </w:rPr>
        <w:t xml:space="preserve"> receive the first RTS, but since it is in the range of Access Point, it receives the CTS.</w:t>
      </w:r>
    </w:p>
    <w:p w14:paraId="5A24B8D0" w14:textId="4EC84F01" w:rsidR="00AC424E" w:rsidRPr="00D63D16" w:rsidRDefault="005E254A" w:rsidP="005E254A">
      <w:pPr>
        <w:ind w:left="720"/>
        <w:rPr>
          <w:rFonts w:ascii="Times New Roman" w:hAnsi="Times New Roman" w:cs="Times New Roman"/>
          <w:sz w:val="24"/>
          <w:szCs w:val="20"/>
        </w:rPr>
      </w:pPr>
      <w:r w:rsidRPr="00D63D16">
        <w:rPr>
          <w:rFonts w:ascii="Times New Roman" w:hAnsi="Times New Roman" w:cs="Times New Roman"/>
          <w:sz w:val="24"/>
          <w:szCs w:val="20"/>
        </w:rPr>
        <w:t>When a node receives a CTS signal from an Access Point without a RTS signal, it will understand that CTS signal is for a hidden terminal, so it will not transfer the data.</w:t>
      </w:r>
    </w:p>
    <w:p w14:paraId="620F7E87" w14:textId="77777777" w:rsidR="000D4644" w:rsidRPr="00D63D16" w:rsidRDefault="000D4644" w:rsidP="000D4644">
      <w:pPr>
        <w:pStyle w:val="ListParagraph"/>
        <w:numPr>
          <w:ilvl w:val="0"/>
          <w:numId w:val="32"/>
        </w:numPr>
        <w:rPr>
          <w:rFonts w:ascii="Times New Roman" w:hAnsi="Times New Roman" w:cs="Times New Roman"/>
          <w:b/>
          <w:bCs/>
          <w:sz w:val="24"/>
          <w:szCs w:val="20"/>
        </w:rPr>
      </w:pPr>
      <w:r w:rsidRPr="00D63D16">
        <w:rPr>
          <w:rFonts w:ascii="Times New Roman" w:hAnsi="Times New Roman" w:cs="Times New Roman"/>
          <w:b/>
          <w:bCs/>
          <w:sz w:val="24"/>
          <w:szCs w:val="20"/>
        </w:rPr>
        <w:t>Increasing transmitting power</w:t>
      </w:r>
    </w:p>
    <w:p w14:paraId="02453ACF" w14:textId="4AF71140" w:rsidR="000D4644" w:rsidRPr="00D63D16" w:rsidRDefault="000D4644" w:rsidP="00860249">
      <w:pPr>
        <w:ind w:left="720"/>
        <w:rPr>
          <w:rFonts w:ascii="Times New Roman" w:hAnsi="Times New Roman" w:cs="Times New Roman"/>
          <w:sz w:val="24"/>
          <w:szCs w:val="20"/>
        </w:rPr>
      </w:pPr>
      <w:r w:rsidRPr="00D63D16">
        <w:rPr>
          <w:rFonts w:ascii="Times New Roman" w:hAnsi="Times New Roman" w:cs="Times New Roman"/>
          <w:sz w:val="24"/>
          <w:szCs w:val="20"/>
        </w:rPr>
        <w:t xml:space="preserve">Increasing the transmission power of the nodes can solve the hidden node problem by allowing the cell around each node to increase in size, encompassing </w:t>
      </w:r>
      <w:r w:rsidR="00601787" w:rsidRPr="00D63D16">
        <w:rPr>
          <w:rFonts w:ascii="Times New Roman" w:hAnsi="Times New Roman" w:cs="Times New Roman"/>
          <w:sz w:val="24"/>
          <w:szCs w:val="20"/>
        </w:rPr>
        <w:t>all</w:t>
      </w:r>
      <w:r w:rsidRPr="00D63D16">
        <w:rPr>
          <w:rFonts w:ascii="Times New Roman" w:hAnsi="Times New Roman" w:cs="Times New Roman"/>
          <w:sz w:val="24"/>
          <w:szCs w:val="20"/>
        </w:rPr>
        <w:t xml:space="preserve"> the other nodes. This configuration enables the non-hidden nodes to detect, or hear, the hidden node. If the non-hidden nodes can hear the hidden node, the hidden node is no longer hidden. Because wireless LANs use the CSMA/CA protocol, nodes will wait their turn before communicating with the access point.</w:t>
      </w:r>
    </w:p>
    <w:p w14:paraId="2AA30CCD" w14:textId="1FA05C8C" w:rsidR="00777008" w:rsidRPr="00D63D16" w:rsidRDefault="00777008" w:rsidP="00777008">
      <w:pPr>
        <w:pStyle w:val="ListParagraph"/>
        <w:numPr>
          <w:ilvl w:val="0"/>
          <w:numId w:val="32"/>
        </w:numPr>
        <w:rPr>
          <w:rFonts w:ascii="Times New Roman" w:hAnsi="Times New Roman" w:cs="Times New Roman"/>
          <w:b/>
          <w:bCs/>
          <w:sz w:val="24"/>
          <w:szCs w:val="20"/>
        </w:rPr>
      </w:pPr>
      <w:r w:rsidRPr="00D63D16">
        <w:rPr>
          <w:rFonts w:ascii="Times New Roman" w:hAnsi="Times New Roman" w:cs="Times New Roman"/>
          <w:b/>
          <w:bCs/>
          <w:sz w:val="24"/>
          <w:szCs w:val="20"/>
        </w:rPr>
        <w:t>Omnidirectional antennas</w:t>
      </w:r>
    </w:p>
    <w:p w14:paraId="1CA2FD8A" w14:textId="77777777" w:rsidR="00860249" w:rsidRPr="00D63D16" w:rsidRDefault="00860249" w:rsidP="00777008">
      <w:pPr>
        <w:pStyle w:val="ListParagraph"/>
        <w:rPr>
          <w:rFonts w:ascii="Times New Roman" w:hAnsi="Times New Roman" w:cs="Times New Roman"/>
          <w:sz w:val="24"/>
          <w:szCs w:val="20"/>
        </w:rPr>
      </w:pPr>
    </w:p>
    <w:p w14:paraId="74483576" w14:textId="33E5582C" w:rsidR="00777008" w:rsidRPr="00D63D16" w:rsidRDefault="00777008" w:rsidP="00777008">
      <w:pPr>
        <w:pStyle w:val="ListParagraph"/>
        <w:rPr>
          <w:rFonts w:ascii="Times New Roman" w:hAnsi="Times New Roman" w:cs="Times New Roman"/>
          <w:sz w:val="24"/>
          <w:szCs w:val="20"/>
        </w:rPr>
      </w:pPr>
      <w:r w:rsidRPr="00D63D16">
        <w:rPr>
          <w:rFonts w:ascii="Times New Roman" w:hAnsi="Times New Roman" w:cs="Times New Roman"/>
          <w:sz w:val="24"/>
          <w:szCs w:val="20"/>
        </w:rPr>
        <w:t>Since nodes using directional antennas are nearly invisible to nodes that are not positioned in the direction the antenna is aimed at, directional antennas should be used only for very small networks (e.g., dedicated point-to-point connections). Use omnidirectional antennas for widespread networks consisting of more than two nodes.</w:t>
      </w:r>
    </w:p>
    <w:p w14:paraId="00745CF1" w14:textId="77777777" w:rsidR="00860249" w:rsidRPr="00D63D16" w:rsidRDefault="00860249" w:rsidP="00777008">
      <w:pPr>
        <w:pStyle w:val="ListParagraph"/>
        <w:rPr>
          <w:rFonts w:ascii="Times New Roman" w:hAnsi="Times New Roman" w:cs="Times New Roman"/>
          <w:sz w:val="24"/>
          <w:szCs w:val="20"/>
        </w:rPr>
      </w:pPr>
    </w:p>
    <w:p w14:paraId="4E785023" w14:textId="78A73C42" w:rsidR="00860249" w:rsidRPr="00D63D16" w:rsidRDefault="00777008" w:rsidP="00860249">
      <w:pPr>
        <w:pStyle w:val="ListParagraph"/>
        <w:numPr>
          <w:ilvl w:val="0"/>
          <w:numId w:val="32"/>
        </w:numPr>
        <w:rPr>
          <w:rFonts w:ascii="Times New Roman" w:hAnsi="Times New Roman" w:cs="Times New Roman"/>
          <w:b/>
          <w:bCs/>
          <w:sz w:val="24"/>
          <w:szCs w:val="20"/>
        </w:rPr>
      </w:pPr>
      <w:r w:rsidRPr="00D63D16">
        <w:rPr>
          <w:rFonts w:ascii="Times New Roman" w:hAnsi="Times New Roman" w:cs="Times New Roman"/>
          <w:b/>
          <w:bCs/>
          <w:sz w:val="24"/>
          <w:szCs w:val="20"/>
        </w:rPr>
        <w:t>Removing obstacles</w:t>
      </w:r>
    </w:p>
    <w:p w14:paraId="7718C620" w14:textId="77777777" w:rsidR="00860249" w:rsidRPr="00D63D16" w:rsidRDefault="00860249" w:rsidP="00860249">
      <w:pPr>
        <w:pStyle w:val="ListParagraph"/>
        <w:rPr>
          <w:rFonts w:ascii="Times New Roman" w:hAnsi="Times New Roman" w:cs="Times New Roman"/>
          <w:sz w:val="24"/>
          <w:szCs w:val="20"/>
        </w:rPr>
      </w:pPr>
    </w:p>
    <w:p w14:paraId="03087E4E" w14:textId="740FBF64" w:rsidR="000D4644" w:rsidRPr="00D63D16" w:rsidRDefault="00777008" w:rsidP="00860249">
      <w:pPr>
        <w:pStyle w:val="ListParagraph"/>
        <w:rPr>
          <w:rFonts w:ascii="Times New Roman" w:hAnsi="Times New Roman" w:cs="Times New Roman"/>
          <w:sz w:val="24"/>
          <w:szCs w:val="20"/>
        </w:rPr>
      </w:pPr>
      <w:r w:rsidRPr="00D63D16">
        <w:rPr>
          <w:rFonts w:ascii="Times New Roman" w:hAnsi="Times New Roman" w:cs="Times New Roman"/>
          <w:sz w:val="24"/>
          <w:szCs w:val="20"/>
        </w:rPr>
        <w:lastRenderedPageBreak/>
        <w:t>Increasing the power on mobile nodes may not work if, for example, the reason one node is hidden is that there is a concrete or steel wall preventing communication with other nodes. It is doubtful that one would be able to remove such an obstacle, but removal of the obstacle is another method of remedy for the hidden node problem.</w:t>
      </w:r>
    </w:p>
    <w:p w14:paraId="1B2E4EC0" w14:textId="77777777" w:rsidR="00015C5F" w:rsidRPr="00D63D16" w:rsidRDefault="00015C5F" w:rsidP="00860249">
      <w:pPr>
        <w:pStyle w:val="ListParagraph"/>
        <w:rPr>
          <w:rFonts w:ascii="Times New Roman" w:hAnsi="Times New Roman" w:cs="Times New Roman"/>
          <w:sz w:val="24"/>
          <w:szCs w:val="20"/>
        </w:rPr>
      </w:pPr>
    </w:p>
    <w:p w14:paraId="43030EDB" w14:textId="77777777" w:rsidR="00015C5F" w:rsidRPr="00D63D16" w:rsidRDefault="00015C5F" w:rsidP="00015C5F">
      <w:pPr>
        <w:pStyle w:val="ListParagraph"/>
        <w:numPr>
          <w:ilvl w:val="0"/>
          <w:numId w:val="32"/>
        </w:numPr>
        <w:rPr>
          <w:rFonts w:ascii="Times New Roman" w:hAnsi="Times New Roman" w:cs="Times New Roman"/>
          <w:b/>
          <w:bCs/>
          <w:sz w:val="24"/>
          <w:szCs w:val="20"/>
        </w:rPr>
      </w:pPr>
      <w:r w:rsidRPr="00D63D16">
        <w:rPr>
          <w:rFonts w:ascii="Times New Roman" w:hAnsi="Times New Roman" w:cs="Times New Roman"/>
          <w:b/>
          <w:bCs/>
          <w:sz w:val="24"/>
          <w:szCs w:val="20"/>
        </w:rPr>
        <w:t>Moving the node</w:t>
      </w:r>
    </w:p>
    <w:p w14:paraId="2FE80B8C" w14:textId="77777777" w:rsidR="00015C5F" w:rsidRPr="00D63D16" w:rsidRDefault="00015C5F" w:rsidP="00015C5F">
      <w:pPr>
        <w:pStyle w:val="ListParagraph"/>
        <w:rPr>
          <w:rFonts w:ascii="Times New Roman" w:hAnsi="Times New Roman" w:cs="Times New Roman"/>
          <w:sz w:val="24"/>
          <w:szCs w:val="20"/>
        </w:rPr>
      </w:pPr>
    </w:p>
    <w:p w14:paraId="12BA38C4" w14:textId="3D5DB563" w:rsidR="00015C5F" w:rsidRPr="00D63D16" w:rsidRDefault="00015C5F" w:rsidP="00015C5F">
      <w:pPr>
        <w:pStyle w:val="ListParagraph"/>
        <w:rPr>
          <w:rFonts w:ascii="Times New Roman" w:hAnsi="Times New Roman" w:cs="Times New Roman"/>
          <w:sz w:val="24"/>
          <w:szCs w:val="20"/>
        </w:rPr>
      </w:pPr>
      <w:r w:rsidRPr="00D63D16">
        <w:rPr>
          <w:rFonts w:ascii="Times New Roman" w:hAnsi="Times New Roman" w:cs="Times New Roman"/>
          <w:sz w:val="24"/>
          <w:szCs w:val="20"/>
        </w:rPr>
        <w:t>Another method of solving the hidden node problem is moving the nodes so that they can all hear each other. If it is found that the hidden node problem is the result of a user moving his computer to an area that is hidden from the other wireless nodes, it may be necessary to have that user move again. The alternative to forcing users to move is extending the wireless LAN to add proper coverage to the hidden area, perhaps using additional access points.</w:t>
      </w:r>
    </w:p>
    <w:p w14:paraId="4F047CB8" w14:textId="77777777" w:rsidR="00015C5F" w:rsidRPr="00D63D16" w:rsidRDefault="00015C5F" w:rsidP="00015C5F">
      <w:pPr>
        <w:pStyle w:val="ListParagraph"/>
        <w:rPr>
          <w:rFonts w:ascii="Times New Roman" w:hAnsi="Times New Roman" w:cs="Times New Roman"/>
          <w:sz w:val="24"/>
          <w:szCs w:val="20"/>
        </w:rPr>
      </w:pPr>
    </w:p>
    <w:p w14:paraId="0D2064D6" w14:textId="77777777" w:rsidR="00015C5F" w:rsidRPr="00D63D16" w:rsidRDefault="00015C5F" w:rsidP="00015C5F">
      <w:pPr>
        <w:pStyle w:val="ListParagraph"/>
        <w:numPr>
          <w:ilvl w:val="0"/>
          <w:numId w:val="32"/>
        </w:numPr>
        <w:rPr>
          <w:rFonts w:ascii="Times New Roman" w:hAnsi="Times New Roman" w:cs="Times New Roman"/>
          <w:b/>
          <w:bCs/>
          <w:sz w:val="24"/>
          <w:szCs w:val="20"/>
        </w:rPr>
      </w:pPr>
      <w:r w:rsidRPr="00D63D16">
        <w:rPr>
          <w:rFonts w:ascii="Times New Roman" w:hAnsi="Times New Roman" w:cs="Times New Roman"/>
          <w:b/>
          <w:bCs/>
          <w:sz w:val="24"/>
          <w:szCs w:val="20"/>
        </w:rPr>
        <w:t>Protocol enhancement</w:t>
      </w:r>
    </w:p>
    <w:p w14:paraId="5506F93B" w14:textId="77777777" w:rsidR="00015C5F" w:rsidRPr="00D63D16" w:rsidRDefault="00015C5F" w:rsidP="00015C5F">
      <w:pPr>
        <w:pStyle w:val="ListParagraph"/>
        <w:rPr>
          <w:rFonts w:ascii="Times New Roman" w:hAnsi="Times New Roman" w:cs="Times New Roman"/>
          <w:sz w:val="24"/>
          <w:szCs w:val="20"/>
        </w:rPr>
      </w:pPr>
    </w:p>
    <w:p w14:paraId="5A75CA1F" w14:textId="57130B74" w:rsidR="00015C5F" w:rsidRPr="00D63D16" w:rsidRDefault="00015C5F" w:rsidP="00FE29F6">
      <w:pPr>
        <w:pStyle w:val="ListParagraph"/>
        <w:rPr>
          <w:rFonts w:ascii="Times New Roman" w:hAnsi="Times New Roman" w:cs="Times New Roman"/>
          <w:sz w:val="24"/>
          <w:szCs w:val="20"/>
        </w:rPr>
      </w:pPr>
      <w:r w:rsidRPr="00D63D16">
        <w:rPr>
          <w:rFonts w:ascii="Times New Roman" w:hAnsi="Times New Roman" w:cs="Times New Roman"/>
          <w:sz w:val="24"/>
          <w:szCs w:val="20"/>
        </w:rPr>
        <w:t xml:space="preserve">There are several software implementations of additional protocols that </w:t>
      </w:r>
      <w:r w:rsidR="00601787" w:rsidRPr="00D63D16">
        <w:rPr>
          <w:rFonts w:ascii="Times New Roman" w:hAnsi="Times New Roman" w:cs="Times New Roman"/>
          <w:sz w:val="24"/>
          <w:szCs w:val="20"/>
        </w:rPr>
        <w:t>implement</w:t>
      </w:r>
      <w:r w:rsidRPr="00D63D16">
        <w:rPr>
          <w:rFonts w:ascii="Times New Roman" w:hAnsi="Times New Roman" w:cs="Times New Roman"/>
          <w:sz w:val="24"/>
          <w:szCs w:val="20"/>
        </w:rPr>
        <w:t xml:space="preserve"> a polling or token passing strategy. Then, a master (typically the access point) dynamically polls clients for data. Clients are not allowed to send data without the master's invitation. This eliminates the hidden node problem at the cost of increased latency and less maximum throughput.</w:t>
      </w:r>
    </w:p>
    <w:p w14:paraId="4FA81051" w14:textId="77777777" w:rsidR="00FE29F6" w:rsidRPr="00D63D16" w:rsidRDefault="00FE29F6" w:rsidP="00FE29F6">
      <w:pPr>
        <w:pStyle w:val="ListParagraph"/>
        <w:rPr>
          <w:rFonts w:ascii="Times New Roman" w:hAnsi="Times New Roman" w:cs="Times New Roman"/>
          <w:sz w:val="24"/>
          <w:szCs w:val="20"/>
        </w:rPr>
      </w:pPr>
    </w:p>
    <w:p w14:paraId="73D7DD34" w14:textId="77777777" w:rsidR="00015C5F" w:rsidRPr="00D63D16" w:rsidRDefault="00015C5F" w:rsidP="00015C5F">
      <w:pPr>
        <w:pStyle w:val="ListParagraph"/>
        <w:numPr>
          <w:ilvl w:val="0"/>
          <w:numId w:val="32"/>
        </w:numPr>
        <w:rPr>
          <w:rFonts w:ascii="Times New Roman" w:hAnsi="Times New Roman" w:cs="Times New Roman"/>
          <w:b/>
          <w:bCs/>
          <w:sz w:val="24"/>
          <w:szCs w:val="20"/>
        </w:rPr>
      </w:pPr>
      <w:r w:rsidRPr="00D63D16">
        <w:rPr>
          <w:rFonts w:ascii="Times New Roman" w:hAnsi="Times New Roman" w:cs="Times New Roman"/>
          <w:b/>
          <w:bCs/>
          <w:sz w:val="24"/>
          <w:szCs w:val="20"/>
        </w:rPr>
        <w:t>Cell network</w:t>
      </w:r>
    </w:p>
    <w:p w14:paraId="3971A4DF" w14:textId="77777777" w:rsidR="00FE29F6" w:rsidRPr="00D63D16" w:rsidRDefault="00FE29F6" w:rsidP="00FE29F6">
      <w:pPr>
        <w:pStyle w:val="ListParagraph"/>
        <w:rPr>
          <w:rFonts w:ascii="Times New Roman" w:hAnsi="Times New Roman" w:cs="Times New Roman"/>
          <w:sz w:val="24"/>
          <w:szCs w:val="20"/>
        </w:rPr>
      </w:pPr>
    </w:p>
    <w:p w14:paraId="1F7A455A" w14:textId="170A9DF1" w:rsidR="00860249" w:rsidRPr="00D63D16" w:rsidRDefault="00015C5F" w:rsidP="00FE29F6">
      <w:pPr>
        <w:pStyle w:val="ListParagraph"/>
        <w:rPr>
          <w:rFonts w:ascii="Times New Roman" w:hAnsi="Times New Roman" w:cs="Times New Roman"/>
          <w:sz w:val="24"/>
          <w:szCs w:val="20"/>
        </w:rPr>
      </w:pPr>
      <w:r w:rsidRPr="00D63D16">
        <w:rPr>
          <w:rFonts w:ascii="Times New Roman" w:hAnsi="Times New Roman" w:cs="Times New Roman"/>
          <w:sz w:val="24"/>
          <w:szCs w:val="20"/>
        </w:rPr>
        <w:t xml:space="preserve">With cellular networks the hidden node problem has practical solutions by time domain multiplexing for each given client for a mast, and using spatially diverse transmitters, so that each node is potentially served by any of three masts to greatly </w:t>
      </w:r>
      <w:r w:rsidR="00601787" w:rsidRPr="00D63D16">
        <w:rPr>
          <w:rFonts w:ascii="Times New Roman" w:hAnsi="Times New Roman" w:cs="Times New Roman"/>
          <w:sz w:val="24"/>
          <w:szCs w:val="20"/>
        </w:rPr>
        <w:t>minimize</w:t>
      </w:r>
      <w:r w:rsidRPr="00D63D16">
        <w:rPr>
          <w:rFonts w:ascii="Times New Roman" w:hAnsi="Times New Roman" w:cs="Times New Roman"/>
          <w:sz w:val="24"/>
          <w:szCs w:val="20"/>
        </w:rPr>
        <w:t xml:space="preserve"> issues with obstacles interfering with radio propagation.</w:t>
      </w:r>
    </w:p>
    <w:sectPr w:rsidR="00860249" w:rsidRPr="00D63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5185"/>
    <w:multiLevelType w:val="multilevel"/>
    <w:tmpl w:val="62D644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44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0681685"/>
    <w:multiLevelType w:val="multilevel"/>
    <w:tmpl w:val="62D644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44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3CE083D"/>
    <w:multiLevelType w:val="multilevel"/>
    <w:tmpl w:val="988A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21C7D"/>
    <w:multiLevelType w:val="hybridMultilevel"/>
    <w:tmpl w:val="FE2682B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D34AB4"/>
    <w:multiLevelType w:val="hybridMultilevel"/>
    <w:tmpl w:val="4B86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3171C"/>
    <w:multiLevelType w:val="multilevel"/>
    <w:tmpl w:val="62D644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44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BEC5FC5"/>
    <w:multiLevelType w:val="hybridMultilevel"/>
    <w:tmpl w:val="A0C6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F5645"/>
    <w:multiLevelType w:val="hybridMultilevel"/>
    <w:tmpl w:val="7E0A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564C0"/>
    <w:multiLevelType w:val="multilevel"/>
    <w:tmpl w:val="A1CA44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44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8143158"/>
    <w:multiLevelType w:val="hybridMultilevel"/>
    <w:tmpl w:val="DC961B90"/>
    <w:lvl w:ilvl="0" w:tplc="AA46C570">
      <w:start w:val="802"/>
      <w:numFmt w:val="bullet"/>
      <w:lvlText w:val="•"/>
      <w:lvlJc w:val="left"/>
      <w:pPr>
        <w:ind w:left="720" w:hanging="360"/>
      </w:pPr>
      <w:rPr>
        <w:rFonts w:ascii="Source Sans Pro" w:eastAsia="Times New Roman" w:hAnsi="Source Sans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6D0DC8"/>
    <w:multiLevelType w:val="hybridMultilevel"/>
    <w:tmpl w:val="A3765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853DA"/>
    <w:multiLevelType w:val="multilevel"/>
    <w:tmpl w:val="62D644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44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6D00946"/>
    <w:multiLevelType w:val="multilevel"/>
    <w:tmpl w:val="62D644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44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D8F4D2D"/>
    <w:multiLevelType w:val="hybridMultilevel"/>
    <w:tmpl w:val="A6547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904081"/>
    <w:multiLevelType w:val="multilevel"/>
    <w:tmpl w:val="62D644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44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C383A29"/>
    <w:multiLevelType w:val="multilevel"/>
    <w:tmpl w:val="62D644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44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C8D7887"/>
    <w:multiLevelType w:val="hybridMultilevel"/>
    <w:tmpl w:val="BBBC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933AF2"/>
    <w:multiLevelType w:val="hybridMultilevel"/>
    <w:tmpl w:val="3A16A9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820667"/>
    <w:multiLevelType w:val="hybridMultilevel"/>
    <w:tmpl w:val="BDAE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9E3AD1"/>
    <w:multiLevelType w:val="hybridMultilevel"/>
    <w:tmpl w:val="3DFA0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AEE3312"/>
    <w:multiLevelType w:val="hybridMultilevel"/>
    <w:tmpl w:val="CD163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5F1293"/>
    <w:multiLevelType w:val="multilevel"/>
    <w:tmpl w:val="62D644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44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F8654F6"/>
    <w:multiLevelType w:val="multilevel"/>
    <w:tmpl w:val="62D644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44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0CC4149"/>
    <w:multiLevelType w:val="multilevel"/>
    <w:tmpl w:val="57CCB55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44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18908F1"/>
    <w:multiLevelType w:val="hybridMultilevel"/>
    <w:tmpl w:val="4D2A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D50597"/>
    <w:multiLevelType w:val="hybridMultilevel"/>
    <w:tmpl w:val="6610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62787C"/>
    <w:multiLevelType w:val="hybridMultilevel"/>
    <w:tmpl w:val="47143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506EA"/>
    <w:multiLevelType w:val="multilevel"/>
    <w:tmpl w:val="62D644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44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6D801081"/>
    <w:multiLevelType w:val="multilevel"/>
    <w:tmpl w:val="62D644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44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00138AF"/>
    <w:multiLevelType w:val="hybridMultilevel"/>
    <w:tmpl w:val="C76C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ED23A6"/>
    <w:multiLevelType w:val="multilevel"/>
    <w:tmpl w:val="57CCB55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44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9285753"/>
    <w:multiLevelType w:val="hybridMultilevel"/>
    <w:tmpl w:val="78D4D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16147C"/>
    <w:multiLevelType w:val="hybridMultilevel"/>
    <w:tmpl w:val="16E0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3D5134"/>
    <w:multiLevelType w:val="hybridMultilevel"/>
    <w:tmpl w:val="08621B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3698056">
    <w:abstractNumId w:val="18"/>
  </w:num>
  <w:num w:numId="2" w16cid:durableId="2102137186">
    <w:abstractNumId w:val="6"/>
  </w:num>
  <w:num w:numId="3" w16cid:durableId="327637196">
    <w:abstractNumId w:val="26"/>
  </w:num>
  <w:num w:numId="4" w16cid:durableId="226569722">
    <w:abstractNumId w:val="4"/>
  </w:num>
  <w:num w:numId="5" w16cid:durableId="1557353950">
    <w:abstractNumId w:val="25"/>
  </w:num>
  <w:num w:numId="6" w16cid:durableId="1276255368">
    <w:abstractNumId w:val="13"/>
  </w:num>
  <w:num w:numId="7" w16cid:durableId="1804150228">
    <w:abstractNumId w:val="33"/>
  </w:num>
  <w:num w:numId="8" w16cid:durableId="2132284311">
    <w:abstractNumId w:val="17"/>
  </w:num>
  <w:num w:numId="9" w16cid:durableId="426581783">
    <w:abstractNumId w:val="3"/>
  </w:num>
  <w:num w:numId="10" w16cid:durableId="771365678">
    <w:abstractNumId w:val="29"/>
  </w:num>
  <w:num w:numId="11" w16cid:durableId="1281379862">
    <w:abstractNumId w:val="20"/>
  </w:num>
  <w:num w:numId="12" w16cid:durableId="1561558702">
    <w:abstractNumId w:val="10"/>
  </w:num>
  <w:num w:numId="13" w16cid:durableId="15353685">
    <w:abstractNumId w:val="16"/>
  </w:num>
  <w:num w:numId="14" w16cid:durableId="13385651">
    <w:abstractNumId w:val="30"/>
  </w:num>
  <w:num w:numId="15" w16cid:durableId="2003313638">
    <w:abstractNumId w:val="23"/>
  </w:num>
  <w:num w:numId="16" w16cid:durableId="1267691118">
    <w:abstractNumId w:val="15"/>
  </w:num>
  <w:num w:numId="17" w16cid:durableId="1560047814">
    <w:abstractNumId w:val="11"/>
  </w:num>
  <w:num w:numId="18" w16cid:durableId="1687058742">
    <w:abstractNumId w:val="8"/>
  </w:num>
  <w:num w:numId="19" w16cid:durableId="1189562817">
    <w:abstractNumId w:val="12"/>
  </w:num>
  <w:num w:numId="20" w16cid:durableId="1763649892">
    <w:abstractNumId w:val="1"/>
  </w:num>
  <w:num w:numId="21" w16cid:durableId="567422585">
    <w:abstractNumId w:val="5"/>
  </w:num>
  <w:num w:numId="22" w16cid:durableId="1762601839">
    <w:abstractNumId w:val="28"/>
  </w:num>
  <w:num w:numId="23" w16cid:durableId="486286913">
    <w:abstractNumId w:val="14"/>
  </w:num>
  <w:num w:numId="24" w16cid:durableId="1479810585">
    <w:abstractNumId w:val="21"/>
  </w:num>
  <w:num w:numId="25" w16cid:durableId="231233914">
    <w:abstractNumId w:val="27"/>
  </w:num>
  <w:num w:numId="26" w16cid:durableId="227226252">
    <w:abstractNumId w:val="22"/>
  </w:num>
  <w:num w:numId="27" w16cid:durableId="398214525">
    <w:abstractNumId w:val="0"/>
  </w:num>
  <w:num w:numId="28" w16cid:durableId="472068674">
    <w:abstractNumId w:val="9"/>
  </w:num>
  <w:num w:numId="29" w16cid:durableId="1280255544">
    <w:abstractNumId w:val="24"/>
  </w:num>
  <w:num w:numId="30" w16cid:durableId="914898709">
    <w:abstractNumId w:val="2"/>
  </w:num>
  <w:num w:numId="31" w16cid:durableId="1709139771">
    <w:abstractNumId w:val="7"/>
  </w:num>
  <w:num w:numId="32" w16cid:durableId="1512188">
    <w:abstractNumId w:val="31"/>
  </w:num>
  <w:num w:numId="33" w16cid:durableId="1945766027">
    <w:abstractNumId w:val="19"/>
  </w:num>
  <w:num w:numId="34" w16cid:durableId="167780676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C3"/>
    <w:rsid w:val="000123F0"/>
    <w:rsid w:val="00015C5F"/>
    <w:rsid w:val="00020EC2"/>
    <w:rsid w:val="00020EE9"/>
    <w:rsid w:val="00024BA6"/>
    <w:rsid w:val="00025C77"/>
    <w:rsid w:val="00026978"/>
    <w:rsid w:val="00027F31"/>
    <w:rsid w:val="0003289B"/>
    <w:rsid w:val="000361EA"/>
    <w:rsid w:val="00054150"/>
    <w:rsid w:val="000720ED"/>
    <w:rsid w:val="000B7898"/>
    <w:rsid w:val="000C34AB"/>
    <w:rsid w:val="000C3F7A"/>
    <w:rsid w:val="000C50D7"/>
    <w:rsid w:val="000C6184"/>
    <w:rsid w:val="000D4644"/>
    <w:rsid w:val="000E134C"/>
    <w:rsid w:val="000F2511"/>
    <w:rsid w:val="00106D7E"/>
    <w:rsid w:val="00143AD4"/>
    <w:rsid w:val="00150F14"/>
    <w:rsid w:val="001637AD"/>
    <w:rsid w:val="00176B54"/>
    <w:rsid w:val="00185382"/>
    <w:rsid w:val="001858E7"/>
    <w:rsid w:val="001A652A"/>
    <w:rsid w:val="001B1FEF"/>
    <w:rsid w:val="001C3510"/>
    <w:rsid w:val="001D03A2"/>
    <w:rsid w:val="0022132B"/>
    <w:rsid w:val="002223FE"/>
    <w:rsid w:val="00236FCE"/>
    <w:rsid w:val="00241DD8"/>
    <w:rsid w:val="0024440A"/>
    <w:rsid w:val="00260262"/>
    <w:rsid w:val="00281932"/>
    <w:rsid w:val="003061C3"/>
    <w:rsid w:val="00351C88"/>
    <w:rsid w:val="00356676"/>
    <w:rsid w:val="00361743"/>
    <w:rsid w:val="0036200A"/>
    <w:rsid w:val="0037616C"/>
    <w:rsid w:val="003A0C3F"/>
    <w:rsid w:val="003B7482"/>
    <w:rsid w:val="003D0503"/>
    <w:rsid w:val="003D1624"/>
    <w:rsid w:val="003D68E4"/>
    <w:rsid w:val="003E15DA"/>
    <w:rsid w:val="00404288"/>
    <w:rsid w:val="00422DB1"/>
    <w:rsid w:val="00446DE5"/>
    <w:rsid w:val="00470019"/>
    <w:rsid w:val="0049114F"/>
    <w:rsid w:val="004A1F10"/>
    <w:rsid w:val="004B1706"/>
    <w:rsid w:val="004C2817"/>
    <w:rsid w:val="004E32A2"/>
    <w:rsid w:val="004F06A5"/>
    <w:rsid w:val="004F308D"/>
    <w:rsid w:val="004F4927"/>
    <w:rsid w:val="00511A78"/>
    <w:rsid w:val="00523F9D"/>
    <w:rsid w:val="00545012"/>
    <w:rsid w:val="00551CC0"/>
    <w:rsid w:val="00593068"/>
    <w:rsid w:val="005D3C1C"/>
    <w:rsid w:val="005E254A"/>
    <w:rsid w:val="00601787"/>
    <w:rsid w:val="00604A15"/>
    <w:rsid w:val="00615C01"/>
    <w:rsid w:val="00640B33"/>
    <w:rsid w:val="006509C6"/>
    <w:rsid w:val="00680E94"/>
    <w:rsid w:val="00682D0B"/>
    <w:rsid w:val="00696F65"/>
    <w:rsid w:val="006A2394"/>
    <w:rsid w:val="006E14AF"/>
    <w:rsid w:val="006F52F1"/>
    <w:rsid w:val="00702B0F"/>
    <w:rsid w:val="00733D2A"/>
    <w:rsid w:val="0074171D"/>
    <w:rsid w:val="0075096C"/>
    <w:rsid w:val="007567A6"/>
    <w:rsid w:val="0077178A"/>
    <w:rsid w:val="00772152"/>
    <w:rsid w:val="00772AC0"/>
    <w:rsid w:val="00777008"/>
    <w:rsid w:val="007B689D"/>
    <w:rsid w:val="007B694B"/>
    <w:rsid w:val="007C5610"/>
    <w:rsid w:val="007C6395"/>
    <w:rsid w:val="007C6E8A"/>
    <w:rsid w:val="007E290D"/>
    <w:rsid w:val="007E5DF0"/>
    <w:rsid w:val="00822C19"/>
    <w:rsid w:val="00835EAE"/>
    <w:rsid w:val="00836430"/>
    <w:rsid w:val="00860249"/>
    <w:rsid w:val="00860B4E"/>
    <w:rsid w:val="00862E5D"/>
    <w:rsid w:val="00863F85"/>
    <w:rsid w:val="00882CE3"/>
    <w:rsid w:val="008B2287"/>
    <w:rsid w:val="008B4A84"/>
    <w:rsid w:val="008D1698"/>
    <w:rsid w:val="008D22BD"/>
    <w:rsid w:val="00907D9E"/>
    <w:rsid w:val="009127B3"/>
    <w:rsid w:val="0091697D"/>
    <w:rsid w:val="00933A1E"/>
    <w:rsid w:val="009449C3"/>
    <w:rsid w:val="00957B36"/>
    <w:rsid w:val="009638E7"/>
    <w:rsid w:val="009653FF"/>
    <w:rsid w:val="0097734A"/>
    <w:rsid w:val="00992EF3"/>
    <w:rsid w:val="0099357A"/>
    <w:rsid w:val="009B1EB1"/>
    <w:rsid w:val="009B3978"/>
    <w:rsid w:val="009D3BB8"/>
    <w:rsid w:val="009F5253"/>
    <w:rsid w:val="00A04A05"/>
    <w:rsid w:val="00A14A21"/>
    <w:rsid w:val="00A61CCC"/>
    <w:rsid w:val="00A72679"/>
    <w:rsid w:val="00A73D4A"/>
    <w:rsid w:val="00A813A7"/>
    <w:rsid w:val="00A83045"/>
    <w:rsid w:val="00AC424E"/>
    <w:rsid w:val="00AD4875"/>
    <w:rsid w:val="00AD54F3"/>
    <w:rsid w:val="00AD7348"/>
    <w:rsid w:val="00AF20B3"/>
    <w:rsid w:val="00B034EE"/>
    <w:rsid w:val="00B12B9A"/>
    <w:rsid w:val="00B12E04"/>
    <w:rsid w:val="00B23DBD"/>
    <w:rsid w:val="00B40E36"/>
    <w:rsid w:val="00B46F12"/>
    <w:rsid w:val="00B55A1E"/>
    <w:rsid w:val="00B64CC2"/>
    <w:rsid w:val="00B7002F"/>
    <w:rsid w:val="00B922FE"/>
    <w:rsid w:val="00BC1AB3"/>
    <w:rsid w:val="00BD2D01"/>
    <w:rsid w:val="00BD2D24"/>
    <w:rsid w:val="00BD4BF5"/>
    <w:rsid w:val="00BF0C9D"/>
    <w:rsid w:val="00C1024B"/>
    <w:rsid w:val="00C12E61"/>
    <w:rsid w:val="00CC0478"/>
    <w:rsid w:val="00CC205E"/>
    <w:rsid w:val="00CD67C3"/>
    <w:rsid w:val="00CE2082"/>
    <w:rsid w:val="00CE50C5"/>
    <w:rsid w:val="00CF64D8"/>
    <w:rsid w:val="00D60786"/>
    <w:rsid w:val="00D63D16"/>
    <w:rsid w:val="00D93BBC"/>
    <w:rsid w:val="00DA3472"/>
    <w:rsid w:val="00DA6240"/>
    <w:rsid w:val="00DD2427"/>
    <w:rsid w:val="00DD2F09"/>
    <w:rsid w:val="00DE50A1"/>
    <w:rsid w:val="00E13ED1"/>
    <w:rsid w:val="00E13FA8"/>
    <w:rsid w:val="00E16C37"/>
    <w:rsid w:val="00E17F58"/>
    <w:rsid w:val="00E229EA"/>
    <w:rsid w:val="00E673B7"/>
    <w:rsid w:val="00E70082"/>
    <w:rsid w:val="00E93799"/>
    <w:rsid w:val="00E97A52"/>
    <w:rsid w:val="00EB4358"/>
    <w:rsid w:val="00EE67AA"/>
    <w:rsid w:val="00EF1B45"/>
    <w:rsid w:val="00EF3693"/>
    <w:rsid w:val="00F147ED"/>
    <w:rsid w:val="00F435D7"/>
    <w:rsid w:val="00F5215C"/>
    <w:rsid w:val="00F872D2"/>
    <w:rsid w:val="00FB11C7"/>
    <w:rsid w:val="00FC4A79"/>
    <w:rsid w:val="00FD7D6D"/>
    <w:rsid w:val="00FE2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A91E"/>
  <w15:chartTrackingRefBased/>
  <w15:docId w15:val="{F096DDA7-A36D-4C00-AA65-26930D0A0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2BD"/>
    <w:pPr>
      <w:ind w:left="720"/>
      <w:contextualSpacing/>
    </w:pPr>
  </w:style>
  <w:style w:type="paragraph" w:styleId="Revision">
    <w:name w:val="Revision"/>
    <w:hidden/>
    <w:uiPriority w:val="99"/>
    <w:semiHidden/>
    <w:rsid w:val="00680E94"/>
    <w:pPr>
      <w:spacing w:after="0" w:line="240" w:lineRule="auto"/>
    </w:pPr>
  </w:style>
  <w:style w:type="paragraph" w:styleId="NormalWeb">
    <w:name w:val="Normal (Web)"/>
    <w:basedOn w:val="Normal"/>
    <w:uiPriority w:val="99"/>
    <w:unhideWhenUsed/>
    <w:rsid w:val="00024BA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14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935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18107">
      <w:bodyDiv w:val="1"/>
      <w:marLeft w:val="0"/>
      <w:marRight w:val="0"/>
      <w:marTop w:val="0"/>
      <w:marBottom w:val="0"/>
      <w:divBdr>
        <w:top w:val="none" w:sz="0" w:space="0" w:color="auto"/>
        <w:left w:val="none" w:sz="0" w:space="0" w:color="auto"/>
        <w:bottom w:val="none" w:sz="0" w:space="0" w:color="auto"/>
        <w:right w:val="none" w:sz="0" w:space="0" w:color="auto"/>
      </w:divBdr>
      <w:divsChild>
        <w:div w:id="283074163">
          <w:marLeft w:val="0"/>
          <w:marRight w:val="0"/>
          <w:marTop w:val="0"/>
          <w:marBottom w:val="0"/>
          <w:divBdr>
            <w:top w:val="none" w:sz="0" w:space="0" w:color="auto"/>
            <w:left w:val="none" w:sz="0" w:space="0" w:color="auto"/>
            <w:bottom w:val="none" w:sz="0" w:space="0" w:color="auto"/>
            <w:right w:val="none" w:sz="0" w:space="0" w:color="auto"/>
          </w:divBdr>
          <w:divsChild>
            <w:div w:id="70290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3788">
      <w:bodyDiv w:val="1"/>
      <w:marLeft w:val="0"/>
      <w:marRight w:val="0"/>
      <w:marTop w:val="0"/>
      <w:marBottom w:val="0"/>
      <w:divBdr>
        <w:top w:val="none" w:sz="0" w:space="0" w:color="auto"/>
        <w:left w:val="none" w:sz="0" w:space="0" w:color="auto"/>
        <w:bottom w:val="none" w:sz="0" w:space="0" w:color="auto"/>
        <w:right w:val="none" w:sz="0" w:space="0" w:color="auto"/>
      </w:divBdr>
    </w:div>
    <w:div w:id="504789368">
      <w:bodyDiv w:val="1"/>
      <w:marLeft w:val="0"/>
      <w:marRight w:val="0"/>
      <w:marTop w:val="0"/>
      <w:marBottom w:val="0"/>
      <w:divBdr>
        <w:top w:val="none" w:sz="0" w:space="0" w:color="auto"/>
        <w:left w:val="none" w:sz="0" w:space="0" w:color="auto"/>
        <w:bottom w:val="none" w:sz="0" w:space="0" w:color="auto"/>
        <w:right w:val="none" w:sz="0" w:space="0" w:color="auto"/>
      </w:divBdr>
    </w:div>
    <w:div w:id="659699286">
      <w:bodyDiv w:val="1"/>
      <w:marLeft w:val="0"/>
      <w:marRight w:val="0"/>
      <w:marTop w:val="0"/>
      <w:marBottom w:val="0"/>
      <w:divBdr>
        <w:top w:val="none" w:sz="0" w:space="0" w:color="auto"/>
        <w:left w:val="none" w:sz="0" w:space="0" w:color="auto"/>
        <w:bottom w:val="none" w:sz="0" w:space="0" w:color="auto"/>
        <w:right w:val="none" w:sz="0" w:space="0" w:color="auto"/>
      </w:divBdr>
      <w:divsChild>
        <w:div w:id="1735741847">
          <w:marLeft w:val="0"/>
          <w:marRight w:val="0"/>
          <w:marTop w:val="0"/>
          <w:marBottom w:val="0"/>
          <w:divBdr>
            <w:top w:val="none" w:sz="0" w:space="0" w:color="auto"/>
            <w:left w:val="none" w:sz="0" w:space="0" w:color="auto"/>
            <w:bottom w:val="none" w:sz="0" w:space="0" w:color="auto"/>
            <w:right w:val="none" w:sz="0" w:space="0" w:color="auto"/>
          </w:divBdr>
          <w:divsChild>
            <w:div w:id="11604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186">
      <w:bodyDiv w:val="1"/>
      <w:marLeft w:val="0"/>
      <w:marRight w:val="0"/>
      <w:marTop w:val="0"/>
      <w:marBottom w:val="0"/>
      <w:divBdr>
        <w:top w:val="none" w:sz="0" w:space="0" w:color="auto"/>
        <w:left w:val="none" w:sz="0" w:space="0" w:color="auto"/>
        <w:bottom w:val="none" w:sz="0" w:space="0" w:color="auto"/>
        <w:right w:val="none" w:sz="0" w:space="0" w:color="auto"/>
      </w:divBdr>
    </w:div>
    <w:div w:id="1025864774">
      <w:bodyDiv w:val="1"/>
      <w:marLeft w:val="0"/>
      <w:marRight w:val="0"/>
      <w:marTop w:val="0"/>
      <w:marBottom w:val="0"/>
      <w:divBdr>
        <w:top w:val="none" w:sz="0" w:space="0" w:color="auto"/>
        <w:left w:val="none" w:sz="0" w:space="0" w:color="auto"/>
        <w:bottom w:val="none" w:sz="0" w:space="0" w:color="auto"/>
        <w:right w:val="none" w:sz="0" w:space="0" w:color="auto"/>
      </w:divBdr>
    </w:div>
    <w:div w:id="1050690427">
      <w:bodyDiv w:val="1"/>
      <w:marLeft w:val="0"/>
      <w:marRight w:val="0"/>
      <w:marTop w:val="0"/>
      <w:marBottom w:val="0"/>
      <w:divBdr>
        <w:top w:val="none" w:sz="0" w:space="0" w:color="auto"/>
        <w:left w:val="none" w:sz="0" w:space="0" w:color="auto"/>
        <w:bottom w:val="none" w:sz="0" w:space="0" w:color="auto"/>
        <w:right w:val="none" w:sz="0" w:space="0" w:color="auto"/>
      </w:divBdr>
    </w:div>
    <w:div w:id="1094713408">
      <w:bodyDiv w:val="1"/>
      <w:marLeft w:val="0"/>
      <w:marRight w:val="0"/>
      <w:marTop w:val="0"/>
      <w:marBottom w:val="0"/>
      <w:divBdr>
        <w:top w:val="none" w:sz="0" w:space="0" w:color="auto"/>
        <w:left w:val="none" w:sz="0" w:space="0" w:color="auto"/>
        <w:bottom w:val="none" w:sz="0" w:space="0" w:color="auto"/>
        <w:right w:val="none" w:sz="0" w:space="0" w:color="auto"/>
      </w:divBdr>
    </w:div>
    <w:div w:id="1390690942">
      <w:bodyDiv w:val="1"/>
      <w:marLeft w:val="0"/>
      <w:marRight w:val="0"/>
      <w:marTop w:val="0"/>
      <w:marBottom w:val="0"/>
      <w:divBdr>
        <w:top w:val="none" w:sz="0" w:space="0" w:color="auto"/>
        <w:left w:val="none" w:sz="0" w:space="0" w:color="auto"/>
        <w:bottom w:val="none" w:sz="0" w:space="0" w:color="auto"/>
        <w:right w:val="none" w:sz="0" w:space="0" w:color="auto"/>
      </w:divBdr>
    </w:div>
    <w:div w:id="1400982885">
      <w:bodyDiv w:val="1"/>
      <w:marLeft w:val="0"/>
      <w:marRight w:val="0"/>
      <w:marTop w:val="0"/>
      <w:marBottom w:val="0"/>
      <w:divBdr>
        <w:top w:val="none" w:sz="0" w:space="0" w:color="auto"/>
        <w:left w:val="none" w:sz="0" w:space="0" w:color="auto"/>
        <w:bottom w:val="none" w:sz="0" w:space="0" w:color="auto"/>
        <w:right w:val="none" w:sz="0" w:space="0" w:color="auto"/>
      </w:divBdr>
    </w:div>
    <w:div w:id="1413500923">
      <w:bodyDiv w:val="1"/>
      <w:marLeft w:val="0"/>
      <w:marRight w:val="0"/>
      <w:marTop w:val="0"/>
      <w:marBottom w:val="0"/>
      <w:divBdr>
        <w:top w:val="none" w:sz="0" w:space="0" w:color="auto"/>
        <w:left w:val="none" w:sz="0" w:space="0" w:color="auto"/>
        <w:bottom w:val="none" w:sz="0" w:space="0" w:color="auto"/>
        <w:right w:val="none" w:sz="0" w:space="0" w:color="auto"/>
      </w:divBdr>
    </w:div>
    <w:div w:id="1678725889">
      <w:bodyDiv w:val="1"/>
      <w:marLeft w:val="0"/>
      <w:marRight w:val="0"/>
      <w:marTop w:val="0"/>
      <w:marBottom w:val="0"/>
      <w:divBdr>
        <w:top w:val="none" w:sz="0" w:space="0" w:color="auto"/>
        <w:left w:val="none" w:sz="0" w:space="0" w:color="auto"/>
        <w:bottom w:val="none" w:sz="0" w:space="0" w:color="auto"/>
        <w:right w:val="none" w:sz="0" w:space="0" w:color="auto"/>
      </w:divBdr>
    </w:div>
    <w:div w:id="1818062666">
      <w:bodyDiv w:val="1"/>
      <w:marLeft w:val="0"/>
      <w:marRight w:val="0"/>
      <w:marTop w:val="0"/>
      <w:marBottom w:val="0"/>
      <w:divBdr>
        <w:top w:val="none" w:sz="0" w:space="0" w:color="auto"/>
        <w:left w:val="none" w:sz="0" w:space="0" w:color="auto"/>
        <w:bottom w:val="none" w:sz="0" w:space="0" w:color="auto"/>
        <w:right w:val="none" w:sz="0" w:space="0" w:color="auto"/>
      </w:divBdr>
    </w:div>
    <w:div w:id="1904901299">
      <w:bodyDiv w:val="1"/>
      <w:marLeft w:val="0"/>
      <w:marRight w:val="0"/>
      <w:marTop w:val="0"/>
      <w:marBottom w:val="0"/>
      <w:divBdr>
        <w:top w:val="none" w:sz="0" w:space="0" w:color="auto"/>
        <w:left w:val="none" w:sz="0" w:space="0" w:color="auto"/>
        <w:bottom w:val="none" w:sz="0" w:space="0" w:color="auto"/>
        <w:right w:val="none" w:sz="0" w:space="0" w:color="auto"/>
      </w:divBdr>
    </w:div>
    <w:div w:id="1935431802">
      <w:bodyDiv w:val="1"/>
      <w:marLeft w:val="0"/>
      <w:marRight w:val="0"/>
      <w:marTop w:val="0"/>
      <w:marBottom w:val="0"/>
      <w:divBdr>
        <w:top w:val="none" w:sz="0" w:space="0" w:color="auto"/>
        <w:left w:val="none" w:sz="0" w:space="0" w:color="auto"/>
        <w:bottom w:val="none" w:sz="0" w:space="0" w:color="auto"/>
        <w:right w:val="none" w:sz="0" w:space="0" w:color="auto"/>
      </w:divBdr>
    </w:div>
    <w:div w:id="2052731784">
      <w:bodyDiv w:val="1"/>
      <w:marLeft w:val="0"/>
      <w:marRight w:val="0"/>
      <w:marTop w:val="0"/>
      <w:marBottom w:val="0"/>
      <w:divBdr>
        <w:top w:val="none" w:sz="0" w:space="0" w:color="auto"/>
        <w:left w:val="none" w:sz="0" w:space="0" w:color="auto"/>
        <w:bottom w:val="none" w:sz="0" w:space="0" w:color="auto"/>
        <w:right w:val="none" w:sz="0" w:space="0" w:color="auto"/>
      </w:divBdr>
    </w:div>
    <w:div w:id="2107535551">
      <w:bodyDiv w:val="1"/>
      <w:marLeft w:val="0"/>
      <w:marRight w:val="0"/>
      <w:marTop w:val="0"/>
      <w:marBottom w:val="0"/>
      <w:divBdr>
        <w:top w:val="none" w:sz="0" w:space="0" w:color="auto"/>
        <w:left w:val="none" w:sz="0" w:space="0" w:color="auto"/>
        <w:bottom w:val="none" w:sz="0" w:space="0" w:color="auto"/>
        <w:right w:val="none" w:sz="0" w:space="0" w:color="auto"/>
      </w:divBdr>
      <w:divsChild>
        <w:div w:id="1486699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1354</TotalTime>
  <Pages>17</Pages>
  <Words>2708</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Pradhan, Ayushi</dc:creator>
  <cp:keywords/>
  <dc:description/>
  <cp:lastModifiedBy>Pradhan, Ayushi</cp:lastModifiedBy>
  <cp:revision>182</cp:revision>
  <dcterms:created xsi:type="dcterms:W3CDTF">2023-02-22T11:45:00Z</dcterms:created>
  <dcterms:modified xsi:type="dcterms:W3CDTF">2024-02-11T05:57:00Z</dcterms:modified>
</cp:coreProperties>
</file>