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endnotes.xml" ContentType="application/vnd.openxmlformats-officedocument.wordprocessingml.endnotes+xml"/>
  <Override PartName="/word/footnotes.xml" ContentType="application/vnd.openxmlformats-officedocument.wordprocessingml.footnotes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B4FFE" w:rsidRPr="00A80FA5" w:rsidRDefault="00DB4FFE" w:rsidP="00DB4FFE">
      <w:pPr>
        <w:spacing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A80FA5">
        <w:rPr>
          <w:rFonts w:ascii="Times New Roman" w:hAnsi="Times New Roman" w:cs="Times New Roman"/>
          <w:b/>
          <w:sz w:val="28"/>
          <w:szCs w:val="28"/>
        </w:rPr>
        <w:t>EXPERIMENT NO. 02</w:t>
      </w:r>
    </w:p>
    <w:p w:rsidR="00DB4FFE" w:rsidRDefault="00DB4FFE" w:rsidP="00DB4FFE">
      <w:pPr>
        <w:spacing w:after="0" w:line="24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80FA5">
        <w:rPr>
          <w:rFonts w:ascii="Times New Roman" w:hAnsi="Times New Roman" w:cs="Times New Roman"/>
          <w:b/>
          <w:sz w:val="28"/>
          <w:szCs w:val="28"/>
        </w:rPr>
        <w:t>Determination of total hardness of water</w:t>
      </w:r>
    </w:p>
    <w:p w:rsidR="00DB4FFE" w:rsidRDefault="00DB4FFE" w:rsidP="00DB4FFE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52"/>
        <w:gridCol w:w="7890"/>
      </w:tblGrid>
      <w:tr w:rsidR="00544727" w:rsidRPr="001D72BE" w:rsidTr="00544727">
        <w:trPr>
          <w:jc w:val="center"/>
        </w:trPr>
        <w:tc>
          <w:tcPr>
            <w:tcW w:w="1352" w:type="dxa"/>
          </w:tcPr>
          <w:p w:rsidR="00544727" w:rsidRPr="001D72BE" w:rsidRDefault="00544727" w:rsidP="00544727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  <w:lang w:bidi="hi-IN"/>
              </w:rPr>
              <w:t>CO - 4</w:t>
            </w:r>
          </w:p>
        </w:tc>
        <w:tc>
          <w:tcPr>
            <w:tcW w:w="7890" w:type="dxa"/>
          </w:tcPr>
          <w:p w:rsidR="00544727" w:rsidRPr="001D72BE" w:rsidRDefault="00544727" w:rsidP="00544727">
            <w:pPr>
              <w:pStyle w:val="NormalWeb"/>
            </w:pPr>
            <w:proofErr w:type="spellStart"/>
            <w:r>
              <w:t>Analyze</w:t>
            </w:r>
            <w:proofErr w:type="spellEnd"/>
            <w:r>
              <w:t xml:space="preserve"> the quality of water and suggest suitable methods of treatment.</w:t>
            </w:r>
          </w:p>
        </w:tc>
      </w:tr>
    </w:tbl>
    <w:p w:rsidR="00DB4FFE" w:rsidRDefault="00DB4FFE" w:rsidP="00DB4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5D2ECD" w:rsidRPr="00A80FA5" w:rsidRDefault="005D2ECD" w:rsidP="00DB4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2235"/>
        <w:gridCol w:w="548"/>
        <w:gridCol w:w="6459"/>
      </w:tblGrid>
      <w:tr w:rsidR="00DB4FFE" w:rsidRPr="00A80FA5" w:rsidTr="003B43D6"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AIM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DB4FFE" w:rsidRPr="00A80FA5" w:rsidRDefault="00DB4FFE" w:rsidP="003B43D6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 determine the total, permanent and temporary hardness of water sample.</w:t>
            </w:r>
          </w:p>
        </w:tc>
      </w:tr>
      <w:tr w:rsidR="00DB4FFE" w:rsidRPr="00A80FA5" w:rsidTr="003B43D6">
        <w:trPr>
          <w:trHeight w:val="4296"/>
        </w:trPr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PRINCIPLE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DB4FFE" w:rsidRPr="00A80FA5" w:rsidRDefault="00DB4FFE" w:rsidP="00DB4FFE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19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EDTA forms 1:1 stable complex with metal ion at particular </w:t>
            </w:r>
            <w:proofErr w:type="gram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pH which</w:t>
            </w:r>
            <w:proofErr w:type="gram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may vary depending on metal ion.</w:t>
            </w:r>
          </w:p>
          <w:p w:rsidR="00DB4FFE" w:rsidRPr="00A80FA5" w:rsidRDefault="00DB4FFE" w:rsidP="00DB4FFE">
            <w:pPr>
              <w:pStyle w:val="ListParagraph"/>
              <w:numPr>
                <w:ilvl w:val="0"/>
                <w:numId w:val="8"/>
              </w:numPr>
              <w:spacing w:before="240" w:line="360" w:lineRule="auto"/>
              <w:ind w:left="194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Metal ion indicators are available for particular pH </w:t>
            </w:r>
            <w:proofErr w:type="gram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range which</w:t>
            </w:r>
            <w:proofErr w:type="gram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can indicate end point of titration by following reaction.</w:t>
            </w:r>
          </w:p>
          <w:p w:rsidR="00DB4FFE" w:rsidRPr="00542C5A" w:rsidRDefault="00DB4FFE" w:rsidP="003B43D6">
            <w:pPr>
              <w:spacing w:before="240" w:line="276" w:lineRule="auto"/>
              <w:jc w:val="both"/>
              <w:rPr>
                <w:rFonts w:ascii="Times New Roman" w:hAnsi="Times New Roman" w:cs="Times New Roman"/>
              </w:rPr>
            </w:pPr>
            <w:r w:rsidRPr="00542C5A">
              <w:rPr>
                <w:rFonts w:ascii="Times New Roman" w:hAnsi="Times New Roman" w:cs="Times New Roman"/>
              </w:rPr>
              <w:t xml:space="preserve">    </w:t>
            </w:r>
            <w:r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542C5A">
              <w:rPr>
                <w:rFonts w:ascii="Times New Roman" w:hAnsi="Times New Roman" w:cs="Times New Roman"/>
              </w:rPr>
              <w:t>M</w:t>
            </w:r>
            <w:r w:rsidRPr="00542C5A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542C5A">
              <w:rPr>
                <w:rFonts w:ascii="Times New Roman" w:hAnsi="Times New Roman" w:cs="Times New Roman"/>
                <w:vertAlign w:val="superscript"/>
              </w:rPr>
              <w:t>+</w:t>
            </w:r>
            <w:r w:rsidRPr="00542C5A">
              <w:rPr>
                <w:rFonts w:ascii="Times New Roman" w:hAnsi="Times New Roman" w:cs="Times New Roman"/>
                <w:vertAlign w:val="subscript"/>
              </w:rPr>
              <w:t xml:space="preserve">        </w:t>
            </w:r>
            <w:r>
              <w:rPr>
                <w:rFonts w:ascii="Times New Roman" w:hAnsi="Times New Roman" w:cs="Times New Roman"/>
                <w:vertAlign w:val="subscript"/>
              </w:rPr>
              <w:t xml:space="preserve">       </w:t>
            </w:r>
            <w:r w:rsidRPr="00542C5A">
              <w:rPr>
                <w:rFonts w:ascii="Times New Roman" w:hAnsi="Times New Roman" w:cs="Times New Roman"/>
              </w:rPr>
              <w:t xml:space="preserve">+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42C5A">
              <w:rPr>
                <w:rFonts w:ascii="Times New Roman" w:hAnsi="Times New Roman" w:cs="Times New Roman"/>
              </w:rPr>
              <w:t xml:space="preserve">EBT    </w:t>
            </w:r>
            <w:r>
              <w:rPr>
                <w:rFonts w:ascii="Times New Roman" w:hAnsi="Times New Roman" w:cs="Times New Roman"/>
              </w:rPr>
              <w:t xml:space="preserve">   </w:t>
            </w:r>
            <w:r w:rsidRPr="00542C5A">
              <w:rPr>
                <w:rFonts w:ascii="Times New Roman" w:hAnsi="Times New Roman" w:cs="Times New Roman"/>
              </w:rPr>
              <w:t xml:space="preserve"> →     </w:t>
            </w:r>
            <w:proofErr w:type="spellStart"/>
            <w:r w:rsidRPr="00542C5A">
              <w:rPr>
                <w:rFonts w:ascii="Times New Roman" w:hAnsi="Times New Roman" w:cs="Times New Roman"/>
              </w:rPr>
              <w:t>M</w:t>
            </w:r>
            <w:r w:rsidRPr="00542C5A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542C5A">
              <w:rPr>
                <w:rFonts w:ascii="Times New Roman" w:hAnsi="Times New Roman" w:cs="Times New Roman"/>
                <w:vertAlign w:val="superscript"/>
              </w:rPr>
              <w:t>+</w:t>
            </w:r>
            <w:r w:rsidRPr="00542C5A">
              <w:rPr>
                <w:rFonts w:ascii="Times New Roman" w:hAnsi="Times New Roman" w:cs="Times New Roman"/>
              </w:rPr>
              <w:t>- EBT</w:t>
            </w:r>
          </w:p>
          <w:p w:rsidR="00DB4FFE" w:rsidRPr="00542C5A" w:rsidRDefault="00DB4FFE" w:rsidP="003B43D6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542C5A">
              <w:rPr>
                <w:rFonts w:ascii="Times New Roman" w:hAnsi="Times New Roman" w:cs="Times New Roman"/>
              </w:rPr>
              <w:t xml:space="preserve">          </w:t>
            </w:r>
            <w:r>
              <w:rPr>
                <w:rFonts w:ascii="Times New Roman" w:hAnsi="Times New Roman" w:cs="Times New Roman"/>
              </w:rPr>
              <w:t xml:space="preserve">Metal ion    </w:t>
            </w:r>
            <w:r w:rsidRPr="00542C5A">
              <w:rPr>
                <w:rFonts w:ascii="Times New Roman" w:hAnsi="Times New Roman" w:cs="Times New Roman"/>
              </w:rPr>
              <w:t xml:space="preserve">Indicator </w:t>
            </w:r>
            <w:r>
              <w:rPr>
                <w:rFonts w:ascii="Times New Roman" w:hAnsi="Times New Roman" w:cs="Times New Roman"/>
              </w:rPr>
              <w:t xml:space="preserve">blue   </w:t>
            </w:r>
            <w:r w:rsidRPr="00542C5A">
              <w:rPr>
                <w:rFonts w:ascii="Times New Roman" w:hAnsi="Times New Roman" w:cs="Times New Roman"/>
              </w:rPr>
              <w:t>wine red complex</w:t>
            </w:r>
          </w:p>
          <w:p w:rsidR="00DB4FFE" w:rsidRPr="00542C5A" w:rsidRDefault="00DB4FFE" w:rsidP="003B43D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42C5A">
              <w:rPr>
                <w:rFonts w:ascii="Times New Roman" w:hAnsi="Times New Roman" w:cs="Times New Roman"/>
              </w:rPr>
              <w:t xml:space="preserve">          </w:t>
            </w:r>
            <w:proofErr w:type="spellStart"/>
            <w:r w:rsidRPr="00542C5A">
              <w:rPr>
                <w:rFonts w:ascii="Times New Roman" w:hAnsi="Times New Roman" w:cs="Times New Roman"/>
              </w:rPr>
              <w:t>M</w:t>
            </w:r>
            <w:r w:rsidRPr="00542C5A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542C5A">
              <w:rPr>
                <w:rFonts w:ascii="Times New Roman" w:hAnsi="Times New Roman" w:cs="Times New Roman"/>
                <w:vertAlign w:val="superscript"/>
              </w:rPr>
              <w:t>+</w:t>
            </w:r>
            <w:r w:rsidRPr="00542C5A">
              <w:rPr>
                <w:rFonts w:ascii="Times New Roman" w:hAnsi="Times New Roman" w:cs="Times New Roman"/>
              </w:rPr>
              <w:t xml:space="preserve">- EBT   +   EDTA   →   </w:t>
            </w:r>
            <w:proofErr w:type="spellStart"/>
            <w:r w:rsidRPr="00542C5A">
              <w:rPr>
                <w:rFonts w:ascii="Times New Roman" w:hAnsi="Times New Roman" w:cs="Times New Roman"/>
              </w:rPr>
              <w:t>M</w:t>
            </w:r>
            <w:r w:rsidRPr="00542C5A">
              <w:rPr>
                <w:rFonts w:ascii="Times New Roman" w:hAnsi="Times New Roman" w:cs="Times New Roman"/>
                <w:vertAlign w:val="superscript"/>
              </w:rPr>
              <w:t>n</w:t>
            </w:r>
            <w:proofErr w:type="spellEnd"/>
            <w:r w:rsidRPr="00542C5A">
              <w:rPr>
                <w:rFonts w:ascii="Times New Roman" w:hAnsi="Times New Roman" w:cs="Times New Roman"/>
                <w:vertAlign w:val="superscript"/>
              </w:rPr>
              <w:t>+</w:t>
            </w:r>
            <w:r w:rsidRPr="00542C5A">
              <w:rPr>
                <w:rFonts w:ascii="Times New Roman" w:hAnsi="Times New Roman" w:cs="Times New Roman"/>
              </w:rPr>
              <w:t>- EDTA   +  EBT</w:t>
            </w:r>
          </w:p>
          <w:p w:rsidR="00DB4FFE" w:rsidRPr="00542C5A" w:rsidRDefault="00DB4FFE" w:rsidP="003B43D6">
            <w:pPr>
              <w:spacing w:line="276" w:lineRule="auto"/>
              <w:jc w:val="both"/>
              <w:rPr>
                <w:rFonts w:ascii="Times New Roman" w:hAnsi="Times New Roman" w:cs="Times New Roman"/>
              </w:rPr>
            </w:pPr>
            <w:r w:rsidRPr="00542C5A">
              <w:rPr>
                <w:rFonts w:ascii="Times New Roman" w:hAnsi="Times New Roman" w:cs="Times New Roman"/>
              </w:rPr>
              <w:t xml:space="preserve">           Wine red</w:t>
            </w:r>
            <w:r>
              <w:rPr>
                <w:rFonts w:ascii="Times New Roman" w:hAnsi="Times New Roman" w:cs="Times New Roman"/>
              </w:rPr>
              <w:t xml:space="preserve">                            </w:t>
            </w:r>
            <w:r w:rsidRPr="00542C5A">
              <w:rPr>
                <w:rFonts w:ascii="Times New Roman" w:hAnsi="Times New Roman" w:cs="Times New Roman"/>
              </w:rPr>
              <w:t xml:space="preserve">colourless       </w:t>
            </w:r>
            <w:r>
              <w:rPr>
                <w:rFonts w:ascii="Times New Roman" w:hAnsi="Times New Roman" w:cs="Times New Roman"/>
              </w:rPr>
              <w:t xml:space="preserve">  </w:t>
            </w:r>
            <w:r w:rsidRPr="00542C5A">
              <w:rPr>
                <w:rFonts w:ascii="Times New Roman" w:hAnsi="Times New Roman" w:cs="Times New Roman"/>
              </w:rPr>
              <w:t>blue</w:t>
            </w:r>
          </w:p>
          <w:p w:rsidR="00DB4FFE" w:rsidRPr="007B551A" w:rsidRDefault="00DB4FFE" w:rsidP="003B43D6">
            <w:pPr>
              <w:spacing w:after="200" w:line="276" w:lineRule="auto"/>
              <w:jc w:val="both"/>
              <w:rPr>
                <w:rFonts w:ascii="Times New Roman" w:hAnsi="Times New Roman" w:cs="Times New Roman"/>
              </w:rPr>
            </w:pPr>
            <w:r w:rsidRPr="00542C5A">
              <w:rPr>
                <w:rFonts w:ascii="Times New Roman" w:hAnsi="Times New Roman" w:cs="Times New Roman"/>
              </w:rPr>
              <w:t xml:space="preserve">          Less stable</w:t>
            </w:r>
            <w:r>
              <w:rPr>
                <w:rFonts w:ascii="Times New Roman" w:hAnsi="Times New Roman" w:cs="Times New Roman"/>
              </w:rPr>
              <w:t xml:space="preserve">                        </w:t>
            </w:r>
            <w:r w:rsidRPr="00542C5A">
              <w:rPr>
                <w:rFonts w:ascii="Times New Roman" w:hAnsi="Times New Roman" w:cs="Times New Roman"/>
              </w:rPr>
              <w:t xml:space="preserve"> more stable</w:t>
            </w:r>
          </w:p>
        </w:tc>
      </w:tr>
      <w:tr w:rsidR="00DB4FFE" w:rsidRPr="00A80FA5" w:rsidTr="003B43D6"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REAGENTS</w:t>
            </w:r>
          </w:p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REQUIRED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DB4FFE" w:rsidRPr="00A80FA5" w:rsidRDefault="00DB4FFE" w:rsidP="004E30E0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before="240" w:line="360" w:lineRule="auto"/>
              <w:ind w:left="271" w:hanging="271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Standard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hard water (SHW)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(Calcium chloride,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CaCl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B1089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(0.01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4FFE" w:rsidRPr="00A80FA5" w:rsidRDefault="00DB4FFE" w:rsidP="004E30E0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360" w:lineRule="auto"/>
              <w:ind w:left="2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Disodium salt of ethylene diamine tetra acetic acid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Na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EDTA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 (0.01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4FFE" w:rsidRPr="00A80FA5" w:rsidRDefault="00DB4FFE" w:rsidP="004E30E0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360" w:lineRule="auto"/>
              <w:ind w:left="2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Eriochrome</w:t>
            </w:r>
            <w:proofErr w:type="spell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Black 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(EBT)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indicator</w:t>
            </w:r>
          </w:p>
          <w:p w:rsidR="00DB4FFE" w:rsidRPr="00A80FA5" w:rsidRDefault="00DB4FFE" w:rsidP="004E30E0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360" w:lineRule="auto"/>
              <w:ind w:left="2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Ammonium chloride–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ammonia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(NH</w:t>
            </w:r>
            <w:r w:rsidRPr="00B108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4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Cl-NH</w:t>
            </w:r>
            <w:r w:rsidRPr="00B10898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 (pH</w:t>
            </w:r>
            <w:r w:rsidR="004E30E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10)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buffer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solution</w:t>
            </w:r>
          </w:p>
          <w:p w:rsidR="00DB4FFE" w:rsidRPr="00043113" w:rsidRDefault="00DB4FFE" w:rsidP="004E30E0">
            <w:pPr>
              <w:pStyle w:val="ListParagraph"/>
              <w:numPr>
                <w:ilvl w:val="0"/>
                <w:numId w:val="1"/>
              </w:numPr>
              <w:tabs>
                <w:tab w:val="left" w:pos="361"/>
              </w:tabs>
              <w:spacing w:line="360" w:lineRule="auto"/>
              <w:ind w:left="271" w:hanging="28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Unknown water sample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(UWS)</w:t>
            </w:r>
          </w:p>
        </w:tc>
      </w:tr>
      <w:tr w:rsidR="00DB4FFE" w:rsidRPr="00A80FA5" w:rsidTr="003B43D6"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APPARATUS REQUIRED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  <w:tc>
          <w:tcPr>
            <w:tcW w:w="6459" w:type="dxa"/>
            <w:vAlign w:val="center"/>
          </w:tcPr>
          <w:p w:rsidR="00DB4FFE" w:rsidRPr="00A80FA5" w:rsidRDefault="00DB4FFE" w:rsidP="003B43D6">
            <w:pPr>
              <w:spacing w:line="360" w:lineRule="auto"/>
              <w:ind w:firstLine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Burette, pipette, conical flask, wash bottle, burette stand</w:t>
            </w:r>
          </w:p>
        </w:tc>
      </w:tr>
      <w:tr w:rsidR="00DB4FFE" w:rsidRPr="00A80FA5" w:rsidTr="003B43D6"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PROCEDURE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DB4FFE" w:rsidRPr="00A80FA5" w:rsidRDefault="00DB4FFE" w:rsidP="003B43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 :  Standardisation of EDTA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Pipette out 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given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S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tandard hard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water (SHW)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sample.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Add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1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ml of the buffer solution.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 xml:space="preserve">Add 3-4 drops of </w:t>
            </w:r>
            <w:proofErr w:type="spell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Eriochrome</w:t>
            </w:r>
            <w:proofErr w:type="spell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Black T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(EBT)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indicator.  The solution acquires </w:t>
            </w:r>
            <w:r w:rsidRPr="005226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>wine red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colour.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Titrate with EDTA solution from the burette </w:t>
            </w:r>
            <w:proofErr w:type="gram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the solution acquires persistent </w:t>
            </w:r>
            <w:r w:rsidRPr="005226FC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blue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colour.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Note the reading &amp; repeat the procedure till you obtain concurrent readings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before="240"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Use this data for standardisation of EDTA.</w:t>
            </w:r>
          </w:p>
          <w:p w:rsidR="00DB4FFE" w:rsidRPr="00A80FA5" w:rsidRDefault="00DB4FFE" w:rsidP="003366CF">
            <w:pPr>
              <w:pStyle w:val="ListParagraph"/>
              <w:numPr>
                <w:ilvl w:val="0"/>
                <w:numId w:val="16"/>
              </w:numPr>
              <w:spacing w:line="360" w:lineRule="auto"/>
              <w:ind w:left="271" w:hanging="27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(N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1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 =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N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V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2</w:t>
            </w:r>
            <w:r w:rsidRPr="005226FC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DB4FFE" w:rsidRPr="00A80FA5" w:rsidRDefault="00DB4FFE" w:rsidP="003B43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Part II : Determination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Total H</w:t>
            </w: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ardness</w:t>
            </w:r>
          </w:p>
          <w:p w:rsidR="00DB4FFE" w:rsidRDefault="00DB4FFE" w:rsidP="00D92015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194" w:hanging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the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unknown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water sample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(UWS) </w:t>
            </w: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is taken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in a conical flask.</w:t>
            </w:r>
          </w:p>
          <w:p w:rsidR="00DB4FFE" w:rsidRDefault="00DB4FFE" w:rsidP="00D92015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194" w:hanging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 the same procedure as in part I [from 2- 4/ Part I].</w:t>
            </w:r>
          </w:p>
          <w:p w:rsidR="00DB4FFE" w:rsidRDefault="00DB4FFE" w:rsidP="00D92015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194" w:hanging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Note the reading &amp; repeat the procedure </w:t>
            </w:r>
            <w:proofErr w:type="gram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you obtain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concurrent readings</w:t>
            </w:r>
            <w:r w:rsidR="00AF57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D92015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(CBR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>’ml</w:t>
            </w:r>
            <w:proofErr w:type="spellEnd"/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B4FFE" w:rsidRDefault="00DB4FFE" w:rsidP="00D92015">
            <w:pPr>
              <w:pStyle w:val="ListParagraph"/>
              <w:numPr>
                <w:ilvl w:val="0"/>
                <w:numId w:val="9"/>
              </w:numPr>
              <w:spacing w:before="240" w:line="360" w:lineRule="auto"/>
              <w:ind w:left="194" w:hanging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6930D8">
              <w:rPr>
                <w:rFonts w:ascii="Times New Roman" w:hAnsi="Times New Roman" w:cs="Times New Roman"/>
                <w:sz w:val="24"/>
                <w:szCs w:val="24"/>
              </w:rPr>
              <w:t>Calculate the total hardness of water.</w:t>
            </w:r>
          </w:p>
          <w:p w:rsidR="00DB4FFE" w:rsidRDefault="00DB4FFE" w:rsidP="003B43D6">
            <w:pPr>
              <w:pStyle w:val="ListParagraph"/>
              <w:spacing w:before="240" w:line="360" w:lineRule="auto"/>
              <w:ind w:left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4FFE" w:rsidRDefault="00DB4FFE" w:rsidP="003B43D6">
            <w:pPr>
              <w:spacing w:before="240"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Part II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I</w:t>
            </w: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: Determination of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Permanent H</w:t>
            </w:r>
            <w:r w:rsidRPr="00A80FA5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ardness</w:t>
            </w:r>
          </w:p>
          <w:p w:rsidR="00DB4FFE" w:rsidRPr="00315F94" w:rsidRDefault="00DB4FFE" w:rsidP="0021528E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194" w:hanging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Pipette out </w:t>
            </w:r>
            <w:r w:rsidRPr="00315F94">
              <w:rPr>
                <w:rFonts w:ascii="Times New Roman" w:hAnsi="Times New Roman" w:cs="Times New Roman"/>
                <w:sz w:val="24"/>
                <w:szCs w:val="24"/>
              </w:rPr>
              <w:t xml:space="preserve">10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ml of given </w:t>
            </w:r>
            <w:r w:rsidRPr="00315F94">
              <w:rPr>
                <w:rFonts w:ascii="Times New Roman" w:hAnsi="Times New Roman" w:cs="Times New Roman"/>
                <w:sz w:val="24"/>
                <w:szCs w:val="24"/>
              </w:rPr>
              <w:t>water sample 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after boiling and filtering</w:t>
            </w:r>
            <w:r w:rsidRPr="00315F94">
              <w:rPr>
                <w:rFonts w:ascii="Times New Roman" w:hAnsi="Times New Roman" w:cs="Times New Roman"/>
                <w:sz w:val="24"/>
                <w:szCs w:val="24"/>
              </w:rPr>
              <w:t>) is taken in a conical flask.</w:t>
            </w:r>
          </w:p>
          <w:p w:rsidR="00DB4FFE" w:rsidRDefault="00DB4FFE" w:rsidP="0021528E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194" w:hanging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Follow the same procedure as in part I [from 2- 4/ Part I].</w:t>
            </w:r>
          </w:p>
          <w:p w:rsidR="00DB4FFE" w:rsidRDefault="00DB4FFE" w:rsidP="0021528E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194" w:hanging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Note the reading &amp; repeat the procedure </w:t>
            </w:r>
            <w:proofErr w:type="gramStart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till</w:t>
            </w:r>
            <w:proofErr w:type="gramEnd"/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you obtain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concurrent readings</w:t>
            </w:r>
            <w:r w:rsidR="00AF57FF">
              <w:rPr>
                <w:rFonts w:ascii="Times New Roman" w:hAnsi="Times New Roman" w:cs="Times New Roman"/>
                <w:sz w:val="24"/>
                <w:szCs w:val="24"/>
              </w:rPr>
              <w:t>.</w:t>
            </w:r>
            <w:r w:rsidR="00AF57FF"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(CBR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= ‘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>’ml</w:t>
            </w:r>
            <w:proofErr w:type="spellEnd"/>
            <w:r w:rsidRPr="007C5901">
              <w:rPr>
                <w:rFonts w:ascii="Times New Roman" w:hAnsi="Times New Roman" w:cs="Times New Roman"/>
                <w:b/>
                <w:sz w:val="24"/>
                <w:szCs w:val="24"/>
              </w:rPr>
              <w:t>)</w:t>
            </w:r>
          </w:p>
          <w:p w:rsidR="00DB4FFE" w:rsidRDefault="00DB4FFE" w:rsidP="0021528E">
            <w:pPr>
              <w:pStyle w:val="ListParagraph"/>
              <w:numPr>
                <w:ilvl w:val="0"/>
                <w:numId w:val="10"/>
              </w:numPr>
              <w:spacing w:before="240" w:line="360" w:lineRule="auto"/>
              <w:ind w:left="194" w:hanging="193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Calculate the permanent</w:t>
            </w:r>
            <w:r w:rsidRPr="006930D8">
              <w:rPr>
                <w:rFonts w:ascii="Times New Roman" w:hAnsi="Times New Roman" w:cs="Times New Roman"/>
                <w:sz w:val="24"/>
                <w:szCs w:val="24"/>
              </w:rPr>
              <w:t xml:space="preserve"> hardness of water.</w:t>
            </w:r>
          </w:p>
          <w:p w:rsidR="00DB4FFE" w:rsidRPr="006930D8" w:rsidRDefault="00DB4FFE" w:rsidP="003B43D6">
            <w:pPr>
              <w:pStyle w:val="ListParagraph"/>
              <w:spacing w:before="240" w:line="360" w:lineRule="auto"/>
              <w:ind w:left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B4FFE" w:rsidRPr="00A80FA5" w:rsidTr="003B43D6">
        <w:tc>
          <w:tcPr>
            <w:tcW w:w="2235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CALCULATIONS</w:t>
            </w:r>
          </w:p>
        </w:tc>
        <w:tc>
          <w:tcPr>
            <w:tcW w:w="548" w:type="dxa"/>
            <w:vAlign w:val="center"/>
          </w:tcPr>
          <w:p w:rsidR="00DB4FFE" w:rsidRPr="00A80FA5" w:rsidRDefault="00DB4FFE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DB4FFE" w:rsidRPr="00A80FA5" w:rsidRDefault="007D78A5" w:rsidP="007D78A5">
            <w:pPr>
              <w:spacing w:before="240" w:line="276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Conc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entration of SHW =</w:t>
            </w:r>
            <w:r w:rsidR="00E23A80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FFE" w:rsidRPr="00A80F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 w:rsidR="00DB4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FFE" w:rsidRPr="00A80FA5">
              <w:rPr>
                <w:rFonts w:ascii="Times New Roman" w:hAnsi="Times New Roman" w:cs="Times New Roman"/>
                <w:sz w:val="24"/>
                <w:szCs w:val="24"/>
              </w:rPr>
              <w:t>mg/</w:t>
            </w:r>
            <w:r w:rsidR="00DB4FFE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DB4FFE" w:rsidRPr="00A80FA5">
              <w:rPr>
                <w:rFonts w:ascii="Times New Roman" w:hAnsi="Times New Roman" w:cs="Times New Roman"/>
                <w:sz w:val="24"/>
                <w:szCs w:val="24"/>
              </w:rPr>
              <w:t>ml of CaCO</w:t>
            </w:r>
            <w:r w:rsidR="00DB4FFE"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DB4FFE"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</w:p>
          <w:p w:rsidR="00DB4FFE" w:rsidRPr="00A80FA5" w:rsidRDefault="00DB4FFE" w:rsidP="003B43D6">
            <w:pPr>
              <w:spacing w:line="276" w:lineRule="auto"/>
              <w:ind w:firstLine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As ‘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ml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EDTA 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standard hard water    </w:t>
            </w:r>
          </w:p>
          <w:p w:rsidR="00DB4FFE" w:rsidRDefault="00DB4FFE" w:rsidP="003B43D6">
            <w:pPr>
              <w:spacing w:line="276" w:lineRule="auto"/>
              <w:ind w:firstLine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E23A80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ml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EDTA ≡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mg 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</w:p>
          <w:p w:rsidR="00DB4FFE" w:rsidRDefault="00DB4FFE" w:rsidP="003B43D6">
            <w:pPr>
              <w:spacing w:line="276" w:lineRule="auto"/>
              <w:ind w:firstLine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B4FFE" w:rsidRPr="00A939F2" w:rsidRDefault="00DB4FFE" w:rsidP="006038EA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A939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Calculation 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</w:t>
            </w:r>
            <w:r w:rsidRPr="00A939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otal Hardness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:</w:t>
            </w:r>
            <w:r w:rsidRPr="00A939F2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</w:t>
            </w:r>
          </w:p>
          <w:p w:rsidR="00DB4FFE" w:rsidRPr="00A80FA5" w:rsidRDefault="00DB4FFE" w:rsidP="002F4DB1">
            <w:pPr>
              <w:spacing w:before="240"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ml of EDTA ≡ 10/X mg 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Eq.</w:t>
            </w:r>
          </w:p>
          <w:p w:rsidR="00DB4FFE" w:rsidRPr="00A80FA5" w:rsidRDefault="00DB4FFE" w:rsidP="002F4D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sample hard water  ≡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‘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Y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’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ml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EDTA</w:t>
            </w:r>
          </w:p>
          <w:p w:rsidR="00DB4FFE" w:rsidRPr="00A80FA5" w:rsidRDefault="00DB4FFE" w:rsidP="002F4D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lastRenderedPageBreak/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sample hard water ≡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(Y x 10/X) mg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Eq.</w:t>
            </w:r>
          </w:p>
          <w:p w:rsidR="00DB4FFE" w:rsidRPr="00F32CCC" w:rsidRDefault="00DB4FFE" w:rsidP="002F4DB1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F32CCC">
              <w:rPr>
                <w:rFonts w:ascii="Times New Roman" w:hAnsi="Times New Roman" w:cs="Times New Roman"/>
                <w:sz w:val="24"/>
                <w:szCs w:val="24"/>
              </w:rPr>
              <w:t xml:space="preserve">1L of sample hard water ≡ </w:t>
            </w:r>
            <w:r w:rsidRPr="00F32CCC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(Y x 10/X) x 100 mg </w:t>
            </w:r>
            <w:r w:rsidRPr="00F32CCC">
              <w:rPr>
                <w:rFonts w:ascii="Times New Roman" w:hAnsi="Times New Roman" w:cs="Times New Roman"/>
                <w:sz w:val="24"/>
                <w:szCs w:val="24"/>
              </w:rPr>
              <w:t>of CaCO</w:t>
            </w:r>
            <w:r w:rsidRPr="00F32CCC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="002F4DB1" w:rsidRPr="00F32CCC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F32CCC">
              <w:rPr>
                <w:rFonts w:ascii="Times New Roman" w:hAnsi="Times New Roman" w:cs="Times New Roman"/>
                <w:sz w:val="24"/>
                <w:szCs w:val="24"/>
              </w:rPr>
              <w:t>Eq.</w:t>
            </w:r>
          </w:p>
          <w:p w:rsidR="001B4F0D" w:rsidRDefault="00DB4FFE" w:rsidP="001B4F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Therefore, </w:t>
            </w:r>
          </w:p>
          <w:p w:rsidR="00DB4FFE" w:rsidRPr="001B4F0D" w:rsidRDefault="001B4F0D" w:rsidP="001B4F0D">
            <w:pPr>
              <w:spacing w:line="360" w:lineRule="auto"/>
              <w:jc w:val="both"/>
              <w:rPr>
                <w:rFonts w:ascii="Times New Roman" w:hAnsi="Times New Roman" w:cs="Times New Roman"/>
                <w:sz w:val="23"/>
                <w:szCs w:val="23"/>
              </w:rPr>
            </w:pPr>
            <w:r w:rsidRPr="001B4F0D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Total</w:t>
            </w:r>
            <w:r w:rsidRPr="001B4F0D">
              <w:rPr>
                <w:rFonts w:ascii="Times New Roman" w:hAnsi="Times New Roman" w:cs="Times New Roman"/>
                <w:sz w:val="23"/>
                <w:szCs w:val="23"/>
              </w:rPr>
              <w:t xml:space="preserve"> </w:t>
            </w:r>
            <w:r w:rsidR="00DB4FFE" w:rsidRPr="001B4F0D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Hardness of the give</w:t>
            </w:r>
            <w:r w:rsidRPr="001B4F0D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 xml:space="preserve">n water sample = (Y x 10/X) 100 </w:t>
            </w:r>
            <w:r w:rsidR="00DB4FFE" w:rsidRPr="001B4F0D">
              <w:rPr>
                <w:rFonts w:ascii="Times New Roman" w:hAnsi="Times New Roman" w:cs="Times New Roman"/>
                <w:b/>
                <w:i/>
                <w:sz w:val="23"/>
                <w:szCs w:val="23"/>
              </w:rPr>
              <w:t>ppm.</w:t>
            </w:r>
          </w:p>
          <w:p w:rsidR="00DB4FFE" w:rsidRDefault="00DB4FFE" w:rsidP="006038EA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45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Calculation for Permanent Hardness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:</w:t>
            </w:r>
          </w:p>
          <w:p w:rsidR="00DB4FFE" w:rsidRPr="00A80FA5" w:rsidRDefault="00DB4FFE" w:rsidP="006038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sample hard water  ≡  </w:t>
            </w:r>
            <w:r w:rsidRPr="005445ED">
              <w:rPr>
                <w:rFonts w:ascii="Times New Roman" w:hAnsi="Times New Roman" w:cs="Times New Roman"/>
                <w:b/>
                <w:sz w:val="24"/>
                <w:szCs w:val="24"/>
              </w:rPr>
              <w:t>‘Z’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ml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EDTA</w:t>
            </w:r>
          </w:p>
          <w:p w:rsidR="00DB4FFE" w:rsidRPr="00A80FA5" w:rsidRDefault="00DB4FFE" w:rsidP="006038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ml of sample hard water ≡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10/X) mg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Eq.</w:t>
            </w:r>
          </w:p>
          <w:p w:rsidR="00DB4FFE" w:rsidRPr="00A80FA5" w:rsidRDefault="00DB4FFE" w:rsidP="006038EA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1L of sample hard water ≡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10/X) x 100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mg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Eq</w:t>
            </w:r>
            <w:r w:rsidR="006038EA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1B4F0D" w:rsidRDefault="001B4F0D" w:rsidP="001B4F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Therefore, </w:t>
            </w:r>
          </w:p>
          <w:p w:rsidR="001B4F0D" w:rsidRPr="001B4F0D" w:rsidRDefault="001B4F0D" w:rsidP="001B4F0D">
            <w:pPr>
              <w:spacing w:line="360" w:lineRule="auto"/>
              <w:jc w:val="both"/>
              <w:rPr>
                <w:rFonts w:ascii="Times New Roman" w:hAnsi="Times New Roman" w:cs="Times New Roman"/>
                <w:sz w:val="21"/>
                <w:szCs w:val="21"/>
              </w:rPr>
            </w:pPr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Permanent</w:t>
            </w:r>
            <w:r w:rsidRPr="001B4F0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Hardness of the given water sample = (Z x 10/X) 100 ppm.</w:t>
            </w:r>
          </w:p>
          <w:p w:rsidR="00DB4FFE" w:rsidRDefault="00DB4FFE" w:rsidP="001B4F0D">
            <w:pPr>
              <w:spacing w:before="240" w:line="360" w:lineRule="auto"/>
              <w:jc w:val="both"/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</w:pPr>
            <w:r w:rsidRPr="005445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Calculation for 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>Temporary</w:t>
            </w:r>
            <w:r w:rsidRPr="005445ED"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Hardness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u w:val="single"/>
              </w:rPr>
              <w:t xml:space="preserve"> :</w:t>
            </w:r>
          </w:p>
          <w:p w:rsidR="00DB4FFE" w:rsidRDefault="00DB4FFE" w:rsidP="003B43D6">
            <w:pPr>
              <w:spacing w:before="240" w:line="360" w:lineRule="auto"/>
              <w:ind w:left="194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=  Total hardness  -  Permanent hardness</w:t>
            </w:r>
          </w:p>
          <w:p w:rsidR="00DB4FFE" w:rsidRDefault="00DB4FFE" w:rsidP="003B43D6">
            <w:pPr>
              <w:spacing w:before="240" w:line="360" w:lineRule="auto"/>
              <w:ind w:left="194"/>
              <w:jc w:val="both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= 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(Y x 10/X) x 100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 - 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Z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x 10/X) x 100</w:t>
            </w:r>
          </w:p>
          <w:p w:rsidR="00DB4FFE" w:rsidRDefault="00DB4FFE" w:rsidP="003B43D6">
            <w:pPr>
              <w:spacing w:line="360" w:lineRule="auto"/>
              <w:ind w:left="3029" w:hanging="28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=  </w:t>
            </w:r>
            <w:r w:rsidRPr="00B7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1000/X  </w:t>
            </w:r>
            <w:proofErr w:type="spellStart"/>
            <w:r w:rsidR="001B4F0D">
              <w:rPr>
                <w:rFonts w:ascii="Times New Roman" w:hAnsi="Times New Roman" w:cs="Times New Roman"/>
                <w:b/>
                <w:sz w:val="24"/>
                <w:szCs w:val="24"/>
              </w:rPr>
              <w:t>x</w:t>
            </w:r>
            <w:proofErr w:type="spellEnd"/>
            <w:r w:rsidRPr="00B71D84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(Y-Z)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454E9D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mg 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>of CaCO</w:t>
            </w:r>
            <w:r w:rsidRPr="00A80FA5">
              <w:rPr>
                <w:rFonts w:ascii="Times New Roman" w:hAnsi="Times New Roman" w:cs="Times New Roman"/>
                <w:sz w:val="24"/>
                <w:szCs w:val="24"/>
                <w:vertAlign w:val="subscript"/>
              </w:rPr>
              <w:t>3</w:t>
            </w:r>
            <w:r w:rsidRPr="00A80FA5">
              <w:rPr>
                <w:rFonts w:ascii="Times New Roman" w:hAnsi="Times New Roman" w:cs="Times New Roman"/>
                <w:sz w:val="24"/>
                <w:szCs w:val="24"/>
              </w:rPr>
              <w:t xml:space="preserve"> Eq.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5445ED">
              <w:rPr>
                <w:rFonts w:ascii="Times New Roman" w:hAnsi="Times New Roman" w:cs="Times New Roman"/>
                <w:b/>
                <w:sz w:val="24"/>
                <w:szCs w:val="24"/>
              </w:rPr>
              <w:t>ppm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:rsidR="001B4F0D" w:rsidRDefault="00DB4FFE" w:rsidP="001B4F0D">
            <w:pPr>
              <w:spacing w:line="360" w:lineRule="auto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Therefore,</w:t>
            </w:r>
          </w:p>
          <w:p w:rsidR="00DB4FFE" w:rsidRPr="001B4F0D" w:rsidRDefault="00DB4FFE" w:rsidP="001B4F0D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</w:pPr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Temporary Hardness of the given water sample = 1000/</w:t>
            </w:r>
            <w:proofErr w:type="gramStart"/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 xml:space="preserve">X  </w:t>
            </w:r>
            <w:proofErr w:type="spellStart"/>
            <w:r w:rsidR="001B4F0D"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x</w:t>
            </w:r>
            <w:proofErr w:type="spellEnd"/>
            <w:proofErr w:type="gramEnd"/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 xml:space="preserve"> (Y-Z)</w:t>
            </w:r>
            <w:r w:rsidRPr="001B4F0D">
              <w:rPr>
                <w:rFonts w:ascii="Times New Roman" w:hAnsi="Times New Roman" w:cs="Times New Roman"/>
                <w:sz w:val="21"/>
                <w:szCs w:val="21"/>
              </w:rPr>
              <w:t xml:space="preserve"> </w:t>
            </w:r>
            <w:r w:rsidRPr="001B4F0D">
              <w:rPr>
                <w:rFonts w:ascii="Times New Roman" w:hAnsi="Times New Roman" w:cs="Times New Roman"/>
                <w:b/>
                <w:i/>
                <w:sz w:val="21"/>
                <w:szCs w:val="21"/>
              </w:rPr>
              <w:t>ppm.</w:t>
            </w:r>
          </w:p>
          <w:p w:rsidR="00DB4FFE" w:rsidRPr="00263FDF" w:rsidRDefault="00DB4FFE" w:rsidP="003B43D6">
            <w:pPr>
              <w:spacing w:line="360" w:lineRule="auto"/>
              <w:ind w:left="3029" w:hanging="2835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33114" w:rsidRPr="00A80FA5" w:rsidTr="003B43D6">
        <w:tc>
          <w:tcPr>
            <w:tcW w:w="2235" w:type="dxa"/>
            <w:vAlign w:val="center"/>
          </w:tcPr>
          <w:p w:rsidR="00933114" w:rsidRPr="00A80FA5" w:rsidRDefault="00933114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lastRenderedPageBreak/>
              <w:t>RESULT</w:t>
            </w:r>
          </w:p>
        </w:tc>
        <w:tc>
          <w:tcPr>
            <w:tcW w:w="548" w:type="dxa"/>
            <w:vAlign w:val="center"/>
          </w:tcPr>
          <w:p w:rsidR="00933114" w:rsidRPr="00A80FA5" w:rsidRDefault="005C1402" w:rsidP="003B43D6">
            <w:pPr>
              <w:spacing w:line="360" w:lineRule="auto"/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</w:p>
        </w:tc>
        <w:tc>
          <w:tcPr>
            <w:tcW w:w="6459" w:type="dxa"/>
            <w:vAlign w:val="center"/>
          </w:tcPr>
          <w:p w:rsidR="00933114" w:rsidRDefault="00933114" w:rsidP="007D78A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Total Hardness of the given water sample = -----------ppm</w:t>
            </w:r>
            <w:r w:rsidR="002A0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114" w:rsidRDefault="00933114" w:rsidP="007D78A5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Permanent Hardness of the given water sample = -----------ppm</w:t>
            </w:r>
            <w:r w:rsidR="002A0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114" w:rsidRDefault="00933114" w:rsidP="0093311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Temporary Hardness of the given water sample = -----------ppm</w:t>
            </w:r>
            <w:r w:rsidR="002A04A8">
              <w:rPr>
                <w:rFonts w:ascii="Times New Roman" w:hAnsi="Times New Roman" w:cs="Times New Roman"/>
                <w:sz w:val="24"/>
                <w:szCs w:val="24"/>
              </w:rPr>
              <w:t>.</w:t>
            </w:r>
          </w:p>
          <w:p w:rsidR="00933114" w:rsidRPr="00A80FA5" w:rsidRDefault="00933114" w:rsidP="00933114">
            <w:pPr>
              <w:spacing w:before="240"/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B4FFE" w:rsidRPr="009B7964" w:rsidRDefault="00DB4FFE" w:rsidP="00DB4FF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B4FFE" w:rsidP="00D10C8E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  <w:r w:rsidR="004C388A">
        <w:rPr>
          <w:noProof/>
          <w:lang w:val="en-US"/>
        </w:rPr>
        <w:lastRenderedPageBreak/>
        <w:drawing>
          <wp:inline distT="0" distB="0" distL="0" distR="0" wp14:anchorId="03FC2E72" wp14:editId="7C8E724C">
            <wp:extent cx="5731510" cy="806726"/>
            <wp:effectExtent l="0" t="0" r="254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8067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10C8E" w:rsidRPr="0008562E" w:rsidRDefault="00D10C8E" w:rsidP="00D10C8E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EXPERIMENT NO. 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DATE  :</w:t>
      </w:r>
      <w:proofErr w:type="gramEnd"/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 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DIVISION/ BATCH</w:t>
      </w:r>
      <w:r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 xml:space="preserve">: </w:t>
      </w:r>
      <w:r>
        <w:rPr>
          <w:rFonts w:ascii="Times New Roman" w:hAnsi="Times New Roman" w:cs="Times New Roman"/>
          <w:sz w:val="24"/>
          <w:szCs w:val="24"/>
        </w:rPr>
        <w:t xml:space="preserve"> _______________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       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SAP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>ID  :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 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COURSE</w:t>
      </w:r>
      <w:r>
        <w:rPr>
          <w:rFonts w:ascii="Times New Roman" w:hAnsi="Times New Roman" w:cs="Times New Roman"/>
          <w:b/>
          <w:sz w:val="24"/>
          <w:szCs w:val="24"/>
        </w:rPr>
        <w:tab/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:_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_________________________________   </w:t>
      </w:r>
      <w:r>
        <w:rPr>
          <w:rFonts w:ascii="Times New Roman" w:hAnsi="Times New Roman" w:cs="Times New Roman"/>
          <w:b/>
          <w:sz w:val="24"/>
          <w:szCs w:val="24"/>
        </w:rPr>
        <w:tab/>
        <w:t>COURSE CODE  :__________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9235C">
        <w:rPr>
          <w:rFonts w:ascii="Times New Roman" w:hAnsi="Times New Roman" w:cs="Times New Roman"/>
          <w:b/>
          <w:sz w:val="24"/>
          <w:szCs w:val="24"/>
        </w:rPr>
        <w:t>NAME</w:t>
      </w:r>
      <w:r w:rsidRPr="00E9235C">
        <w:rPr>
          <w:rFonts w:ascii="Times New Roman" w:hAnsi="Times New Roman" w:cs="Times New Roman"/>
          <w:b/>
          <w:sz w:val="24"/>
          <w:szCs w:val="24"/>
        </w:rPr>
        <w:tab/>
        <w:t xml:space="preserve">  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__________________________________________________________________</w:t>
      </w:r>
    </w:p>
    <w:p w:rsidR="00D10C8E" w:rsidRDefault="00D10C8E" w:rsidP="00D10C8E">
      <w:pPr>
        <w:pBdr>
          <w:bottom w:val="double" w:sz="6" w:space="1" w:color="auto"/>
        </w:pBd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COURSE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OUTCOME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AIM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To determine the total, permanent and temporary hardness of water sample.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REAGENTS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GLASSWARE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PRINCIPLE: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TYPE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TITRATION :</w:t>
      </w:r>
      <w:proofErr w:type="gramEnd"/>
      <w:r>
        <w:rPr>
          <w:rFonts w:ascii="Times New Roman" w:hAnsi="Times New Roman" w:cs="Times New Roman"/>
          <w:b/>
          <w:sz w:val="24"/>
          <w:szCs w:val="24"/>
        </w:rPr>
        <w:t xml:space="preserve">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STRUCTURE OF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EDTA :</w:t>
      </w:r>
      <w:proofErr w:type="gramEnd"/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CHEMICAL 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10C8E" w:rsidRPr="00E24D3D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REACTIONS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PROCEDURE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1C3AE7">
        <w:rPr>
          <w:rFonts w:ascii="Times New Roman" w:hAnsi="Times New Roman" w:cs="Times New Roman"/>
          <w:b/>
          <w:sz w:val="24"/>
          <w:szCs w:val="24"/>
        </w:rPr>
        <w:t xml:space="preserve">(A) </w:t>
      </w:r>
      <w:proofErr w:type="spellStart"/>
      <w:r w:rsidRPr="001C3AE7">
        <w:rPr>
          <w:rFonts w:ascii="Times New Roman" w:hAnsi="Times New Roman" w:cs="Times New Roman"/>
          <w:b/>
          <w:sz w:val="24"/>
          <w:szCs w:val="24"/>
        </w:rPr>
        <w:t>Standarisation</w:t>
      </w:r>
      <w:proofErr w:type="spellEnd"/>
      <w:r w:rsidRPr="001C3AE7">
        <w:rPr>
          <w:rFonts w:ascii="Times New Roman" w:hAnsi="Times New Roman" w:cs="Times New Roman"/>
          <w:b/>
          <w:sz w:val="24"/>
          <w:szCs w:val="24"/>
        </w:rPr>
        <w:t xml:space="preserve"> of EDTA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Pr="001C3AE7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  <w:r>
        <w:rPr>
          <w:rFonts w:ascii="Times New Roman" w:hAnsi="Times New Roman" w:cs="Times New Roman"/>
          <w:b/>
          <w:sz w:val="24"/>
          <w:szCs w:val="24"/>
        </w:rPr>
        <w:t>(B)  Determination of Total H</w:t>
      </w:r>
      <w:r w:rsidRPr="001C3AE7">
        <w:rPr>
          <w:rFonts w:ascii="Times New Roman" w:hAnsi="Times New Roman" w:cs="Times New Roman"/>
          <w:b/>
          <w:sz w:val="24"/>
          <w:szCs w:val="24"/>
        </w:rPr>
        <w:t>ardness</w:t>
      </w:r>
      <w:r w:rsidRPr="001C3AE7">
        <w:rPr>
          <w:rFonts w:ascii="Times New Roman" w:hAnsi="Times New Roman" w:cs="Times New Roman"/>
          <w:b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Pr="001C3AE7" w:rsidRDefault="00D10C8E" w:rsidP="00D10C8E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C3AE7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b/>
          <w:sz w:val="24"/>
          <w:szCs w:val="24"/>
        </w:rPr>
        <w:t>C</w:t>
      </w:r>
      <w:r w:rsidRPr="001C3AE7">
        <w:rPr>
          <w:rFonts w:ascii="Times New Roman" w:hAnsi="Times New Roman" w:cs="Times New Roman"/>
          <w:b/>
          <w:sz w:val="24"/>
          <w:szCs w:val="24"/>
        </w:rPr>
        <w:t xml:space="preserve">)  Determination of </w:t>
      </w:r>
      <w:r>
        <w:rPr>
          <w:rFonts w:ascii="Times New Roman" w:hAnsi="Times New Roman" w:cs="Times New Roman"/>
          <w:b/>
          <w:sz w:val="24"/>
          <w:szCs w:val="24"/>
        </w:rPr>
        <w:t>Permanent H</w:t>
      </w:r>
      <w:r w:rsidRPr="001C3AE7">
        <w:rPr>
          <w:rFonts w:ascii="Times New Roman" w:hAnsi="Times New Roman" w:cs="Times New Roman"/>
          <w:b/>
          <w:sz w:val="24"/>
          <w:szCs w:val="24"/>
        </w:rPr>
        <w:t>ardness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OBSERVATIONS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</w:p>
    <w:p w:rsidR="00D10C8E" w:rsidRPr="00496983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 xml:space="preserve">1 </w:t>
      </w:r>
      <w:r w:rsidRPr="00496983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496983">
        <w:rPr>
          <w:rFonts w:ascii="Times New Roman" w:hAnsi="Times New Roman" w:cs="Times New Roman"/>
          <w:b/>
          <w:sz w:val="24"/>
          <w:szCs w:val="24"/>
        </w:rPr>
        <w:t xml:space="preserve"> STANDARDISATION OF </w:t>
      </w:r>
      <w:r>
        <w:rPr>
          <w:rFonts w:ascii="Times New Roman" w:hAnsi="Times New Roman" w:cs="Times New Roman"/>
          <w:b/>
          <w:sz w:val="24"/>
          <w:szCs w:val="24"/>
        </w:rPr>
        <w:t>EDTA</w:t>
      </w:r>
      <w:r w:rsidRPr="00496983">
        <w:rPr>
          <w:rFonts w:ascii="Times New Roman" w:hAnsi="Times New Roman" w:cs="Times New Roman"/>
          <w:b/>
          <w:sz w:val="24"/>
          <w:szCs w:val="24"/>
        </w:rPr>
        <w:t xml:space="preserve"> SOLUTION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Volume of standard hard water for each determination = 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654" w:type="dxa"/>
        <w:tblInd w:w="534" w:type="dxa"/>
        <w:tblLook w:val="04A0" w:firstRow="1" w:lastRow="0" w:firstColumn="1" w:lastColumn="0" w:noHBand="0" w:noVBand="1"/>
      </w:tblPr>
      <w:tblGrid>
        <w:gridCol w:w="2551"/>
        <w:gridCol w:w="1701"/>
        <w:gridCol w:w="1559"/>
        <w:gridCol w:w="1843"/>
      </w:tblGrid>
      <w:tr w:rsidR="00D10C8E" w:rsidTr="00BF3966">
        <w:tc>
          <w:tcPr>
            <w:tcW w:w="255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70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559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0C8E" w:rsidTr="00BF3966">
        <w:tc>
          <w:tcPr>
            <w:tcW w:w="255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70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701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59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C8E" w:rsidRPr="00B17700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7700">
        <w:rPr>
          <w:rFonts w:ascii="Times New Roman" w:hAnsi="Times New Roman" w:cs="Times New Roman"/>
          <w:b/>
          <w:sz w:val="24"/>
          <w:szCs w:val="24"/>
        </w:rPr>
        <w:t>CBR 1 (X) = __________ml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 w:rsidRPr="00E24D3D">
        <w:rPr>
          <w:rFonts w:ascii="Times New Roman" w:hAnsi="Times New Roman" w:cs="Times New Roman"/>
          <w:b/>
          <w:sz w:val="24"/>
          <w:szCs w:val="24"/>
        </w:rPr>
        <w:t xml:space="preserve">2 </w:t>
      </w:r>
      <w:r w:rsidRPr="00354AE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54AE7">
        <w:rPr>
          <w:rFonts w:ascii="Times New Roman" w:hAnsi="Times New Roman" w:cs="Times New Roman"/>
          <w:b/>
          <w:sz w:val="24"/>
          <w:szCs w:val="24"/>
        </w:rPr>
        <w:t xml:space="preserve"> DETERMINATION OF </w:t>
      </w:r>
      <w:r>
        <w:rPr>
          <w:rFonts w:ascii="Times New Roman" w:hAnsi="Times New Roman" w:cs="Times New Roman"/>
          <w:b/>
          <w:sz w:val="24"/>
          <w:szCs w:val="24"/>
        </w:rPr>
        <w:t>TOTAL HARDNESS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of water sample for each determination = ___________ml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807" w:type="dxa"/>
        <w:tblInd w:w="465" w:type="dxa"/>
        <w:tblLook w:val="04A0" w:firstRow="1" w:lastRow="0" w:firstColumn="1" w:lastColumn="0" w:noHBand="0" w:noVBand="1"/>
      </w:tblPr>
      <w:tblGrid>
        <w:gridCol w:w="2552"/>
        <w:gridCol w:w="1627"/>
        <w:gridCol w:w="1785"/>
        <w:gridCol w:w="1843"/>
      </w:tblGrid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C8E" w:rsidRPr="00B17700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7700">
        <w:rPr>
          <w:rFonts w:ascii="Times New Roman" w:hAnsi="Times New Roman" w:cs="Times New Roman"/>
          <w:b/>
          <w:sz w:val="24"/>
          <w:szCs w:val="24"/>
        </w:rPr>
        <w:t>CBR 2 (Y) = __________ml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 xml:space="preserve">TABLE </w:t>
      </w:r>
      <w:proofErr w:type="gramStart"/>
      <w:r>
        <w:rPr>
          <w:rFonts w:ascii="Times New Roman" w:hAnsi="Times New Roman" w:cs="Times New Roman"/>
          <w:b/>
          <w:sz w:val="24"/>
          <w:szCs w:val="24"/>
        </w:rPr>
        <w:t>3</w:t>
      </w:r>
      <w:r w:rsidRPr="00E24D3D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354AE7">
        <w:rPr>
          <w:rFonts w:ascii="Times New Roman" w:hAnsi="Times New Roman" w:cs="Times New Roman"/>
          <w:b/>
          <w:sz w:val="24"/>
          <w:szCs w:val="24"/>
        </w:rPr>
        <w:t>:</w:t>
      </w:r>
      <w:proofErr w:type="gramEnd"/>
      <w:r w:rsidRPr="00354AE7">
        <w:rPr>
          <w:rFonts w:ascii="Times New Roman" w:hAnsi="Times New Roman" w:cs="Times New Roman"/>
          <w:b/>
          <w:sz w:val="24"/>
          <w:szCs w:val="24"/>
        </w:rPr>
        <w:t xml:space="preserve"> DETERMINATION OF </w:t>
      </w:r>
      <w:r>
        <w:rPr>
          <w:rFonts w:ascii="Times New Roman" w:hAnsi="Times New Roman" w:cs="Times New Roman"/>
          <w:b/>
          <w:sz w:val="24"/>
          <w:szCs w:val="24"/>
        </w:rPr>
        <w:t>PERMANENT HARDNESS</w:t>
      </w:r>
    </w:p>
    <w:p w:rsidR="00D10C8E" w:rsidRDefault="00D10C8E" w:rsidP="00D10C8E">
      <w:pPr>
        <w:tabs>
          <w:tab w:val="left" w:pos="720"/>
          <w:tab w:val="left" w:pos="2220"/>
        </w:tabs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  <w:t xml:space="preserve">       </w:t>
      </w:r>
      <w:r>
        <w:rPr>
          <w:rFonts w:ascii="Times New Roman" w:hAnsi="Times New Roman" w:cs="Times New Roman"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Volume of boiled water sample for each determination = ___________ml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</w:t>
      </w:r>
    </w:p>
    <w:tbl>
      <w:tblPr>
        <w:tblStyle w:val="TableGrid"/>
        <w:tblW w:w="7807" w:type="dxa"/>
        <w:tblInd w:w="465" w:type="dxa"/>
        <w:tblLook w:val="04A0" w:firstRow="1" w:lastRow="0" w:firstColumn="1" w:lastColumn="0" w:noHBand="0" w:noVBand="1"/>
      </w:tblPr>
      <w:tblGrid>
        <w:gridCol w:w="2552"/>
        <w:gridCol w:w="1627"/>
        <w:gridCol w:w="1785"/>
        <w:gridCol w:w="1843"/>
      </w:tblGrid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 (ml)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Trial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Initial 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Final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Reading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c>
          <w:tcPr>
            <w:tcW w:w="2552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Volume of __________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Solution</w:t>
            </w:r>
          </w:p>
        </w:tc>
        <w:tc>
          <w:tcPr>
            <w:tcW w:w="1627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785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843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C8E" w:rsidRPr="00B17700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Pr="00B17700">
        <w:rPr>
          <w:rFonts w:ascii="Times New Roman" w:hAnsi="Times New Roman" w:cs="Times New Roman"/>
          <w:b/>
          <w:sz w:val="24"/>
          <w:szCs w:val="24"/>
        </w:rPr>
        <w:t>CBR 3 (Z) = __________ml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E24D3D">
        <w:rPr>
          <w:rFonts w:ascii="Times New Roman" w:hAnsi="Times New Roman" w:cs="Times New Roman"/>
          <w:b/>
          <w:sz w:val="24"/>
          <w:szCs w:val="24"/>
        </w:rPr>
        <w:t>CALCULATIONS</w:t>
      </w:r>
      <w:r w:rsidRPr="00E24D3D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________________________________________________________________________________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 w:rsidRPr="009C0B97">
        <w:rPr>
          <w:rFonts w:ascii="Times New Roman" w:hAnsi="Times New Roman" w:cs="Times New Roman"/>
          <w:b/>
          <w:sz w:val="24"/>
          <w:szCs w:val="24"/>
        </w:rPr>
        <w:t>RESULT</w:t>
      </w:r>
      <w:r w:rsidRPr="009C0B97">
        <w:rPr>
          <w:rFonts w:ascii="Times New Roman" w:hAnsi="Times New Roman" w:cs="Times New Roman"/>
          <w:b/>
          <w:sz w:val="24"/>
          <w:szCs w:val="24"/>
        </w:rPr>
        <w:tab/>
      </w:r>
      <w:r w:rsidRPr="009C0B97">
        <w:rPr>
          <w:rFonts w:ascii="Times New Roman" w:hAnsi="Times New Roman" w:cs="Times New Roman"/>
          <w:b/>
          <w:sz w:val="24"/>
          <w:szCs w:val="24"/>
        </w:rPr>
        <w:tab/>
        <w:t>:</w:t>
      </w:r>
      <w:r>
        <w:rPr>
          <w:rFonts w:ascii="Times New Roman" w:hAnsi="Times New Roman" w:cs="Times New Roman"/>
          <w:sz w:val="24"/>
          <w:szCs w:val="24"/>
        </w:rPr>
        <w:t xml:space="preserve">  The total hardness of the given water sample is _______ppm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  <w:t xml:space="preserve">   The total permanent of the given water sample is ______ppm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ind w:left="1440" w:firstLine="720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The total temporary of the given water sample is ______ppm</w:t>
      </w: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10C8E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556CB1">
        <w:rPr>
          <w:rFonts w:ascii="Times New Roman" w:hAnsi="Times New Roman" w:cs="Times New Roman"/>
          <w:b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margin" w:tblpY="121"/>
        <w:tblW w:w="0" w:type="auto"/>
        <w:tblLook w:val="04A0" w:firstRow="1" w:lastRow="0" w:firstColumn="1" w:lastColumn="0" w:noHBand="0" w:noVBand="1"/>
      </w:tblPr>
      <w:tblGrid>
        <w:gridCol w:w="2178"/>
        <w:gridCol w:w="900"/>
        <w:gridCol w:w="810"/>
      </w:tblGrid>
      <w:tr w:rsidR="00D10C8E" w:rsidTr="00BF3966">
        <w:trPr>
          <w:trHeight w:val="372"/>
        </w:trPr>
        <w:tc>
          <w:tcPr>
            <w:tcW w:w="3888" w:type="dxa"/>
            <w:gridSpan w:val="3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D.J.S.C.E. (</w:t>
            </w:r>
            <w:r>
              <w:rPr>
                <w:rFonts w:ascii="Cambria" w:hAnsi="Cambria"/>
                <w:b/>
                <w:sz w:val="24"/>
                <w:szCs w:val="24"/>
              </w:rPr>
              <w:t>Chemistry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</w:tr>
      <w:tr w:rsidR="00D10C8E" w:rsidTr="00BF3966">
        <w:trPr>
          <w:trHeight w:val="348"/>
        </w:trPr>
        <w:tc>
          <w:tcPr>
            <w:tcW w:w="3888" w:type="dxa"/>
            <w:gridSpan w:val="3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Journal</w:t>
            </w:r>
          </w:p>
        </w:tc>
      </w:tr>
      <w:tr w:rsidR="00D10C8E" w:rsidTr="00BF3966">
        <w:trPr>
          <w:trHeight w:val="512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</w:t>
            </w:r>
            <w:r>
              <w:rPr>
                <w:rFonts w:ascii="Cambria" w:hAnsi="Cambria"/>
                <w:b/>
                <w:sz w:val="24"/>
                <w:szCs w:val="24"/>
              </w:rPr>
              <w:t>Lab Ethics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0C8E" w:rsidTr="00BF3966">
        <w:trPr>
          <w:trHeight w:val="440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(Performance)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0C8E" w:rsidTr="00BF3966">
        <w:trPr>
          <w:trHeight w:val="530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(Documentation)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0C8E" w:rsidTr="00BF3966">
        <w:trPr>
          <w:trHeight w:val="440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>
              <w:rPr>
                <w:rFonts w:ascii="Cambria" w:hAnsi="Cambria"/>
                <w:b/>
                <w:sz w:val="24"/>
                <w:szCs w:val="24"/>
              </w:rPr>
              <w:t>(Knowledge</w:t>
            </w:r>
            <w:r w:rsidRPr="004F79E6">
              <w:rPr>
                <w:rFonts w:ascii="Cambria" w:hAnsi="Cambria"/>
                <w:b/>
                <w:sz w:val="24"/>
                <w:szCs w:val="24"/>
              </w:rPr>
              <w:t>)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0C8E" w:rsidTr="00BF3966">
        <w:trPr>
          <w:trHeight w:val="440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4"/>
                <w:szCs w:val="24"/>
              </w:rPr>
            </w:pPr>
            <w:r w:rsidRPr="004F79E6">
              <w:rPr>
                <w:rFonts w:ascii="Cambria" w:hAnsi="Cambria"/>
                <w:b/>
                <w:sz w:val="24"/>
                <w:szCs w:val="24"/>
              </w:rPr>
              <w:t>(Punctuality)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  <w:tr w:rsidR="00D10C8E" w:rsidTr="00BF3966">
        <w:trPr>
          <w:trHeight w:val="617"/>
        </w:trPr>
        <w:tc>
          <w:tcPr>
            <w:tcW w:w="2178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Cambria" w:hAnsi="Cambria"/>
                <w:b/>
                <w:sz w:val="28"/>
                <w:szCs w:val="24"/>
              </w:rPr>
            </w:pPr>
            <w:r w:rsidRPr="004F79E6">
              <w:rPr>
                <w:rFonts w:ascii="Cambria" w:hAnsi="Cambria"/>
                <w:b/>
                <w:sz w:val="28"/>
                <w:szCs w:val="24"/>
              </w:rPr>
              <w:t>Total</w:t>
            </w:r>
          </w:p>
        </w:tc>
        <w:tc>
          <w:tcPr>
            <w:tcW w:w="900" w:type="dxa"/>
            <w:vAlign w:val="center"/>
          </w:tcPr>
          <w:p w:rsidR="00D10C8E" w:rsidRPr="004F79E6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25</w:t>
            </w:r>
          </w:p>
        </w:tc>
        <w:tc>
          <w:tcPr>
            <w:tcW w:w="810" w:type="dxa"/>
            <w:vAlign w:val="center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b/>
              </w:rPr>
            </w:pPr>
          </w:p>
        </w:tc>
      </w:tr>
    </w:tbl>
    <w:p w:rsidR="00D10C8E" w:rsidRPr="009B7964" w:rsidRDefault="00D10C8E" w:rsidP="00D10C8E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</w:p>
    <w:tbl>
      <w:tblPr>
        <w:tblStyle w:val="TableGrid"/>
        <w:tblpPr w:leftFromText="180" w:rightFromText="180" w:vertAnchor="text" w:horzAnchor="page" w:tblpX="5758" w:tblpY="400"/>
        <w:tblW w:w="0" w:type="auto"/>
        <w:tblLook w:val="04A0" w:firstRow="1" w:lastRow="0" w:firstColumn="1" w:lastColumn="0" w:noHBand="0" w:noVBand="1"/>
      </w:tblPr>
      <w:tblGrid>
        <w:gridCol w:w="2080"/>
        <w:gridCol w:w="2880"/>
      </w:tblGrid>
      <w:tr w:rsidR="00D10C8E" w:rsidTr="00BF3966">
        <w:trPr>
          <w:trHeight w:val="906"/>
        </w:trPr>
        <w:tc>
          <w:tcPr>
            <w:tcW w:w="2080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10C8E" w:rsidTr="00BF3966">
        <w:trPr>
          <w:trHeight w:val="379"/>
        </w:trPr>
        <w:tc>
          <w:tcPr>
            <w:tcW w:w="2080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Pr="008E0618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DATE</w:t>
            </w:r>
          </w:p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880" w:type="dxa"/>
          </w:tcPr>
          <w:p w:rsidR="00D10C8E" w:rsidRDefault="00D10C8E" w:rsidP="00BF396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D10C8E" w:rsidRPr="008E0618" w:rsidRDefault="00D10C8E" w:rsidP="00BF3966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8E0618">
              <w:rPr>
                <w:rFonts w:ascii="Times New Roman" w:hAnsi="Times New Roman" w:cs="Times New Roman"/>
                <w:b/>
                <w:sz w:val="24"/>
                <w:szCs w:val="24"/>
              </w:rPr>
              <w:t>SIGNATURE OF FACULTY</w:t>
            </w:r>
          </w:p>
        </w:tc>
      </w:tr>
    </w:tbl>
    <w:p w:rsidR="00D10C8E" w:rsidRDefault="00D10C8E" w:rsidP="00D10C8E">
      <w:pPr>
        <w:jc w:val="center"/>
        <w:rPr>
          <w:rFonts w:ascii="Times New Roman" w:hAnsi="Times New Roman" w:cs="Times New Roman"/>
          <w:b/>
        </w:rPr>
      </w:pPr>
    </w:p>
    <w:p w:rsidR="00D10C8E" w:rsidRDefault="00D10C8E" w:rsidP="00D10C8E">
      <w:pPr>
        <w:ind w:left="2880" w:firstLine="720"/>
        <w:rPr>
          <w:rFonts w:ascii="Times New Roman" w:hAnsi="Times New Roman" w:cs="Times New Roman"/>
          <w:b/>
        </w:rPr>
      </w:pPr>
    </w:p>
    <w:p w:rsidR="00D10C8E" w:rsidRDefault="00D10C8E" w:rsidP="00D10C8E">
      <w:pPr>
        <w:ind w:left="2880" w:firstLine="720"/>
        <w:rPr>
          <w:rFonts w:ascii="Times New Roman" w:hAnsi="Times New Roman" w:cs="Times New Roman"/>
          <w:b/>
        </w:rPr>
      </w:pPr>
    </w:p>
    <w:p w:rsidR="00D10C8E" w:rsidRDefault="00D10C8E" w:rsidP="00D10C8E">
      <w:pPr>
        <w:ind w:left="2880" w:firstLine="720"/>
        <w:rPr>
          <w:rFonts w:ascii="Times New Roman" w:hAnsi="Times New Roman" w:cs="Times New Roman"/>
          <w:b/>
        </w:rPr>
      </w:pPr>
    </w:p>
    <w:p w:rsidR="00D10C8E" w:rsidRDefault="00D10C8E" w:rsidP="00D10C8E">
      <w:pPr>
        <w:ind w:left="2880" w:firstLine="720"/>
        <w:rPr>
          <w:rFonts w:ascii="Times New Roman" w:hAnsi="Times New Roman" w:cs="Times New Roman"/>
          <w:b/>
        </w:rPr>
      </w:pPr>
    </w:p>
    <w:p w:rsidR="00DB4FFE" w:rsidRDefault="00DB4FFE" w:rsidP="00D10C8E">
      <w:pPr>
        <w:rPr>
          <w:rFonts w:ascii="Times New Roman" w:hAnsi="Times New Roman" w:cs="Times New Roman"/>
          <w:sz w:val="24"/>
          <w:szCs w:val="24"/>
        </w:rPr>
      </w:pPr>
    </w:p>
    <w:sectPr w:rsidR="00DB4FFE" w:rsidSect="00D10C8E">
      <w:headerReference w:type="default" r:id="rId8"/>
      <w:footerReference w:type="default" r:id="rId9"/>
      <w:pgSz w:w="11906" w:h="16838"/>
      <w:pgMar w:top="1440" w:right="1080" w:bottom="1440" w:left="1080" w:header="708" w:footer="708" w:gutter="0"/>
      <w:pgBorders w:offsetFrom="page">
        <w:top w:val="dotted" w:sz="4" w:space="24" w:color="auto" w:shadow="1"/>
        <w:left w:val="dotted" w:sz="4" w:space="24" w:color="auto" w:shadow="1"/>
        <w:bottom w:val="dotted" w:sz="4" w:space="24" w:color="auto" w:shadow="1"/>
        <w:right w:val="dotted" w:sz="4" w:space="24" w:color="auto" w:shadow="1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2174A" w:rsidRDefault="00C2174A" w:rsidP="00E31155">
      <w:pPr>
        <w:spacing w:after="0" w:line="240" w:lineRule="auto"/>
      </w:pPr>
      <w:r>
        <w:separator/>
      </w:r>
    </w:p>
  </w:endnote>
  <w:endnote w:type="continuationSeparator" w:id="0">
    <w:p w:rsidR="00C2174A" w:rsidRDefault="00C2174A" w:rsidP="00E3115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41397966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F773CA" w:rsidRDefault="00F773CA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4C388A">
          <w:rPr>
            <w:noProof/>
          </w:rPr>
          <w:t>1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F773CA" w:rsidRDefault="00F773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2174A" w:rsidRDefault="00C2174A" w:rsidP="00E31155">
      <w:pPr>
        <w:spacing w:after="0" w:line="240" w:lineRule="auto"/>
      </w:pPr>
      <w:r>
        <w:separator/>
      </w:r>
    </w:p>
  </w:footnote>
  <w:footnote w:type="continuationSeparator" w:id="0">
    <w:p w:rsidR="00C2174A" w:rsidRDefault="00C2174A" w:rsidP="00E3115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B46D5" w:rsidRPr="0068735E" w:rsidRDefault="00EB46D5">
    <w:pPr>
      <w:pStyle w:val="Header"/>
      <w:rPr>
        <w:rFonts w:ascii="Times New Roman" w:hAnsi="Times New Roman" w:cs="Times New Roman"/>
      </w:rPr>
    </w:pPr>
    <w:r w:rsidRPr="0068735E">
      <w:rPr>
        <w:rFonts w:ascii="Times New Roman" w:hAnsi="Times New Roman" w:cs="Times New Roman"/>
      </w:rPr>
      <w:t>DJSCOE</w:t>
    </w:r>
    <w:r w:rsidRPr="0068735E">
      <w:rPr>
        <w:rFonts w:ascii="Times New Roman" w:hAnsi="Times New Roman" w:cs="Times New Roman"/>
      </w:rPr>
      <w:ptab w:relativeTo="margin" w:alignment="center" w:leader="none"/>
    </w:r>
    <w:r w:rsidRPr="0068735E">
      <w:rPr>
        <w:rFonts w:ascii="Times New Roman" w:hAnsi="Times New Roman" w:cs="Times New Roman"/>
      </w:rPr>
      <w:ptab w:relativeTo="margin" w:alignment="right" w:leader="none"/>
    </w:r>
    <w:r w:rsidR="00FF766A">
      <w:rPr>
        <w:rFonts w:ascii="Times New Roman" w:hAnsi="Times New Roman" w:cs="Times New Roman"/>
      </w:rPr>
      <w:t>Engineering</w:t>
    </w:r>
    <w:r w:rsidRPr="0068735E">
      <w:rPr>
        <w:rFonts w:ascii="Times New Roman" w:hAnsi="Times New Roman" w:cs="Times New Roman"/>
      </w:rPr>
      <w:t xml:space="preserve"> Chemistry </w:t>
    </w:r>
    <w:proofErr w:type="spellStart"/>
    <w:r w:rsidRPr="0068735E">
      <w:rPr>
        <w:rFonts w:ascii="Times New Roman" w:hAnsi="Times New Roman" w:cs="Times New Roman"/>
      </w:rPr>
      <w:t>Sem</w:t>
    </w:r>
    <w:proofErr w:type="spellEnd"/>
    <w:r w:rsidRPr="0068735E">
      <w:rPr>
        <w:rFonts w:ascii="Times New Roman" w:hAnsi="Times New Roman" w:cs="Times New Roman"/>
      </w:rPr>
      <w:t xml:space="preserve"> I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6343FF"/>
    <w:multiLevelType w:val="hybridMultilevel"/>
    <w:tmpl w:val="C8D6391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626577"/>
    <w:multiLevelType w:val="hybridMultilevel"/>
    <w:tmpl w:val="07B299E0"/>
    <w:lvl w:ilvl="0" w:tplc="8B281AAC">
      <w:start w:val="1"/>
      <w:numFmt w:val="decimal"/>
      <w:lvlText w:val="%1."/>
      <w:lvlJc w:val="left"/>
      <w:pPr>
        <w:ind w:left="554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74" w:hanging="360"/>
      </w:pPr>
    </w:lvl>
    <w:lvl w:ilvl="2" w:tplc="4009001B" w:tentative="1">
      <w:start w:val="1"/>
      <w:numFmt w:val="lowerRoman"/>
      <w:lvlText w:val="%3."/>
      <w:lvlJc w:val="right"/>
      <w:pPr>
        <w:ind w:left="1994" w:hanging="180"/>
      </w:pPr>
    </w:lvl>
    <w:lvl w:ilvl="3" w:tplc="4009000F" w:tentative="1">
      <w:start w:val="1"/>
      <w:numFmt w:val="decimal"/>
      <w:lvlText w:val="%4."/>
      <w:lvlJc w:val="left"/>
      <w:pPr>
        <w:ind w:left="2714" w:hanging="360"/>
      </w:pPr>
    </w:lvl>
    <w:lvl w:ilvl="4" w:tplc="40090019" w:tentative="1">
      <w:start w:val="1"/>
      <w:numFmt w:val="lowerLetter"/>
      <w:lvlText w:val="%5."/>
      <w:lvlJc w:val="left"/>
      <w:pPr>
        <w:ind w:left="3434" w:hanging="360"/>
      </w:pPr>
    </w:lvl>
    <w:lvl w:ilvl="5" w:tplc="4009001B" w:tentative="1">
      <w:start w:val="1"/>
      <w:numFmt w:val="lowerRoman"/>
      <w:lvlText w:val="%6."/>
      <w:lvlJc w:val="right"/>
      <w:pPr>
        <w:ind w:left="4154" w:hanging="180"/>
      </w:pPr>
    </w:lvl>
    <w:lvl w:ilvl="6" w:tplc="4009000F" w:tentative="1">
      <w:start w:val="1"/>
      <w:numFmt w:val="decimal"/>
      <w:lvlText w:val="%7."/>
      <w:lvlJc w:val="left"/>
      <w:pPr>
        <w:ind w:left="4874" w:hanging="360"/>
      </w:pPr>
    </w:lvl>
    <w:lvl w:ilvl="7" w:tplc="40090019" w:tentative="1">
      <w:start w:val="1"/>
      <w:numFmt w:val="lowerLetter"/>
      <w:lvlText w:val="%8."/>
      <w:lvlJc w:val="left"/>
      <w:pPr>
        <w:ind w:left="5594" w:hanging="360"/>
      </w:pPr>
    </w:lvl>
    <w:lvl w:ilvl="8" w:tplc="40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" w15:restartNumberingAfterBreak="0">
    <w:nsid w:val="118D78DA"/>
    <w:multiLevelType w:val="hybridMultilevel"/>
    <w:tmpl w:val="FF2AB9DC"/>
    <w:lvl w:ilvl="0" w:tplc="BBC05212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2AE4760"/>
    <w:multiLevelType w:val="hybridMultilevel"/>
    <w:tmpl w:val="26A2782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7134F2"/>
    <w:multiLevelType w:val="hybridMultilevel"/>
    <w:tmpl w:val="CDDC2B2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387096"/>
    <w:multiLevelType w:val="hybridMultilevel"/>
    <w:tmpl w:val="400433A4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80418C9"/>
    <w:multiLevelType w:val="hybridMultilevel"/>
    <w:tmpl w:val="37D2F29C"/>
    <w:lvl w:ilvl="0" w:tplc="CD92F83E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ECD6588"/>
    <w:multiLevelType w:val="hybridMultilevel"/>
    <w:tmpl w:val="B2A612F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E95448C"/>
    <w:multiLevelType w:val="hybridMultilevel"/>
    <w:tmpl w:val="5256363A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9D3AF2"/>
    <w:multiLevelType w:val="hybridMultilevel"/>
    <w:tmpl w:val="79729286"/>
    <w:lvl w:ilvl="0" w:tplc="6D0A998E">
      <w:start w:val="2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9C20E34"/>
    <w:multiLevelType w:val="hybridMultilevel"/>
    <w:tmpl w:val="DE6EA34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C984B0B"/>
    <w:multiLevelType w:val="hybridMultilevel"/>
    <w:tmpl w:val="5EFC71F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2D234C5"/>
    <w:multiLevelType w:val="hybridMultilevel"/>
    <w:tmpl w:val="31BECA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4B7562E"/>
    <w:multiLevelType w:val="hybridMultilevel"/>
    <w:tmpl w:val="717050B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B37C6D"/>
    <w:multiLevelType w:val="hybridMultilevel"/>
    <w:tmpl w:val="8902A0CE"/>
    <w:lvl w:ilvl="0" w:tplc="666CC8BC">
      <w:start w:val="1"/>
      <w:numFmt w:val="decimal"/>
      <w:lvlText w:val="%1."/>
      <w:lvlJc w:val="left"/>
      <w:pPr>
        <w:ind w:left="678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98" w:hanging="360"/>
      </w:pPr>
    </w:lvl>
    <w:lvl w:ilvl="2" w:tplc="0409001B" w:tentative="1">
      <w:start w:val="1"/>
      <w:numFmt w:val="lowerRoman"/>
      <w:lvlText w:val="%3."/>
      <w:lvlJc w:val="right"/>
      <w:pPr>
        <w:ind w:left="2118" w:hanging="180"/>
      </w:pPr>
    </w:lvl>
    <w:lvl w:ilvl="3" w:tplc="0409000F" w:tentative="1">
      <w:start w:val="1"/>
      <w:numFmt w:val="decimal"/>
      <w:lvlText w:val="%4."/>
      <w:lvlJc w:val="left"/>
      <w:pPr>
        <w:ind w:left="2838" w:hanging="360"/>
      </w:pPr>
    </w:lvl>
    <w:lvl w:ilvl="4" w:tplc="04090019" w:tentative="1">
      <w:start w:val="1"/>
      <w:numFmt w:val="lowerLetter"/>
      <w:lvlText w:val="%5."/>
      <w:lvlJc w:val="left"/>
      <w:pPr>
        <w:ind w:left="3558" w:hanging="360"/>
      </w:pPr>
    </w:lvl>
    <w:lvl w:ilvl="5" w:tplc="0409001B" w:tentative="1">
      <w:start w:val="1"/>
      <w:numFmt w:val="lowerRoman"/>
      <w:lvlText w:val="%6."/>
      <w:lvlJc w:val="right"/>
      <w:pPr>
        <w:ind w:left="4278" w:hanging="180"/>
      </w:pPr>
    </w:lvl>
    <w:lvl w:ilvl="6" w:tplc="0409000F" w:tentative="1">
      <w:start w:val="1"/>
      <w:numFmt w:val="decimal"/>
      <w:lvlText w:val="%7."/>
      <w:lvlJc w:val="left"/>
      <w:pPr>
        <w:ind w:left="4998" w:hanging="360"/>
      </w:pPr>
    </w:lvl>
    <w:lvl w:ilvl="7" w:tplc="04090019" w:tentative="1">
      <w:start w:val="1"/>
      <w:numFmt w:val="lowerLetter"/>
      <w:lvlText w:val="%8."/>
      <w:lvlJc w:val="left"/>
      <w:pPr>
        <w:ind w:left="5718" w:hanging="360"/>
      </w:pPr>
    </w:lvl>
    <w:lvl w:ilvl="8" w:tplc="0409001B" w:tentative="1">
      <w:start w:val="1"/>
      <w:numFmt w:val="lowerRoman"/>
      <w:lvlText w:val="%9."/>
      <w:lvlJc w:val="right"/>
      <w:pPr>
        <w:ind w:left="6438" w:hanging="180"/>
      </w:pPr>
    </w:lvl>
  </w:abstractNum>
  <w:abstractNum w:abstractNumId="15" w15:restartNumberingAfterBreak="0">
    <w:nsid w:val="4E222CD4"/>
    <w:multiLevelType w:val="hybridMultilevel"/>
    <w:tmpl w:val="9C4CC0B8"/>
    <w:lvl w:ilvl="0" w:tplc="D7AC8E26">
      <w:start w:val="1"/>
      <w:numFmt w:val="decimal"/>
      <w:lvlText w:val="%1."/>
      <w:lvlJc w:val="left"/>
      <w:pPr>
        <w:ind w:left="540" w:hanging="360"/>
      </w:pPr>
      <w:rPr>
        <w:rFonts w:ascii="Times New Roman" w:eastAsiaTheme="minorHAnsi" w:hAnsi="Times New Roman" w:cs="Times New Roman"/>
      </w:rPr>
    </w:lvl>
    <w:lvl w:ilvl="1" w:tplc="40090019" w:tentative="1">
      <w:start w:val="1"/>
      <w:numFmt w:val="lowerLetter"/>
      <w:lvlText w:val="%2."/>
      <w:lvlJc w:val="left"/>
      <w:pPr>
        <w:ind w:left="1260" w:hanging="360"/>
      </w:pPr>
    </w:lvl>
    <w:lvl w:ilvl="2" w:tplc="4009001B" w:tentative="1">
      <w:start w:val="1"/>
      <w:numFmt w:val="lowerRoman"/>
      <w:lvlText w:val="%3."/>
      <w:lvlJc w:val="right"/>
      <w:pPr>
        <w:ind w:left="1980" w:hanging="180"/>
      </w:pPr>
    </w:lvl>
    <w:lvl w:ilvl="3" w:tplc="4009000F" w:tentative="1">
      <w:start w:val="1"/>
      <w:numFmt w:val="decimal"/>
      <w:lvlText w:val="%4."/>
      <w:lvlJc w:val="left"/>
      <w:pPr>
        <w:ind w:left="2700" w:hanging="360"/>
      </w:pPr>
    </w:lvl>
    <w:lvl w:ilvl="4" w:tplc="40090019" w:tentative="1">
      <w:start w:val="1"/>
      <w:numFmt w:val="lowerLetter"/>
      <w:lvlText w:val="%5."/>
      <w:lvlJc w:val="left"/>
      <w:pPr>
        <w:ind w:left="3420" w:hanging="360"/>
      </w:pPr>
    </w:lvl>
    <w:lvl w:ilvl="5" w:tplc="4009001B" w:tentative="1">
      <w:start w:val="1"/>
      <w:numFmt w:val="lowerRoman"/>
      <w:lvlText w:val="%6."/>
      <w:lvlJc w:val="right"/>
      <w:pPr>
        <w:ind w:left="4140" w:hanging="180"/>
      </w:pPr>
    </w:lvl>
    <w:lvl w:ilvl="6" w:tplc="4009000F" w:tentative="1">
      <w:start w:val="1"/>
      <w:numFmt w:val="decimal"/>
      <w:lvlText w:val="%7."/>
      <w:lvlJc w:val="left"/>
      <w:pPr>
        <w:ind w:left="4860" w:hanging="360"/>
      </w:pPr>
    </w:lvl>
    <w:lvl w:ilvl="7" w:tplc="40090019" w:tentative="1">
      <w:start w:val="1"/>
      <w:numFmt w:val="lowerLetter"/>
      <w:lvlText w:val="%8."/>
      <w:lvlJc w:val="left"/>
      <w:pPr>
        <w:ind w:left="5580" w:hanging="360"/>
      </w:pPr>
    </w:lvl>
    <w:lvl w:ilvl="8" w:tplc="4009001B" w:tentative="1">
      <w:start w:val="1"/>
      <w:numFmt w:val="lowerRoman"/>
      <w:lvlText w:val="%9."/>
      <w:lvlJc w:val="right"/>
      <w:pPr>
        <w:ind w:left="6300" w:hanging="180"/>
      </w:pPr>
    </w:lvl>
  </w:abstractNum>
  <w:abstractNum w:abstractNumId="16" w15:restartNumberingAfterBreak="0">
    <w:nsid w:val="5FB444AC"/>
    <w:multiLevelType w:val="hybridMultilevel"/>
    <w:tmpl w:val="ED3E098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0C820BA"/>
    <w:multiLevelType w:val="hybridMultilevel"/>
    <w:tmpl w:val="7BF84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20F1988"/>
    <w:multiLevelType w:val="hybridMultilevel"/>
    <w:tmpl w:val="47304E4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212222D"/>
    <w:multiLevelType w:val="hybridMultilevel"/>
    <w:tmpl w:val="99165A82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24C39E6"/>
    <w:multiLevelType w:val="hybridMultilevel"/>
    <w:tmpl w:val="9D100F2E"/>
    <w:lvl w:ilvl="0" w:tplc="DE52AC90">
      <w:start w:val="1"/>
      <w:numFmt w:val="decimal"/>
      <w:lvlText w:val="%1."/>
      <w:lvlJc w:val="left"/>
      <w:pPr>
        <w:ind w:left="55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4" w:hanging="360"/>
      </w:pPr>
    </w:lvl>
    <w:lvl w:ilvl="2" w:tplc="0409001B" w:tentative="1">
      <w:start w:val="1"/>
      <w:numFmt w:val="lowerRoman"/>
      <w:lvlText w:val="%3."/>
      <w:lvlJc w:val="right"/>
      <w:pPr>
        <w:ind w:left="1994" w:hanging="180"/>
      </w:pPr>
    </w:lvl>
    <w:lvl w:ilvl="3" w:tplc="0409000F" w:tentative="1">
      <w:start w:val="1"/>
      <w:numFmt w:val="decimal"/>
      <w:lvlText w:val="%4."/>
      <w:lvlJc w:val="left"/>
      <w:pPr>
        <w:ind w:left="2714" w:hanging="360"/>
      </w:pPr>
    </w:lvl>
    <w:lvl w:ilvl="4" w:tplc="04090019" w:tentative="1">
      <w:start w:val="1"/>
      <w:numFmt w:val="lowerLetter"/>
      <w:lvlText w:val="%5."/>
      <w:lvlJc w:val="left"/>
      <w:pPr>
        <w:ind w:left="3434" w:hanging="360"/>
      </w:pPr>
    </w:lvl>
    <w:lvl w:ilvl="5" w:tplc="0409001B" w:tentative="1">
      <w:start w:val="1"/>
      <w:numFmt w:val="lowerRoman"/>
      <w:lvlText w:val="%6."/>
      <w:lvlJc w:val="right"/>
      <w:pPr>
        <w:ind w:left="4154" w:hanging="180"/>
      </w:pPr>
    </w:lvl>
    <w:lvl w:ilvl="6" w:tplc="0409000F" w:tentative="1">
      <w:start w:val="1"/>
      <w:numFmt w:val="decimal"/>
      <w:lvlText w:val="%7."/>
      <w:lvlJc w:val="left"/>
      <w:pPr>
        <w:ind w:left="4874" w:hanging="360"/>
      </w:pPr>
    </w:lvl>
    <w:lvl w:ilvl="7" w:tplc="04090019" w:tentative="1">
      <w:start w:val="1"/>
      <w:numFmt w:val="lowerLetter"/>
      <w:lvlText w:val="%8."/>
      <w:lvlJc w:val="left"/>
      <w:pPr>
        <w:ind w:left="5594" w:hanging="360"/>
      </w:pPr>
    </w:lvl>
    <w:lvl w:ilvl="8" w:tplc="0409001B" w:tentative="1">
      <w:start w:val="1"/>
      <w:numFmt w:val="lowerRoman"/>
      <w:lvlText w:val="%9."/>
      <w:lvlJc w:val="right"/>
      <w:pPr>
        <w:ind w:left="6314" w:hanging="180"/>
      </w:pPr>
    </w:lvl>
  </w:abstractNum>
  <w:abstractNum w:abstractNumId="21" w15:restartNumberingAfterBreak="0">
    <w:nsid w:val="63CC6430"/>
    <w:multiLevelType w:val="hybridMultilevel"/>
    <w:tmpl w:val="54AA75FA"/>
    <w:lvl w:ilvl="0" w:tplc="6270F226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BC8202F"/>
    <w:multiLevelType w:val="hybridMultilevel"/>
    <w:tmpl w:val="C0B214A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F055150"/>
    <w:multiLevelType w:val="hybridMultilevel"/>
    <w:tmpl w:val="6896DDC2"/>
    <w:lvl w:ilvl="0" w:tplc="E36641A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767D6202"/>
    <w:multiLevelType w:val="hybridMultilevel"/>
    <w:tmpl w:val="7E8661A6"/>
    <w:lvl w:ilvl="0" w:tplc="4009000F">
      <w:start w:val="1"/>
      <w:numFmt w:val="decimal"/>
      <w:lvlText w:val="%1."/>
      <w:lvlJc w:val="left"/>
      <w:pPr>
        <w:ind w:left="74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62" w:hanging="360"/>
      </w:pPr>
    </w:lvl>
    <w:lvl w:ilvl="2" w:tplc="0409001B" w:tentative="1">
      <w:start w:val="1"/>
      <w:numFmt w:val="lowerRoman"/>
      <w:lvlText w:val="%3."/>
      <w:lvlJc w:val="right"/>
      <w:pPr>
        <w:ind w:left="2182" w:hanging="180"/>
      </w:pPr>
    </w:lvl>
    <w:lvl w:ilvl="3" w:tplc="0409000F" w:tentative="1">
      <w:start w:val="1"/>
      <w:numFmt w:val="decimal"/>
      <w:lvlText w:val="%4."/>
      <w:lvlJc w:val="left"/>
      <w:pPr>
        <w:ind w:left="2902" w:hanging="360"/>
      </w:pPr>
    </w:lvl>
    <w:lvl w:ilvl="4" w:tplc="04090019" w:tentative="1">
      <w:start w:val="1"/>
      <w:numFmt w:val="lowerLetter"/>
      <w:lvlText w:val="%5."/>
      <w:lvlJc w:val="left"/>
      <w:pPr>
        <w:ind w:left="3622" w:hanging="360"/>
      </w:pPr>
    </w:lvl>
    <w:lvl w:ilvl="5" w:tplc="0409001B" w:tentative="1">
      <w:start w:val="1"/>
      <w:numFmt w:val="lowerRoman"/>
      <w:lvlText w:val="%6."/>
      <w:lvlJc w:val="right"/>
      <w:pPr>
        <w:ind w:left="4342" w:hanging="180"/>
      </w:pPr>
    </w:lvl>
    <w:lvl w:ilvl="6" w:tplc="0409000F" w:tentative="1">
      <w:start w:val="1"/>
      <w:numFmt w:val="decimal"/>
      <w:lvlText w:val="%7."/>
      <w:lvlJc w:val="left"/>
      <w:pPr>
        <w:ind w:left="5062" w:hanging="360"/>
      </w:pPr>
    </w:lvl>
    <w:lvl w:ilvl="7" w:tplc="04090019" w:tentative="1">
      <w:start w:val="1"/>
      <w:numFmt w:val="lowerLetter"/>
      <w:lvlText w:val="%8."/>
      <w:lvlJc w:val="left"/>
      <w:pPr>
        <w:ind w:left="5782" w:hanging="360"/>
      </w:pPr>
    </w:lvl>
    <w:lvl w:ilvl="8" w:tplc="0409001B" w:tentative="1">
      <w:start w:val="1"/>
      <w:numFmt w:val="lowerRoman"/>
      <w:lvlText w:val="%9."/>
      <w:lvlJc w:val="right"/>
      <w:pPr>
        <w:ind w:left="6502" w:hanging="180"/>
      </w:pPr>
    </w:lvl>
  </w:abstractNum>
  <w:abstractNum w:abstractNumId="25" w15:restartNumberingAfterBreak="0">
    <w:nsid w:val="78FE7AA6"/>
    <w:multiLevelType w:val="hybridMultilevel"/>
    <w:tmpl w:val="6E68F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D1DA2EBE">
      <w:start w:val="1"/>
      <w:numFmt w:val="upperLetter"/>
      <w:lvlText w:val="(%2)"/>
      <w:lvlJc w:val="left"/>
      <w:pPr>
        <w:ind w:left="1470" w:hanging="39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5"/>
  </w:num>
  <w:num w:numId="2">
    <w:abstractNumId w:val="13"/>
  </w:num>
  <w:num w:numId="3">
    <w:abstractNumId w:val="23"/>
  </w:num>
  <w:num w:numId="4">
    <w:abstractNumId w:val="8"/>
  </w:num>
  <w:num w:numId="5">
    <w:abstractNumId w:val="2"/>
  </w:num>
  <w:num w:numId="6">
    <w:abstractNumId w:val="9"/>
  </w:num>
  <w:num w:numId="7">
    <w:abstractNumId w:val="10"/>
  </w:num>
  <w:num w:numId="8">
    <w:abstractNumId w:val="6"/>
  </w:num>
  <w:num w:numId="9">
    <w:abstractNumId w:val="3"/>
  </w:num>
  <w:num w:numId="10">
    <w:abstractNumId w:val="1"/>
  </w:num>
  <w:num w:numId="11">
    <w:abstractNumId w:val="16"/>
  </w:num>
  <w:num w:numId="12">
    <w:abstractNumId w:val="11"/>
  </w:num>
  <w:num w:numId="13">
    <w:abstractNumId w:val="0"/>
  </w:num>
  <w:num w:numId="14">
    <w:abstractNumId w:val="24"/>
  </w:num>
  <w:num w:numId="15">
    <w:abstractNumId w:val="20"/>
  </w:num>
  <w:num w:numId="16">
    <w:abstractNumId w:val="19"/>
  </w:num>
  <w:num w:numId="17">
    <w:abstractNumId w:val="7"/>
  </w:num>
  <w:num w:numId="18">
    <w:abstractNumId w:val="25"/>
  </w:num>
  <w:num w:numId="19">
    <w:abstractNumId w:val="17"/>
  </w:num>
  <w:num w:numId="20">
    <w:abstractNumId w:val="18"/>
  </w:num>
  <w:num w:numId="21">
    <w:abstractNumId w:val="22"/>
  </w:num>
  <w:num w:numId="22">
    <w:abstractNumId w:val="12"/>
  </w:num>
  <w:num w:numId="23">
    <w:abstractNumId w:val="5"/>
  </w:num>
  <w:num w:numId="24">
    <w:abstractNumId w:val="4"/>
  </w:num>
  <w:num w:numId="25">
    <w:abstractNumId w:val="21"/>
  </w:num>
  <w:num w:numId="26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488A"/>
    <w:rsid w:val="00006FDD"/>
    <w:rsid w:val="00035CD6"/>
    <w:rsid w:val="00037789"/>
    <w:rsid w:val="000644A5"/>
    <w:rsid w:val="000727BD"/>
    <w:rsid w:val="0008418C"/>
    <w:rsid w:val="0009630F"/>
    <w:rsid w:val="000B12C8"/>
    <w:rsid w:val="000B1E4E"/>
    <w:rsid w:val="000B3518"/>
    <w:rsid w:val="000B40B5"/>
    <w:rsid w:val="000B72F9"/>
    <w:rsid w:val="000E650D"/>
    <w:rsid w:val="00114576"/>
    <w:rsid w:val="00115B61"/>
    <w:rsid w:val="00124D4A"/>
    <w:rsid w:val="00126480"/>
    <w:rsid w:val="001318B3"/>
    <w:rsid w:val="00141A69"/>
    <w:rsid w:val="001435B5"/>
    <w:rsid w:val="001435BC"/>
    <w:rsid w:val="00145F68"/>
    <w:rsid w:val="00162F53"/>
    <w:rsid w:val="001639A3"/>
    <w:rsid w:val="001672A5"/>
    <w:rsid w:val="00167F31"/>
    <w:rsid w:val="00177286"/>
    <w:rsid w:val="00177D67"/>
    <w:rsid w:val="00194CC7"/>
    <w:rsid w:val="001B2174"/>
    <w:rsid w:val="001B4F0D"/>
    <w:rsid w:val="001C0EE0"/>
    <w:rsid w:val="001C2802"/>
    <w:rsid w:val="001D7AA7"/>
    <w:rsid w:val="00201C2F"/>
    <w:rsid w:val="00212437"/>
    <w:rsid w:val="0021528E"/>
    <w:rsid w:val="00216978"/>
    <w:rsid w:val="0022048A"/>
    <w:rsid w:val="00226EE1"/>
    <w:rsid w:val="00236FF2"/>
    <w:rsid w:val="002567CA"/>
    <w:rsid w:val="00257280"/>
    <w:rsid w:val="00273C1A"/>
    <w:rsid w:val="0028279F"/>
    <w:rsid w:val="00285569"/>
    <w:rsid w:val="00296DC9"/>
    <w:rsid w:val="002A04A8"/>
    <w:rsid w:val="002B3D21"/>
    <w:rsid w:val="002B782C"/>
    <w:rsid w:val="002D1BC0"/>
    <w:rsid w:val="002F3309"/>
    <w:rsid w:val="002F4DB1"/>
    <w:rsid w:val="002F5213"/>
    <w:rsid w:val="002F586F"/>
    <w:rsid w:val="00314DE1"/>
    <w:rsid w:val="003202AF"/>
    <w:rsid w:val="00330838"/>
    <w:rsid w:val="003366CF"/>
    <w:rsid w:val="00352E33"/>
    <w:rsid w:val="0036061E"/>
    <w:rsid w:val="00361596"/>
    <w:rsid w:val="003628C4"/>
    <w:rsid w:val="00367641"/>
    <w:rsid w:val="003753A4"/>
    <w:rsid w:val="00393735"/>
    <w:rsid w:val="003D40AE"/>
    <w:rsid w:val="0041054B"/>
    <w:rsid w:val="0042239B"/>
    <w:rsid w:val="00425DC4"/>
    <w:rsid w:val="004279EA"/>
    <w:rsid w:val="0046192A"/>
    <w:rsid w:val="004840DC"/>
    <w:rsid w:val="00484412"/>
    <w:rsid w:val="00484EF0"/>
    <w:rsid w:val="00486F73"/>
    <w:rsid w:val="00487D21"/>
    <w:rsid w:val="004922F6"/>
    <w:rsid w:val="004A0894"/>
    <w:rsid w:val="004C21BD"/>
    <w:rsid w:val="004C388A"/>
    <w:rsid w:val="004D3023"/>
    <w:rsid w:val="004D399F"/>
    <w:rsid w:val="004E30E0"/>
    <w:rsid w:val="005045E0"/>
    <w:rsid w:val="005442EA"/>
    <w:rsid w:val="00544727"/>
    <w:rsid w:val="00567ECE"/>
    <w:rsid w:val="00574A0C"/>
    <w:rsid w:val="005762EA"/>
    <w:rsid w:val="00590548"/>
    <w:rsid w:val="00590A7B"/>
    <w:rsid w:val="005C1402"/>
    <w:rsid w:val="005C7472"/>
    <w:rsid w:val="005D2ECD"/>
    <w:rsid w:val="005E5902"/>
    <w:rsid w:val="005F023D"/>
    <w:rsid w:val="005F3BDE"/>
    <w:rsid w:val="00602175"/>
    <w:rsid w:val="006038EA"/>
    <w:rsid w:val="006057FC"/>
    <w:rsid w:val="00611422"/>
    <w:rsid w:val="00614DD1"/>
    <w:rsid w:val="006211FD"/>
    <w:rsid w:val="006261E9"/>
    <w:rsid w:val="00642884"/>
    <w:rsid w:val="00645C92"/>
    <w:rsid w:val="006558D8"/>
    <w:rsid w:val="0068589E"/>
    <w:rsid w:val="0068735E"/>
    <w:rsid w:val="006976AE"/>
    <w:rsid w:val="006A443D"/>
    <w:rsid w:val="006B693D"/>
    <w:rsid w:val="006D59B5"/>
    <w:rsid w:val="006D7B27"/>
    <w:rsid w:val="006E021F"/>
    <w:rsid w:val="006E43AD"/>
    <w:rsid w:val="006E4C2F"/>
    <w:rsid w:val="006E57B0"/>
    <w:rsid w:val="006E6B5C"/>
    <w:rsid w:val="006F546F"/>
    <w:rsid w:val="006F5CB9"/>
    <w:rsid w:val="00724152"/>
    <w:rsid w:val="0075770F"/>
    <w:rsid w:val="0077556C"/>
    <w:rsid w:val="0079061F"/>
    <w:rsid w:val="00794FE6"/>
    <w:rsid w:val="007B10C7"/>
    <w:rsid w:val="007C7EF6"/>
    <w:rsid w:val="007D0A56"/>
    <w:rsid w:val="007D78A5"/>
    <w:rsid w:val="008018C7"/>
    <w:rsid w:val="0080518E"/>
    <w:rsid w:val="00814F9C"/>
    <w:rsid w:val="00822705"/>
    <w:rsid w:val="008331C3"/>
    <w:rsid w:val="008337AE"/>
    <w:rsid w:val="00834CFF"/>
    <w:rsid w:val="0084021F"/>
    <w:rsid w:val="00840F60"/>
    <w:rsid w:val="00844E3B"/>
    <w:rsid w:val="00855366"/>
    <w:rsid w:val="00861C30"/>
    <w:rsid w:val="00862E80"/>
    <w:rsid w:val="00862F3E"/>
    <w:rsid w:val="00872D15"/>
    <w:rsid w:val="00876807"/>
    <w:rsid w:val="00884EFB"/>
    <w:rsid w:val="008A0413"/>
    <w:rsid w:val="008C5262"/>
    <w:rsid w:val="008E2A8D"/>
    <w:rsid w:val="009028CC"/>
    <w:rsid w:val="00914CFD"/>
    <w:rsid w:val="00921A06"/>
    <w:rsid w:val="00922CFA"/>
    <w:rsid w:val="00933114"/>
    <w:rsid w:val="00946FC8"/>
    <w:rsid w:val="009731F2"/>
    <w:rsid w:val="0098037A"/>
    <w:rsid w:val="00985BF4"/>
    <w:rsid w:val="009B02B3"/>
    <w:rsid w:val="009B31A0"/>
    <w:rsid w:val="009B7964"/>
    <w:rsid w:val="009C1962"/>
    <w:rsid w:val="009C4C4C"/>
    <w:rsid w:val="009C7C1A"/>
    <w:rsid w:val="009E2B82"/>
    <w:rsid w:val="009E34B5"/>
    <w:rsid w:val="009F3615"/>
    <w:rsid w:val="00A04A0D"/>
    <w:rsid w:val="00A1031E"/>
    <w:rsid w:val="00A231D5"/>
    <w:rsid w:val="00A324D9"/>
    <w:rsid w:val="00A56A5F"/>
    <w:rsid w:val="00A8153F"/>
    <w:rsid w:val="00A93CC9"/>
    <w:rsid w:val="00AA1D0F"/>
    <w:rsid w:val="00AC2CA4"/>
    <w:rsid w:val="00AC484A"/>
    <w:rsid w:val="00AC66C7"/>
    <w:rsid w:val="00AE2F7B"/>
    <w:rsid w:val="00AE49C0"/>
    <w:rsid w:val="00AE781C"/>
    <w:rsid w:val="00AF203C"/>
    <w:rsid w:val="00AF32FF"/>
    <w:rsid w:val="00AF45F8"/>
    <w:rsid w:val="00AF57FF"/>
    <w:rsid w:val="00B0345F"/>
    <w:rsid w:val="00B039FC"/>
    <w:rsid w:val="00B1120B"/>
    <w:rsid w:val="00B259E2"/>
    <w:rsid w:val="00B3115C"/>
    <w:rsid w:val="00B3612A"/>
    <w:rsid w:val="00B40616"/>
    <w:rsid w:val="00B4111C"/>
    <w:rsid w:val="00B50D74"/>
    <w:rsid w:val="00B51E42"/>
    <w:rsid w:val="00B628BE"/>
    <w:rsid w:val="00B8179F"/>
    <w:rsid w:val="00B8563D"/>
    <w:rsid w:val="00B945AC"/>
    <w:rsid w:val="00B94D6B"/>
    <w:rsid w:val="00BA5017"/>
    <w:rsid w:val="00BA654C"/>
    <w:rsid w:val="00BB20AA"/>
    <w:rsid w:val="00BB3398"/>
    <w:rsid w:val="00BB6B25"/>
    <w:rsid w:val="00BC30A8"/>
    <w:rsid w:val="00C2174A"/>
    <w:rsid w:val="00C33352"/>
    <w:rsid w:val="00C42019"/>
    <w:rsid w:val="00C6616E"/>
    <w:rsid w:val="00C66CE7"/>
    <w:rsid w:val="00C86F68"/>
    <w:rsid w:val="00CA24E0"/>
    <w:rsid w:val="00CB6110"/>
    <w:rsid w:val="00CC02EB"/>
    <w:rsid w:val="00CC0C59"/>
    <w:rsid w:val="00CC151D"/>
    <w:rsid w:val="00CD118F"/>
    <w:rsid w:val="00CD30F6"/>
    <w:rsid w:val="00CE2580"/>
    <w:rsid w:val="00CE6013"/>
    <w:rsid w:val="00CF04F0"/>
    <w:rsid w:val="00D00BF6"/>
    <w:rsid w:val="00D10C8E"/>
    <w:rsid w:val="00D20C14"/>
    <w:rsid w:val="00D24EB3"/>
    <w:rsid w:val="00D25B1A"/>
    <w:rsid w:val="00D4497E"/>
    <w:rsid w:val="00D46A46"/>
    <w:rsid w:val="00D46CBA"/>
    <w:rsid w:val="00D5256A"/>
    <w:rsid w:val="00D76D16"/>
    <w:rsid w:val="00D83EA0"/>
    <w:rsid w:val="00D92015"/>
    <w:rsid w:val="00DB4FFE"/>
    <w:rsid w:val="00DB6283"/>
    <w:rsid w:val="00DC5BAD"/>
    <w:rsid w:val="00DC5DC6"/>
    <w:rsid w:val="00DD6DDC"/>
    <w:rsid w:val="00DE106E"/>
    <w:rsid w:val="00E0585B"/>
    <w:rsid w:val="00E23A80"/>
    <w:rsid w:val="00E31155"/>
    <w:rsid w:val="00E6578E"/>
    <w:rsid w:val="00E6630C"/>
    <w:rsid w:val="00E67A9E"/>
    <w:rsid w:val="00E74BFE"/>
    <w:rsid w:val="00E8222C"/>
    <w:rsid w:val="00E84E33"/>
    <w:rsid w:val="00E9661C"/>
    <w:rsid w:val="00EA00D7"/>
    <w:rsid w:val="00EA1B0F"/>
    <w:rsid w:val="00EA7D92"/>
    <w:rsid w:val="00EB0620"/>
    <w:rsid w:val="00EB23AD"/>
    <w:rsid w:val="00EB4070"/>
    <w:rsid w:val="00EB46D5"/>
    <w:rsid w:val="00EC119D"/>
    <w:rsid w:val="00EC16DA"/>
    <w:rsid w:val="00EF3811"/>
    <w:rsid w:val="00F131D4"/>
    <w:rsid w:val="00F149AB"/>
    <w:rsid w:val="00F178E7"/>
    <w:rsid w:val="00F27926"/>
    <w:rsid w:val="00F30967"/>
    <w:rsid w:val="00F32CCC"/>
    <w:rsid w:val="00F4488A"/>
    <w:rsid w:val="00F6163F"/>
    <w:rsid w:val="00F6755B"/>
    <w:rsid w:val="00F773CA"/>
    <w:rsid w:val="00FA16FB"/>
    <w:rsid w:val="00FA7A30"/>
    <w:rsid w:val="00FF7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864C1287-6547-4E6C-BC24-66409ECC87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B79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35CD6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31155"/>
  </w:style>
  <w:style w:type="paragraph" w:styleId="Footer">
    <w:name w:val="footer"/>
    <w:basedOn w:val="Normal"/>
    <w:link w:val="FooterChar"/>
    <w:uiPriority w:val="99"/>
    <w:unhideWhenUsed/>
    <w:rsid w:val="00E3115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31155"/>
  </w:style>
  <w:style w:type="paragraph" w:styleId="BalloonText">
    <w:name w:val="Balloon Text"/>
    <w:basedOn w:val="Normal"/>
    <w:link w:val="BalloonTextChar"/>
    <w:uiPriority w:val="99"/>
    <w:semiHidden/>
    <w:unhideWhenUsed/>
    <w:rsid w:val="00EB46D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46D5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unhideWhenUsed/>
    <w:rsid w:val="006114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customXml" Target="../customXml/item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customXml" Target="../customXml/item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customXml" Target="../customXml/item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1C04A9B00CBE548AA2BB2740C428F92" ma:contentTypeVersion="8" ma:contentTypeDescription="Create a new document." ma:contentTypeScope="" ma:versionID="c7df744a1cfba01b55738ff51e9b7149">
  <xsd:schema xmlns:xsd="http://www.w3.org/2001/XMLSchema" xmlns:xs="http://www.w3.org/2001/XMLSchema" xmlns:p="http://schemas.microsoft.com/office/2006/metadata/properties" xmlns:ns2="25fe4a35-89ab-4839-aafc-e0ead5486542" targetNamespace="http://schemas.microsoft.com/office/2006/metadata/properties" ma:root="true" ma:fieldsID="98b805427f613a0535730584b8a45371" ns2:_="">
    <xsd:import namespace="25fe4a35-89ab-4839-aafc-e0ead54865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Location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5fe4a35-89ab-4839-aafc-e0ead548654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Location" ma:index="12" nillable="true" ma:displayName="Location" ma:internalName="MediaServiceLocation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58BB489-257C-4DC1-A1EA-72DFC9496B21}"/>
</file>

<file path=customXml/itemProps2.xml><?xml version="1.0" encoding="utf-8"?>
<ds:datastoreItem xmlns:ds="http://schemas.openxmlformats.org/officeDocument/2006/customXml" ds:itemID="{DFB4EB2D-3731-47DC-B3B3-61C90B960F09}"/>
</file>

<file path=customXml/itemProps3.xml><?xml version="1.0" encoding="utf-8"?>
<ds:datastoreItem xmlns:ds="http://schemas.openxmlformats.org/officeDocument/2006/customXml" ds:itemID="{7B8CB9C6-DCB4-4555-AD89-5951911C0E9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1553</Words>
  <Characters>8853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DJSCOE/APP CHEM/SEM-I</vt:lpstr>
    </vt:vector>
  </TitlesOfParts>
  <Company/>
  <LinksUpToDate>false</LinksUpToDate>
  <CharactersWithSpaces>10386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DJSCOE/APP CHEM/SEM-I</dc:title>
  <dc:subject/>
  <dc:creator>Poonam Mhatre</dc:creator>
  <cp:keywords/>
  <dc:description/>
  <cp:lastModifiedBy>Poonam Mhatre</cp:lastModifiedBy>
  <cp:revision>7</cp:revision>
  <cp:lastPrinted>2019-09-23T07:42:00Z</cp:lastPrinted>
  <dcterms:created xsi:type="dcterms:W3CDTF">2021-02-04T06:01:00Z</dcterms:created>
  <dcterms:modified xsi:type="dcterms:W3CDTF">2021-02-27T07:32:00Z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0x01010071C04A9B00CBE548AA2BB2740C428F92</vt:lpwstr>
  </property>
</Properties>
</file>