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on the DCP algorithm for single image dehazing. I have added the resources. Unfortunately, I was not able to code through the task. The math got a bit confusing. Really sorry for not completing the task.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