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E"/>
          <w:sz w:val="36"/>
        </w:rPr>
        <w:t>База знаний ИИ-агента "Эврика" — EdPalm / ЦПСО</w:t>
      </w:r>
    </w:p>
    <w:p>
      <w:pPr>
        <w:jc w:val="center"/>
      </w:pPr>
      <w:r>
        <w:rPr>
          <w:color w:val="555555"/>
          <w:sz w:val="22"/>
        </w:rPr>
        <w:t>Источник данных: hss.center</w:t>
      </w:r>
    </w:p>
    <w:p>
      <w:pPr>
        <w:jc w:val="center"/>
      </w:pPr>
      <w:r>
        <w:rPr>
          <w:color w:val="555555"/>
          <w:sz w:val="22"/>
        </w:rPr>
        <w:t>Дата сборки: март 2026</w:t>
      </w:r>
    </w:p>
    <w:p>
      <w:pPr>
        <w:jc w:val="center"/>
      </w:pPr>
      <w:r>
        <w:rPr>
          <w:color w:val="555555"/>
          <w:sz w:val="22"/>
        </w:rPr>
        <w:t>Цены: 2026-2027 учебный год</w:t>
      </w:r>
    </w:p>
    <w:p/>
    <w:p>
      <w:pPr>
        <w:pStyle w:val="Heading2"/>
      </w:pPr>
      <w:r>
        <w:t>1. О КОМПАНИИ</w:t>
      </w:r>
    </w:p>
    <w:p>
      <w:r>
        <w:t>ЦПСО — Центр Поддержки Семейного Образования (онлайн-школа EdPalm).</w:t>
      </w:r>
    </w:p>
    <w:p>
      <w:pPr>
        <w:pStyle w:val="ListBullet"/>
      </w:pPr>
      <w:r/>
      <w:r>
        <w:rPr>
          <w:b/>
        </w:rPr>
        <w:t>Основана:</w:t>
      </w:r>
      <w:r>
        <w:t xml:space="preserve"> 2017 год, Гузель Гурдус (три высших образования: менеджмент/HR, богословие/патристика, педагогика; плюс психология и IT; бывший HR-директор в нефтяных компаниях; основатель МКСО; мать 5 детей, 3 из которых на семейном образовании)</w:t>
      </w:r>
    </w:p>
    <w:p>
      <w:pPr>
        <w:pStyle w:val="ListBullet"/>
      </w:pPr>
      <w:r/>
      <w:r>
        <w:rPr>
          <w:b/>
        </w:rPr>
        <w:t>Статус:</w:t>
      </w:r>
      <w:r>
        <w:t xml:space="preserve"> Резидент ИНТЦ МГУ «Воробьёвы горы» (с 2024)</w:t>
      </w:r>
    </w:p>
    <w:p>
      <w:pPr>
        <w:pStyle w:val="ListBullet"/>
      </w:pPr>
      <w:r/>
      <w:r>
        <w:rPr>
          <w:b/>
        </w:rPr>
        <w:t>Филиал в ОАЭ:</w:t>
      </w:r>
      <w:r>
        <w:t xml:space="preserve"> ЦПСО EdPalm с 2023 с аккредитацией РФ с 1 по 11 класс</w:t>
      </w:r>
    </w:p>
    <w:p>
      <w:pPr>
        <w:pStyle w:val="ListBullet"/>
      </w:pPr>
      <w:r/>
      <w:r>
        <w:rPr>
          <w:b/>
        </w:rPr>
        <w:t>Платформа:</w:t>
      </w:r>
      <w:r>
        <w:t xml:space="preserve"> внесена в Реестр отечественного ПО (Постановление Правительства №1678)</w:t>
      </w:r>
    </w:p>
    <w:p>
      <w:r/>
      <w:r>
        <w:rPr>
          <w:b/>
        </w:rPr>
        <w:t>Миссия:</w:t>
      </w:r>
      <w:r>
        <w:t xml:space="preserve"> Наша платформа ЦПСО ЭдПалм — это экосистема поддержки семей с онлайн-школой с 1 по 11 класс по программе ФГОС и возможностью получить аттестат РФ в РФ и по всему миру. Онлайн-школа ЦПСО ЭдПалм — признана лучшей школой по семейному и заочному образованию в 2024 году.</w:t>
      </w:r>
    </w:p>
    <w:p>
      <w:pPr>
        <w:pStyle w:val="Heading2"/>
      </w:pPr>
      <w:r>
        <w:t>2. КЛЮЧЕВЫЕ ЦИФРЫ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Год основания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2017 / 2023 в ОАЭ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Учеников за всё время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75 000+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Детей получили государственный аттестат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8000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Охват по России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81 регион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Охват по миру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30 стран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Выпускников-медалистов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каждый третий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Рейтинг на Яндекс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5.00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Рейтинг на 2ГИС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4.8 (76 оценок)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Награда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Лучшая школа России в области СО — Business Awards Russia N1 2024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GHEC 2018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Организовал крупнейшую конференцию по хоумскулингу (100+ спикеров из 35 стран)</w:t>
            </w:r>
          </w:p>
        </w:tc>
      </w:tr>
    </w:tbl>
    <w:p/>
    <w:p>
      <w:pPr>
        <w:pStyle w:val="Heading2"/>
      </w:pPr>
      <w:r>
        <w:t>3. СОБЫТИЯ И СООБЩЕСТВО</w:t>
      </w:r>
    </w:p>
    <w:p>
      <w:pPr>
        <w:pStyle w:val="ListBullet"/>
      </w:pPr>
      <w:r>
        <w:t>Онлайн-гостиные с Гузель Гурдус для родителей — каждый месяц, неформальные встречи-беседы</w:t>
      </w:r>
    </w:p>
    <w:p>
      <w:pPr>
        <w:pStyle w:val="ListBullet"/>
      </w:pPr>
      <w:r>
        <w:t>Вебинары: «Как учиться интересно», «Плюсы и минусы СО», «Как закончить выпускные классы на СО»</w:t>
      </w:r>
    </w:p>
    <w:p>
      <w:pPr>
        <w:pStyle w:val="ListBullet"/>
      </w:pPr>
      <w:r>
        <w:t>Конференции: ЦПСО — соорганизатор крупных конференций по семейному образованию</w:t>
      </w:r>
    </w:p>
    <w:p>
      <w:pPr>
        <w:pStyle w:val="ListBullet"/>
      </w:pPr>
      <w:r>
        <w:t>Перечень олимпиад (87 олимпиад Минобрнауки) — бесплатно для скачивания</w:t>
      </w:r>
    </w:p>
    <w:p>
      <w:pPr>
        <w:pStyle w:val="ListBullet"/>
      </w:pPr>
      <w:r>
        <w:t>Онлайн-журнал для родителей: hss.center/media — запущен в 2021 году</w:t>
      </w:r>
    </w:p>
    <w:p>
      <w:pPr>
        <w:pStyle w:val="Heading2"/>
      </w:pPr>
      <w:r>
        <w:t>4. ПРОДУКТОВАЯ ЛИНЕЙКА</w:t>
      </w:r>
    </w:p>
    <w:p>
      <w:pPr>
        <w:pStyle w:val="Heading3"/>
      </w:pPr>
      <w:r>
        <w:t>Пакет «ЗАОЧНЫЙ» — 1 руб.</w:t>
      </w:r>
    </w:p>
    <w:p>
      <w:r/>
      <w:r>
        <w:rPr>
          <w:b/>
        </w:rPr>
        <w:t>Для кого:</w:t>
      </w:r>
      <w:r>
        <w:t xml:space="preserve"> только семьи с московской регистрацией (постоянной или временной).</w:t>
      </w:r>
    </w:p>
    <w:p>
      <w:r/>
      <w:r>
        <w:rPr>
          <w:b/>
        </w:rPr>
        <w:t>Стоимость:</w:t>
      </w:r>
      <w:r>
        <w:t xml:space="preserve"> 1 руб. (субсидируется из бюджета г. Москвы)</w:t>
      </w:r>
    </w:p>
    <w:p>
      <w:r/>
      <w:r>
        <w:rPr>
          <w:b/>
        </w:rPr>
        <w:t>Что включено:</w:t>
      </w:r>
      <w:r/>
    </w:p>
    <w:p>
      <w:pPr>
        <w:pStyle w:val="ListBullet"/>
      </w:pPr>
      <w:r>
        <w:t>Дистанционное зачисление в контингент аккредитованной московской школы</w:t>
      </w:r>
    </w:p>
    <w:p>
      <w:pPr>
        <w:pStyle w:val="ListBullet"/>
      </w:pPr>
      <w:r>
        <w:t>Ученик официально числится в школе (переводится из класса в класс автоматически)</w:t>
      </w:r>
    </w:p>
    <w:p>
      <w:pPr>
        <w:pStyle w:val="ListBullet"/>
      </w:pPr>
      <w:r>
        <w:t>Платформа EdPalm с видеоуроками и учебными материалами</w:t>
      </w:r>
    </w:p>
    <w:p>
      <w:pPr>
        <w:pStyle w:val="ListBullet"/>
      </w:pPr>
      <w:r>
        <w:t>Электронные пособия по всем предметам (ФГОС)</w:t>
      </w:r>
    </w:p>
    <w:p>
      <w:pPr>
        <w:pStyle w:val="ListBullet"/>
      </w:pPr>
      <w:r>
        <w:t>Онлайн-аттестация без камеры (1-3 раза в год, до 15 апреля)</w:t>
      </w:r>
    </w:p>
    <w:p>
      <w:pPr>
        <w:pStyle w:val="ListBullet"/>
      </w:pPr>
      <w:r>
        <w:t>2 попытки на каждую аттестацию</w:t>
      </w:r>
    </w:p>
    <w:p>
      <w:pPr>
        <w:pStyle w:val="ListBullet"/>
      </w:pPr>
      <w:r>
        <w:t>Персональный куратор</w:t>
      </w:r>
    </w:p>
    <w:p>
      <w:pPr>
        <w:pStyle w:val="ListBullet"/>
      </w:pPr>
      <w:r>
        <w:t>Виртуальный учитель «Эврика» (ИИ, 24/7)</w:t>
      </w:r>
    </w:p>
    <w:p>
      <w:pPr>
        <w:pStyle w:val="ListBullet"/>
      </w:pPr>
      <w:r>
        <w:t>Мобильное приложение iOS/Android</w:t>
      </w:r>
    </w:p>
    <w:p>
      <w:pPr>
        <w:pStyle w:val="ListBullet"/>
      </w:pPr>
      <w:r>
        <w:t>Без домашних заданий и ВПР</w:t>
      </w:r>
    </w:p>
    <w:p>
      <w:pPr>
        <w:pStyle w:val="ListBullet"/>
      </w:pPr>
      <w:r>
        <w:t>Государственный аттестат</w:t>
      </w:r>
    </w:p>
    <w:p>
      <w:r/>
      <w:r>
        <w:rPr>
          <w:b/>
        </w:rPr>
        <w:t>Ограничения:</w:t>
      </w:r>
      <w:r/>
    </w:p>
    <w:p>
      <w:pPr>
        <w:pStyle w:val="ListBullet"/>
      </w:pPr>
      <w:r>
        <w:t>Обязательна временная или постоянная регистрация в Москве</w:t>
      </w:r>
    </w:p>
    <w:p>
      <w:pPr>
        <w:pStyle w:val="ListBullet"/>
      </w:pPr>
      <w:r>
        <w:t>Аттестации 1-3 раза в год по жёсткому графику (до 15 апреля) являются обязательными для прохождения, так как тариф бесплатный</w:t>
      </w:r>
    </w:p>
    <w:p>
      <w:pPr>
        <w:pStyle w:val="ListBullet"/>
      </w:pPr>
      <w:r>
        <w:t>Порядок предметов — по учебному плану школы</w:t>
      </w:r>
    </w:p>
    <w:p>
      <w:pPr>
        <w:pStyle w:val="ListBullet"/>
      </w:pPr>
      <w:r>
        <w:t>Рассрочка недоступна, так как тариф бесплатный</w:t>
      </w:r>
    </w:p>
    <w:p>
      <w:pPr>
        <w:pStyle w:val="Heading3"/>
      </w:pPr>
      <w:r>
        <w:t>Пакет «ЭКСТЕРНАТ БАЗОВЫЙ»</w:t>
      </w:r>
    </w:p>
    <w:p>
      <w:r/>
      <w:r>
        <w:rPr>
          <w:b/>
        </w:rPr>
        <w:t>Онлайн-аттестация из любой точки круглый год</w:t>
      </w:r>
      <w:r/>
    </w:p>
    <w:p>
      <w:r/>
      <w:r>
        <w:rPr>
          <w:b/>
        </w:rPr>
        <w:t>Для кого:</w:t>
      </w:r>
      <w:r>
        <w:t xml:space="preserve"> все семьи по всей России и за рубежом. Московская регистрация не нужна. Неважно гражданство и регистрация (прописка) ученика.</w:t>
      </w:r>
    </w:p>
    <w:p>
      <w:r/>
      <w:r>
        <w:rPr>
          <w:b/>
        </w:rPr>
        <w:t>Стоимость (по классам):</w:t>
      </w:r>
      <w:r/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Стоимость/год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 класс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12 500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2–4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16 500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5–7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8–11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 руб.</w:t>
            </w:r>
          </w:p>
        </w:tc>
      </w:tr>
    </w:tbl>
    <w:p/>
    <w:p>
      <w:r/>
      <w:r>
        <w:rPr>
          <w:b/>
        </w:rPr>
        <w:t>Тариф «Базовый весь год» (круглогодичный):</w:t>
      </w:r>
      <w:r/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Стоимость/год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 класс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15 500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2–4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5–7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22 500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8–11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27 000 руб.</w:t>
            </w:r>
          </w:p>
        </w:tc>
      </w:tr>
    </w:tbl>
    <w:p/>
    <w:p>
      <w:r/>
      <w:r>
        <w:rPr>
          <w:b/>
        </w:rPr>
        <w:t>Что включено:</w:t>
      </w:r>
      <w:r/>
    </w:p>
    <w:p>
      <w:pPr>
        <w:pStyle w:val="ListBullet"/>
      </w:pPr>
      <w:r>
        <w:t>Зачисление в аккредитованную школу (дистанционно, приезжать не нужно)</w:t>
      </w:r>
    </w:p>
    <w:p>
      <w:pPr>
        <w:pStyle w:val="ListBullet"/>
      </w:pPr>
      <w:r>
        <w:t>Платформа EdPalm: видеоуроки, электронные пособия, учебный план по всем предметам, уникальные мультиформатные образовательные панели для подготовки к аттестациям</w:t>
      </w:r>
    </w:p>
    <w:p>
      <w:pPr>
        <w:pStyle w:val="ListBullet"/>
      </w:pPr>
      <w:r>
        <w:t>Материалы в 3 форматах: аудио / видео / текст + квизы</w:t>
      </w:r>
    </w:p>
    <w:p>
      <w:pPr>
        <w:pStyle w:val="ListBullet"/>
      </w:pPr>
      <w:r>
        <w:t>Онлайн-аттестация без камеры (1 раз в год, с 1 июля по 31 мая), есть возможность с пролонгирующей на лето аттестацией</w:t>
      </w:r>
    </w:p>
    <w:p>
      <w:pPr>
        <w:pStyle w:val="ListBullet"/>
      </w:pPr>
      <w:r>
        <w:t>2 попытки на каждый предмет (засчитывается лучший результат)</w:t>
      </w:r>
    </w:p>
    <w:p>
      <w:pPr>
        <w:pStyle w:val="ListBullet"/>
      </w:pPr>
      <w:r>
        <w:t>Мобильное приложение</w:t>
      </w:r>
    </w:p>
    <w:p>
      <w:pPr>
        <w:pStyle w:val="ListBullet"/>
      </w:pPr>
      <w:r>
        <w:t>Виртуальный учитель «Эврика» (ИИ, 24/7)</w:t>
      </w:r>
    </w:p>
    <w:p>
      <w:pPr>
        <w:pStyle w:val="ListBullet"/>
      </w:pPr>
      <w:r>
        <w:t>Маршрутная карта ученика — сопровождение на всём пути</w:t>
      </w:r>
    </w:p>
    <w:p>
      <w:pPr>
        <w:pStyle w:val="ListBullet"/>
      </w:pPr>
      <w:r>
        <w:t>Онлайн-гостиные с Гузель Гурдус</w:t>
      </w:r>
    </w:p>
    <w:p>
      <w:pPr>
        <w:pStyle w:val="ListBullet"/>
      </w:pPr>
      <w:r>
        <w:t>Государственный аттестат</w:t>
      </w:r>
    </w:p>
    <w:p>
      <w:pPr>
        <w:pStyle w:val="ListBullet"/>
      </w:pPr>
      <w:r>
        <w:t>Оплата в рассрочку (Яндекс Сплит)</w:t>
      </w:r>
    </w:p>
    <w:p>
      <w:pPr>
        <w:pStyle w:val="ListBullet"/>
      </w:pPr>
      <w:r>
        <w:t>Оплата в любой удобной валюте</w:t>
      </w:r>
    </w:p>
    <w:p>
      <w:pPr>
        <w:pStyle w:val="ListBullet"/>
      </w:pPr>
      <w:r>
        <w:t>Оплата материнским капиталом</w:t>
      </w:r>
    </w:p>
    <w:p>
      <w:r/>
      <w:r>
        <w:rPr>
          <w:b/>
        </w:rPr>
        <w:t>Особенности формата:</w:t>
      </w:r>
      <w:r/>
    </w:p>
    <w:p>
      <w:pPr>
        <w:pStyle w:val="ListBullet"/>
      </w:pPr>
      <w:r>
        <w:t>Полная свобода и доступность 24/7</w:t>
      </w:r>
    </w:p>
    <w:p>
      <w:pPr>
        <w:pStyle w:val="ListBullet"/>
      </w:pPr>
      <w:r>
        <w:t>Ребёнок учится самостоятельно по своему расписанию</w:t>
      </w:r>
    </w:p>
    <w:p>
      <w:pPr>
        <w:pStyle w:val="ListBullet"/>
      </w:pPr>
      <w:r>
        <w:t>Нет живых уроков с учителем</w:t>
      </w:r>
    </w:p>
    <w:p>
      <w:pPr>
        <w:pStyle w:val="ListBullet"/>
      </w:pPr>
      <w:r>
        <w:t>Предметы можно сдавать в любом порядке и в любое время в рамках года</w:t>
      </w:r>
    </w:p>
    <w:p>
      <w:pPr>
        <w:pStyle w:val="Heading3"/>
      </w:pPr>
      <w:r>
        <w:t>Пакет «ЭКСТЕРНАТ КЛАССНЫЙ»</w:t>
      </w:r>
    </w:p>
    <w:p>
      <w:r/>
      <w:r>
        <w:rPr>
          <w:b/>
        </w:rPr>
        <w:t>Инновационная онлайн-школа с наставником</w:t>
      </w:r>
      <w:r/>
    </w:p>
    <w:p>
      <w:r>
        <w:t>Три возрастных тарифа:</w:t>
      </w:r>
    </w:p>
    <w:p>
      <w:r/>
      <w:r>
        <w:rPr>
          <w:b/>
        </w:rPr>
        <w:t>Классный начальная школа (1–4 классы) — 70 000 руб./год:</w:t>
      </w:r>
      <w:r/>
    </w:p>
    <w:p>
      <w:pPr>
        <w:pStyle w:val="ListBullet"/>
      </w:pPr>
      <w:r>
        <w:t>Гибкое расписание занятий</w:t>
      </w:r>
    </w:p>
    <w:p>
      <w:pPr>
        <w:pStyle w:val="ListBullet"/>
      </w:pPr>
      <w:r>
        <w:t>Наставник</w:t>
      </w:r>
    </w:p>
    <w:p>
      <w:pPr>
        <w:pStyle w:val="ListBullet"/>
      </w:pPr>
      <w:r>
        <w:t>Чат класса</w:t>
      </w:r>
    </w:p>
    <w:p>
      <w:pPr>
        <w:pStyle w:val="ListBullet"/>
      </w:pPr>
      <w:r>
        <w:t>Гибридный формат занятий (на интерактивных панелях и на живых уроках)</w:t>
      </w:r>
    </w:p>
    <w:p>
      <w:pPr>
        <w:pStyle w:val="ListBullet"/>
      </w:pPr>
      <w:r>
        <w:t>Проверка домашнего задания</w:t>
      </w:r>
    </w:p>
    <w:p>
      <w:pPr>
        <w:pStyle w:val="ListBullet"/>
      </w:pPr>
      <w:r>
        <w:t>Игровой формат, Ключи познания, Песочница проектов</w:t>
      </w:r>
    </w:p>
    <w:p>
      <w:pPr>
        <w:pStyle w:val="ListBullet"/>
      </w:pPr>
      <w:r>
        <w:t>Живое наставничество для фундамента знаний</w:t>
      </w:r>
    </w:p>
    <w:p>
      <w:pPr>
        <w:pStyle w:val="ListBullet"/>
      </w:pPr>
      <w:r>
        <w:t>Игровая комната (1–2 кл.), Песочница проектов (3–4 кл.)</w:t>
      </w:r>
    </w:p>
    <w:p>
      <w:pPr>
        <w:pStyle w:val="ListBullet"/>
      </w:pPr>
      <w:r>
        <w:t>Знакомство с нейросетями</w:t>
      </w:r>
    </w:p>
    <w:p>
      <w:r/>
      <w:r>
        <w:rPr>
          <w:b/>
        </w:rPr>
        <w:t>Классный средняя школа (5–7 классы) — 80 000 руб./год:</w:t>
      </w:r>
      <w:r/>
    </w:p>
    <w:p>
      <w:pPr>
        <w:pStyle w:val="ListBullet"/>
      </w:pPr>
      <w:r>
        <w:t>Программа «Логика», Креативная лаборатория</w:t>
      </w:r>
    </w:p>
    <w:p>
      <w:pPr>
        <w:pStyle w:val="ListBullet"/>
      </w:pPr>
      <w:r>
        <w:t>Уроки развития письменной речи, урок месяца по предмету месяца</w:t>
      </w:r>
    </w:p>
    <w:p>
      <w:r/>
      <w:r>
        <w:rPr>
          <w:b/>
        </w:rPr>
        <w:t>Классный старшая школа (8, 10 классы) — 85 000 руб./год:</w:t>
      </w:r>
      <w:r/>
    </w:p>
    <w:p>
      <w:pPr>
        <w:pStyle w:val="ListBullet"/>
      </w:pPr>
      <w:r>
        <w:t>Риторика, профориентация</w:t>
      </w:r>
    </w:p>
    <w:p>
      <w:pPr>
        <w:pStyle w:val="ListBullet"/>
      </w:pPr>
      <w:r>
        <w:t>Уроки РЭШ</w:t>
      </w:r>
    </w:p>
    <w:p>
      <w:r/>
      <w:r>
        <w:rPr>
          <w:b/>
        </w:rPr>
        <w:t>Что включено во все тарифы «Классного» — всё из «Базового», плюс:</w:t>
      </w:r>
      <w:r/>
    </w:p>
    <w:p>
      <w:pPr>
        <w:pStyle w:val="ListBullet"/>
      </w:pPr>
      <w:r>
        <w:t>Чат класса</w:t>
      </w:r>
    </w:p>
    <w:p>
      <w:pPr>
        <w:pStyle w:val="ListBullet"/>
      </w:pPr>
      <w:r>
        <w:t>Персональный куратор</w:t>
      </w:r>
    </w:p>
    <w:p>
      <w:pPr>
        <w:pStyle w:val="ListBullet"/>
      </w:pPr>
      <w:r>
        <w:t>Баллы «Эврики» за активность → подарки активным ученикам</w:t>
      </w:r>
    </w:p>
    <w:p>
      <w:pPr>
        <w:pStyle w:val="ListBullet"/>
      </w:pPr>
      <w:r>
        <w:t>Оплата в рассрочку (Яндекс Сплит)</w:t>
      </w:r>
    </w:p>
    <w:p>
      <w:pPr>
        <w:pStyle w:val="ListBullet"/>
      </w:pPr>
      <w:r>
        <w:t>Оплата материнским капиталом</w:t>
      </w:r>
    </w:p>
    <w:p>
      <w:pPr>
        <w:pStyle w:val="Heading3"/>
      </w:pPr>
      <w:r>
        <w:t>Пакет «КЛАССНЫЙ ВЫПУСКНИК» (9 и 11 классы)</w:t>
      </w:r>
    </w:p>
    <w:p>
      <w:r>
        <w:t>Три тарифа для выпускников:</w:t>
      </w:r>
    </w:p>
    <w:p>
      <w:r/>
      <w:r>
        <w:rPr>
          <w:b/>
        </w:rPr>
        <w:t>Базовый+ГИА — 98 900 руб./год:</w:t>
      </w:r>
      <w:r/>
    </w:p>
    <w:p>
      <w:pPr>
        <w:pStyle w:val="ListBullet"/>
      </w:pPr>
      <w:r>
        <w:t>Всё из «Базового» + сопровождение ГИА куратором выпускников</w:t>
      </w:r>
    </w:p>
    <w:p>
      <w:pPr>
        <w:pStyle w:val="ListBullet"/>
      </w:pPr>
      <w:r>
        <w:t>Сдача ГИА в наших школах</w:t>
      </w:r>
    </w:p>
    <w:p>
      <w:pPr>
        <w:pStyle w:val="ListBullet"/>
      </w:pPr>
      <w:r>
        <w:t>Выпускной</w:t>
      </w:r>
    </w:p>
    <w:p>
      <w:r/>
      <w:r>
        <w:rPr>
          <w:b/>
        </w:rPr>
        <w:t>Классный Выпускник — 125 000 руб./год:</w:t>
      </w:r>
      <w:r/>
    </w:p>
    <w:p>
      <w:pPr>
        <w:pStyle w:val="ListBullet"/>
      </w:pPr>
      <w:r>
        <w:t>Всё из «Базового+ГИА» + все преимущества Классного тарифа</w:t>
      </w:r>
    </w:p>
    <w:p>
      <w:pPr>
        <w:pStyle w:val="ListBullet"/>
      </w:pPr>
      <w:r>
        <w:t>Подготовка к ГИА с живыми онлайн-уроками по русскому и математике (база и профиль) с проверкой ДЗ</w:t>
      </w:r>
    </w:p>
    <w:p>
      <w:pPr>
        <w:pStyle w:val="ListBullet"/>
      </w:pPr>
      <w:r>
        <w:t>Наставник — сопровождение, поддержка, онлайн-встречи</w:t>
      </w:r>
    </w:p>
    <w:p>
      <w:pPr>
        <w:pStyle w:val="ListBullet"/>
      </w:pPr>
      <w:r>
        <w:t>Гибкое расписание</w:t>
      </w:r>
    </w:p>
    <w:p>
      <w:pPr>
        <w:pStyle w:val="ListBullet"/>
      </w:pPr>
      <w:r>
        <w:t>Уникальная программа «Риторика»</w:t>
      </w:r>
    </w:p>
    <w:p>
      <w:pPr>
        <w:pStyle w:val="ListBullet"/>
      </w:pPr>
      <w:r>
        <w:t>Профориентация — проектная деятельность</w:t>
      </w:r>
    </w:p>
    <w:p>
      <w:pPr>
        <w:pStyle w:val="ListBullet"/>
      </w:pPr>
      <w:r>
        <w:t>Социализация — факультеты, онлайн-встречи, чат класса</w:t>
      </w:r>
    </w:p>
    <w:p>
      <w:r/>
      <w:r>
        <w:rPr>
          <w:b/>
        </w:rPr>
        <w:t>Выпускник Заочник — 1 руб.:</w:t>
      </w:r>
      <w:r/>
    </w:p>
    <w:p>
      <w:pPr>
        <w:pStyle w:val="ListBullet"/>
      </w:pPr>
      <w:r>
        <w:t>Зачисление в контингент школы (нужна московская регистрация)</w:t>
      </w:r>
    </w:p>
    <w:p>
      <w:pPr>
        <w:pStyle w:val="ListBullet"/>
      </w:pPr>
      <w:r>
        <w:t>Доступ на платформу с материалами по аттестационным модулям</w:t>
      </w:r>
    </w:p>
    <w:p>
      <w:pPr>
        <w:pStyle w:val="ListBullet"/>
      </w:pPr>
      <w:r>
        <w:t>Разборы аттестаций от преподавателей и записанные уроки</w:t>
      </w:r>
    </w:p>
    <w:p>
      <w:pPr>
        <w:pStyle w:val="ListBullet"/>
      </w:pPr>
      <w:r>
        <w:t>Сопровождение ГИА куратором выпускников</w:t>
      </w:r>
    </w:p>
    <w:p>
      <w:pPr>
        <w:pStyle w:val="ListBullet"/>
      </w:pPr>
      <w:r>
        <w:t>Сдача ГИА в наших школах</w:t>
      </w:r>
    </w:p>
    <w:p>
      <w:pPr>
        <w:pStyle w:val="ListBullet"/>
      </w:pPr>
      <w:r>
        <w:t>Выпускной</w:t>
      </w:r>
    </w:p>
    <w:p>
      <w:pPr>
        <w:pStyle w:val="Heading3"/>
      </w:pPr>
      <w:r>
        <w:t>«ЛЕТНИЙ БАЗОВЫЙ»</w:t>
      </w:r>
    </w:p>
    <w:p>
      <w:r/>
      <w:r>
        <w:rPr>
          <w:b/>
        </w:rPr>
        <w:t>Онлайн-аттестация летом</w:t>
      </w:r>
      <w:r/>
    </w:p>
    <w:p>
      <w:r/>
      <w:r>
        <w:rPr>
          <w:b/>
        </w:rPr>
        <w:t>Суть:</w:t>
      </w:r>
      <w:r>
        <w:t xml:space="preserve"> Аттестация за прошедший учебный год в летний период — до 15 августа.</w:t>
      </w:r>
    </w:p>
    <w:p>
      <w:r/>
      <w:r>
        <w:rPr>
          <w:b/>
        </w:rPr>
        <w:t>Для кого:</w:t>
      </w:r>
      <w:r>
        <w:t xml:space="preserve"> кто не успел сдать в учебном году или хочет закрыть класс летом.</w:t>
      </w:r>
    </w:p>
    <w:p>
      <w:r/>
      <w:r>
        <w:rPr>
          <w:b/>
        </w:rPr>
        <w:t>Стоимость:</w:t>
      </w:r>
      <w:r/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Стоимость/год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 класс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12 500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2–4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16 500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5–7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 руб.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8–11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 руб.</w:t>
            </w:r>
          </w:p>
        </w:tc>
      </w:tr>
    </w:tbl>
    <w:p/>
    <w:p>
      <w:r/>
      <w:r>
        <w:rPr>
          <w:b/>
        </w:rPr>
        <w:t>Что включено:</w:t>
      </w:r>
      <w:r/>
    </w:p>
    <w:p>
      <w:pPr>
        <w:pStyle w:val="ListBullet"/>
      </w:pPr>
      <w:r>
        <w:t>Платформа EdPalm с видеоуроками и материалами</w:t>
      </w:r>
    </w:p>
    <w:p>
      <w:pPr>
        <w:pStyle w:val="ListBullet"/>
      </w:pPr>
      <w:r>
        <w:t>Онлайн-аттестация без камеры (до 15 августа)</w:t>
      </w:r>
    </w:p>
    <w:p>
      <w:pPr>
        <w:pStyle w:val="ListBullet"/>
      </w:pPr>
      <w:r>
        <w:t>2 попытки по каждому предмету</w:t>
      </w:r>
    </w:p>
    <w:p>
      <w:pPr>
        <w:pStyle w:val="ListBullet"/>
      </w:pPr>
      <w:r>
        <w:t>Виртуальный учитель «Эврика» 24/7</w:t>
      </w:r>
    </w:p>
    <w:p>
      <w:pPr>
        <w:pStyle w:val="ListBullet"/>
      </w:pPr>
      <w:r>
        <w:t>Государственная справка с результатами</w:t>
      </w:r>
    </w:p>
    <w:p>
      <w:pPr>
        <w:pStyle w:val="Heading3"/>
      </w:pPr>
      <w:r>
        <w:t>Пакет «ПЕРСОНАЛЬНЫЙ» (VIP)</w:t>
      </w:r>
    </w:p>
    <w:p>
      <w:r/>
      <w:r>
        <w:rPr>
          <w:b/>
        </w:rPr>
        <w:t>Для кого:</w:t>
      </w:r>
      <w:r>
        <w:t xml:space="preserve"> семьи, которым нужен максимально индивидуальный подход.</w:t>
      </w:r>
    </w:p>
    <w:p>
      <w:r/>
      <w:r>
        <w:rPr>
          <w:b/>
        </w:rPr>
        <w:t>Стоимость:</w:t>
      </w:r>
      <w:r>
        <w:t xml:space="preserve"> 250 000 руб./год (возможна депозитная оплата)</w:t>
      </w:r>
    </w:p>
    <w:p>
      <w:r/>
      <w:r>
        <w:rPr>
          <w:b/>
        </w:rPr>
        <w:t>Что включено — всё из «Классный» и «Базовый», плюс:</w:t>
      </w:r>
      <w:r/>
    </w:p>
    <w:p>
      <w:pPr>
        <w:pStyle w:val="ListBullet"/>
      </w:pPr>
      <w:r>
        <w:t>Индивидуальный образовательный маршрут (ИОМ) с Персональным менеджером по образованию</w:t>
      </w:r>
    </w:p>
    <w:p>
      <w:pPr>
        <w:pStyle w:val="ListBullet"/>
      </w:pPr>
      <w:r>
        <w:t>Менеджер: выслушает запрос семьи, разработает ИОМ, подберёт репетиторов, составит персональное расписание, отслеживает успеваемость, даёт обратную связь родителям</w:t>
      </w:r>
    </w:p>
    <w:p>
      <w:pPr>
        <w:pStyle w:val="ListBullet"/>
      </w:pPr>
      <w:r>
        <w:t>Тариф Классный включен</w:t>
      </w:r>
    </w:p>
    <w:p>
      <w:r/>
      <w:r>
        <w:rPr>
          <w:b/>
        </w:rPr>
        <w:t>Важно:</w:t>
      </w:r>
      <w:r>
        <w:t xml:space="preserve"> продаётся только после консультации с менеджером по образованию (пресейл).</w:t>
      </w:r>
    </w:p>
    <w:p>
      <w:pPr>
        <w:pStyle w:val="Heading2"/>
      </w:pPr>
      <w:r>
        <w:t>5. Сравнительная таблица тарифов на 2026-2027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141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Базовый</w:t>
            </w:r>
          </w:p>
        </w:tc>
        <w:tc>
          <w:tcPr>
            <w:tcW w:type="dxa" w:w="141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Базовый Весь Год</w:t>
            </w:r>
          </w:p>
        </w:tc>
        <w:tc>
          <w:tcPr>
            <w:tcW w:type="dxa" w:w="141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Летний</w:t>
            </w:r>
          </w:p>
        </w:tc>
        <w:tc>
          <w:tcPr>
            <w:tcW w:type="dxa" w:w="141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Классный</w:t>
            </w:r>
          </w:p>
        </w:tc>
        <w:tc>
          <w:tcPr>
            <w:tcW w:type="dxa" w:w="141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Персональный</w:t>
            </w:r>
          </w:p>
        </w:tc>
        <w:tc>
          <w:tcPr>
            <w:tcW w:type="dxa" w:w="141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Заочный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Описание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Онлайн-аттестация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Онлайн-аттестация круглый год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Онлайн-аттестация летом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Инновационная онлайн-школа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Индивидуальный образовательный маршрут с менеджером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с московской регистрацией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Цена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 12 500/год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 15 500/год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 12 500/год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 70 000/год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 250 000/год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 руб.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Доступность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 15 апреля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 1 августа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 16 апреля по 1 августа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 15 апреля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без ограничений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 1 сентября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Содержание тарифа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 на платформу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Дистанционное зачисление в школу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Поддержка родителей / Онлайн-гостиные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Аттестация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Тренажёры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Онлайн-аттестация без камер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Пролонгирующая аттестация 1 раз в год до 15 августа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Образовательная часть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Виртуальный учитель Эврика 24/7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Учебный план (КТП)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Электронная библиотека учебных материалов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Классная онлайн-школа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Классное гибкое расписание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Классный наставник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Классные интерактивные панели (вместо скучных уроков)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Классные онлайн-занятия с наставником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классного задания дня (дз)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Доп. образование (ключи познания, логика, риторика, эдутейнмент)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нейросетям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Профориентация (8–11 классы)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Сопровождение ГИА и Аттестат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Классный куратор по орг вопросам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Классная социализация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Факультеты: Стратегиум, Инноватикум, Эмпатикум, Креативикум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Чат класса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Классный Выпускной (9 и 11 классы)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Персональный маршрут</w:t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Персональный менеджер по образованию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Индивидуальная программа обучения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1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6. Тарифы для Выпускника (9 и 11 классы)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2484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Базовый с ГИА</w:t>
            </w:r>
          </w:p>
        </w:tc>
        <w:tc>
          <w:tcPr>
            <w:tcW w:type="dxa" w:w="2484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Классный с ГИА</w:t>
            </w:r>
          </w:p>
        </w:tc>
        <w:tc>
          <w:tcPr>
            <w:tcW w:type="dxa" w:w="2484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Персональный с ГИА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Описание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Экстернат с ГИА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Экстернат с подготовкой и сопровождением ГИА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Индивидуальный образовательный маршрут с менеджером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Цена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98 900/год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125 000/год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 250 000/год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Доступность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 15 апреля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 1 августа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без ограничений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Содержание тарифа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 на платформу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Дистанционное зачисление в школу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Поддержка родителей / Онлайн-гостиные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Аттестация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Тренажёры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Онлайн-аттестация без камер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Пролонгирующая аттестация до 15 августа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Образовательная часть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Виртуальный учитель Эврика 24/7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Учебный план (КТП)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Электронная библиотека учебных материалов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Классная онлайн-школа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Классное гибкое расписание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Классный наставник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Классные интерактивные панели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Классные онлайн-занятия с наставником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классного задания дня (дз)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Доп. образование (ключи познания, логика, риторика, эдутейнмент)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нейросетям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Профориентация (8–11 классы)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Сопровождение ГИА и Аттестат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Классный куратор по орг вопросам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Классная социализация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Факультеты: Стратегиум, Инноватикум, Эмпатикум, Креативикум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Чат класса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Классный Выпускной (9 и 11 классы)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Персональный маршрут</w:t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Персональный менеджер по образованию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Индивидуальная программа обучения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</w:tbl>
    <w:p/>
    <w:p>
      <w:pPr>
        <w:pStyle w:val="Heading2"/>
      </w:pPr>
      <w:r>
        <w:t>7. Подробные цены по классам (с 15.03.2026)</w:t>
      </w:r>
    </w:p>
    <w:p>
      <w:pPr>
        <w:pStyle w:val="Heading3"/>
      </w:pPr>
      <w:r>
        <w:t>Базовый / Базовый Весь Год / Летний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</w:t>
            </w:r>
          </w:p>
        </w:tc>
        <w:tc>
          <w:tcPr>
            <w:tcW w:type="dxa" w:w="2484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Базовый</w:t>
            </w:r>
          </w:p>
        </w:tc>
        <w:tc>
          <w:tcPr>
            <w:tcW w:type="dxa" w:w="2484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Базовый Весь Год</w:t>
            </w:r>
          </w:p>
        </w:tc>
        <w:tc>
          <w:tcPr>
            <w:tcW w:type="dxa" w:w="2484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Летний (с 16 апреля)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12 500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15 500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12 500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16 500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16 500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3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16 500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16 500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4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16 500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16 500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22 500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6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22 500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7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22 500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19 500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27 000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9 класс (без ГИА)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27 000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10 класс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27 000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</w:t>
            </w:r>
          </w:p>
        </w:tc>
      </w:tr>
      <w:tr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11 класс (без ГИА)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27 000</w:t>
            </w:r>
          </w:p>
        </w:tc>
        <w:tc>
          <w:tcPr>
            <w:tcW w:type="dxa" w:w="24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24 000</w:t>
            </w:r>
          </w:p>
        </w:tc>
      </w:tr>
    </w:tbl>
    <w:p/>
    <w:p>
      <w:pPr>
        <w:pStyle w:val="Heading3"/>
      </w:pPr>
      <w:r>
        <w:t>Классный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Классный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1–4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70 000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5–7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80 000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8, 10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85 000</w:t>
            </w:r>
          </w:p>
        </w:tc>
      </w:tr>
    </w:tbl>
    <w:p/>
    <w:p>
      <w:pPr>
        <w:pStyle w:val="Heading3"/>
      </w:pPr>
      <w:r>
        <w:t>Выпускник (9 и 11 классы)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Тариф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Базовый с ГИА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98 900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Классный с ГИА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125 000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Персональный с ГИА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250 000</w:t>
            </w:r>
          </w:p>
        </w:tc>
      </w:tr>
    </w:tbl>
    <w:p/>
    <w:p>
      <w:pPr>
        <w:pStyle w:val="Heading2"/>
      </w:pPr>
      <w:r>
        <w:t>8. АТТЕСТАЦИЯ</w:t>
      </w:r>
    </w:p>
    <w:p>
      <w:pPr>
        <w:pStyle w:val="Heading3"/>
      </w:pPr>
      <w:r>
        <w:t>Как это работает</w:t>
      </w:r>
    </w:p>
    <w:p>
      <w:pPr>
        <w:pStyle w:val="ListBullet"/>
      </w:pPr>
      <w:r/>
      <w:r>
        <w:rPr>
          <w:b/>
        </w:rPr>
        <w:t>Формат:</w:t>
      </w:r>
      <w:r>
        <w:t xml:space="preserve"> онлайн-тесты без камеры и без видеонаблюдения</w:t>
      </w:r>
    </w:p>
    <w:p>
      <w:pPr>
        <w:pStyle w:val="ListBullet"/>
      </w:pPr>
      <w:r/>
      <w:r>
        <w:rPr>
          <w:b/>
        </w:rPr>
        <w:t>Где:</w:t>
      </w:r>
      <w:r>
        <w:t xml:space="preserve"> дома, в любом месте с интернетом</w:t>
      </w:r>
    </w:p>
    <w:p>
      <w:pPr>
        <w:pStyle w:val="ListBullet"/>
      </w:pPr>
      <w:r/>
      <w:r>
        <w:rPr>
          <w:b/>
        </w:rPr>
        <w:t>Периодичность:</w:t>
      </w:r>
      <w:r>
        <w:t xml:space="preserve"> 1 раз в год (Экстернат) / 1-3 раза в год (Заочный) — в 1 классе — 1 аттестация без оценок, 2–9 классы — 3 аттестации, 10–11 класс — 2 аттестации</w:t>
      </w:r>
    </w:p>
    <w:p>
      <w:pPr>
        <w:pStyle w:val="ListBullet"/>
      </w:pPr>
      <w:r/>
      <w:r>
        <w:rPr>
          <w:b/>
        </w:rPr>
        <w:t>Доступ:</w:t>
      </w:r>
      <w:r>
        <w:t xml:space="preserve"> с 1 июля по 31 мая следующего года (почти весь год)</w:t>
      </w:r>
    </w:p>
    <w:p>
      <w:pPr>
        <w:pStyle w:val="ListBullet"/>
      </w:pPr>
      <w:r/>
      <w:r>
        <w:rPr>
          <w:b/>
        </w:rPr>
        <w:t>Порядок:</w:t>
      </w:r>
      <w:r>
        <w:t xml:space="preserve"> предметы можно сдавать в любой последовательности</w:t>
      </w:r>
    </w:p>
    <w:p>
      <w:pPr>
        <w:pStyle w:val="ListBullet"/>
      </w:pPr>
      <w:r/>
      <w:r>
        <w:rPr>
          <w:b/>
        </w:rPr>
        <w:t>Время:</w:t>
      </w:r>
      <w:r>
        <w:t xml:space="preserve"> 6–8 часов на тест (ответы сохраняются, не обязательно за один присест)</w:t>
      </w:r>
    </w:p>
    <w:p>
      <w:pPr>
        <w:pStyle w:val="ListBullet"/>
      </w:pPr>
      <w:r/>
      <w:r>
        <w:rPr>
          <w:b/>
        </w:rPr>
        <w:t>Попытки:</w:t>
      </w:r>
      <w:r>
        <w:t xml:space="preserve"> 2 бесплатные попытки на предмет, в личное дело идёт лучший результат</w:t>
      </w:r>
    </w:p>
    <w:p>
      <w:pPr>
        <w:pStyle w:val="ListBullet"/>
      </w:pPr>
      <w:r/>
      <w:r>
        <w:rPr>
          <w:b/>
        </w:rPr>
        <w:t>Количество вопросов:</w:t>
      </w:r>
      <w:r>
        <w:t xml:space="preserve"> 20–25 (1–4 кл.) / 30–35 (5–11 кл.)</w:t>
      </w:r>
    </w:p>
    <w:p>
      <w:pPr>
        <w:pStyle w:val="ListBullet"/>
      </w:pPr>
      <w:r/>
      <w:r>
        <w:rPr>
          <w:b/>
        </w:rPr>
        <w:t>Школа:</w:t>
      </w:r>
      <w:r>
        <w:t xml:space="preserve"> аккредитованная (Москва, СПБ и Дубай)</w:t>
      </w:r>
    </w:p>
    <w:p>
      <w:pPr>
        <w:pStyle w:val="ListBullet"/>
      </w:pPr>
      <w:r/>
      <w:r>
        <w:rPr>
          <w:b/>
        </w:rPr>
        <w:t>Аттестат:</w:t>
      </w:r>
      <w:r>
        <w:t xml:space="preserve"> государственный, без указания формы обучения</w:t>
      </w:r>
    </w:p>
    <w:p>
      <w:pPr>
        <w:pStyle w:val="Heading3"/>
      </w:pPr>
      <w:r>
        <w:t>Оценочная шкала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Оценка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90–100%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 (отлично)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70–89%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4 (хорошо)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50–69%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3 (удовлетворительно)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 49.9%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 (неудовлетворительно)</w:t>
            </w:r>
          </w:p>
        </w:tc>
      </w:tr>
    </w:tbl>
    <w:p/>
    <w:p>
      <w:r>
        <w:t>Апелляция возможна в течение 24 часов после завершения аттестации.</w:t>
      </w:r>
    </w:p>
    <w:p>
      <w:pPr>
        <w:pStyle w:val="Heading3"/>
      </w:pPr>
      <w:r>
        <w:t>Особые предметы (ИЗО, Физкультура, Музыка, Технология)</w:t>
      </w:r>
    </w:p>
    <w:p>
      <w:r>
        <w:t>Если ребёнок посещает государственное дополнительное образование (музыкальная / спортивная / художественная школа) — предоставление справки автоматически даёт оценку «5». В остальных случаях — лёгкие теоретические тесты на платформе, не требуют подготовки.</w:t>
      </w:r>
    </w:p>
    <w:p>
      <w:pPr>
        <w:pStyle w:val="Heading3"/>
      </w:pPr>
      <w:r>
        <w:t>Ускоренное обучение</w:t>
      </w:r>
    </w:p>
    <w:p>
      <w:r>
        <w:t>На семейной форме можно сдать 2 класса за 1 год — это разрешено законом и поддерживается платформой.</w:t>
      </w:r>
    </w:p>
    <w:p>
      <w:r>
        <w:t>В школе EdPalm Дубай нет ограничений по классам за год.</w:t>
      </w:r>
    </w:p>
    <w:p>
      <w:pPr>
        <w:pStyle w:val="Heading3"/>
      </w:pPr>
      <w:r>
        <w:t>Заочный — частота аттестаций по классам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Класс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Количество аттестаций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 класс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 раз в год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2–9 и 11 классы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3 раза в год (дедлайн — до 15 апреля)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10 класс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 контрольные работы в год</w:t>
            </w:r>
          </w:p>
        </w:tc>
      </w:tr>
    </w:tbl>
    <w:p/>
    <w:p>
      <w:pPr>
        <w:pStyle w:val="Heading3"/>
      </w:pPr>
      <w:r>
        <w:t>Дедлайны для Базового 9 и 11 классы Экстерната (семейная форма)</w:t>
      </w:r>
    </w:p>
    <w:p>
      <w:pPr>
        <w:pStyle w:val="ListBullet"/>
      </w:pPr>
      <w:r>
        <w:t xml:space="preserve">9 класс — дедлайн аттестации </w:t>
      </w:r>
      <w:r>
        <w:rPr>
          <w:b/>
        </w:rPr>
        <w:t>1 декабря</w:t>
      </w:r>
      <w:r>
        <w:t xml:space="preserve"> (чтобы была возможность зачислиться в школу для ГИА)</w:t>
      </w:r>
    </w:p>
    <w:p>
      <w:pPr>
        <w:pStyle w:val="ListBullet"/>
      </w:pPr>
      <w:r>
        <w:t xml:space="preserve">11 класс — дедлайн аттестации </w:t>
      </w:r>
      <w:r>
        <w:rPr>
          <w:b/>
        </w:rPr>
        <w:t>15 октября</w:t>
      </w:r>
      <w:r>
        <w:t xml:space="preserve"> (чтобы была возможность зачислиться в школу для ГИА)</w:t>
      </w:r>
    </w:p>
    <w:p>
      <w:pPr>
        <w:pStyle w:val="ListBullet"/>
      </w:pPr>
      <w:r>
        <w:t>Остальные классы — с 1 июля по 31 мая</w:t>
      </w:r>
    </w:p>
    <w:p>
      <w:pPr>
        <w:pStyle w:val="Heading3"/>
      </w:pPr>
      <w:r>
        <w:t>ОГЭ и ЕГЭ</w:t>
      </w:r>
    </w:p>
    <w:p>
      <w:pPr>
        <w:pStyle w:val="ListBullet"/>
      </w:pPr>
      <w:r>
        <w:t>Сдаются очно!</w:t>
      </w:r>
    </w:p>
    <w:p>
      <w:pPr>
        <w:pStyle w:val="ListBullet"/>
      </w:pPr>
      <w:r>
        <w:t>Сдаются в общие сроки по всей стране — май-июнь</w:t>
      </w:r>
    </w:p>
    <w:p>
      <w:pPr>
        <w:pStyle w:val="ListBullet"/>
      </w:pPr>
      <w:r>
        <w:t>Сдаются по месту зачисления, по школе зачисления</w:t>
      </w:r>
    </w:p>
    <w:p>
      <w:pPr>
        <w:pStyle w:val="ListBullet"/>
      </w:pPr>
      <w:r>
        <w:t>Для допуска к 9 классу — должны быть сданы все аттестации за все классы</w:t>
      </w:r>
    </w:p>
    <w:p>
      <w:pPr>
        <w:pStyle w:val="ListBullet"/>
      </w:pPr>
      <w:r>
        <w:t>Для допуска к 11 классу — аттестат за 9 класс, аттестации за 10 и 11 классы</w:t>
      </w:r>
    </w:p>
    <w:p>
      <w:pPr>
        <w:pStyle w:val="ListBullet"/>
      </w:pPr>
      <w:r>
        <w:t>Аттестат государственного образца. Единый для всех форм обучения</w:t>
      </w:r>
    </w:p>
    <w:p>
      <w:pPr>
        <w:pStyle w:val="Heading2"/>
      </w:pPr>
      <w:r>
        <w:t>9. EDPALM DUBAI</w:t>
      </w:r>
    </w:p>
    <w:p>
      <w:r>
        <w:t>EdPalm — международная онлайн-школа, ЦПСО. Это школа зачисления.</w:t>
      </w:r>
    </w:p>
    <w:p>
      <w:pPr>
        <w:pStyle w:val="ListBullet"/>
      </w:pPr>
      <w:r/>
      <w:r>
        <w:rPr>
          <w:b/>
        </w:rPr>
        <w:t>Зарегистрирована:</w:t>
      </w:r>
      <w:r>
        <w:t xml:space="preserve"> Дубай (ОАЭ), октябрь 2022 года</w:t>
      </w:r>
    </w:p>
    <w:p>
      <w:pPr>
        <w:pStyle w:val="ListBullet"/>
      </w:pPr>
      <w:r/>
      <w:r>
        <w:rPr>
          <w:b/>
        </w:rPr>
        <w:t>Первые ученики:</w:t>
      </w:r>
      <w:r>
        <w:t xml:space="preserve"> сентябрь 2023 года</w:t>
      </w:r>
    </w:p>
    <w:p>
      <w:pPr>
        <w:pStyle w:val="ListBullet"/>
      </w:pPr>
      <w:r/>
      <w:r>
        <w:rPr>
          <w:b/>
        </w:rPr>
        <w:t>Аккредитация:</w:t>
      </w:r>
      <w:r>
        <w:t xml:space="preserve"> РФ + ОАЭ</w:t>
      </w:r>
    </w:p>
    <w:p>
      <w:pPr>
        <w:pStyle w:val="ListBullet"/>
      </w:pPr>
      <w:r/>
      <w:r>
        <w:rPr>
          <w:b/>
        </w:rPr>
        <w:t>Язык обучения:</w:t>
      </w:r>
      <w:r>
        <w:t xml:space="preserve"> русский</w:t>
      </w:r>
    </w:p>
    <w:p>
      <w:pPr>
        <w:pStyle w:val="ListBullet"/>
      </w:pPr>
      <w:r/>
      <w:r>
        <w:rPr>
          <w:b/>
        </w:rPr>
        <w:t>Классы:</w:t>
      </w:r>
      <w:r>
        <w:t xml:space="preserve"> 1–11</w:t>
      </w:r>
    </w:p>
    <w:p>
      <w:pPr>
        <w:pStyle w:val="ListBullet"/>
      </w:pPr>
      <w:r/>
      <w:r>
        <w:rPr>
          <w:b/>
        </w:rPr>
        <w:t>Для кого:</w:t>
      </w:r>
      <w:r>
        <w:t xml:space="preserve"> релоканты, семьи за рубежом, ученики без гражданства РФ, желающие сохранить связь с русской культурой</w:t>
      </w:r>
    </w:p>
    <w:p>
      <w:r/>
      <w:r>
        <w:rPr>
          <w:b/>
        </w:rPr>
        <w:t>Программа двойного аттестата:</w:t>
      </w:r>
      <w:r>
        <w:t xml:space="preserve"> Ученики ЦПСО в России могут дополнительно получить международный диплом EdPalm (ОАЭ) — одновременно с российским государственным аттестатом. Стоимость: всего 5 500 руб./год.</w:t>
      </w:r>
    </w:p>
    <w:p>
      <w:pPr>
        <w:pStyle w:val="Heading2"/>
      </w:pPr>
      <w:r>
        <w:t>10. ПАРТНЁРСКИЕ ПРОГРАММЫ</w:t>
      </w:r>
    </w:p>
    <w:p>
      <w:r/>
      <w:r>
        <w:rPr>
          <w:b/>
        </w:rPr>
        <w:t>Для альтернативных школ и групп:</w:t>
      </w:r>
      <w:r/>
    </w:p>
    <w:p>
      <w:pPr>
        <w:pStyle w:val="ListBullet"/>
      </w:pPr>
      <w:r>
        <w:t>Образовательные центры, репетиторские центры, семейные школы, сообщества хоумскулеров</w:t>
      </w:r>
    </w:p>
    <w:p>
      <w:pPr>
        <w:pStyle w:val="ListBullet"/>
      </w:pPr>
      <w:r>
        <w:t>Если организация обучает детей, но не имеет аккредитации — ЦПСО обеспечивает прикрепление к аккредитованной школе, доступ к платформе, выдачу документов</w:t>
      </w:r>
    </w:p>
    <w:p>
      <w:pPr>
        <w:pStyle w:val="ListBullet"/>
      </w:pPr>
      <w:r>
        <w:t>Предоставляются групповые скидки</w:t>
      </w:r>
    </w:p>
    <w:p>
      <w:r/>
      <w:r>
        <w:rPr>
          <w:b/>
        </w:rPr>
        <w:t>Для частных школ:</w:t>
      </w:r>
      <w:r>
        <w:t xml:space="preserve"> могут использовать платформу ЦПСО для организации дистанционного обучения.</w:t>
      </w:r>
    </w:p>
    <w:p>
      <w:r/>
      <w:r>
        <w:rPr>
          <w:b/>
        </w:rPr>
        <w:t>Партнёр-колледж:</w:t>
      </w:r>
      <w:r>
        <w:t xml:space="preserve"> Колледж «Высшая школа предпринимательства» — онлайн-колледж, партнёр ЦПСО.</w:t>
      </w:r>
    </w:p>
    <w:p>
      <w:pPr>
        <w:pStyle w:val="Heading2"/>
      </w:pPr>
      <w:r>
        <w:t>11. ДОПОЛНИТЕЛЬНЫЕ УСЛУГИ</w:t>
      </w:r>
    </w:p>
    <w:p>
      <w:pPr>
        <w:pStyle w:val="Heading3"/>
      </w:pPr>
      <w:r>
        <w:t>Юридическая консультация</w:t>
      </w:r>
    </w:p>
    <w:p>
      <w:pPr>
        <w:pStyle w:val="ListBullet"/>
      </w:pPr>
      <w:r/>
      <w:r>
        <w:rPr>
          <w:b/>
        </w:rPr>
        <w:t>Стоимость:</w:t>
      </w:r>
      <w:r>
        <w:t xml:space="preserve"> 1 500 руб. за 30 минут (онлайн)</w:t>
      </w:r>
    </w:p>
    <w:p>
      <w:pPr>
        <w:pStyle w:val="ListBullet"/>
      </w:pPr>
      <w:r/>
      <w:r>
        <w:rPr>
          <w:b/>
        </w:rPr>
        <w:t>Что входит:</w:t>
      </w:r>
      <w:r>
        <w:t xml:space="preserve"> разбор конкретной ситуации, шаблоны заявлений, план действий</w:t>
      </w:r>
    </w:p>
    <w:p>
      <w:pPr>
        <w:pStyle w:val="ListBullet"/>
      </w:pPr>
      <w:r/>
      <w:r>
        <w:rPr>
          <w:b/>
        </w:rPr>
        <w:t>Для кого:</w:t>
      </w:r>
      <w:r>
        <w:t xml:space="preserve"> семьи на этапе перехода или при конфликтах со школой/органами опеки</w:t>
      </w:r>
    </w:p>
    <w:p>
      <w:pPr>
        <w:pStyle w:val="ListBullet"/>
      </w:pPr>
      <w:r/>
      <w:r>
        <w:rPr>
          <w:b/>
        </w:rPr>
        <w:t>Типичные кейсы:</w:t>
      </w:r>
      <w:r>
        <w:t xml:space="preserve"> как оформить документы, аттестация, права семьи при конфликтах</w:t>
      </w:r>
    </w:p>
    <w:p>
      <w:pPr>
        <w:pStyle w:val="ListBullet"/>
      </w:pPr>
      <w:r/>
      <w:r>
        <w:rPr>
          <w:b/>
        </w:rPr>
        <w:t>Оплата через сайт, возврат в течение 7 дней</w:t>
      </w:r>
      <w:r/>
    </w:p>
    <w:p>
      <w:pPr>
        <w:pStyle w:val="Heading3"/>
      </w:pPr>
      <w:r>
        <w:t>Авторская методичка Гузель Гурдус</w:t>
      </w:r>
    </w:p>
    <w:p>
      <w:r>
        <w:t>Руководство для родителей по организации семейного образования. Включена в пакет «Классный» и «Персональный». Доступна отдельно.</w:t>
      </w:r>
    </w:p>
    <w:p>
      <w:pPr>
        <w:pStyle w:val="Heading2"/>
      </w:pPr>
      <w:r>
        <w:t>12. БОЛИ КЛИЕНТОВ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Боль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Наш ответ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Буллинг, конфликты в классе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Ребёнок учится дома, нет токсичной среды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Плохие учителя, низкое качество образования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Лучшие преподаватели на платформе, объективные тесты без субъективизма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Невозможность совмещать спорт/творчество со школой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Гибкий график — учимся когда удобно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Переезд в другую страну (ОАЭ и др.)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Российский аттестат дистанционно из любой точки мира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Стресс и тревожность ребёнка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Нет давления, нет камер, 2 попытки, нет ВПР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«Это незаконно»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ФЗ-273, ст. 17 — полностью законно, обычный государственный аттестат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«Дорого»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Пакет «Заочный» — от 0 руб., «Базовый» — от 12 500 руб./год, маткапитал, рассрочка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«Мама не педагог»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Платформа ведёт ребёнка сама, тьютор помогает, Эврика 24/7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«А как с социализацией?»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Секции, кружки, живые уроки с классом, онлайн-гостиные, чат класса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«А ЕГЭ сможет сдать?»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Сдаёт на общих основаниях, выпускники набирают на 15–30% выше среднего</w:t>
            </w:r>
          </w:p>
        </w:tc>
      </w:tr>
    </w:tbl>
    <w:p/>
    <w:p>
      <w:pPr>
        <w:pStyle w:val="Heading2"/>
      </w:pPr>
      <w:r>
        <w:t>13. ВОЗРАЖЕНИЯ И ОТВЕТЫ</w:t>
      </w:r>
    </w:p>
    <w:p>
      <w:pPr>
        <w:pStyle w:val="Heading3"/>
      </w:pPr>
      <w:r>
        <w:t>«Дети на семейном образовании не социализируются»</w:t>
      </w:r>
    </w:p>
    <w:p>
      <w:r>
        <w:t>Социализация — это 90% влияние семьи и лишь 10% — внешней среды. Школьный класс — это искусственная среда одного возраста, не отражающая реальную жизнь. Наши ученики посещают спортивные секции, кружки, живые уроки с классом (пакет «Классный»), участвуют в онлайн-гостиных. Исследования показывают: взрослые с семейным образованием активнее участвуют в жизни общества.</w:t>
      </w:r>
    </w:p>
    <w:p>
      <w:pPr>
        <w:pStyle w:val="Heading3"/>
      </w:pPr>
      <w:r>
        <w:t>«Без школьной дисциплины ребёнок перестанет учиться»</w:t>
      </w:r>
    </w:p>
    <w:p>
      <w:r>
        <w:t>Проблема мотивации — не в форме обучения. В школе её просто «заглушают» давлением. У нас есть тьютор, система баллов «Эврики», геймификация, живые уроки с группой.</w:t>
      </w:r>
    </w:p>
    <w:p>
      <w:pPr>
        <w:pStyle w:val="Heading3"/>
      </w:pPr>
      <w:r>
        <w:t>«А вдруг аттестат не примут в вузе?»</w:t>
      </w:r>
    </w:p>
    <w:p>
      <w:r>
        <w:t>Аттестат выдаётся аккредитованной школой Москвы или Санкт-Петербурга. Государственный образца. На нём не написано «семейное образование». Форма обучения не влияет на поступление.</w:t>
      </w:r>
    </w:p>
    <w:p>
      <w:pPr>
        <w:pStyle w:val="Heading3"/>
      </w:pPr>
      <w:r>
        <w:t>«Это только для богатых»</w:t>
      </w:r>
    </w:p>
    <w:p>
      <w:r>
        <w:t>Пакет «Заочный» — 1 руб. при московской регистрации. «Базовый» — от 12 500 руб./год. Это дешевле любого репетитора. Плюс — материнский капитал. Для сравнения: даже в государственной школе постоянно собирают деньги на подарки, на «шторы» и т.д.</w:t>
      </w:r>
    </w:p>
    <w:p>
      <w:pPr>
        <w:pStyle w:val="Heading3"/>
      </w:pPr>
      <w:r>
        <w:t>«Сложно оформить документы»</w:t>
      </w:r>
    </w:p>
    <w:p>
      <w:r>
        <w:t>Зачисление полностью дистанционное. Мы сами передаём документы в школу — приезжать никуда не нужно. Вы подаёте только уведомление в местный орган образования (образец предоставляем).</w:t>
      </w:r>
    </w:p>
    <w:p>
      <w:pPr>
        <w:pStyle w:val="Heading3"/>
      </w:pPr>
      <w:r>
        <w:t>«Как понять, справится ли ребёнок?»</w:t>
      </w:r>
    </w:p>
    <w:p>
      <w:r>
        <w:t>До аттестации — неограниченная практика в тренировочной версии тестов. 2 попытки на каждый предмет. 6–8 часов на тест — без спешки.</w:t>
      </w:r>
    </w:p>
    <w:p>
      <w:pPr>
        <w:pStyle w:val="Heading2"/>
      </w:pPr>
      <w:r>
        <w:t>14. КЛЮЧЕВЫЕ УТП (общие)</w:t>
      </w:r>
    </w:p>
    <w:p>
      <w:pPr>
        <w:pStyle w:val="ListBullet"/>
      </w:pPr>
      <w:r>
        <w:t>«Самый лёгкий и бюджетный способ получить общее образование»</w:t>
      </w:r>
    </w:p>
    <w:p>
      <w:pPr>
        <w:pStyle w:val="ListBullet"/>
      </w:pPr>
      <w:r>
        <w:t>«Аттестация только в виде онлайн-тестов без камеры» — объективная оценка, не субъективное мнение учителя</w:t>
      </w:r>
    </w:p>
    <w:p>
      <w:pPr>
        <w:pStyle w:val="ListBullet"/>
      </w:pPr>
      <w:r>
        <w:t>«Не нужно выходить из дома» — ученик проходит аттестацию, не выходя из дома</w:t>
      </w:r>
    </w:p>
    <w:p>
      <w:pPr>
        <w:pStyle w:val="ListBullet"/>
      </w:pPr>
      <w:r>
        <w:t>«Нет ежедневных школьных встреч, нет 8 часов за партой, нет дороги до школы»</w:t>
      </w:r>
    </w:p>
    <w:p>
      <w:pPr>
        <w:pStyle w:val="ListBullet"/>
      </w:pPr>
      <w:r>
        <w:t>«Документы через ЦПСО — не нужно посещать школу»</w:t>
      </w:r>
    </w:p>
    <w:p>
      <w:pPr>
        <w:pStyle w:val="ListBullet"/>
      </w:pPr>
      <w:r>
        <w:t>«С 1 июля по 31 мая — в любое время, в любом порядке»</w:t>
      </w:r>
    </w:p>
    <w:p>
      <w:pPr>
        <w:pStyle w:val="ListBullet"/>
      </w:pPr>
      <w:r>
        <w:t>«2 попытки, засчитывается лучший результат»</w:t>
      </w:r>
    </w:p>
    <w:p>
      <w:pPr>
        <w:pStyle w:val="ListBullet"/>
      </w:pPr>
      <w:r>
        <w:t>«Оплата материнским капиталом»</w:t>
      </w:r>
    </w:p>
    <w:p>
      <w:pPr>
        <w:pStyle w:val="ListBullet"/>
      </w:pPr>
      <w:r>
        <w:t>«Первый виртуальный учитель в России — Эврика, доступна 24/7»</w:t>
      </w:r>
    </w:p>
    <w:p>
      <w:pPr>
        <w:pStyle w:val="ListBullet"/>
      </w:pPr>
      <w:r>
        <w:t>«81 регион РФ и 30 стран мира»</w:t>
      </w:r>
    </w:p>
    <w:p>
      <w:pPr>
        <w:pStyle w:val="ListBullet"/>
      </w:pPr>
      <w:r>
        <w:t>«Лучшая школа России в области семейного образования 2024»</w:t>
      </w:r>
    </w:p>
    <w:p>
      <w:pPr>
        <w:pStyle w:val="ListBullet"/>
      </w:pPr>
      <w:r>
        <w:t>«Государственный аттестат — как у всех, форма не указывается»</w:t>
      </w:r>
    </w:p>
    <w:p>
      <w:pPr>
        <w:pStyle w:val="Heading3"/>
      </w:pPr>
      <w:r>
        <w:t>УТП «Базовый»</w:t>
      </w:r>
    </w:p>
    <w:p>
      <w:pPr>
        <w:pStyle w:val="ListBullet"/>
      </w:pPr>
      <w:r>
        <w:t>Виртуальный учитель «Эврика» — персональный ИИ-помощник для подготовки к аттестации 24/7</w:t>
      </w:r>
    </w:p>
    <w:p>
      <w:pPr>
        <w:pStyle w:val="ListBullet"/>
      </w:pPr>
      <w:r>
        <w:t>Онлайн-гостиные — живые встречи с Гузель Гурдус и экспертами платформы</w:t>
      </w:r>
    </w:p>
    <w:p>
      <w:pPr>
        <w:pStyle w:val="ListBullet"/>
      </w:pPr>
      <w:r>
        <w:t>Аттестат без визита в РФ — российский документ государственного образца через EdPalm (Дубай)</w:t>
      </w:r>
    </w:p>
    <w:p>
      <w:pPr>
        <w:pStyle w:val="ListBullet"/>
      </w:pPr>
      <w:r>
        <w:t>Гибкие условия зачисления — 2+ класса за год, продление срока сдачи до 31 августа, зачисление учеников старше 18, без географических ограничений</w:t>
      </w:r>
    </w:p>
    <w:p>
      <w:pPr>
        <w:pStyle w:val="ListBullet"/>
      </w:pPr>
      <w:r>
        <w:t>Мобильное приложение — аттестация в любое время и из любой точки мира</w:t>
      </w:r>
    </w:p>
    <w:p>
      <w:pPr>
        <w:pStyle w:val="ListBullet"/>
      </w:pPr>
      <w:r>
        <w:t>Надёжная платформа — материалы по ФГОС на русском языке, большая библиотека по предметам</w:t>
      </w:r>
    </w:p>
    <w:p>
      <w:pPr>
        <w:pStyle w:val="Heading3"/>
      </w:pPr>
      <w:r>
        <w:t>УТП «Классный начальная школа» (1–4 кл.)</w:t>
      </w:r>
    </w:p>
    <w:p>
      <w:pPr>
        <w:pStyle w:val="ListBullet"/>
      </w:pPr>
      <w:r>
        <w:t>Дети не сидят целый день за уроками перед компьютером — сбалансированная нагрузка</w:t>
      </w:r>
    </w:p>
    <w:p>
      <w:pPr>
        <w:pStyle w:val="ListBullet"/>
      </w:pPr>
      <w:r>
        <w:t>Живое общение в группах и индивидуально с наставником</w:t>
      </w:r>
    </w:p>
    <w:p>
      <w:pPr>
        <w:pStyle w:val="ListBullet"/>
      </w:pPr>
      <w:r>
        <w:t>Игровой формат и инновационная подача — факультеты и Edutainment</w:t>
      </w:r>
    </w:p>
    <w:p>
      <w:pPr>
        <w:pStyle w:val="ListBullet"/>
      </w:pPr>
      <w:r>
        <w:t>Учитывает психологические особенности младшего школьного возраста — возраст «Почемучки»</w:t>
      </w:r>
    </w:p>
    <w:p>
      <w:pPr>
        <w:pStyle w:val="ListBullet"/>
      </w:pPr>
      <w:r>
        <w:t>Уникальная программа «Ключи познания» — развитие кругозора и подготовка к средней школе</w:t>
      </w:r>
    </w:p>
    <w:p>
      <w:pPr>
        <w:pStyle w:val="ListBullet"/>
      </w:pPr>
      <w:r>
        <w:t>«Песочница проектов» — развитие креативности и проектного мышления</w:t>
      </w:r>
    </w:p>
    <w:p>
      <w:pPr>
        <w:pStyle w:val="Heading3"/>
      </w:pPr>
      <w:r>
        <w:t>УТП «Классный средняя школа» (5–7 кл.)</w:t>
      </w:r>
    </w:p>
    <w:p>
      <w:pPr>
        <w:pStyle w:val="ListBullet"/>
      </w:pPr>
      <w:r>
        <w:t>Дети не перегружены — грамотный баланс учёбы и отдыха</w:t>
      </w:r>
    </w:p>
    <w:p>
      <w:pPr>
        <w:pStyle w:val="ListBullet"/>
      </w:pPr>
      <w:r>
        <w:t>Живое общение в малых группах и персональные встречи с наставником</w:t>
      </w:r>
    </w:p>
    <w:p>
      <w:pPr>
        <w:pStyle w:val="ListBullet"/>
      </w:pPr>
      <w:r>
        <w:t>Игровой формат обучения — факультеты и Edutainment для вовлечённости</w:t>
      </w:r>
    </w:p>
    <w:p>
      <w:pPr>
        <w:pStyle w:val="ListBullet"/>
      </w:pPr>
      <w:r>
        <w:t>Учитывает психологические особенности подросткового возраста</w:t>
      </w:r>
    </w:p>
    <w:p>
      <w:pPr>
        <w:pStyle w:val="ListBullet"/>
      </w:pPr>
      <w:r>
        <w:t>Уникальная программа «Логика» — развитие критического и системного мышления</w:t>
      </w:r>
    </w:p>
    <w:p>
      <w:pPr>
        <w:pStyle w:val="ListBullet"/>
      </w:pPr>
      <w:r>
        <w:t>«Креативная лаборатория» — индивидуальный проект и проектное мышление</w:t>
      </w:r>
    </w:p>
    <w:p>
      <w:pPr>
        <w:pStyle w:val="Heading3"/>
      </w:pPr>
      <w:r>
        <w:t>УТП «Классный старшая школа» (8, 10 кл.)</w:t>
      </w:r>
    </w:p>
    <w:p>
      <w:pPr>
        <w:pStyle w:val="ListBullet"/>
      </w:pPr>
      <w:r>
        <w:t>Дети не перегружены — сбалансированный график без лишней нагрузки</w:t>
      </w:r>
    </w:p>
    <w:p>
      <w:pPr>
        <w:pStyle w:val="ListBullet"/>
      </w:pPr>
      <w:r>
        <w:t>Живое общение в группах и индивидуальные встречи с куратором</w:t>
      </w:r>
    </w:p>
    <w:p>
      <w:pPr>
        <w:pStyle w:val="ListBullet"/>
      </w:pPr>
      <w:r>
        <w:t>Инновационный формат — факультеты, Edutainment и уроки РЭШ для 10 класса</w:t>
      </w:r>
    </w:p>
    <w:p>
      <w:pPr>
        <w:pStyle w:val="ListBullet"/>
      </w:pPr>
      <w:r>
        <w:t>Учитывает психологические особенности старшеклассников</w:t>
      </w:r>
    </w:p>
    <w:p>
      <w:pPr>
        <w:pStyle w:val="ListBullet"/>
      </w:pPr>
      <w:r>
        <w:t>Программа «Риторика» — уверенная коммуникация и публичные выступления</w:t>
      </w:r>
    </w:p>
    <w:p>
      <w:pPr>
        <w:pStyle w:val="ListBullet"/>
      </w:pPr>
      <w:r>
        <w:t>Профориентация — осознанный выбор профессии через проектную деятельность</w:t>
      </w:r>
    </w:p>
    <w:p>
      <w:pPr>
        <w:pStyle w:val="Heading3"/>
      </w:pPr>
      <w:r>
        <w:t>УТП «Персональный»</w:t>
      </w:r>
    </w:p>
    <w:p>
      <w:pPr>
        <w:pStyle w:val="ListBullet"/>
      </w:pPr>
      <w:r>
        <w:t>Работа «в одно окно» — один персональный менеджер отвечает за всю образовательную траекторию ребёнка</w:t>
      </w:r>
    </w:p>
    <w:p>
      <w:pPr>
        <w:pStyle w:val="ListBullet"/>
      </w:pPr>
      <w:r>
        <w:t>Без лишних забот для родителей — не нужно управлять обучением, сроками и документами, это делает EdPalm</w:t>
      </w:r>
    </w:p>
    <w:p>
      <w:pPr>
        <w:pStyle w:val="ListBullet"/>
      </w:pPr>
      <w:r>
        <w:t>Адаптация под ребёнка — обучение адаптируется под темп, цели и состояние ребёнка</w:t>
      </w:r>
    </w:p>
    <w:p>
      <w:pPr>
        <w:pStyle w:val="ListBullet"/>
      </w:pPr>
      <w:r>
        <w:t>Всё включено — Базовый и Классный экстернаты уже входят, без доплат и стыковок</w:t>
      </w:r>
    </w:p>
    <w:p>
      <w:pPr>
        <w:pStyle w:val="ListBullet"/>
      </w:pPr>
      <w:r>
        <w:t>Индивидуальная траектория — возможность выстроить индивидуальную образовательную траекторию</w:t>
      </w:r>
    </w:p>
    <w:p>
      <w:pPr>
        <w:pStyle w:val="Heading3"/>
      </w:pPr>
      <w:r>
        <w:t>УТП «Заочный»</w:t>
      </w:r>
    </w:p>
    <w:p>
      <w:pPr>
        <w:pStyle w:val="ListBullet"/>
      </w:pPr>
      <w:r>
        <w:t>Удобная аттестационная платформа, разделённая по аттестационным модулям</w:t>
      </w:r>
    </w:p>
    <w:p>
      <w:pPr>
        <w:pStyle w:val="ListBullet"/>
      </w:pPr>
      <w:r>
        <w:t>Бесплатная аттестация</w:t>
      </w:r>
    </w:p>
    <w:p>
      <w:pPr>
        <w:pStyle w:val="ListBullet"/>
      </w:pPr>
      <w:r>
        <w:t>Зачисление в контингент школы</w:t>
      </w:r>
    </w:p>
    <w:p>
      <w:pPr>
        <w:pStyle w:val="ListBullet"/>
      </w:pPr>
      <w:r>
        <w:t>Сопровождение куратором</w:t>
      </w:r>
    </w:p>
    <w:p>
      <w:pPr>
        <w:pStyle w:val="ListBullet"/>
      </w:pPr>
      <w:r>
        <w:t>Уроки в записи</w:t>
      </w:r>
    </w:p>
    <w:p>
      <w:pPr>
        <w:pStyle w:val="ListBullet"/>
      </w:pPr>
      <w:r>
        <w:t>Эврика — виртуальный учитель 24/7</w:t>
      </w:r>
    </w:p>
    <w:p>
      <w:pPr>
        <w:pStyle w:val="Heading2"/>
      </w:pPr>
      <w:r>
        <w:t>15. ЧЕКЛИСТ КВАЛИФИКАЦИИ</w:t>
      </w:r>
    </w:p>
    <w:p>
      <w:pPr>
        <w:pStyle w:val="Heading3"/>
      </w:pPr>
      <w:r>
        <w:t>Распознавание клиента</w:t>
      </w:r>
    </w:p>
    <w:p>
      <w:r>
        <w:t>Первым делом определить тип клиента:</w:t>
      </w:r>
    </w:p>
    <w:p>
      <w:pPr>
        <w:pStyle w:val="ListBullet"/>
      </w:pPr>
      <w:r/>
      <w:r>
        <w:rPr>
          <w:b/>
        </w:rPr>
        <w:t>Новый</w:t>
      </w:r>
      <w:r>
        <w:t xml:space="preserve"> — чистый, никогда не покупал. Полный цикл: знакомство → квалификация → предложение → оплата</w:t>
      </w:r>
    </w:p>
    <w:p>
      <w:pPr>
        <w:pStyle w:val="ListBullet"/>
      </w:pPr>
      <w:r/>
      <w:r>
        <w:rPr>
          <w:b/>
        </w:rPr>
        <w:t>Пролонгант</w:t>
      </w:r>
      <w:r>
        <w:t xml:space="preserve"> — покупал в прошлом году. CRM поднимает историю по ФИО детей и ДР. Уточнить: те же дети? Тот же класс+1? Направить в воронку «Пролонгация»</w:t>
      </w:r>
    </w:p>
    <w:p>
      <w:pPr>
        <w:pStyle w:val="ListBullet"/>
      </w:pPr>
      <w:r/>
      <w:r>
        <w:rPr>
          <w:b/>
        </w:rPr>
        <w:t>Реанимация</w:t>
      </w:r>
      <w:r>
        <w:t xml:space="preserve"> — был клиентом, ушёл, вернулся. Выяснить причину ухода и что изменилось</w:t>
      </w:r>
    </w:p>
    <w:p>
      <w:r>
        <w:t>Если в CRM есть сделки прошлого года с детьми — это пролонгация, не новый клиент.</w:t>
      </w:r>
    </w:p>
    <w:p>
      <w:pPr>
        <w:pStyle w:val="Heading3"/>
      </w:pPr>
      <w:r>
        <w:t>Сбор информации</w:t>
      </w:r>
    </w:p>
    <w:p>
      <w:pPr>
        <w:pStyle w:val="ListBullet"/>
      </w:pPr>
      <w:r>
        <w:t>Тип клиента: родитель или альтернативная школа?</w:t>
      </w:r>
    </w:p>
    <w:p>
      <w:pPr>
        <w:pStyle w:val="ListBullet"/>
      </w:pPr>
      <w:r>
        <w:t>ФИ клиента (фамилия и имя)</w:t>
      </w:r>
    </w:p>
    <w:p>
      <w:pPr>
        <w:pStyle w:val="ListBullet"/>
      </w:pPr>
      <w:r>
        <w:t>Телефон</w:t>
      </w:r>
    </w:p>
    <w:p>
      <w:pPr>
        <w:pStyle w:val="ListBullet"/>
      </w:pPr>
      <w:r>
        <w:t>Email</w:t>
      </w:r>
    </w:p>
    <w:p>
      <w:pPr>
        <w:pStyle w:val="ListBullet"/>
      </w:pPr>
      <w:r>
        <w:t>Где проживают (Москва / регионы / за рубежом)</w:t>
      </w:r>
    </w:p>
    <w:p>
      <w:pPr>
        <w:pStyle w:val="ListBullet"/>
      </w:pPr>
      <w:r>
        <w:t>Количество детей</w:t>
      </w:r>
    </w:p>
    <w:p>
      <w:pPr>
        <w:pStyle w:val="ListBullet"/>
      </w:pPr>
      <w:r>
        <w:t>Классы каждого ребёнка</w:t>
      </w:r>
    </w:p>
    <w:p>
      <w:pPr>
        <w:pStyle w:val="ListBullet"/>
      </w:pPr>
      <w:r>
        <w:t>Наличие московской регистрации</w:t>
      </w:r>
    </w:p>
    <w:p>
      <w:pPr>
        <w:pStyle w:val="ListBullet"/>
      </w:pPr>
      <w:r>
        <w:t>Какие тарифы интересуют</w:t>
      </w:r>
    </w:p>
    <w:p>
      <w:pPr>
        <w:pStyle w:val="ListBullet"/>
      </w:pPr>
      <w:r>
        <w:t>В какой валюте удобно платить (если не в РФ)</w:t>
      </w:r>
    </w:p>
    <w:p>
      <w:pPr>
        <w:pStyle w:val="ListBullet"/>
      </w:pPr>
      <w:r>
        <w:t>Почему хотят уйти из обычной школы? — буллинг, качество образования, переезд, спорт/творчество, стресс</w:t>
      </w:r>
    </w:p>
    <w:p>
      <w:pPr>
        <w:pStyle w:val="ListBullet"/>
      </w:pPr>
      <w:r>
        <w:t>Требования к формату: нужны живые занятия и тьютор или достаточно самостоятельной работы?</w:t>
      </w:r>
    </w:p>
    <w:p>
      <w:pPr>
        <w:pStyle w:val="ListBullet"/>
      </w:pPr>
      <w:r>
        <w:t>Бюджет: готовы платить (от 12 500 руб./год) или нужно бесплатное решение (заочное)?</w:t>
      </w:r>
    </w:p>
    <w:p>
      <w:pPr>
        <w:pStyle w:val="ListBullet"/>
      </w:pPr>
      <w:r>
        <w:t>Готовность родителей: готовы участвовать как наставники? Если нет — нужен «Классный» или «Персональный»</w:t>
      </w:r>
    </w:p>
    <w:p>
      <w:pPr>
        <w:pStyle w:val="ListBullet"/>
      </w:pPr>
      <w:r>
        <w:t>Международный контекст: семья за рубежом? → EdPalm Dubai + двойной аттестат</w:t>
      </w:r>
    </w:p>
    <w:p>
      <w:pPr>
        <w:pStyle w:val="ListBullet"/>
      </w:pPr>
      <w:r>
        <w:t>Класс выпуска: 9 или 11 класс? → «Классный Выпускник» с сопровождением ГИА</w:t>
      </w:r>
    </w:p>
    <w:p>
      <w:pPr>
        <w:pStyle w:val="Heading2"/>
      </w:pPr>
      <w:r>
        <w:t>16. ЧЕКЛИСТ ОНБОРДИНГА</w:t>
      </w:r>
    </w:p>
    <w:p>
      <w:pPr>
        <w:pStyle w:val="ListNumber"/>
      </w:pPr>
      <w:r>
        <w:t>Оформить договор оферты (онлайн). Ссылка на лицензию и документы</w:t>
      </w:r>
    </w:p>
    <w:p>
      <w:pPr>
        <w:pStyle w:val="ListNumber"/>
      </w:pPr>
      <w:r>
        <w:t>Оплата или рассрочка — подтвердить первый платёж. Напомнить про 7 дней на возврат</w:t>
      </w:r>
    </w:p>
    <w:p>
      <w:pPr>
        <w:pStyle w:val="ListNumber"/>
      </w:pPr>
      <w:r>
        <w:t>Регистрация в школе: помочь с заявлением о переводе на СО (образцы на hss.center/documents)</w:t>
      </w:r>
    </w:p>
    <w:p>
      <w:pPr>
        <w:pStyle w:val="ListNumber"/>
      </w:pPr>
      <w:r>
        <w:t>Доступ к платформе: логин и пароль на email (в течение 24 ч после оплаты)</w:t>
      </w:r>
    </w:p>
    <w:p>
      <w:pPr>
        <w:pStyle w:val="ListNumber"/>
      </w:pPr>
      <w:r>
        <w:t>Вводный инструктаж: функционал платформы, модули, результаты, аттестация</w:t>
      </w:r>
    </w:p>
    <w:p>
      <w:pPr>
        <w:pStyle w:val="ListNumber"/>
      </w:pPr>
      <w:r>
        <w:t>Тьютор/Куратор (для «Классного» и выше): назначить куратора, собрать инфо, пробный урок</w:t>
      </w:r>
    </w:p>
    <w:p>
      <w:pPr>
        <w:pStyle w:val="ListNumber"/>
      </w:pPr>
      <w:r>
        <w:t>Расписание: для «Классного» — 2 живых встречи в неделю. Для «Базового» — самостоятельно</w:t>
      </w:r>
    </w:p>
    <w:p>
      <w:pPr>
        <w:pStyle w:val="ListNumber"/>
      </w:pPr>
      <w:r>
        <w:t>Запустить первый модуль — проверить работу видео и тестов</w:t>
      </w:r>
    </w:p>
    <w:p>
      <w:pPr>
        <w:pStyle w:val="ListNumber"/>
      </w:pPr>
      <w:r>
        <w:t>Контроль: объяснить родителям как смотреть успехи (ЛК). Ежемесячная обратная связь</w:t>
      </w:r>
    </w:p>
    <w:p>
      <w:pPr>
        <w:pStyle w:val="Heading2"/>
      </w:pPr>
      <w:r>
        <w:t>17. ШАБЛОНЫ КОММУНИКАЦИЙ</w:t>
      </w:r>
    </w:p>
    <w:p>
      <w:pPr>
        <w:pStyle w:val="Heading3"/>
      </w:pPr>
      <w:r>
        <w:t>Холодный первый контакт</w:t>
      </w:r>
    </w:p>
    <w:p>
      <w:r>
        <w:t>«Здравствуйте! Мы — Центр Поддержки Семейного Образования (ЦПСО). Помогаем детям 1–11 классов учиться дома и получать государственный аттестат дистанционно. Уже 75 000+ учеников по всей России. Можем провести бесплатную консультацию — расскажем, как это работает. Удобно ли вам в ближайшие дни?»</w:t>
      </w:r>
    </w:p>
    <w:p>
      <w:pPr>
        <w:pStyle w:val="Heading3"/>
      </w:pPr>
      <w:r>
        <w:t>Follow-up после первого контакта</w:t>
      </w:r>
    </w:p>
    <w:p>
      <w:r>
        <w:t>«Здравствуйте! Напоминаю о нашем разговоре. Вы упоминали, что хотите больше гибкости для ребёнка. Наш аттестат — государственный образца, форма обучения в нём не указана. Вы можете начать прямо сейчас — есть 7 дней бесплатного доступа к платформе. Есть ли вопросы по документам или процессу?»</w:t>
      </w:r>
    </w:p>
    <w:p>
      <w:pPr>
        <w:pStyle w:val="Heading3"/>
      </w:pPr>
      <w:r>
        <w:t>Upsell «Базовый» → «Классный»</w:t>
      </w:r>
    </w:p>
    <w:p>
      <w:r>
        <w:t>«Ваш ребёнок уверенно идёт по программе. Если хотите больше живого взаимодействия — в пакете "Классный" есть тьютор, живые уроки 2 раза в неделю и игровые курсы (Ключи Познания, Логика). Стоимость — от 70 000 руб./год. Хотите узнать подробнее?»</w:t>
      </w:r>
    </w:p>
    <w:p>
      <w:pPr>
        <w:pStyle w:val="Heading2"/>
      </w:pPr>
      <w:r>
        <w:t>18. ЛОГИКА ПОДБОРА ПРОДУКТА</w:t>
      </w:r>
    </w:p>
    <w:p>
      <w:r>
        <w:t>После квалификации агент определяет продукт по трём ключевым параметрам: класс, бюджет и потребности.</w:t>
      </w:r>
    </w:p>
    <w:p>
      <w:pPr>
        <w:pStyle w:val="Heading3"/>
      </w:pPr>
      <w:r>
        <w:t>Шаг 1 — Выпускной класс?</w:t>
      </w:r>
    </w:p>
    <w:p>
      <w:pPr>
        <w:pStyle w:val="ListBullet"/>
      </w:pPr>
      <w:r/>
      <w:r>
        <w:rPr>
          <w:b/>
        </w:rPr>
        <w:t>9 или 11 класс</w:t>
      </w:r>
      <w:r>
        <w:t xml:space="preserve"> → пакет «Выпускник». Бюджетный вариант — «Базовый+ГИА» (98 900 руб.). Нужна подготовка к экзаменам с наставником — «Классный Выпускник» (125 000 руб.). Есть московская регистрация и минимальный бюджет — «Выпускник Заочник» (1 руб.)</w:t>
      </w:r>
    </w:p>
    <w:p>
      <w:pPr>
        <w:pStyle w:val="ListBullet"/>
      </w:pPr>
      <w:r/>
      <w:r>
        <w:rPr>
          <w:b/>
        </w:rPr>
        <w:t>Не выпускной</w:t>
      </w:r>
      <w:r>
        <w:t xml:space="preserve"> → Шаг 2</w:t>
      </w:r>
    </w:p>
    <w:p>
      <w:pPr>
        <w:pStyle w:val="Heading3"/>
      </w:pPr>
      <w:r>
        <w:t>Шаг 2 — Московская регистрация + минимальный бюджет?</w:t>
      </w:r>
    </w:p>
    <w:p>
      <w:pPr>
        <w:pStyle w:val="ListBullet"/>
      </w:pPr>
      <w:r/>
      <w:r>
        <w:rPr>
          <w:b/>
        </w:rPr>
        <w:t>Да, есть регистрация и бюджет минимальный</w:t>
      </w:r>
      <w:r>
        <w:t xml:space="preserve"> → пакет «Заочный» (1 руб.). Упомянуть ограничения: аттестация 1-3 раза в год по графику, порядок предметов фиксирован</w:t>
      </w:r>
    </w:p>
    <w:p>
      <w:pPr>
        <w:pStyle w:val="ListBullet"/>
      </w:pPr>
      <w:r/>
      <w:r>
        <w:rPr>
          <w:b/>
        </w:rPr>
        <w:t>Нет регистрации или хочет гибкость</w:t>
      </w:r>
      <w:r>
        <w:t xml:space="preserve"> → Шаг 3</w:t>
      </w:r>
    </w:p>
    <w:p>
      <w:pPr>
        <w:pStyle w:val="Heading3"/>
      </w:pPr>
      <w:r>
        <w:t>Шаг 3 — Нужны живые уроки и наставник?</w:t>
      </w:r>
    </w:p>
    <w:p>
      <w:pPr>
        <w:pStyle w:val="ListBullet"/>
      </w:pPr>
      <w:r/>
      <w:r>
        <w:rPr>
          <w:b/>
        </w:rPr>
        <w:t>Нет, ребёнок самостоятельный, родители готовы контролировать</w:t>
      </w:r>
      <w:r>
        <w:t xml:space="preserve"> → пакет «Базовый» (12 500–24 000 руб.). Свободный график, любой порядок предметов, без живых уроков</w:t>
      </w:r>
    </w:p>
    <w:p>
      <w:pPr>
        <w:pStyle w:val="ListBullet"/>
      </w:pPr>
      <w:r/>
      <w:r>
        <w:rPr>
          <w:b/>
        </w:rPr>
        <w:t>Да, нужно сопровождение</w:t>
      </w:r>
      <w:r>
        <w:t xml:space="preserve"> → Шаг 4</w:t>
      </w:r>
    </w:p>
    <w:p>
      <w:pPr>
        <w:pStyle w:val="Heading3"/>
      </w:pPr>
      <w:r>
        <w:t>Шаг 4 — Уровень сопровождения?</w:t>
      </w:r>
    </w:p>
    <w:p>
      <w:pPr>
        <w:pStyle w:val="ListBullet"/>
      </w:pPr>
      <w:r/>
      <w:r>
        <w:rPr>
          <w:b/>
        </w:rPr>
        <w:t>Тьютор + живые уроки + геймификация</w:t>
      </w:r>
      <w:r>
        <w:t xml:space="preserve"> → пакет «Классный» (70 000–85 000 руб. в зависимости от возраста). Включает: расписание, мультиформатные панели по ФГОС, сопровождение тьютора-наставника, социализация, доп предметы (ключи познания, логика, риторика), проектная деятельность. Можно пройти второй класс за год</w:t>
      </w:r>
    </w:p>
    <w:p>
      <w:pPr>
        <w:pStyle w:val="ListBullet"/>
      </w:pPr>
      <w:r/>
      <w:r>
        <w:rPr>
          <w:b/>
        </w:rPr>
        <w:t>Полностью индивидуальный подход, персональный менеджер, ИОМ</w:t>
      </w:r>
      <w:r>
        <w:t xml:space="preserve"> → пакет «Персональный» (250 000 руб.). Только через консультацию — передать менеджеру</w:t>
      </w:r>
    </w:p>
    <w:p>
      <w:pPr>
        <w:pStyle w:val="Heading3"/>
      </w:pPr>
      <w:r>
        <w:t>Шаг 5 — Летняя аттестация?</w:t>
      </w:r>
    </w:p>
    <w:p>
      <w:r>
        <w:t>Если клиент обращается летом или хочет закрыть прошлый год — предложить «Летний Базовый» (12 500–24 000 руб., аттестация до 15 августа, доступен с 16 апреля).</w:t>
      </w:r>
    </w:p>
    <w:p>
      <w:pPr>
        <w:pStyle w:val="Heading3"/>
      </w:pPr>
      <w:r>
        <w:t>Краткая таблица подбора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Ситуация клиента</w:t>
            </w:r>
          </w:p>
        </w:tc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Рекомендуемый пакет</w:t>
            </w:r>
          </w:p>
        </w:tc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Москва, минимум затрат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Заочный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 руб.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Самостоятельный ребёнок, гибкость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Базовый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12 500–24 000 руб.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тьютор и живые уроки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Классный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70 000–85 000 руб.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9/11 класс, подготовка к ОГЭ/ЕГЭ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Выпускник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98 900–125 000 руб.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Максимум внимания, VIP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Персональный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250 000 руб.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Не успел сдать в учебном году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Летний Базовый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12 500–24 000 руб.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За рубежом, нужен двойной аттестат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Базовый/Классный + EdPalm Dubai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 12 500 руб.</w:t>
            </w:r>
          </w:p>
        </w:tc>
      </w:tr>
    </w:tbl>
    <w:p/>
    <w:p>
      <w:pPr>
        <w:pStyle w:val="Heading2"/>
      </w:pPr>
      <w:r>
        <w:t>19. ПУТИ АПСЕЙЛА</w:t>
      </w:r>
    </w:p>
    <w:p>
      <w:pPr>
        <w:pStyle w:val="Heading3"/>
      </w:pPr>
      <w:r>
        <w:t>Базовый → Классный</w:t>
      </w:r>
    </w:p>
    <w:p>
      <w:r/>
      <w:r>
        <w:rPr>
          <w:b/>
        </w:rPr>
        <w:t>Когда предлагать:</w:t>
      </w:r>
      <w:r>
        <w:t xml:space="preserve"> клиент жалуется на нехватку мотивации у ребёнка, спрашивает про живые уроки, тьютора или социализацию.</w:t>
      </w:r>
    </w:p>
    <w:p>
      <w:r/>
      <w:r>
        <w:rPr>
          <w:b/>
        </w:rPr>
        <w:t>Аргумент:</w:t>
      </w:r>
      <w:r>
        <w:t xml:space="preserve"> «В "Классном" есть тьютор-наставник — встречи больше чем 2 раза в неделю, личный чат, мотивация. Помимо этого — интерактивные мультиформатные панели по ФГОС (в выпускных классах живые уроки), доп предметы с живыми уроками (Ключи познания, Логика, Риторика, Профориентация), проектная деятельность и социализация.»</w:t>
      </w:r>
    </w:p>
    <w:p>
      <w:pPr>
        <w:pStyle w:val="Heading3"/>
      </w:pPr>
      <w:r>
        <w:t>Заочный → Классный (кросс-сейл)</w:t>
      </w:r>
    </w:p>
    <w:p>
      <w:r/>
      <w:r>
        <w:rPr>
          <w:b/>
        </w:rPr>
        <w:t>Когда предлагать:</w:t>
      </w:r>
      <w:r>
        <w:t xml:space="preserve"> клиент на Заочном, но хочет больше сопровождения, живые уроки, наставника.</w:t>
      </w:r>
    </w:p>
    <w:p>
      <w:r/>
      <w:r>
        <w:rPr>
          <w:b/>
        </w:rPr>
        <w:t>Аргумент:</w:t>
      </w:r>
      <w:r>
        <w:t xml:space="preserve"> «Если хотите больше поддержки для ребёнка — в "Классном" есть наставник, живые уроки, мультиформатные панели, социализация и доп программы. Стоимость — от 70 000 руб./год.»</w:t>
      </w:r>
    </w:p>
    <w:p>
      <w:r/>
      <w:r>
        <w:rPr>
          <w:b/>
        </w:rPr>
        <w:t>Важно:</w:t>
      </w:r>
      <w:r>
        <w:t xml:space="preserve"> не апсейлить Заочного на Базовый — это менее выгодно.</w:t>
      </w:r>
    </w:p>
    <w:p>
      <w:pPr>
        <w:pStyle w:val="Heading3"/>
      </w:pPr>
      <w:r>
        <w:t>Базовый/Классный → Выпускник</w:t>
      </w:r>
    </w:p>
    <w:p>
      <w:r/>
      <w:r>
        <w:rPr>
          <w:b/>
        </w:rPr>
        <w:t>Когда предлагать:</w:t>
      </w:r>
      <w:r>
        <w:t xml:space="preserve"> ребёнок переходит в 9 или 11 класс.</w:t>
      </w:r>
    </w:p>
    <w:p>
      <w:r/>
      <w:r>
        <w:rPr>
          <w:b/>
        </w:rPr>
        <w:t>Аргумент:</w:t>
      </w:r>
      <w:r>
        <w:t xml:space="preserve"> «Для 9/11 класса есть пакет "Выпускник" — полное сопровождение ГИА, подготовка к ОГЭ/ЕГЭ по русскому и математике с проверкой ДЗ, куратор выпускников. Сдача ГИА в наших школах.»</w:t>
      </w:r>
    </w:p>
    <w:p>
      <w:pPr>
        <w:pStyle w:val="Heading3"/>
      </w:pPr>
      <w:r>
        <w:t>Любой → Персональный</w:t>
      </w:r>
    </w:p>
    <w:p>
      <w:r/>
      <w:r>
        <w:rPr>
          <w:b/>
        </w:rPr>
        <w:t>Когда предлагать:</w:t>
      </w:r>
      <w:r>
        <w:t xml:space="preserve"> клиент хочет индивидуальную траекторию, подбор репетиторов, персональное расписание. Или прямо говорит «деньги не вопрос».</w:t>
      </w:r>
    </w:p>
    <w:p>
      <w:r/>
      <w:r>
        <w:rPr>
          <w:b/>
        </w:rPr>
        <w:t>Аргумент:</w:t>
      </w:r>
      <w:r>
        <w:t xml:space="preserve"> «Есть пакет "Персональный" — менеджер по образованию разработает индивидуальный маршрут под вашего ребёнка, подберёт репетиторов, составит расписание. Давайте запишу на консультацию.»</w:t>
      </w:r>
    </w:p>
    <w:p>
      <w:r/>
      <w:r>
        <w:rPr>
          <w:b/>
        </w:rPr>
        <w:t>Важно:</w:t>
      </w:r>
      <w:r>
        <w:t xml:space="preserve"> Персональный не продаётся напрямую — всегда передать на менеджера.</w:t>
      </w:r>
    </w:p>
    <w:p>
      <w:pPr>
        <w:pStyle w:val="Heading3"/>
      </w:pPr>
      <w:r>
        <w:t>Кросс-сейл: дополнительные продукты</w:t>
      </w:r>
    </w:p>
    <w:p>
      <w:r>
        <w:t>В ходе диалога, если контекст подходит — органично предложить:</w:t>
      </w:r>
    </w:p>
    <w:p>
      <w:pPr>
        <w:pStyle w:val="ListBullet"/>
      </w:pPr>
      <w:r/>
      <w:r>
        <w:rPr>
          <w:b/>
        </w:rPr>
        <w:t>Ключи Познания</w:t>
      </w:r>
      <w:r>
        <w:t xml:space="preserve"> — если ребёнок 1–4 класс и родитель хочет развивающий формат</w:t>
      </w:r>
    </w:p>
    <w:p>
      <w:pPr>
        <w:pStyle w:val="ListBullet"/>
      </w:pPr>
      <w:r/>
      <w:r>
        <w:rPr>
          <w:b/>
        </w:rPr>
        <w:t>Логика</w:t>
      </w:r>
      <w:r>
        <w:t xml:space="preserve"> — если ребёнок 5–7 класс, интересуется математикой или критическим мышлением</w:t>
      </w:r>
    </w:p>
    <w:p>
      <w:pPr>
        <w:pStyle w:val="ListBullet"/>
      </w:pPr>
      <w:r/>
      <w:r>
        <w:rPr>
          <w:b/>
        </w:rPr>
        <w:t>Профориентация</w:t>
      </w:r>
      <w:r>
        <w:t xml:space="preserve"> — если ребёнок 8–11 класс, не определился с направлением</w:t>
      </w:r>
    </w:p>
    <w:p>
      <w:pPr>
        <w:pStyle w:val="ListBullet"/>
      </w:pPr>
      <w:r/>
      <w:r>
        <w:rPr>
          <w:b/>
        </w:rPr>
        <w:t>Разговорные клубы</w:t>
      </w:r>
      <w:r>
        <w:t xml:space="preserve"> — если семья за рубежом или хочет практику общения</w:t>
      </w:r>
    </w:p>
    <w:p>
      <w:pPr>
        <w:pStyle w:val="Heading2"/>
      </w:pPr>
      <w:r>
        <w:t>20. ЧТО МОЖНО ОБЕЩАТЬ</w:t>
      </w:r>
    </w:p>
    <w:p>
      <w:pPr>
        <w:pStyle w:val="Heading3"/>
      </w:pPr>
      <w:r>
        <w:t>Гарантии (говорить уверенно)</w:t>
      </w:r>
    </w:p>
    <w:p>
      <w:pPr>
        <w:pStyle w:val="ListBullet"/>
      </w:pPr>
      <w:r>
        <w:t>Государственный аттестат — форма обучения в нём не указана</w:t>
      </w:r>
    </w:p>
    <w:p>
      <w:pPr>
        <w:pStyle w:val="ListBullet"/>
      </w:pPr>
      <w:r>
        <w:t>Полностью дистанционное зачисление — приезжать не нужно</w:t>
      </w:r>
    </w:p>
    <w:p>
      <w:pPr>
        <w:pStyle w:val="ListBullet"/>
      </w:pPr>
      <w:r>
        <w:t>2 попытки на каждый предмет, засчитывается лучший результат</w:t>
      </w:r>
    </w:p>
    <w:p>
      <w:pPr>
        <w:pStyle w:val="ListBullet"/>
      </w:pPr>
      <w:r>
        <w:t>Оплата материнским капиталом (кроме «Заочного»)</w:t>
      </w:r>
    </w:p>
    <w:p>
      <w:pPr>
        <w:pStyle w:val="ListBullet"/>
      </w:pPr>
      <w:r>
        <w:t>Рассрочка через Яндекс Сплит (кроме «Заочного»)</w:t>
      </w:r>
    </w:p>
    <w:p>
      <w:pPr>
        <w:pStyle w:val="ListBullet"/>
      </w:pPr>
      <w:r>
        <w:t>Возврат в течение 7 дней после оплаты</w:t>
      </w:r>
    </w:p>
    <w:p>
      <w:pPr>
        <w:pStyle w:val="ListBullet"/>
      </w:pPr>
      <w:r>
        <w:t>Платформа с материалами для самоподготовки, Эврика 24/7 — во всех пакетах (видеоуроки есть не во всех тарифах)</w:t>
      </w:r>
    </w:p>
    <w:p>
      <w:pPr>
        <w:pStyle w:val="Heading3"/>
      </w:pPr>
      <w:r>
        <w:t>Нельзя обещать (передать менеджеру)</w:t>
      </w:r>
    </w:p>
    <w:p>
      <w:pPr>
        <w:pStyle w:val="ListBullet"/>
      </w:pPr>
      <w:r>
        <w:t>Скидки (любые — передать менеджеру)</w:t>
      </w:r>
    </w:p>
    <w:p>
      <w:pPr>
        <w:pStyle w:val="ListBullet"/>
      </w:pPr>
      <w:r>
        <w:t>Индивидуальные условия оплаты</w:t>
      </w:r>
    </w:p>
    <w:p>
      <w:pPr>
        <w:pStyle w:val="ListBullet"/>
      </w:pPr>
      <w:r>
        <w:t>Конкретные результаты ОГЭ/ЕГЭ в баллах</w:t>
      </w:r>
    </w:p>
    <w:p>
      <w:pPr>
        <w:pStyle w:val="ListBullet"/>
      </w:pPr>
      <w:r>
        <w:t>Зачисление в конкретную школу (школу подбирает система)</w:t>
      </w:r>
    </w:p>
    <w:p>
      <w:pPr>
        <w:pStyle w:val="ListBullet"/>
      </w:pPr>
      <w:r>
        <w:t>Перевод оценок из другой школы без проверки</w:t>
      </w:r>
    </w:p>
    <w:p>
      <w:pPr>
        <w:pStyle w:val="Heading2"/>
      </w:pPr>
      <w:r>
        <w:t>21. ВОРОНКИ ПРОДАЖ</w:t>
      </w:r>
    </w:p>
    <w:p>
      <w:r>
        <w:t>Агент работает в трёх воронках. Тип воронки определяется автоматически по данным CRM.</w:t>
      </w:r>
    </w:p>
    <w:p>
      <w:pPr>
        <w:pStyle w:val="Heading3"/>
      </w:pPr>
      <w:r>
        <w:t>Воронка «Новый клиент»</w:t>
      </w:r>
    </w:p>
    <w:p>
      <w:r>
        <w:t>Полный цикл для клиента, который никогда не покупал.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Что происходит</w:t>
            </w:r>
          </w:p>
        </w:tc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Кто действует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Обращение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Клиент пришёл по ссылке, из рекламы, в Telegram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Клиент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Знакомство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Распознавание: тип клиента, ФИ, телефон, email. CRM проверяет историю — если были сделки, направить в «Пролонгацию»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Агент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Сбор информации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Место проживания, кол-во детей, классы, регистрация, тарифы, валюта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Агент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Предложение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На основе квалификации — персональное предложение по тарифам + апсейл/кросс-сейл если уместно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Агент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Согласование с менеджером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Сразу после предложения — задача менеджеру для связи с клиентом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Менеджер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Ожидание оплаты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Ссылка на оплату отправлена. Обязательно дата дедлайна. Если не оплатил — возврат на предыдущий этап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Агент (follow-up)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Оплачено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Сделка закрыта. Запускается постоплатный поток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Автоматически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Отказ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Чек-лист причин отказа. Клиент автоматически уходит в воронку «Реанимация»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Агент → CRM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Архив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по согласованию с РОП. Причины: возраст &gt;19, окончание 11 кл, СПО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РОП</w:t>
            </w:r>
          </w:p>
        </w:tc>
      </w:tr>
    </w:tbl>
    <w:p/>
    <w:p>
      <w:pPr>
        <w:pStyle w:val="Heading3"/>
      </w:pPr>
      <w:r>
        <w:t>Воронка «Пролонгация»</w:t>
      </w:r>
    </w:p>
    <w:p>
      <w:r>
        <w:t>Для клиентов, купивших в прошлом году. Сделки формируются автоматически по ученикам (ФИО + ДР).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Что происходит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Автоприглашение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После сдачи аттестации — автопредложение на следующий класс в текущем году и на следующий учебный год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Задача менеджеру — связаться с клиентом для обсуждения покупки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Ожидание оплаты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Ссылка на оплату + дедлайн. Нет оплаты — возврат на предыдущий этап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Оплачено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Запускается постоплатный поток. Формируется пролонгация на следующий год (27/28)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Отказ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Чек-лист причин. Клиент уходит в «Реанимацию»</w:t>
            </w:r>
          </w:p>
        </w:tc>
      </w:tr>
    </w:tbl>
    <w:p/>
    <w:p>
      <w:r/>
      <w:r>
        <w:rPr>
          <w:b/>
        </w:rPr>
        <w:t>Важно:</w:t>
      </w:r>
      <w:r>
        <w:t xml:space="preserve"> Нужно решить: сколько касаний, какие каналы, через сколько дней переход в следующий статус.</w:t>
      </w:r>
    </w:p>
    <w:p>
      <w:pPr>
        <w:pStyle w:val="Heading3"/>
      </w:pPr>
      <w:r>
        <w:t>Воронка «Реанимация / Прогрев»</w:t>
      </w:r>
    </w:p>
    <w:p>
      <w:r>
        <w:t>Для клиентов, которые отказались в воронках «Новый» или «Пролонгация».</w:t>
      </w:r>
    </w:p>
    <w:p>
      <w:pPr>
        <w:pStyle w:val="ListBullet"/>
      </w:pPr>
      <w:r>
        <w:t>Клиент получает прогрев до автопокупки или до возвращения в виде нового «Обращения»</w:t>
      </w:r>
    </w:p>
    <w:p>
      <w:pPr>
        <w:pStyle w:val="ListBullet"/>
      </w:pPr>
      <w:r/>
      <w:r>
        <w:rPr>
          <w:b/>
        </w:rPr>
        <w:t>1 февраля (или 15 февраля)</w:t>
      </w:r>
      <w:r>
        <w:t xml:space="preserve"> — все клиенты из реанимации автоматически переходят в статус «Обращение» на новый виток продаж</w:t>
      </w:r>
    </w:p>
    <w:p>
      <w:pPr>
        <w:pStyle w:val="ListBullet"/>
      </w:pPr>
      <w:r>
        <w:t>Туннели работают до определённой даты, затем уходят в архив</w:t>
      </w:r>
    </w:p>
    <w:p>
      <w:pPr>
        <w:pStyle w:val="Heading3"/>
      </w:pPr>
      <w:r>
        <w:t>Типы клиентов в CRM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Определение</w:t>
            </w:r>
          </w:p>
        </w:tc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Особенности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Новый</w:t>
            </w:r>
            <w:r>
              <w:rPr>
                <w:sz w:val="18"/>
              </w:rPr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Никогда не покупал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Полный цикл квалификации. Создаётся логин/пароль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Пролонгант</w:t>
            </w:r>
            <w:r>
              <w:rPr>
                <w:sz w:val="18"/>
              </w:rPr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Покупал в прошлом году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 уже есть. Старый логин/пароль. Автопредложение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Реанимация</w:t>
            </w:r>
            <w:r>
              <w:rPr>
                <w:sz w:val="18"/>
              </w:rPr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Любой клиент, который уходил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Выяснить причину ухода. Может быть бывший новый или пролонгант</w:t>
            </w:r>
          </w:p>
        </w:tc>
      </w:tr>
    </w:tbl>
    <w:p/>
    <w:p>
      <w:pPr>
        <w:pStyle w:val="Heading2"/>
      </w:pPr>
      <w:r>
        <w:t>22. ПОСТУПЛЕНИЕ И ЗАЧИСЛЕНИЕ</w:t>
      </w:r>
    </w:p>
    <w:p>
      <w:pPr>
        <w:pStyle w:val="Heading3"/>
      </w:pPr>
      <w:r>
        <w:t>Постоплатный поток</w:t>
      </w:r>
    </w:p>
    <w:p>
      <w:r>
        <w:t>После оплаты запускается автоматический процесс: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Шаг</w:t>
            </w:r>
          </w:p>
        </w:tc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Что происходит</w:t>
            </w:r>
          </w:p>
        </w:tc>
        <w:tc>
          <w:tcPr>
            <w:tcW w:type="dxa" w:w="3312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Для кого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1. Доступ на платформу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Для «Нового» — создаётся логин и пароль. Для «Пролонганта» и «Реанимации» — используется старый логин (создаётся один раз навсегда, доступ не закрывается, меняются только курсы)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2. Апсейл / Кроссейл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покупке допкурсов — открываются дополнительные курсы на платформе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3. Регистрация ученика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Запускается процесс сбора документов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«Новый» и «Реанимация»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4. Документы на зачисление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Для «Нового» и «Реанимации» — после проверки документов в ДМС направляются Заявление и СОПД. Для «Пролонганта» — документы формируются автоматически с предыдущей школы (или новой, если в старой нет мест)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5. Зачислен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Ученик зачислен в школу</w:t>
            </w:r>
          </w:p>
        </w:tc>
        <w:tc>
          <w:tcPr>
            <w:tcW w:type="dxa" w:w="33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</w:tbl>
    <w:p/>
    <w:p>
      <w:pPr>
        <w:pStyle w:val="Heading3"/>
      </w:pPr>
      <w:r>
        <w:t>Чек-лист причин отказа</w:t>
      </w:r>
    </w:p>
    <w:p>
      <w:r>
        <w:t>При отказе клиента — зафиксировать причину:</w:t>
      </w:r>
    </w:p>
    <w:p>
      <w:pPr>
        <w:pStyle w:val="ListBullet"/>
      </w:pPr>
      <w:r>
        <w:t>Дорого / не устраивает цена</w:t>
      </w:r>
    </w:p>
    <w:p>
      <w:pPr>
        <w:pStyle w:val="ListBullet"/>
      </w:pPr>
      <w:r>
        <w:t>Выбрали другую школу</w:t>
      </w:r>
    </w:p>
    <w:p>
      <w:pPr>
        <w:pStyle w:val="ListBullet"/>
      </w:pPr>
      <w:r>
        <w:t>Вернулись в обычную школу</w:t>
      </w:r>
    </w:p>
    <w:p>
      <w:pPr>
        <w:pStyle w:val="ListBullet"/>
      </w:pPr>
      <w:r>
        <w:t>Переехали</w:t>
      </w:r>
    </w:p>
    <w:p>
      <w:pPr>
        <w:pStyle w:val="ListBullet"/>
      </w:pPr>
      <w:r>
        <w:t>Не устроило качество (для пролонгантов)</w:t>
      </w:r>
    </w:p>
    <w:p>
      <w:pPr>
        <w:pStyle w:val="ListBullet"/>
      </w:pPr>
      <w:r>
        <w:t>Ребёнок окончил школу</w:t>
      </w:r>
    </w:p>
    <w:p>
      <w:pPr>
        <w:pStyle w:val="ListBullet"/>
      </w:pPr>
      <w:r>
        <w:t>Другая причина</w:t>
      </w:r>
    </w:p>
    <w:p>
      <w:r>
        <w:t>Причина сохраняется в CRM для аналитики и будущей реанимации.</w:t>
      </w:r>
    </w:p>
    <w:p>
      <w:pPr>
        <w:pStyle w:val="Heading2"/>
      </w:pPr>
      <w:r>
        <w:t>23. КАК НАЧАТЬ ОБУЧЕНИЕ</w:t>
      </w:r>
    </w:p>
    <w:p>
      <w:pPr>
        <w:pStyle w:val="Heading3"/>
      </w:pPr>
      <w:r>
        <w:t>Для семейного образования (Экстернат)</w:t>
      </w:r>
    </w:p>
    <w:p>
      <w:pPr>
        <w:pStyle w:val="ListNumber"/>
      </w:pPr>
      <w:r/>
      <w:r>
        <w:rPr>
          <w:b/>
        </w:rPr>
        <w:t>Уведомить органы образования</w:t>
      </w:r>
      <w:r>
        <w:t xml:space="preserve"> — заказное письмо в управление образования по месту фактического проживания (образец на hss.center/documents). Можно отправить почтой, не приходя в орган образования. Разрешения не нужно — уведомительный порядок. Если ребёнок учится в зарубежной школе — уведомлять не нужно</w:t>
      </w:r>
    </w:p>
    <w:p>
      <w:pPr>
        <w:pStyle w:val="ListNumber"/>
      </w:pPr>
      <w:r/>
      <w:r>
        <w:rPr>
          <w:b/>
        </w:rPr>
        <w:t>Отчислиться из школы</w:t>
      </w:r>
      <w:r>
        <w:t xml:space="preserve"> — если ребёнок уже учился, забрать личное дело</w:t>
      </w:r>
    </w:p>
    <w:p>
      <w:pPr>
        <w:pStyle w:val="ListNumber"/>
      </w:pPr>
      <w:r/>
      <w:r>
        <w:rPr>
          <w:b/>
        </w:rPr>
        <w:t>Выбрать пакет и оплатить</w:t>
      </w:r>
      <w:r>
        <w:t xml:space="preserve"> на hss.center</w:t>
      </w:r>
    </w:p>
    <w:p>
      <w:pPr>
        <w:pStyle w:val="ListNumber"/>
      </w:pPr>
      <w:r/>
      <w:r>
        <w:rPr>
          <w:b/>
        </w:rPr>
        <w:t>Получить регистрационную форму</w:t>
      </w:r>
      <w:r>
        <w:t xml:space="preserve"> на email → заполнить + прикрепить документы в течение 10 дней</w:t>
      </w:r>
    </w:p>
    <w:p>
      <w:pPr>
        <w:pStyle w:val="ListNumber"/>
      </w:pPr>
      <w:r/>
      <w:r>
        <w:rPr>
          <w:b/>
        </w:rPr>
        <w:t>Дождаться зачисления</w:t>
      </w:r>
      <w:r>
        <w:t xml:space="preserve"> в школу (до 10 дней) → Справка о зачислении в Личном Кабинете</w:t>
      </w:r>
    </w:p>
    <w:p>
      <w:pPr>
        <w:pStyle w:val="ListNumber"/>
      </w:pPr>
      <w:r/>
      <w:r>
        <w:rPr>
          <w:b/>
        </w:rPr>
        <w:t>Получить доступ к платформе</w:t>
      </w:r>
      <w:r>
        <w:t xml:space="preserve"> → учебные материалы, демоверсии аттестаций</w:t>
      </w:r>
    </w:p>
    <w:p>
      <w:pPr>
        <w:pStyle w:val="ListNumber"/>
      </w:pPr>
      <w:r/>
      <w:r>
        <w:rPr>
          <w:b/>
        </w:rPr>
        <w:t>Учиться весь год</w:t>
      </w:r>
      <w:r>
        <w:t xml:space="preserve"> в удобном темпе</w:t>
      </w:r>
    </w:p>
    <w:p>
      <w:pPr>
        <w:pStyle w:val="ListNumber"/>
      </w:pPr>
      <w:r/>
      <w:r>
        <w:rPr>
          <w:b/>
        </w:rPr>
        <w:t>Сдать аттестацию</w:t>
      </w:r>
      <w:r>
        <w:t xml:space="preserve"> с 1 июля онлайн, без камеры</w:t>
      </w:r>
    </w:p>
    <w:p>
      <w:pPr>
        <w:pStyle w:val="ListNumber"/>
      </w:pPr>
      <w:r/>
      <w:r>
        <w:rPr>
          <w:b/>
        </w:rPr>
        <w:t>Получить справку</w:t>
      </w:r>
      <w:r>
        <w:t xml:space="preserve"> о переводе в следующий класс</w:t>
      </w:r>
    </w:p>
    <w:p>
      <w:pPr>
        <w:pStyle w:val="Heading3"/>
      </w:pPr>
      <w:r>
        <w:t>ДОКУМЕНТЫ</w:t>
      </w:r>
    </w:p>
    <w:p>
      <w:r>
        <w:t>Документы для зачисления:</w:t>
      </w:r>
    </w:p>
    <w:p>
      <w:pPr>
        <w:pStyle w:val="ListBullet"/>
      </w:pPr>
      <w:r>
        <w:t>Паспорт родителя (скан)</w:t>
      </w:r>
    </w:p>
    <w:p>
      <w:pPr>
        <w:pStyle w:val="ListBullet"/>
      </w:pPr>
      <w:r>
        <w:t>Свидетельство о рождении ребёнка (скан)</w:t>
      </w:r>
    </w:p>
    <w:p>
      <w:pPr>
        <w:pStyle w:val="ListBullet"/>
      </w:pPr>
      <w:r>
        <w:t>Паспорт ребёнка (скан) — если ребёнок достиг 14 лет</w:t>
      </w:r>
    </w:p>
    <w:p>
      <w:pPr>
        <w:pStyle w:val="ListBullet"/>
      </w:pPr>
      <w:r>
        <w:t>СНИЛС ребёнка (скан) — в 9 и 11 классе для получения аттестата</w:t>
      </w:r>
    </w:p>
    <w:p>
      <w:pPr>
        <w:pStyle w:val="ListBullet"/>
      </w:pPr>
      <w:r>
        <w:t>Аттестат за 9 класс (скан) — если после 9 класса</w:t>
      </w:r>
    </w:p>
    <w:p>
      <w:pPr>
        <w:pStyle w:val="ListBullet"/>
      </w:pPr>
      <w:r>
        <w:t>Согласие на обработку персональных данных (ОПД)</w:t>
      </w:r>
    </w:p>
    <w:p>
      <w:pPr>
        <w:pStyle w:val="ListBullet"/>
      </w:pPr>
      <w:r>
        <w:t>Заявление в школу (образец предоставляет ЦПСО)</w:t>
      </w:r>
    </w:p>
    <w:p>
      <w:pPr>
        <w:pStyle w:val="Heading2"/>
      </w:pPr>
      <w:r>
        <w:t>24. ОПЛАТА</w:t>
      </w:r>
    </w:p>
    <w:p>
      <w:pPr>
        <w:pStyle w:val="Heading3"/>
      </w:pPr>
      <w:r>
        <w:t>Способы оплаты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Способ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Условия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Банковская карта (ЮKassa)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Мгновенно, онлайн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Яндекс Сплит (рассрочка)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4 платежа по 25%, беспроцентно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Материнский капитал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~30 дней, через СФР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Возврат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7 дней с оплаты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Бесплатный пробный доступ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7 дней — edpalm-exam.online/regform_guest/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Получение оплаты в другой валюте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STRIPE, Apple Pay</w:t>
            </w:r>
          </w:p>
        </w:tc>
      </w:tr>
    </w:tbl>
    <w:p/>
    <w:p>
      <w:pPr>
        <w:pStyle w:val="Heading3"/>
      </w:pPr>
      <w:r>
        <w:t>Материнский капитал</w:t>
      </w:r>
    </w:p>
    <w:p>
      <w:pPr>
        <w:pStyle w:val="ListBullet"/>
      </w:pPr>
      <w:r>
        <w:t>Любой тариф (кроме «Заочного») можно оплатить маткапиталом</w:t>
      </w:r>
    </w:p>
    <w:p>
      <w:pPr>
        <w:pStyle w:val="ListBullet"/>
      </w:pPr>
      <w:r/>
      <w:r>
        <w:rPr>
          <w:b/>
        </w:rPr>
        <w:t>Шаги:</w:t>
      </w:r>
      <w:r>
        <w:t xml:space="preserve"> выбрать пакет → заключить договор → подать заявление в СФР (через Госуслуги / МФЦ / лично) → СФР принимает решение за 10 раб. дней → перечисляет средства за 5 раб. дней</w:t>
      </w:r>
    </w:p>
    <w:p>
      <w:pPr>
        <w:pStyle w:val="Heading3"/>
      </w:pPr>
      <w:r>
        <w:t>Скидки</w:t>
      </w:r>
    </w:p>
    <w:p>
      <w:r>
        <w:t>Скидки и промокоды — уточнять у менеджера. Агент не называет конкретные скидки.</w:t>
      </w:r>
    </w:p>
    <w:p>
      <w:pPr>
        <w:pStyle w:val="Heading3"/>
      </w:pPr>
      <w:r>
        <w:t>Налоговый вычет</w:t>
      </w:r>
    </w:p>
    <w:p>
      <w:pPr>
        <w:pStyle w:val="ListBullet"/>
      </w:pPr>
      <w:r>
        <w:t>ЦПСО имеет образовательную лицензию → родители могут оформить социальный налоговый вычет НДФЛ 13%</w:t>
      </w:r>
    </w:p>
    <w:p>
      <w:pPr>
        <w:pStyle w:val="ListBullet"/>
      </w:pPr>
      <w:r>
        <w:t>Максимум расходов на вычет: 110 000 руб./год → возврат до 14 300 руб./год</w:t>
      </w:r>
    </w:p>
    <w:p>
      <w:pPr>
        <w:pStyle w:val="ListBullet"/>
      </w:pPr>
      <w:r/>
      <w:r>
        <w:rPr>
          <w:b/>
        </w:rPr>
        <w:t>Важно:</w:t>
      </w:r>
      <w:r>
        <w:t xml:space="preserve"> на часть, оплаченную маткапиталом, вычет не распространяется</w:t>
      </w:r>
    </w:p>
    <w:p>
      <w:pPr>
        <w:pStyle w:val="Heading2"/>
      </w:pPr>
      <w:r>
        <w:t>25. ЮРИДИЧЕСКИЕ ВОПРОСЫ</w:t>
      </w:r>
    </w:p>
    <w:p>
      <w:pPr>
        <w:pStyle w:val="Heading3"/>
      </w:pPr>
      <w:r>
        <w:t>Это законно?</w:t>
      </w:r>
    </w:p>
    <w:p>
      <w:r>
        <w:t>ФЗ-273 «Об образовании в РФ», статья 17. Семейное образование — официальная форма. Разрешение не нужно, только уведомление.</w:t>
      </w:r>
    </w:p>
    <w:p>
      <w:pPr>
        <w:pStyle w:val="Heading3"/>
      </w:pPr>
      <w:r>
        <w:t>Нужно ли гражданство РФ?</w:t>
      </w:r>
    </w:p>
    <w:p>
      <w:r>
        <w:t>Нет. Для семейной формы (Экстернат) гражданство не требуется. Для Заочного — нужна московская регистрация.</w:t>
      </w:r>
    </w:p>
    <w:p>
      <w:pPr>
        <w:pStyle w:val="Heading3"/>
      </w:pPr>
      <w:r>
        <w:t>Можно ли учиться из другой страны?</w:t>
      </w:r>
    </w:p>
    <w:p>
      <w:r>
        <w:t>Да. Экстернат, Базовый и Классный доступны из любой точки мира. Аттестация — онлайн.</w:t>
      </w:r>
    </w:p>
    <w:p>
      <w:pPr>
        <w:pStyle w:val="Heading3"/>
      </w:pPr>
      <w:r>
        <w:t>Как ребёнок будет сдавать ОГЭ/ЕГЭ?</w:t>
      </w:r>
    </w:p>
    <w:p>
      <w:r>
        <w:t>Сдаются очно, в общие сроки по всей стране (май-июнь), по месту зачисления (по школе зачисления). Для сдачи ОГЭ нужно сдать аттестации за 8 и 9 классы. Для допуска к ЕГЭ — аттестат за 9 класс, аттестации за 10 и 11 классы + итоговое сочинение (зачёт). Аттестат государственного образца, единый для всех форм обучения.</w:t>
      </w:r>
    </w:p>
    <w:p>
      <w:pPr>
        <w:pStyle w:val="Heading3"/>
      </w:pPr>
      <w:r>
        <w:t>Когда подавать уведомление?</w:t>
      </w:r>
    </w:p>
    <w:p>
      <w:r>
        <w:t>Для перехода с 1 сентября — не позднее чем за 15 календарных дней до начала учебного года.</w:t>
      </w:r>
    </w:p>
    <w:p>
      <w:pPr>
        <w:pStyle w:val="Heading3"/>
      </w:pPr>
      <w:r>
        <w:t>Можно ли вернуться в обычную школу?</w:t>
      </w:r>
    </w:p>
    <w:p>
      <w:r>
        <w:t>Да, в любой момент. Личное дело ведётся в аккредитованной школе.</w:t>
      </w:r>
    </w:p>
    <w:p>
      <w:pPr>
        <w:pStyle w:val="Heading3"/>
      </w:pPr>
      <w:r>
        <w:t>Есть ли аккредитация у ЦПСО?</w:t>
      </w:r>
    </w:p>
    <w:p>
      <w:r>
        <w:t>У самого ЦПСО — образовательная лицензия. Аттестация проводится в аккредитованных школах (Москва, СПб и Дубай). Аттестат выдаётся ими.</w:t>
      </w:r>
    </w:p>
    <w:p>
      <w:pPr>
        <w:pStyle w:val="Heading2"/>
      </w:pPr>
      <w:r>
        <w:t>26. ЧАСТО ЗАДАВАЕМЫЕ ВОПРОСЫ</w:t>
      </w:r>
    </w:p>
    <w:p>
      <w:pPr>
        <w:pStyle w:val="Heading3"/>
      </w:pPr>
      <w:r>
        <w:t>Можно ли посмотреть платформу до покупки?</w:t>
      </w:r>
    </w:p>
    <w:p>
      <w:r>
        <w:t>Да. Доступен бесплатный пробный доступ на 7 дней — edpalm-exam.online/regform_guest/</w:t>
      </w:r>
    </w:p>
    <w:p>
      <w:pPr>
        <w:pStyle w:val="Heading3"/>
      </w:pPr>
      <w:r>
        <w:t>Сколько попыток на аттестацию?</w:t>
      </w:r>
    </w:p>
    <w:p>
      <w:r>
        <w:t>Каждому ученику предоставляется 2 попытки. Итоговая оценка — лучший результат из двух. Третью попытку можно приобрести за отдельную плату.</w:t>
      </w:r>
    </w:p>
    <w:p>
      <w:pPr>
        <w:pStyle w:val="Heading3"/>
      </w:pPr>
      <w:r>
        <w:t>Можно сдавать тесты с телефона?</w:t>
      </w:r>
    </w:p>
    <w:p>
      <w:r>
        <w:t>Технически возможно, но не рекомендуется. На мобильных устройствах могут некорректно отображаться формулы и графики. Рекомендуется использовать компьютер.</w:t>
      </w:r>
    </w:p>
    <w:p>
      <w:pPr>
        <w:pStyle w:val="Heading3"/>
      </w:pPr>
      <w:r>
        <w:t>По каким учебникам готовиться?</w:t>
      </w:r>
    </w:p>
    <w:p>
      <w:r>
        <w:t>Все аттестационные тесты составлены на основе ФГОС и линейки учебников издательства «Просвещение». Важно: в ЛК нет учебных материалов Просвещения, но есть большая электронная библиотека с пособиями, учебными материалами, мультиформатными панелями и видеоуроками.</w:t>
      </w:r>
    </w:p>
    <w:p>
      <w:pPr>
        <w:pStyle w:val="Heading3"/>
      </w:pPr>
      <w:r>
        <w:t>До какого числа нужно сдать аттестацию?</w:t>
      </w:r>
    </w:p>
    <w:p>
      <w:r/>
      <w:r>
        <w:rPr>
          <w:b/>
        </w:rPr>
        <w:t>Базовый (Экстернат):</w:t>
      </w:r>
      <w:r/>
    </w:p>
    <w:p>
      <w:pPr>
        <w:pStyle w:val="ListBullet"/>
      </w:pPr>
      <w:r>
        <w:t>1–8 и 10 классы: до 31 мая</w:t>
      </w:r>
    </w:p>
    <w:p>
      <w:pPr>
        <w:pStyle w:val="ListBullet"/>
      </w:pPr>
      <w:r>
        <w:t>9 класс (перед ОГЭ): до 1 декабря</w:t>
      </w:r>
    </w:p>
    <w:p>
      <w:pPr>
        <w:pStyle w:val="ListBullet"/>
      </w:pPr>
      <w:r>
        <w:t>11 класс (перед ЕГЭ): до 15 октября</w:t>
      </w:r>
    </w:p>
    <w:p>
      <w:r/>
      <w:r>
        <w:rPr>
          <w:b/>
        </w:rPr>
        <w:t>Заочный:</w:t>
      </w:r>
      <w:r>
        <w:t xml:space="preserve"> 3 срока — 1 ноября, 15 декабря, 15 апреля</w:t>
      </w:r>
    </w:p>
    <w:p>
      <w:r/>
      <w:r>
        <w:rPr>
          <w:b/>
        </w:rPr>
        <w:t>Летний и Базовый круглый год:</w:t>
      </w:r>
      <w:r>
        <w:t xml:space="preserve"> до 15 августа</w:t>
      </w:r>
    </w:p>
    <w:p>
      <w:pPr>
        <w:pStyle w:val="Heading3"/>
      </w:pPr>
      <w:r>
        <w:t>Можно ли сдать 2 класса за 1 год?</w:t>
      </w:r>
    </w:p>
    <w:p>
      <w:r>
        <w:t>Да. На семейной форме это разрешено законом и поддерживается платформой. В рамках EdPalm можно сдавать более 2 классов за год.</w:t>
      </w:r>
    </w:p>
    <w:p>
      <w:pPr>
        <w:pStyle w:val="Heading3"/>
      </w:pPr>
      <w:r>
        <w:t>Нужна ли московская регистрация?</w:t>
      </w:r>
    </w:p>
    <w:p>
      <w:pPr>
        <w:pStyle w:val="ListBullet"/>
      </w:pPr>
      <w:r>
        <w:t>Заочная форма: да, обязательна (временная или постоянная)</w:t>
      </w:r>
    </w:p>
    <w:p>
      <w:pPr>
        <w:pStyle w:val="ListBullet"/>
      </w:pPr>
      <w:r>
        <w:t>Семейная форма (Экстернат) и Классный: нет, не нужна. Можно другие гражданства</w:t>
      </w:r>
    </w:p>
    <w:p>
      <w:pPr>
        <w:pStyle w:val="Heading3"/>
      </w:pPr>
      <w:r>
        <w:t>Что если мы живём за границей?</w:t>
      </w:r>
    </w:p>
    <w:p>
      <w:r>
        <w:t>Семейная форма не требует регистрации в определённом регионе. Учиться можно из любой точки мира при наличии интернета. Также доступен EdPalm Dubai.</w:t>
      </w:r>
    </w:p>
    <w:p>
      <w:pPr>
        <w:pStyle w:val="Heading3"/>
      </w:pPr>
      <w:r>
        <w:t>Можно ли получить карту «Москвёнок»?</w:t>
      </w:r>
    </w:p>
    <w:p>
      <w:r>
        <w:t>Заочники могут получить карту «Москвёнок» (т.к. числятся в контингенте школы). Для экстерната — нет, карта выдаётся только ученикам в контингенте школы.</w:t>
      </w:r>
    </w:p>
    <w:p>
      <w:pPr>
        <w:pStyle w:val="Heading2"/>
      </w:pPr>
      <w:r>
        <w:t>27. УЧЕБНЫЙ ПРОЦЕСС</w:t>
      </w:r>
    </w:p>
    <w:p>
      <w:pPr>
        <w:pStyle w:val="Heading3"/>
      </w:pPr>
      <w:r>
        <w:t>Предметы</w:t>
      </w:r>
    </w:p>
    <w:p>
      <w:r>
        <w:t>Все предметы по ФГОС с 1 по 11 класс. Дополнительно: Логика, Риторика, Профориентация, «Ключи Познания», Edutainment.</w:t>
      </w:r>
    </w:p>
    <w:p>
      <w:pPr>
        <w:pStyle w:val="Heading3"/>
      </w:pPr>
      <w:r>
        <w:t>УМК (учебники)</w:t>
      </w:r>
    </w:p>
    <w:p>
      <w:pPr>
        <w:pStyle w:val="ListBullet"/>
      </w:pPr>
      <w:r/>
      <w:r>
        <w:rPr>
          <w:b/>
        </w:rPr>
        <w:t>1–4 класс:</w:t>
      </w:r>
      <w:r>
        <w:t xml:space="preserve"> УМК «Школа России» (изд. Просвещение) — Моро (математика), Канакина/Горецкий (русский), Плешаков (окружающий мир), Климанова/Горецкий (литература), Быкова/Дули (английский, со 2 кл.)</w:t>
      </w:r>
    </w:p>
    <w:p>
      <w:pPr>
        <w:pStyle w:val="ListBullet"/>
      </w:pPr>
      <w:r/>
      <w:r>
        <w:rPr>
          <w:b/>
        </w:rPr>
        <w:t>5–9 класс:</w:t>
      </w:r>
      <w:r>
        <w:t xml:space="preserve"> Виленкин (матем.), Макарычев (алгебра), Атанасян (геометрия), Ладыженская/Бархударов (рус.), Коровина (литература), Пасечник (биология), Перышкин (физика), Габриелян (химия), Босова (информатика), Боголюбов (обществознание)</w:t>
      </w:r>
    </w:p>
    <w:p>
      <w:pPr>
        <w:pStyle w:val="ListBullet"/>
      </w:pPr>
      <w:r/>
      <w:r>
        <w:rPr>
          <w:b/>
        </w:rPr>
        <w:t>10–11 класс:</w:t>
      </w:r>
      <w:r>
        <w:t xml:space="preserve"> Мединский/Торкунов (история — новые учебники с 2023), Алимов (алгебра), Мякишев (физика), стандартные федеральные линейки</w:t>
      </w:r>
    </w:p>
    <w:p>
      <w:r>
        <w:t>Все учебники из федерального перечня Минпросвещения, ФГОС.</w:t>
      </w:r>
    </w:p>
    <w:p>
      <w:pPr>
        <w:pStyle w:val="Heading2"/>
      </w:pPr>
      <w:r>
        <w:t>28. ТЕХНИЧЕСКАЯ ПЛАТФОРМА</w:t>
      </w:r>
    </w:p>
    <w:p>
      <w:pPr>
        <w:pStyle w:val="ListBullet"/>
      </w:pPr>
      <w:r/>
      <w:r>
        <w:rPr>
          <w:b/>
        </w:rPr>
        <w:t>Название:</w:t>
      </w:r>
      <w:r>
        <w:t xml:space="preserve"> EdPalm (edpalm-exam.online)</w:t>
      </w:r>
    </w:p>
    <w:p>
      <w:pPr>
        <w:pStyle w:val="ListBullet"/>
      </w:pPr>
      <w:r/>
      <w:r>
        <w:rPr>
          <w:b/>
        </w:rPr>
        <w:t>Основа:</w:t>
      </w:r>
      <w:r>
        <w:t xml:space="preserve"> Moodle с глубокой кастомизацией</w:t>
      </w:r>
    </w:p>
    <w:p>
      <w:pPr>
        <w:pStyle w:val="ListBullet"/>
      </w:pPr>
      <w:r/>
      <w:r>
        <w:rPr>
          <w:b/>
        </w:rPr>
        <w:t>Приложение:</w:t>
      </w:r>
      <w:r>
        <w:t xml:space="preserve"> iOS (App Store) + Android (Google Play), разработчик M-KOMPANI, бесплатно</w:t>
      </w:r>
    </w:p>
    <w:p>
      <w:pPr>
        <w:pStyle w:val="ListBullet"/>
      </w:pPr>
      <w:r/>
      <w:r>
        <w:rPr>
          <w:b/>
        </w:rPr>
        <w:t>Версия:</w:t>
      </w:r>
      <w:r>
        <w:t xml:space="preserve"> 4.3.8.01 (обновлено октябрь 2025)</w:t>
      </w:r>
    </w:p>
    <w:p>
      <w:pPr>
        <w:pStyle w:val="ListBullet"/>
      </w:pPr>
      <w:r/>
      <w:r>
        <w:rPr>
          <w:b/>
        </w:rPr>
        <w:t>Требования:</w:t>
      </w:r>
      <w:r>
        <w:t xml:space="preserve"> iOS 11.0+ / Android + интернет</w:t>
      </w:r>
    </w:p>
    <w:p>
      <w:pPr>
        <w:pStyle w:val="ListBullet"/>
      </w:pPr>
      <w:r/>
      <w:r>
        <w:rPr>
          <w:b/>
        </w:rPr>
        <w:t>Реестр:</w:t>
      </w:r>
      <w:r>
        <w:t xml:space="preserve"> внесена в Реестр отечественного ПО РФ</w:t>
      </w:r>
    </w:p>
    <w:p>
      <w:pPr>
        <w:pStyle w:val="ListBullet"/>
      </w:pPr>
      <w:r/>
      <w:r>
        <w:rPr>
          <w:b/>
        </w:rPr>
        <w:t>Роли:</w:t>
      </w:r>
      <w:r>
        <w:t xml:space="preserve"> ученик / родитель / школа / администратор</w:t>
      </w:r>
    </w:p>
    <w:p>
      <w:pPr>
        <w:pStyle w:val="Heading3"/>
      </w:pPr>
      <w:r>
        <w:t>Личный кабинет ученика (Экстернат)</w:t>
      </w:r>
    </w:p>
    <w:p>
      <w:pPr>
        <w:pStyle w:val="ListBullet"/>
      </w:pPr>
      <w:r>
        <w:t>Электронная библиотека по предметам</w:t>
      </w:r>
    </w:p>
    <w:p>
      <w:pPr>
        <w:pStyle w:val="ListBullet"/>
      </w:pPr>
      <w:r>
        <w:t>Учебный план по ФГОС</w:t>
      </w:r>
    </w:p>
    <w:p>
      <w:pPr>
        <w:pStyle w:val="ListBullet"/>
      </w:pPr>
      <w:r>
        <w:t>Электронный учебник</w:t>
      </w:r>
    </w:p>
    <w:p>
      <w:pPr>
        <w:pStyle w:val="ListBullet"/>
      </w:pPr>
      <w:r>
        <w:t>Дополнительные материалы (различные материалы — видео, книги, учебники, сайты по предмету)</w:t>
      </w:r>
    </w:p>
    <w:p>
      <w:pPr>
        <w:pStyle w:val="ListBullet"/>
      </w:pPr>
      <w:r>
        <w:t>Демоверсии/тренажёры по аттестациям</w:t>
      </w:r>
    </w:p>
    <w:p>
      <w:pPr>
        <w:pStyle w:val="ListBullet"/>
      </w:pPr>
      <w:r>
        <w:t>Мультиформатные образовательные панели</w:t>
      </w:r>
    </w:p>
    <w:p>
      <w:pPr>
        <w:pStyle w:val="ListBullet"/>
      </w:pPr>
      <w:r>
        <w:t>Аттестации</w:t>
      </w:r>
    </w:p>
    <w:p>
      <w:pPr>
        <w:pStyle w:val="ListBullet"/>
      </w:pPr>
      <w:r>
        <w:t>Видеоуроки: в начальной школе по всем предметам, в средней и старшей — по основным (русский, математика, английский)</w:t>
      </w:r>
    </w:p>
    <w:p>
      <w:pPr>
        <w:pStyle w:val="ListBullet"/>
      </w:pPr>
      <w:r>
        <w:t>Уроки РЭШ</w:t>
      </w:r>
    </w:p>
    <w:p>
      <w:pPr>
        <w:pStyle w:val="ListBullet"/>
      </w:pPr>
      <w:r>
        <w:t>Доступ к Эврике (ИИ, 24/7)</w:t>
      </w:r>
    </w:p>
    <w:p>
      <w:pPr>
        <w:pStyle w:val="Heading3"/>
      </w:pPr>
      <w:r>
        <w:t>Личный кабинет ученика (Заочный)</w:t>
      </w:r>
    </w:p>
    <w:p>
      <w:r>
        <w:t>Всё то же самое, что в Экстернате, плюс:</w:t>
      </w:r>
    </w:p>
    <w:p>
      <w:pPr>
        <w:pStyle w:val="ListBullet"/>
      </w:pPr>
      <w:r>
        <w:t>Разборы аттестаций с нашими преподавателями</w:t>
      </w:r>
    </w:p>
    <w:p>
      <w:pPr>
        <w:pStyle w:val="Heading3"/>
      </w:pPr>
      <w:r>
        <w:t>Личный кабинет родителя</w:t>
      </w:r>
    </w:p>
    <w:p>
      <w:pPr>
        <w:pStyle w:val="ListBullet"/>
      </w:pPr>
      <w:r>
        <w:t>Мониторинг прогресса ученика</w:t>
      </w:r>
    </w:p>
    <w:p>
      <w:pPr>
        <w:pStyle w:val="ListBullet"/>
      </w:pPr>
      <w:r>
        <w:t>Результаты аттестаций</w:t>
      </w:r>
    </w:p>
    <w:p>
      <w:pPr>
        <w:pStyle w:val="ListBullet"/>
      </w:pPr>
      <w:r>
        <w:t>Документы (справки, аттестаты)</w:t>
      </w:r>
    </w:p>
    <w:p>
      <w:pPr>
        <w:pStyle w:val="ListBullet"/>
      </w:pPr>
      <w:r>
        <w:t>Уведомления</w:t>
      </w:r>
    </w:p>
    <w:p>
      <w:pPr>
        <w:pStyle w:val="Heading2"/>
      </w:pPr>
      <w:r>
        <w:t>29. ИИ-АССИСТЕНТ</w:t>
      </w:r>
    </w:p>
    <w:p>
      <w:pPr>
        <w:pStyle w:val="Heading3"/>
      </w:pPr>
      <w:r>
        <w:t>Виртуальный учитель «Эврика»</w:t>
      </w:r>
    </w:p>
    <w:p>
      <w:pPr>
        <w:pStyle w:val="ListBullet"/>
      </w:pPr>
      <w:r/>
      <w:r>
        <w:rPr>
          <w:b/>
        </w:rPr>
        <w:t>Позиционирование:</w:t>
      </w:r>
      <w:r>
        <w:t xml:space="preserve"> «Первый виртуальный учитель в России»</w:t>
      </w:r>
    </w:p>
    <w:p>
      <w:pPr>
        <w:pStyle w:val="ListBullet"/>
      </w:pPr>
      <w:r/>
      <w:r>
        <w:rPr>
          <w:b/>
        </w:rPr>
        <w:t>Доступность:</w:t>
      </w:r>
      <w:r>
        <w:t xml:space="preserve"> 24/7, через Telegram</w:t>
      </w:r>
    </w:p>
    <w:p>
      <w:pPr>
        <w:pStyle w:val="ListBullet"/>
      </w:pPr>
      <w:r/>
      <w:r>
        <w:rPr>
          <w:b/>
        </w:rPr>
        <w:t>Для кого:</w:t>
      </w:r>
      <w:r>
        <w:t xml:space="preserve"> для всех учеников ЦПСО, входит в каждый пакет</w:t>
      </w:r>
    </w:p>
    <w:p>
      <w:pPr>
        <w:pStyle w:val="ListBullet"/>
      </w:pPr>
      <w:r/>
      <w:r>
        <w:rPr>
          <w:b/>
        </w:rPr>
        <w:t>Что умеет:</w:t>
      </w:r>
      <w:r/>
    </w:p>
    <w:p>
      <w:pPr>
        <w:pStyle w:val="ListBullet2"/>
      </w:pPr>
      <w:r>
        <w:t>Отвечает на вопросы по любым школьным предметам (1–11 кл.)</w:t>
      </w:r>
    </w:p>
    <w:p>
      <w:pPr>
        <w:pStyle w:val="ListBullet2"/>
      </w:pPr>
      <w:r>
        <w:t>Объясняет сложные темы простым языком</w:t>
      </w:r>
    </w:p>
    <w:p>
      <w:pPr>
        <w:pStyle w:val="ListBullet2"/>
      </w:pPr>
      <w:r>
        <w:t>Анализирует вопросы в реальном времени</w:t>
      </w:r>
    </w:p>
    <w:p>
      <w:pPr>
        <w:pStyle w:val="ListBullet2"/>
      </w:pPr>
      <w:r>
        <w:t>Помогает с проектами и творческими заданиями</w:t>
      </w:r>
    </w:p>
    <w:p>
      <w:pPr>
        <w:pStyle w:val="ListBullet2"/>
      </w:pPr>
      <w:r>
        <w:t>Может выстроить план обучения</w:t>
      </w:r>
    </w:p>
    <w:p>
      <w:pPr>
        <w:pStyle w:val="ListBullet2"/>
      </w:pPr>
      <w:r>
        <w:t>Может протестировать знания ученика</w:t>
      </w:r>
    </w:p>
    <w:p>
      <w:r/>
      <w:r>
        <w:rPr>
          <w:b/>
        </w:rPr>
        <w:t>«Эврики»</w:t>
      </w:r>
      <w:r>
        <w:t xml:space="preserve"> — также это внутренняя валюта мотивации: тьюторы начисляют баллы активным ученикам в тарифе «Классный», по итогам года — подарки.</w:t>
      </w:r>
    </w:p>
    <w:p>
      <w:pPr>
        <w:pStyle w:val="Heading2"/>
      </w:pPr>
      <w:r>
        <w:t>30. СЕМЕЙНОЕ ОБРАЗОВАНИЕ (экстернат)</w:t>
      </w:r>
    </w:p>
    <w:p>
      <w:pPr>
        <w:pStyle w:val="Heading3"/>
      </w:pPr>
      <w:r>
        <w:t>Что это юридически</w:t>
      </w:r>
    </w:p>
    <w:p>
      <w:r>
        <w:t xml:space="preserve">Форма получения образования вне образовательной организации. Закреплена в </w:t>
      </w:r>
      <w:r>
        <w:rPr>
          <w:b/>
        </w:rPr>
        <w:t>ФЗ-273 «Об образовании в РФ», статья 17.</w:t>
      </w:r>
      <w:r/>
    </w:p>
    <w:p>
      <w:r>
        <w:t>Ребёнок выходит из контингента школы, обучается дома, раз в год проходит аттестацию в аккредитованной школе.</w:t>
      </w:r>
    </w:p>
    <w:p>
      <w:r/>
      <w:r>
        <w:rPr>
          <w:b/>
        </w:rPr>
        <w:t>Важно:</w:t>
      </w:r>
      <w:r>
        <w:t xml:space="preserve"> это уведомительный порядок — разрешения не нужно, только уведомление органа управления образования по месту фактического проживания.</w:t>
      </w:r>
    </w:p>
    <w:p>
      <w:pPr>
        <w:pStyle w:val="Heading3"/>
      </w:pPr>
      <w:r>
        <w:t>Статистика</w:t>
      </w:r>
    </w:p>
    <w:p>
      <w:pPr>
        <w:pStyle w:val="ListBullet"/>
      </w:pPr>
      <w:r>
        <w:t>2018/19: ~20 000 детей на СО в России</w:t>
      </w:r>
    </w:p>
    <w:p>
      <w:pPr>
        <w:pStyle w:val="ListBullet"/>
      </w:pPr>
      <w:r>
        <w:t>2022/23: ~49 000 детей</w:t>
      </w:r>
    </w:p>
    <w:p>
      <w:pPr>
        <w:pStyle w:val="ListBullet"/>
      </w:pPr>
      <w:r>
        <w:t>2025/26: ~99 400 детей (+16.8% за год)</w:t>
      </w:r>
    </w:p>
    <w:p>
      <w:pPr>
        <w:pStyle w:val="ListBullet"/>
      </w:pPr>
      <w:r>
        <w:t>В мире: более 3 млн хоумскулеров</w:t>
      </w:r>
    </w:p>
    <w:p>
      <w:pPr>
        <w:pStyle w:val="Heading3"/>
      </w:pPr>
      <w:r>
        <w:t>Целевая аудитория</w:t>
      </w:r>
    </w:p>
    <w:p>
      <w:pPr>
        <w:pStyle w:val="ListBullet"/>
      </w:pPr>
      <w:r>
        <w:t>Ответственные родители, которые хотят дать и контролировать качество образования</w:t>
      </w:r>
    </w:p>
    <w:p>
      <w:pPr>
        <w:pStyle w:val="ListBullet"/>
      </w:pPr>
      <w:r>
        <w:t>Юные спортсмены — не могут пропускать тренировки и соревнования</w:t>
      </w:r>
    </w:p>
    <w:p>
      <w:pPr>
        <w:pStyle w:val="ListBullet"/>
      </w:pPr>
      <w:r>
        <w:t>Артисты, музыканты, дети в шоубизнесе — съёмки, гастроли, конкурсы</w:t>
      </w:r>
    </w:p>
    <w:p>
      <w:pPr>
        <w:pStyle w:val="ListBullet"/>
      </w:pPr>
      <w:r>
        <w:t>Семьи, переехавшие за рубеж — ОАЭ, другие страны, цифровые кочевники</w:t>
      </w:r>
    </w:p>
    <w:p>
      <w:pPr>
        <w:pStyle w:val="ListBullet"/>
      </w:pPr>
      <w:r>
        <w:t>Дети с ОВЗ или особыми потребностями</w:t>
      </w:r>
    </w:p>
    <w:p>
      <w:pPr>
        <w:pStyle w:val="ListBullet"/>
      </w:pPr>
      <w:r>
        <w:t>Дети после буллинга — конфликты с одноклассниками или учителями</w:t>
      </w:r>
    </w:p>
    <w:p>
      <w:pPr>
        <w:pStyle w:val="ListBullet"/>
      </w:pPr>
      <w:r>
        <w:t>Одарённые дети — которым скучно в стандартной программе</w:t>
      </w:r>
    </w:p>
    <w:p>
      <w:pPr>
        <w:pStyle w:val="ListBullet"/>
      </w:pPr>
      <w:r>
        <w:t>Дети с нестандартным темпом — опережают или отстают от класса</w:t>
      </w:r>
    </w:p>
    <w:p>
      <w:pPr>
        <w:pStyle w:val="ListBullet"/>
      </w:pPr>
      <w:r>
        <w:t>Религиозные семьи — хотят воспитывать по своим ценностям</w:t>
      </w:r>
    </w:p>
    <w:p>
      <w:pPr>
        <w:pStyle w:val="ListBullet"/>
      </w:pPr>
      <w:r>
        <w:t>Многодетные семьи — старшие помогают младшим</w:t>
      </w:r>
    </w:p>
    <w:p>
      <w:pPr>
        <w:pStyle w:val="ListBullet"/>
      </w:pPr>
      <w:r>
        <w:t>Семьи, часто путешествующие</w:t>
      </w:r>
    </w:p>
    <w:p>
      <w:pPr>
        <w:pStyle w:val="Heading2"/>
      </w:pPr>
      <w:r>
        <w:t>31. КОНТАКТЫ И КАНАЛЫ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Контакт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Сайт ЦПСО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https://hss.center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Сайт EdPalm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https://edpalm-exam.online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Платформа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https://edpalm-exam.online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Телефон (бесплатный)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8-800-555-02-99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info@hss.center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Telegram-поддержка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@cpso_center_bot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Telegram-канал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https://t.me/hsscenter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Личный кабинет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https://profile.hss.center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Документы (образцы)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https://hss.center/documents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FAQ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https://hss.center/faq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Возврат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https://hss.center/refund</w:t>
            </w:r>
          </w:p>
        </w:tc>
      </w:tr>
    </w:tbl>
    <w:p/>
    <w:p>
      <w:pPr>
        <w:pStyle w:val="Heading2"/>
      </w:pPr>
      <w:r>
        <w:t>32. ССЫЛКИ-СПРАВОЧНИК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Раздел</w:t>
            </w:r>
          </w:p>
        </w:tc>
        <w:tc>
          <w:tcPr>
            <w:tcW w:type="dxa" w:w="4968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Все пакеты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hss.center/obrazovatelnie-paketi-2627-all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Заочный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hss.center/zaochniy-26-27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Экстернат Базовый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hss.center/eksternat-bazovii-2627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Экстернат Классный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hss.center/eksternat-klassnii-2627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Выпускник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hss.center/paket-vipusknik-2627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Летний пакет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hss.center/summer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Цены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hss.center/stoimost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Маткапитал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hss.center/longrids/matkapital-oplata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Рассрочка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hss.center/installment_split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Как перейти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hss.center/longrids/howinform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Документы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hss.center/documents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hss.center/attestaciya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О нас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hss.center/aboutus</w:t>
            </w:r>
          </w:p>
        </w:tc>
      </w:tr>
      <w:tr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FAQ</w:t>
            </w:r>
          </w:p>
        </w:tc>
        <w:tc>
          <w:tcPr>
            <w:tcW w:type="dxa" w:w="49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</w:r>
            <w:r>
              <w:rPr>
                <w:sz w:val="18"/>
              </w:rPr>
              <w:t>hss.center/faq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