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Yousef Tamsilian, Ali Nejad Ebrahimi, Ahmad Ramazani S. A., Himan Abdollahzadeh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https://doi.org/10.1177/0963662505054560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