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R. K. Al Seyab, Yi Cao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https://doi.org/10.1177/1465116506063709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