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P. Hinchliffe, Mark J. Willis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