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Joonjae Ryu, Lingxun Kong, Arthur E. Pastore de Lima,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