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Sanjiv R. Das, Mike Y.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https://doi.org/10.1080/00343400802331312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