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Requirement Analysis</w:t>
      </w:r>
    </w:p>
    <w:p>
      <w:pPr>
        <w:jc w:val="center"/>
      </w:pPr>
      <w:r>
        <w:rPr>
          <w:i/>
          <w:sz w:val="22"/>
        </w:rPr>
        <w:t>Functional and Non-Functional Requirements</w:t>
      </w:r>
    </w:p>
    <w:p>
      <w:pPr>
        <w:pStyle w:val="Heading1"/>
      </w:pPr>
      <w:r>
        <w:t>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FR-01</w:t>
            </w:r>
          </w:p>
        </w:tc>
        <w:tc>
          <w:tcPr>
            <w:tcW w:type="dxa" w:w="5040"/>
          </w:tcPr>
          <w:p>
            <w:r>
              <w:t>The system shall collect user name, ID, age and weight.</w:t>
            </w:r>
          </w:p>
        </w:tc>
      </w:tr>
      <w:tr>
        <w:tc>
          <w:tcPr>
            <w:tcW w:type="dxa" w:w="5040"/>
          </w:tcPr>
          <w:p>
            <w:r>
              <w:t>FR-02</w:t>
            </w:r>
          </w:p>
        </w:tc>
        <w:tc>
          <w:tcPr>
            <w:tcW w:type="dxa" w:w="5040"/>
          </w:tcPr>
          <w:p>
            <w:r>
              <w:t>The system shall allow selection of fitness goal.</w:t>
            </w:r>
          </w:p>
        </w:tc>
      </w:tr>
      <w:tr>
        <w:tc>
          <w:tcPr>
            <w:tcW w:type="dxa" w:w="5040"/>
          </w:tcPr>
          <w:p>
            <w:r>
              <w:t>FR-03</w:t>
            </w:r>
          </w:p>
        </w:tc>
        <w:tc>
          <w:tcPr>
            <w:tcW w:type="dxa" w:w="5040"/>
          </w:tcPr>
          <w:p>
            <w:r>
              <w:t>The system shall allow selection of workout intensity.</w:t>
            </w:r>
          </w:p>
        </w:tc>
      </w:tr>
      <w:tr>
        <w:tc>
          <w:tcPr>
            <w:tcW w:type="dxa" w:w="5040"/>
          </w:tcPr>
          <w:p>
            <w:r>
              <w:t>FR-04</w:t>
            </w:r>
          </w:p>
        </w:tc>
        <w:tc>
          <w:tcPr>
            <w:tcW w:type="dxa" w:w="5040"/>
          </w:tcPr>
          <w:p>
            <w:r>
              <w:t>The system shall generate a 7-day workout plan.</w:t>
            </w:r>
          </w:p>
        </w:tc>
      </w:tr>
      <w:tr>
        <w:tc>
          <w:tcPr>
            <w:tcW w:type="dxa" w:w="5040"/>
          </w:tcPr>
          <w:p>
            <w:r>
              <w:t>FR-05</w:t>
            </w:r>
          </w:p>
        </w:tc>
        <w:tc>
          <w:tcPr>
            <w:tcW w:type="dxa" w:w="5040"/>
          </w:tcPr>
          <w:p>
            <w:r>
              <w:t>The system shall generate a nutrition/recovery tip.</w:t>
            </w:r>
          </w:p>
        </w:tc>
      </w:tr>
      <w:tr>
        <w:tc>
          <w:tcPr>
            <w:tcW w:type="dxa" w:w="5040"/>
          </w:tcPr>
          <w:p>
            <w:r>
              <w:t>FR-06</w:t>
            </w:r>
          </w:p>
        </w:tc>
        <w:tc>
          <w:tcPr>
            <w:tcW w:type="dxa" w:w="5040"/>
          </w:tcPr>
          <w:p>
            <w:r>
              <w:t>The system shall save user and workout-plan data.</w:t>
            </w:r>
          </w:p>
        </w:tc>
      </w:tr>
      <w:tr>
        <w:tc>
          <w:tcPr>
            <w:tcW w:type="dxa" w:w="5040"/>
          </w:tcPr>
          <w:p>
            <w:r>
              <w:t>FR-07</w:t>
            </w:r>
          </w:p>
        </w:tc>
        <w:tc>
          <w:tcPr>
            <w:tcW w:type="dxa" w:w="5040"/>
          </w:tcPr>
          <w:p>
            <w:r>
              <w:t>The system shall accept user feedback.</w:t>
            </w:r>
          </w:p>
        </w:tc>
      </w:tr>
      <w:tr>
        <w:tc>
          <w:tcPr>
            <w:tcW w:type="dxa" w:w="5040"/>
          </w:tcPr>
          <w:p>
            <w:r>
              <w:t>FR-08</w:t>
            </w:r>
          </w:p>
        </w:tc>
        <w:tc>
          <w:tcPr>
            <w:tcW w:type="dxa" w:w="5040"/>
          </w:tcPr>
          <w:p>
            <w:r>
              <w:t>The system shall create an updated workout plan from feedback.</w:t>
            </w:r>
          </w:p>
        </w:tc>
      </w:tr>
      <w:tr>
        <w:tc>
          <w:tcPr>
            <w:tcW w:type="dxa" w:w="5040"/>
          </w:tcPr>
          <w:p>
            <w:r>
              <w:t>FR-09</w:t>
            </w:r>
          </w:p>
        </w:tc>
        <w:tc>
          <w:tcPr>
            <w:tcW w:type="dxa" w:w="5040"/>
          </w:tcPr>
          <w:p>
            <w:r>
              <w:t>The system shall display stored users and plans.</w:t>
            </w:r>
          </w:p>
        </w:tc>
      </w:tr>
      <w:tr>
        <w:tc>
          <w:tcPr>
            <w:tcW w:type="dxa" w:w="5040"/>
          </w:tcPr>
          <w:p>
            <w:r>
              <w:t>FR-10</w:t>
            </w:r>
          </w:p>
        </w:tc>
        <w:tc>
          <w:tcPr>
            <w:tcW w:type="dxa" w:w="5040"/>
          </w:tcPr>
          <w:p>
            <w:r>
              <w:t>The system shall provide a health-check endpoint.</w:t>
            </w:r>
          </w:p>
        </w:tc>
      </w:tr>
    </w:tbl>
    <w:p>
      <w:pPr>
        <w:pStyle w:val="Heading1"/>
      </w:pPr>
      <w:r>
        <w:t>2. Non-Functional Requirements</w:t>
      </w:r>
    </w:p>
    <w:p>
      <w:pPr>
        <w:pStyle w:val="ListBullet"/>
      </w:pPr>
      <w:r>
        <w:t>Usability: simple form-based interface with clear labels.</w:t>
      </w:r>
    </w:p>
    <w:p>
      <w:pPr>
        <w:pStyle w:val="ListBullet"/>
      </w:pPr>
      <w:r>
        <w:t>Performance: lightweight SQLite storage and FastAPI routing.</w:t>
      </w:r>
    </w:p>
    <w:p>
      <w:pPr>
        <w:pStyle w:val="ListBullet"/>
      </w:pPr>
      <w:r>
        <w:t>Reliability: fallback plans/tips are returned when the AI API is unavailable.</w:t>
      </w:r>
    </w:p>
    <w:p>
      <w:pPr>
        <w:pStyle w:val="ListBullet"/>
      </w:pPr>
      <w:r>
        <w:t>Maintainability: application logic is separated into routes, database, AI generator and templates.</w:t>
      </w:r>
    </w:p>
    <w:p>
      <w:pPr>
        <w:pStyle w:val="ListBullet"/>
      </w:pPr>
      <w:r>
        <w:t>Security: API credentials should be stored in environment variables and must not be committed to GitHub.</w:t>
      </w:r>
    </w:p>
    <w:p>
      <w:pPr>
        <w:pStyle w:val="ListBullet"/>
      </w:pPr>
      <w:r>
        <w:t>Portability: the application uses Python packages listed in requirements.txt.</w:t>
      </w:r>
    </w:p>
    <w:p>
      <w:pPr>
        <w:pStyle w:val="Heading1"/>
      </w:pPr>
      <w:r>
        <w:t>3. Hardware Requirements</w:t>
      </w:r>
    </w:p>
    <w:p>
      <w:pPr>
        <w:pStyle w:val="ListBullet"/>
      </w:pPr>
      <w:r>
        <w:t>Computer/laptop with a modern web browser</w:t>
      </w:r>
    </w:p>
    <w:p>
      <w:pPr>
        <w:pStyle w:val="ListBullet"/>
      </w:pPr>
      <w:r>
        <w:t>At least 4 GB RAM recommended</w:t>
      </w:r>
    </w:p>
    <w:p>
      <w:pPr>
        <w:pStyle w:val="ListBullet"/>
      </w:pPr>
      <w:r>
        <w:t>Internet connection for AI-generated content</w:t>
      </w:r>
    </w:p>
    <w:p>
      <w:pPr>
        <w:pStyle w:val="Heading1"/>
      </w:pPr>
      <w:r>
        <w:t>4. Software Requirements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Jinja2</w:t>
      </w:r>
    </w:p>
    <w:p>
      <w:pPr>
        <w:pStyle w:val="ListBullet"/>
      </w:pPr>
      <w:r>
        <w:t>SQLAlchemy</w:t>
      </w:r>
    </w:p>
    <w:p>
      <w:pPr>
        <w:pStyle w:val="ListBullet"/>
      </w:pPr>
      <w:r>
        <w:t>SQLite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Google GenAI SDK</w:t>
      </w:r>
    </w:p>
    <w:p>
      <w:pPr>
        <w:pStyle w:val="ListBullet"/>
      </w:pPr>
      <w:r>
        <w:t>HTML/CSS-capable web browser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