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User-entry fields for each form and relevant info</w:t>
      </w:r>
    </w:p>
    <w:p w:rsidR="00000000" w:rsidDel="00000000" w:rsidP="00000000" w:rsidRDefault="00000000" w:rsidRPr="00000000" w14:paraId="00000002">
      <w:pPr>
        <w:jc w:val="center"/>
        <w:rPr/>
      </w:pPr>
      <w:r w:rsidDel="00000000" w:rsidR="00000000" w:rsidRPr="00000000">
        <w:rPr>
          <w:sz w:val="20"/>
          <w:szCs w:val="20"/>
          <w:rtl w:val="0"/>
        </w:rPr>
        <w:t xml:space="preserve">(*here, a form is conceptualized as all the fields for one “submit” - probably corresponds to a node)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Structure of the info in this doc: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Name of field for user interface: </w:t>
      </w:r>
    </w:p>
    <w:p w:rsidR="00000000" w:rsidDel="00000000" w:rsidP="00000000" w:rsidRDefault="00000000" w:rsidRPr="00000000" w14:paraId="00000007">
      <w:pPr>
        <w:ind w:left="1260" w:hanging="540"/>
        <w:rPr/>
      </w:pPr>
      <w:r w:rsidDel="00000000" w:rsidR="00000000" w:rsidRPr="00000000">
        <w:rPr>
          <w:rtl w:val="0"/>
        </w:rPr>
        <w:t xml:space="preserve">PBot: the PBot backend field name+code from the list Claire generated</w:t>
      </w:r>
    </w:p>
    <w:p w:rsidR="00000000" w:rsidDel="00000000" w:rsidP="00000000" w:rsidRDefault="00000000" w:rsidRPr="00000000" w14:paraId="00000008">
      <w:pPr>
        <w:ind w:left="1260" w:hanging="540"/>
        <w:rPr/>
      </w:pPr>
      <w:r w:rsidDel="00000000" w:rsidR="00000000" w:rsidRPr="00000000">
        <w:rPr>
          <w:rtl w:val="0"/>
        </w:rPr>
        <w:t xml:space="preserve">dwc: the DarwinCore field term name and link to term info. </w:t>
      </w:r>
      <w:hyperlink r:id="rId6">
        <w:r w:rsidDel="00000000" w:rsidR="00000000" w:rsidRPr="00000000">
          <w:rPr>
            <w:color w:val="1155cc"/>
            <w:u w:val="single"/>
            <w:rtl w:val="0"/>
          </w:rPr>
          <w:t xml:space="preserve">https://dwc.tdwg.org/terms/</w:t>
        </w:r>
      </w:hyperlink>
      <w:r w:rsidDel="00000000" w:rsidR="00000000" w:rsidRPr="00000000">
        <w:rPr>
          <w:rtl w:val="0"/>
        </w:rPr>
        <w:t xml:space="preserve"> </w:t>
      </w:r>
    </w:p>
    <w:p w:rsidR="00000000" w:rsidDel="00000000" w:rsidP="00000000" w:rsidRDefault="00000000" w:rsidRPr="00000000" w14:paraId="00000009">
      <w:pPr>
        <w:ind w:left="1260" w:hanging="540"/>
        <w:rPr/>
      </w:pPr>
      <w:r w:rsidDel="00000000" w:rsidR="00000000" w:rsidRPr="00000000">
        <w:rPr>
          <w:rtl w:val="0"/>
        </w:rPr>
        <w:t xml:space="preserve">Info: the definition of the field. In addition to being for our internal use, these will serve as the draft for later definitions used in the guidelines/tutorials for users. </w:t>
      </w:r>
    </w:p>
    <w:p w:rsidR="00000000" w:rsidDel="00000000" w:rsidP="00000000" w:rsidRDefault="00000000" w:rsidRPr="00000000" w14:paraId="0000000A">
      <w:pPr>
        <w:ind w:left="1260" w:hanging="540"/>
        <w:rPr/>
      </w:pPr>
      <w:r w:rsidDel="00000000" w:rsidR="00000000" w:rsidRPr="00000000">
        <w:rPr>
          <w:rtl w:val="0"/>
        </w:rPr>
        <w:t xml:space="preserve">Entry type: describe how users will enter data into the field</w:t>
      </w:r>
    </w:p>
    <w:p w:rsidR="00000000" w:rsidDel="00000000" w:rsidP="00000000" w:rsidRDefault="00000000" w:rsidRPr="00000000" w14:paraId="0000000B">
      <w:pPr>
        <w:ind w:left="1260" w:hanging="540"/>
        <w:rPr/>
      </w:pPr>
      <w:r w:rsidDel="00000000" w:rsidR="00000000" w:rsidRPr="00000000">
        <w:rPr>
          <w:rtl w:val="0"/>
        </w:rPr>
        <w:t xml:space="preserve">Considerations: this is an optional section, if there is info to convey to the PBot team (Botany, Dev, or both) about the field. Notes, wishes, questions, etc.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grouped fields by required, optional, and links to outside sources, as I found that helpful for considering the fields.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Image Nodes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i w:val="1"/>
          <w:sz w:val="24"/>
          <w:szCs w:val="24"/>
          <w:u w:val="single"/>
        </w:rPr>
      </w:pPr>
      <w:r w:rsidDel="00000000" w:rsidR="00000000" w:rsidRPr="00000000">
        <w:rPr>
          <w:b w:val="1"/>
          <w:i w:val="1"/>
          <w:sz w:val="24"/>
          <w:szCs w:val="24"/>
          <w:u w:val="single"/>
          <w:rtl w:val="0"/>
        </w:rPr>
        <w:t xml:space="preserve">Required fields:</w:t>
      </w:r>
    </w:p>
    <w:p w:rsidR="00000000" w:rsidDel="00000000" w:rsidP="00000000" w:rsidRDefault="00000000" w:rsidRPr="00000000" w14:paraId="00000014">
      <w:pPr>
        <w:rPr>
          <w:b w:val="1"/>
          <w:i w:val="1"/>
          <w:sz w:val="24"/>
          <w:szCs w:val="24"/>
          <w:u w:val="single"/>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Image Upload (How will images be handled during upload? Will it be attaching an object to a node): </w:t>
      </w:r>
    </w:p>
    <w:p w:rsidR="00000000" w:rsidDel="00000000" w:rsidP="00000000" w:rsidRDefault="00000000" w:rsidRPr="00000000" w14:paraId="00000016">
      <w:pPr>
        <w:ind w:left="1260" w:hanging="540"/>
        <w:rPr/>
      </w:pPr>
      <w:r w:rsidDel="00000000" w:rsidR="00000000" w:rsidRPr="00000000">
        <w:rPr>
          <w:rtl w:val="0"/>
        </w:rPr>
        <w:t xml:space="preserve">PBot: </w:t>
      </w:r>
      <w:r w:rsidDel="00000000" w:rsidR="00000000" w:rsidRPr="00000000">
        <w:rPr>
          <w:rtl w:val="0"/>
        </w:rPr>
        <w:t xml:space="preserve">TBD</w:t>
      </w:r>
    </w:p>
    <w:p w:rsidR="00000000" w:rsidDel="00000000" w:rsidP="00000000" w:rsidRDefault="00000000" w:rsidRPr="00000000" w14:paraId="00000017">
      <w:pPr>
        <w:ind w:left="1260" w:hanging="540"/>
        <w:rPr/>
      </w:pPr>
      <w:r w:rsidDel="00000000" w:rsidR="00000000" w:rsidRPr="00000000">
        <w:rPr>
          <w:rtl w:val="0"/>
        </w:rPr>
        <w:t xml:space="preserve">dwc: NA</w:t>
      </w:r>
    </w:p>
    <w:p w:rsidR="00000000" w:rsidDel="00000000" w:rsidP="00000000" w:rsidRDefault="00000000" w:rsidRPr="00000000" w14:paraId="00000018">
      <w:pPr>
        <w:ind w:left="1260" w:hanging="540"/>
        <w:rPr/>
      </w:pPr>
      <w:r w:rsidDel="00000000" w:rsidR="00000000" w:rsidRPr="00000000">
        <w:rPr>
          <w:rtl w:val="0"/>
        </w:rPr>
        <w:t xml:space="preserve">Info: </w:t>
      </w:r>
    </w:p>
    <w:p w:rsidR="00000000" w:rsidDel="00000000" w:rsidP="00000000" w:rsidRDefault="00000000" w:rsidRPr="00000000" w14:paraId="00000019">
      <w:pPr>
        <w:ind w:left="1260" w:hanging="540"/>
        <w:rPr/>
      </w:pPr>
      <w:r w:rsidDel="00000000" w:rsidR="00000000" w:rsidRPr="00000000">
        <w:rPr>
          <w:rtl w:val="0"/>
        </w:rPr>
        <w:t xml:space="preserve">Entry type: </w:t>
      </w:r>
    </w:p>
    <w:p w:rsidR="00000000" w:rsidDel="00000000" w:rsidP="00000000" w:rsidRDefault="00000000" w:rsidRPr="00000000" w14:paraId="0000001A">
      <w:pPr>
        <w:ind w:left="1260" w:hanging="540"/>
        <w:rPr/>
      </w:pPr>
      <w:r w:rsidDel="00000000" w:rsidR="00000000" w:rsidRPr="00000000">
        <w:rPr>
          <w:rtl w:val="0"/>
        </w:rPr>
        <w:t xml:space="preserve">Considerations: </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Image Category: </w:t>
      </w:r>
    </w:p>
    <w:p w:rsidR="00000000" w:rsidDel="00000000" w:rsidP="00000000" w:rsidRDefault="00000000" w:rsidRPr="00000000" w14:paraId="0000001D">
      <w:pPr>
        <w:ind w:left="1260" w:hanging="540"/>
        <w:rPr/>
      </w:pPr>
      <w:r w:rsidDel="00000000" w:rsidR="00000000" w:rsidRPr="00000000">
        <w:rPr>
          <w:rtl w:val="0"/>
        </w:rPr>
        <w:t xml:space="preserve">PBot: </w:t>
      </w:r>
      <w:r w:rsidDel="00000000" w:rsidR="00000000" w:rsidRPr="00000000">
        <w:rPr>
          <w:rtl w:val="0"/>
        </w:rPr>
        <w:t xml:space="preserve">TBD</w:t>
      </w:r>
    </w:p>
    <w:p w:rsidR="00000000" w:rsidDel="00000000" w:rsidP="00000000" w:rsidRDefault="00000000" w:rsidRPr="00000000" w14:paraId="0000001E">
      <w:pPr>
        <w:ind w:left="1260" w:hanging="540"/>
        <w:rPr/>
      </w:pPr>
      <w:r w:rsidDel="00000000" w:rsidR="00000000" w:rsidRPr="00000000">
        <w:rPr>
          <w:rtl w:val="0"/>
        </w:rPr>
        <w:t xml:space="preserve">dwc: NA</w:t>
      </w:r>
    </w:p>
    <w:p w:rsidR="00000000" w:rsidDel="00000000" w:rsidP="00000000" w:rsidRDefault="00000000" w:rsidRPr="00000000" w14:paraId="0000001F">
      <w:pPr>
        <w:ind w:left="1260" w:hanging="540"/>
        <w:rPr/>
      </w:pPr>
      <w:r w:rsidDel="00000000" w:rsidR="00000000" w:rsidRPr="00000000">
        <w:rPr>
          <w:rtl w:val="0"/>
        </w:rPr>
        <w:t xml:space="preserve">Info: </w:t>
      </w:r>
    </w:p>
    <w:p w:rsidR="00000000" w:rsidDel="00000000" w:rsidP="00000000" w:rsidRDefault="00000000" w:rsidRPr="00000000" w14:paraId="00000020">
      <w:pPr>
        <w:ind w:left="1260" w:hanging="540"/>
        <w:rPr/>
      </w:pPr>
      <w:r w:rsidDel="00000000" w:rsidR="00000000" w:rsidRPr="00000000">
        <w:rPr>
          <w:rtl w:val="0"/>
        </w:rPr>
        <w:t xml:space="preserve">Entry type: dropdown menu / checkbox: options are: holotype/exemplar, other type specimen, shows key feature, no priority</w:t>
      </w:r>
    </w:p>
    <w:p w:rsidR="00000000" w:rsidDel="00000000" w:rsidP="00000000" w:rsidRDefault="00000000" w:rsidRPr="00000000" w14:paraId="00000021">
      <w:pPr>
        <w:ind w:left="1260" w:hanging="540"/>
        <w:rPr>
          <w:b w:val="1"/>
        </w:rPr>
      </w:pPr>
      <w:r w:rsidDel="00000000" w:rsidR="00000000" w:rsidRPr="00000000">
        <w:rPr>
          <w:rtl w:val="0"/>
        </w:rPr>
        <w:t xml:space="preserve">Considerations: The purpose of these dropdown options are so that images can be prioritized for carousel in OTU page;.</w:t>
      </w: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Image Specimen: </w:t>
      </w:r>
    </w:p>
    <w:p w:rsidR="00000000" w:rsidDel="00000000" w:rsidP="00000000" w:rsidRDefault="00000000" w:rsidRPr="00000000" w14:paraId="00000024">
      <w:pPr>
        <w:ind w:left="1260" w:hanging="540"/>
        <w:rPr/>
      </w:pPr>
      <w:r w:rsidDel="00000000" w:rsidR="00000000" w:rsidRPr="00000000">
        <w:rPr>
          <w:rtl w:val="0"/>
        </w:rPr>
        <w:t xml:space="preserve">PBot: Specimen::elementOf: [Specimen!]! @relation(name: “ELEMENT_OF”, direction: OUT)</w:t>
      </w:r>
    </w:p>
    <w:p w:rsidR="00000000" w:rsidDel="00000000" w:rsidP="00000000" w:rsidRDefault="00000000" w:rsidRPr="00000000" w14:paraId="00000025">
      <w:pPr>
        <w:ind w:left="1260" w:hanging="540"/>
        <w:rPr/>
      </w:pPr>
      <w:r w:rsidDel="00000000" w:rsidR="00000000" w:rsidRPr="00000000">
        <w:rPr>
          <w:rtl w:val="0"/>
        </w:rPr>
        <w:t xml:space="preserve">dwc: NOT materialSampleID, this is only used for the material specimen not digital versions of the specimen</w:t>
      </w:r>
    </w:p>
    <w:p w:rsidR="00000000" w:rsidDel="00000000" w:rsidP="00000000" w:rsidRDefault="00000000" w:rsidRPr="00000000" w14:paraId="00000026">
      <w:pPr>
        <w:ind w:left="1260" w:hanging="540"/>
        <w:rPr/>
      </w:pPr>
      <w:r w:rsidDel="00000000" w:rsidR="00000000" w:rsidRPr="00000000">
        <w:rPr>
          <w:rtl w:val="0"/>
        </w:rPr>
        <w:t xml:space="preserve">Info: User able to assign to multiple specimens (potentially multiple specimens in single photo, ex. multiple leaves, leaf and cuticle, etc.</w:t>
      </w:r>
    </w:p>
    <w:p w:rsidR="00000000" w:rsidDel="00000000" w:rsidP="00000000" w:rsidRDefault="00000000" w:rsidRPr="00000000" w14:paraId="00000027">
      <w:pPr>
        <w:ind w:left="1260" w:hanging="540"/>
        <w:rPr/>
      </w:pPr>
      <w:r w:rsidDel="00000000" w:rsidR="00000000" w:rsidRPr="00000000">
        <w:rPr>
          <w:rtl w:val="0"/>
        </w:rPr>
        <w:t xml:space="preserve">Entry type: selection to create relationship</w:t>
      </w:r>
    </w:p>
    <w:p w:rsidR="00000000" w:rsidDel="00000000" w:rsidP="00000000" w:rsidRDefault="00000000" w:rsidRPr="00000000" w14:paraId="00000028">
      <w:pPr>
        <w:ind w:left="1260" w:hanging="540"/>
        <w:rPr>
          <w:b w:val="1"/>
        </w:rPr>
      </w:pPr>
      <w:r w:rsidDel="00000000" w:rsidR="00000000" w:rsidRPr="00000000">
        <w:rPr>
          <w:rtl w:val="0"/>
        </w:rPr>
        <w:t xml:space="preserve">Considerations</w:t>
      </w:r>
      <w:r w:rsidDel="00000000" w:rsidR="00000000" w:rsidRPr="00000000">
        <w:rPr>
          <w:rtl w:val="0"/>
        </w:rPr>
        <w:t xml:space="preserve">: What if multiple groups enter same images, but don’t realize it because they haven’t made them public? Later for more discussion generally. There needs to be a check in place to make sure that a similar node hasn’t already been created every time someon hits “Publish” or “Make Public” Duplicates would be flagged (at image or specimen level?)</w:t>
      </w: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Image Group: </w:t>
      </w:r>
    </w:p>
    <w:p w:rsidR="00000000" w:rsidDel="00000000" w:rsidP="00000000" w:rsidRDefault="00000000" w:rsidRPr="00000000" w14:paraId="0000002B">
      <w:pPr>
        <w:ind w:left="1260" w:hanging="540"/>
        <w:rPr/>
      </w:pPr>
      <w:r w:rsidDel="00000000" w:rsidR="00000000" w:rsidRPr="00000000">
        <w:rPr>
          <w:rtl w:val="0"/>
        </w:rPr>
        <w:t xml:space="preserve">PBot: Group:elementOf: [Group!]! @relation(name: “ELEMENT_OF”, direction: OUT)</w:t>
      </w:r>
    </w:p>
    <w:p w:rsidR="00000000" w:rsidDel="00000000" w:rsidP="00000000" w:rsidRDefault="00000000" w:rsidRPr="00000000" w14:paraId="0000002C">
      <w:pPr>
        <w:ind w:left="1260" w:hanging="540"/>
        <w:rPr/>
      </w:pPr>
      <w:r w:rsidDel="00000000" w:rsidR="00000000" w:rsidRPr="00000000">
        <w:rPr>
          <w:rtl w:val="0"/>
        </w:rPr>
        <w:t xml:space="preserve">dwc: NA</w:t>
      </w:r>
    </w:p>
    <w:p w:rsidR="00000000" w:rsidDel="00000000" w:rsidP="00000000" w:rsidRDefault="00000000" w:rsidRPr="00000000" w14:paraId="0000002D">
      <w:pPr>
        <w:ind w:left="1260" w:hanging="540"/>
        <w:rPr/>
      </w:pPr>
      <w:r w:rsidDel="00000000" w:rsidR="00000000" w:rsidRPr="00000000">
        <w:rPr>
          <w:rtl w:val="0"/>
        </w:rPr>
        <w:t xml:space="preserve">Info: User able to assign multiple groups including “Public”</w:t>
      </w:r>
    </w:p>
    <w:p w:rsidR="00000000" w:rsidDel="00000000" w:rsidP="00000000" w:rsidRDefault="00000000" w:rsidRPr="00000000" w14:paraId="0000002E">
      <w:pPr>
        <w:ind w:left="1260" w:hanging="540"/>
        <w:rPr/>
      </w:pPr>
      <w:r w:rsidDel="00000000" w:rsidR="00000000" w:rsidRPr="00000000">
        <w:rPr>
          <w:rtl w:val="0"/>
        </w:rPr>
        <w:t xml:space="preserve">Entry type: selection to create relationship</w:t>
      </w:r>
    </w:p>
    <w:p w:rsidR="00000000" w:rsidDel="00000000" w:rsidP="00000000" w:rsidRDefault="00000000" w:rsidRPr="00000000" w14:paraId="0000002F">
      <w:pPr>
        <w:ind w:left="1260" w:hanging="540"/>
        <w:rPr/>
      </w:pPr>
      <w:r w:rsidDel="00000000" w:rsidR="00000000" w:rsidRPr="00000000">
        <w:rPr>
          <w:rtl w:val="0"/>
        </w:rPr>
        <w:t xml:space="preserve">Considerations: Will this image be included in public domain or does group want to restrict it?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Image Filename: </w:t>
      </w:r>
    </w:p>
    <w:p w:rsidR="00000000" w:rsidDel="00000000" w:rsidP="00000000" w:rsidRDefault="00000000" w:rsidRPr="00000000" w14:paraId="00000032">
      <w:pPr>
        <w:ind w:left="1260" w:hanging="540"/>
        <w:rPr/>
      </w:pPr>
      <w:r w:rsidDel="00000000" w:rsidR="00000000" w:rsidRPr="00000000">
        <w:rPr>
          <w:rtl w:val="0"/>
        </w:rPr>
        <w:t xml:space="preserve">PBot: TBD</w:t>
      </w:r>
    </w:p>
    <w:p w:rsidR="00000000" w:rsidDel="00000000" w:rsidP="00000000" w:rsidRDefault="00000000" w:rsidRPr="00000000" w14:paraId="00000033">
      <w:pPr>
        <w:ind w:left="1260" w:hanging="540"/>
        <w:rPr/>
      </w:pPr>
      <w:r w:rsidDel="00000000" w:rsidR="00000000" w:rsidRPr="00000000">
        <w:rPr>
          <w:rtl w:val="0"/>
        </w:rPr>
        <w:t xml:space="preserve">dwc: NA</w:t>
      </w:r>
    </w:p>
    <w:p w:rsidR="00000000" w:rsidDel="00000000" w:rsidP="00000000" w:rsidRDefault="00000000" w:rsidRPr="00000000" w14:paraId="00000034">
      <w:pPr>
        <w:ind w:left="1260" w:hanging="540"/>
        <w:rPr/>
      </w:pPr>
      <w:r w:rsidDel="00000000" w:rsidR="00000000" w:rsidRPr="00000000">
        <w:rPr>
          <w:rtl w:val="0"/>
        </w:rPr>
        <w:t xml:space="preserve">Info: The filename likely needs to be assigned by PBot or user gets to provide some information that is used in filename? That would mean additional fields. Andrew has made comments about how this should be handled in the past. </w:t>
      </w:r>
    </w:p>
    <w:p w:rsidR="00000000" w:rsidDel="00000000" w:rsidP="00000000" w:rsidRDefault="00000000" w:rsidRPr="00000000" w14:paraId="00000035">
      <w:pPr>
        <w:ind w:left="1260" w:hanging="540"/>
        <w:rPr/>
      </w:pPr>
      <w:r w:rsidDel="00000000" w:rsidR="00000000" w:rsidRPr="00000000">
        <w:rPr>
          <w:rtl w:val="0"/>
        </w:rPr>
        <w:t xml:space="preserve">Entry type: string</w:t>
      </w:r>
    </w:p>
    <w:p w:rsidR="00000000" w:rsidDel="00000000" w:rsidP="00000000" w:rsidRDefault="00000000" w:rsidRPr="00000000" w14:paraId="00000036">
      <w:pPr>
        <w:ind w:left="1260" w:hanging="540"/>
        <w:rPr/>
      </w:pPr>
      <w:r w:rsidDel="00000000" w:rsidR="00000000" w:rsidRPr="00000000">
        <w:rPr>
          <w:rtl w:val="0"/>
        </w:rPr>
        <w:t xml:space="preserve">Considerations: </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Image Acknowledgements: </w:t>
      </w:r>
    </w:p>
    <w:p w:rsidR="00000000" w:rsidDel="00000000" w:rsidP="00000000" w:rsidRDefault="00000000" w:rsidRPr="00000000" w14:paraId="00000039">
      <w:pPr>
        <w:ind w:left="1260" w:hanging="540"/>
        <w:rPr/>
      </w:pPr>
      <w:r w:rsidDel="00000000" w:rsidR="00000000" w:rsidRPr="00000000">
        <w:rPr>
          <w:rtl w:val="0"/>
        </w:rPr>
        <w:t xml:space="preserve">PBot: TBD</w:t>
      </w:r>
    </w:p>
    <w:p w:rsidR="00000000" w:rsidDel="00000000" w:rsidP="00000000" w:rsidRDefault="00000000" w:rsidRPr="00000000" w14:paraId="0000003A">
      <w:pPr>
        <w:ind w:left="1260" w:hanging="540"/>
        <w:rPr/>
      </w:pPr>
      <w:r w:rsidDel="00000000" w:rsidR="00000000" w:rsidRPr="00000000">
        <w:rPr>
          <w:rtl w:val="0"/>
        </w:rPr>
        <w:t xml:space="preserve">dwc: NA</w:t>
      </w:r>
    </w:p>
    <w:p w:rsidR="00000000" w:rsidDel="00000000" w:rsidP="00000000" w:rsidRDefault="00000000" w:rsidRPr="00000000" w14:paraId="0000003B">
      <w:pPr>
        <w:ind w:left="1260" w:hanging="540"/>
        <w:rPr/>
      </w:pPr>
      <w:r w:rsidDel="00000000" w:rsidR="00000000" w:rsidRPr="00000000">
        <w:rPr>
          <w:rtl w:val="0"/>
        </w:rPr>
        <w:t xml:space="preserve">Info: A space for enterers to acknowledge photographers, sources, museums, etc.</w:t>
      </w:r>
    </w:p>
    <w:p w:rsidR="00000000" w:rsidDel="00000000" w:rsidP="00000000" w:rsidRDefault="00000000" w:rsidRPr="00000000" w14:paraId="0000003C">
      <w:pPr>
        <w:ind w:left="1260" w:hanging="540"/>
        <w:rPr/>
      </w:pPr>
      <w:r w:rsidDel="00000000" w:rsidR="00000000" w:rsidRPr="00000000">
        <w:rPr>
          <w:rtl w:val="0"/>
        </w:rPr>
        <w:t xml:space="preserve">Entry type: string</w:t>
      </w:r>
    </w:p>
    <w:p w:rsidR="00000000" w:rsidDel="00000000" w:rsidP="00000000" w:rsidRDefault="00000000" w:rsidRPr="00000000" w14:paraId="0000003D">
      <w:pPr>
        <w:ind w:left="1260" w:hanging="540"/>
        <w:rPr/>
      </w:pPr>
      <w:r w:rsidDel="00000000" w:rsidR="00000000" w:rsidRPr="00000000">
        <w:rPr>
          <w:rtl w:val="0"/>
        </w:rPr>
        <w:t xml:space="preserve">Considerations: Enterer must take responsibility to ensure that </w:t>
      </w:r>
      <w:r w:rsidDel="00000000" w:rsidR="00000000" w:rsidRPr="00000000">
        <w:rPr>
          <w:rtl w:val="0"/>
        </w:rPr>
        <w:t xml:space="preserve">copyright of image</w:t>
      </w:r>
      <w:r w:rsidDel="00000000" w:rsidR="00000000" w:rsidRPr="00000000">
        <w:rPr>
          <w:rtl w:val="0"/>
        </w:rPr>
        <w:t xml:space="preserve"> is satisfied. Should this be required or is there another way around this?</w:t>
      </w:r>
    </w:p>
    <w:p w:rsidR="00000000" w:rsidDel="00000000" w:rsidP="00000000" w:rsidRDefault="00000000" w:rsidRPr="00000000" w14:paraId="0000003E">
      <w:pPr>
        <w:ind w:left="1260" w:hanging="540"/>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Image Caption:</w:t>
      </w:r>
      <w:r w:rsidDel="00000000" w:rsidR="00000000" w:rsidRPr="00000000">
        <w:rPr>
          <w:b w:val="1"/>
          <w:rtl w:val="0"/>
        </w:rPr>
        <w:t xml:space="preserve"> </w:t>
      </w:r>
    </w:p>
    <w:p w:rsidR="00000000" w:rsidDel="00000000" w:rsidP="00000000" w:rsidRDefault="00000000" w:rsidRPr="00000000" w14:paraId="00000040">
      <w:pPr>
        <w:ind w:left="1260" w:hanging="540"/>
        <w:rPr/>
      </w:pPr>
      <w:r w:rsidDel="00000000" w:rsidR="00000000" w:rsidRPr="00000000">
        <w:rPr>
          <w:rtl w:val="0"/>
        </w:rPr>
        <w:t xml:space="preserve">PBot: TBD</w:t>
      </w:r>
    </w:p>
    <w:p w:rsidR="00000000" w:rsidDel="00000000" w:rsidP="00000000" w:rsidRDefault="00000000" w:rsidRPr="00000000" w14:paraId="00000041">
      <w:pPr>
        <w:ind w:left="1260" w:hanging="540"/>
        <w:rPr/>
      </w:pPr>
      <w:r w:rsidDel="00000000" w:rsidR="00000000" w:rsidRPr="00000000">
        <w:rPr>
          <w:rtl w:val="0"/>
        </w:rPr>
        <w:t xml:space="preserve">dwc: NA</w:t>
      </w:r>
    </w:p>
    <w:p w:rsidR="00000000" w:rsidDel="00000000" w:rsidP="00000000" w:rsidRDefault="00000000" w:rsidRPr="00000000" w14:paraId="00000042">
      <w:pPr>
        <w:ind w:left="1260" w:hanging="540"/>
        <w:rPr/>
      </w:pPr>
      <w:r w:rsidDel="00000000" w:rsidR="00000000" w:rsidRPr="00000000">
        <w:rPr>
          <w:rtl w:val="0"/>
        </w:rPr>
        <w:t xml:space="preserve">Info: A descriptive caption for the image or plate</w:t>
      </w:r>
      <w:r w:rsidDel="00000000" w:rsidR="00000000" w:rsidRPr="00000000">
        <w:rPr>
          <w:rtl w:val="0"/>
        </w:rPr>
      </w:r>
    </w:p>
    <w:p w:rsidR="00000000" w:rsidDel="00000000" w:rsidP="00000000" w:rsidRDefault="00000000" w:rsidRPr="00000000" w14:paraId="00000043">
      <w:pPr>
        <w:ind w:left="1260" w:hanging="540"/>
        <w:rPr/>
      </w:pPr>
      <w:r w:rsidDel="00000000" w:rsidR="00000000" w:rsidRPr="00000000">
        <w:rPr>
          <w:rtl w:val="0"/>
        </w:rPr>
        <w:t xml:space="preserve">Entry type: string</w:t>
      </w:r>
    </w:p>
    <w:p w:rsidR="00000000" w:rsidDel="00000000" w:rsidP="00000000" w:rsidRDefault="00000000" w:rsidRPr="00000000" w14:paraId="00000044">
      <w:pPr>
        <w:ind w:left="1260" w:hanging="540"/>
        <w:rPr/>
      </w:pPr>
      <w:r w:rsidDel="00000000" w:rsidR="00000000" w:rsidRPr="00000000">
        <w:rPr>
          <w:rtl w:val="0"/>
        </w:rPr>
        <w:t xml:space="preserve">Considerations: Minimum information will be suggested in training materials</w:t>
      </w:r>
    </w:p>
    <w:p w:rsidR="00000000" w:rsidDel="00000000" w:rsidP="00000000" w:rsidRDefault="00000000" w:rsidRPr="00000000" w14:paraId="00000045">
      <w:pPr>
        <w:ind w:left="1260" w:hanging="540"/>
        <w:rPr/>
      </w:pPr>
      <w:r w:rsidDel="00000000" w:rsidR="00000000" w:rsidRPr="00000000">
        <w:rPr>
          <w:rtl w:val="0"/>
        </w:rPr>
      </w:r>
    </w:p>
    <w:p w:rsidR="00000000" w:rsidDel="00000000" w:rsidP="00000000" w:rsidRDefault="00000000" w:rsidRPr="00000000" w14:paraId="00000046">
      <w:pPr>
        <w:rPr>
          <w:b w:val="1"/>
          <w:i w:val="1"/>
          <w:sz w:val="24"/>
          <w:szCs w:val="24"/>
          <w:u w:val="single"/>
        </w:rPr>
      </w:pPr>
      <w:r w:rsidDel="00000000" w:rsidR="00000000" w:rsidRPr="00000000">
        <w:rPr>
          <w:b w:val="1"/>
          <w:i w:val="1"/>
          <w:sz w:val="24"/>
          <w:szCs w:val="24"/>
          <w:u w:val="single"/>
          <w:rtl w:val="0"/>
        </w:rPr>
        <w:t xml:space="preserve">Fields auto-generated by PBot:</w:t>
      </w:r>
    </w:p>
    <w:p w:rsidR="00000000" w:rsidDel="00000000" w:rsidP="00000000" w:rsidRDefault="00000000" w:rsidRPr="00000000" w14:paraId="00000047">
      <w:pPr>
        <w:rPr>
          <w:b w:val="1"/>
          <w:i w:val="1"/>
          <w:sz w:val="24"/>
          <w:szCs w:val="24"/>
          <w:u w:val="single"/>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pbotID</w:t>
      </w:r>
    </w:p>
    <w:p w:rsidR="00000000" w:rsidDel="00000000" w:rsidP="00000000" w:rsidRDefault="00000000" w:rsidRPr="00000000" w14:paraId="00000049">
      <w:pPr>
        <w:ind w:left="1260" w:hanging="540"/>
        <w:rPr>
          <w:color w:val="24292f"/>
        </w:rPr>
      </w:pPr>
      <w:r w:rsidDel="00000000" w:rsidR="00000000" w:rsidRPr="00000000">
        <w:rPr>
          <w:color w:val="24292f"/>
          <w:rtl w:val="0"/>
        </w:rPr>
        <w:t xml:space="preserve">PBot: </w:t>
      </w:r>
      <w:r w:rsidDel="00000000" w:rsidR="00000000" w:rsidRPr="00000000">
        <w:rPr>
          <w:rFonts w:ascii="Calibri" w:cs="Calibri" w:eastAsia="Calibri" w:hAnsi="Calibri"/>
          <w:color w:val="24292f"/>
          <w:sz w:val="20"/>
          <w:szCs w:val="20"/>
          <w:rtl w:val="0"/>
        </w:rPr>
        <w:t xml:space="preserve">pbotID:ID!</w:t>
      </w:r>
      <w:r w:rsidDel="00000000" w:rsidR="00000000" w:rsidRPr="00000000">
        <w:rPr>
          <w:rtl w:val="0"/>
        </w:rPr>
      </w:r>
    </w:p>
    <w:p w:rsidR="00000000" w:rsidDel="00000000" w:rsidP="00000000" w:rsidRDefault="00000000" w:rsidRPr="00000000" w14:paraId="0000004A">
      <w:pPr>
        <w:ind w:left="1260" w:hanging="540"/>
        <w:rPr>
          <w:color w:val="24292f"/>
        </w:rPr>
      </w:pPr>
      <w:r w:rsidDel="00000000" w:rsidR="00000000" w:rsidRPr="00000000">
        <w:rPr>
          <w:color w:val="24292f"/>
          <w:rtl w:val="0"/>
        </w:rPr>
        <w:t xml:space="preserve">dwc:  NA</w:t>
      </w:r>
    </w:p>
    <w:p w:rsidR="00000000" w:rsidDel="00000000" w:rsidP="00000000" w:rsidRDefault="00000000" w:rsidRPr="00000000" w14:paraId="0000004B">
      <w:pPr>
        <w:ind w:left="1260" w:hanging="540"/>
        <w:rPr>
          <w:color w:val="24292f"/>
        </w:rPr>
      </w:pPr>
      <w:r w:rsidDel="00000000" w:rsidR="00000000" w:rsidRPr="00000000">
        <w:rPr>
          <w:color w:val="24292f"/>
          <w:rtl w:val="0"/>
        </w:rPr>
        <w:t xml:space="preserve">Info: Internal unique identifier in the PBot database. </w:t>
      </w:r>
    </w:p>
    <w:p w:rsidR="00000000" w:rsidDel="00000000" w:rsidP="00000000" w:rsidRDefault="00000000" w:rsidRPr="00000000" w14:paraId="0000004C">
      <w:pPr>
        <w:ind w:left="1260" w:hanging="540"/>
        <w:rPr>
          <w:color w:val="24292f"/>
        </w:rPr>
      </w:pPr>
      <w:r w:rsidDel="00000000" w:rsidR="00000000" w:rsidRPr="00000000">
        <w:rPr>
          <w:color w:val="24292f"/>
          <w:rtl w:val="0"/>
        </w:rPr>
        <w:t xml:space="preserve">Entry type: no entry, is autogenerated by PBot when creating a new record.</w:t>
      </w:r>
    </w:p>
    <w:p w:rsidR="00000000" w:rsidDel="00000000" w:rsidP="00000000" w:rsidRDefault="00000000" w:rsidRPr="00000000" w14:paraId="0000004D">
      <w:pPr>
        <w:ind w:left="1260" w:hanging="540"/>
        <w:rPr>
          <w:color w:val="24292f"/>
        </w:rPr>
      </w:pPr>
      <w:r w:rsidDel="00000000" w:rsidR="00000000" w:rsidRPr="00000000">
        <w:rPr>
          <w:color w:val="24292f"/>
          <w:rtl w:val="0"/>
        </w:rPr>
        <w:t xml:space="preserve">Considerations: </w:t>
      </w:r>
    </w:p>
    <w:p w:rsidR="00000000" w:rsidDel="00000000" w:rsidP="00000000" w:rsidRDefault="00000000" w:rsidRPr="00000000" w14:paraId="0000004E">
      <w:pPr>
        <w:ind w:left="1260" w:hanging="540"/>
        <w:rPr>
          <w:color w:val="24292f"/>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Date Created: </w:t>
      </w:r>
    </w:p>
    <w:p w:rsidR="00000000" w:rsidDel="00000000" w:rsidP="00000000" w:rsidRDefault="00000000" w:rsidRPr="00000000" w14:paraId="00000050">
      <w:pPr>
        <w:ind w:left="1260" w:hanging="540"/>
        <w:rPr/>
      </w:pPr>
      <w:r w:rsidDel="00000000" w:rsidR="00000000" w:rsidRPr="00000000">
        <w:rPr>
          <w:rtl w:val="0"/>
        </w:rPr>
        <w:t xml:space="preserve">PBot: Schema:</w:t>
      </w:r>
      <w:r w:rsidDel="00000000" w:rsidR="00000000" w:rsidRPr="00000000">
        <w:rPr>
          <w:strike w:val="1"/>
          <w:rtl w:val="0"/>
        </w:rPr>
        <w:t xml:space="preserve">year</w:t>
      </w:r>
      <w:r w:rsidDel="00000000" w:rsidR="00000000" w:rsidRPr="00000000">
        <w:rPr>
          <w:rtl w:val="0"/>
        </w:rPr>
        <w:t xml:space="preserve">date</w:t>
      </w:r>
    </w:p>
    <w:p w:rsidR="00000000" w:rsidDel="00000000" w:rsidP="00000000" w:rsidRDefault="00000000" w:rsidRPr="00000000" w14:paraId="00000051">
      <w:pPr>
        <w:ind w:left="1260" w:hanging="540"/>
        <w:rPr/>
      </w:pPr>
      <w:r w:rsidDel="00000000" w:rsidR="00000000" w:rsidRPr="00000000">
        <w:rPr>
          <w:rtl w:val="0"/>
        </w:rPr>
        <w:t xml:space="preserve">dwc: </w:t>
      </w:r>
      <w:r w:rsidDel="00000000" w:rsidR="00000000" w:rsidRPr="00000000">
        <w:rPr>
          <w:color w:val="24292f"/>
          <w:highlight w:val="white"/>
          <w:rtl w:val="0"/>
        </w:rPr>
        <w:t xml:space="preserve">NA</w:t>
      </w:r>
      <w:r w:rsidDel="00000000" w:rsidR="00000000" w:rsidRPr="00000000">
        <w:rPr>
          <w:rtl w:val="0"/>
        </w:rPr>
      </w:r>
    </w:p>
    <w:p w:rsidR="00000000" w:rsidDel="00000000" w:rsidP="00000000" w:rsidRDefault="00000000" w:rsidRPr="00000000" w14:paraId="00000052">
      <w:pPr>
        <w:ind w:left="1260" w:hanging="540"/>
        <w:rPr/>
      </w:pPr>
      <w:r w:rsidDel="00000000" w:rsidR="00000000" w:rsidRPr="00000000">
        <w:rPr>
          <w:rtl w:val="0"/>
        </w:rPr>
        <w:t xml:space="preserve">Info: </w:t>
      </w:r>
    </w:p>
    <w:p w:rsidR="00000000" w:rsidDel="00000000" w:rsidP="00000000" w:rsidRDefault="00000000" w:rsidRPr="00000000" w14:paraId="00000053">
      <w:pPr>
        <w:ind w:left="1260" w:hanging="540"/>
        <w:rPr/>
      </w:pPr>
      <w:r w:rsidDel="00000000" w:rsidR="00000000" w:rsidRPr="00000000">
        <w:rPr>
          <w:rtl w:val="0"/>
        </w:rPr>
        <w:t xml:space="preserve">Entry type: string</w:t>
      </w:r>
    </w:p>
    <w:p w:rsidR="00000000" w:rsidDel="00000000" w:rsidP="00000000" w:rsidRDefault="00000000" w:rsidRPr="00000000" w14:paraId="00000054">
      <w:pPr>
        <w:ind w:left="1260" w:hanging="540"/>
        <w:rPr/>
      </w:pPr>
      <w:r w:rsidDel="00000000" w:rsidR="00000000" w:rsidRPr="00000000">
        <w:rPr>
          <w:rtl w:val="0"/>
        </w:rPr>
        <w:t xml:space="preserve">Considerations: Be sure to resolve conflict with enteredBy: [SchemaEnteredBy] already in PBot. </w:t>
      </w:r>
      <w:r w:rsidDel="00000000" w:rsidR="00000000" w:rsidRPr="00000000">
        <w:rPr>
          <w:color w:val="24292f"/>
          <w:highlight w:val="white"/>
          <w:rtl w:val="0"/>
        </w:rPr>
        <w:t xml:space="preserve">No entry, is autogenerated by PBot based on the user login when creating a new record.</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Entered by:  </w:t>
      </w:r>
      <w:r w:rsidDel="00000000" w:rsidR="00000000" w:rsidRPr="00000000">
        <w:rPr>
          <w:rtl w:val="0"/>
        </w:rPr>
        <w:t xml:space="preserve">Are we using “entered by” (or some other name for it like recordedBy?)--see question from Doug’s email</w:t>
      </w:r>
    </w:p>
    <w:p w:rsidR="00000000" w:rsidDel="00000000" w:rsidP="00000000" w:rsidRDefault="00000000" w:rsidRPr="00000000" w14:paraId="00000057">
      <w:pPr>
        <w:ind w:left="1260" w:hanging="540"/>
        <w:rPr>
          <w:color w:val="24292f"/>
        </w:rPr>
      </w:pPr>
      <w:r w:rsidDel="00000000" w:rsidR="00000000" w:rsidRPr="00000000">
        <w:rPr>
          <w:color w:val="24292f"/>
          <w:rtl w:val="0"/>
        </w:rPr>
        <w:t xml:space="preserve">PBot: </w:t>
      </w:r>
      <w:r w:rsidDel="00000000" w:rsidR="00000000" w:rsidRPr="00000000">
        <w:rPr>
          <w:rFonts w:ascii="Calibri" w:cs="Calibri" w:eastAsia="Calibri" w:hAnsi="Calibri"/>
          <w:color w:val="24292f"/>
          <w:sz w:val="20"/>
          <w:szCs w:val="20"/>
          <w:rtl w:val="0"/>
        </w:rPr>
        <w:t xml:space="preserve">enteredBy: [SchemaEnteredBy]</w:t>
      </w:r>
      <w:r w:rsidDel="00000000" w:rsidR="00000000" w:rsidRPr="00000000">
        <w:rPr>
          <w:rtl w:val="0"/>
        </w:rPr>
      </w:r>
    </w:p>
    <w:p w:rsidR="00000000" w:rsidDel="00000000" w:rsidP="00000000" w:rsidRDefault="00000000" w:rsidRPr="00000000" w14:paraId="00000058">
      <w:pPr>
        <w:ind w:left="1260" w:hanging="540"/>
        <w:rPr>
          <w:color w:val="24292f"/>
          <w:sz w:val="20"/>
          <w:szCs w:val="20"/>
        </w:rPr>
      </w:pPr>
      <w:r w:rsidDel="00000000" w:rsidR="00000000" w:rsidRPr="00000000">
        <w:rPr>
          <w:color w:val="24292f"/>
          <w:rtl w:val="0"/>
        </w:rPr>
        <w:t xml:space="preserve">dwc: similar to but not quite synonymous with recordedBy </w:t>
      </w:r>
      <w:hyperlink r:id="rId7">
        <w:r w:rsidDel="00000000" w:rsidR="00000000" w:rsidRPr="00000000">
          <w:rPr>
            <w:color w:val="ca6500"/>
            <w:rtl w:val="0"/>
          </w:rPr>
          <w:t xml:space="preserve">http://rs.tdwg.org/dwc/terms/recordedBy</w:t>
        </w:r>
      </w:hyperlink>
      <w:r w:rsidDel="00000000" w:rsidR="00000000" w:rsidRPr="00000000">
        <w:rPr>
          <w:rtl w:val="0"/>
        </w:rPr>
      </w:r>
    </w:p>
    <w:p w:rsidR="00000000" w:rsidDel="00000000" w:rsidP="00000000" w:rsidRDefault="00000000" w:rsidRPr="00000000" w14:paraId="00000059">
      <w:pPr>
        <w:ind w:left="1260" w:hanging="540"/>
        <w:rPr>
          <w:color w:val="24292f"/>
        </w:rPr>
      </w:pPr>
      <w:r w:rsidDel="00000000" w:rsidR="00000000" w:rsidRPr="00000000">
        <w:rPr>
          <w:color w:val="24292f"/>
          <w:rtl w:val="0"/>
        </w:rPr>
        <w:t xml:space="preserve">Info: The user who entered the record.</w:t>
      </w:r>
    </w:p>
    <w:p w:rsidR="00000000" w:rsidDel="00000000" w:rsidP="00000000" w:rsidRDefault="00000000" w:rsidRPr="00000000" w14:paraId="0000005A">
      <w:pPr>
        <w:ind w:left="1260" w:hanging="540"/>
        <w:rPr>
          <w:color w:val="24292f"/>
        </w:rPr>
      </w:pPr>
      <w:r w:rsidDel="00000000" w:rsidR="00000000" w:rsidRPr="00000000">
        <w:rPr>
          <w:color w:val="24292f"/>
          <w:rtl w:val="0"/>
        </w:rPr>
        <w:t xml:space="preserve">Entry type: no entry, is autogenerated by PBot when creating a new record.</w:t>
      </w:r>
    </w:p>
    <w:p w:rsidR="00000000" w:rsidDel="00000000" w:rsidP="00000000" w:rsidRDefault="00000000" w:rsidRPr="00000000" w14:paraId="0000005B">
      <w:pPr>
        <w:ind w:left="1260" w:hanging="540"/>
        <w:rPr>
          <w:color w:val="24292f"/>
        </w:rPr>
      </w:pPr>
      <w:r w:rsidDel="00000000" w:rsidR="00000000" w:rsidRPr="00000000">
        <w:rPr>
          <w:color w:val="24292f"/>
          <w:rtl w:val="0"/>
        </w:rPr>
        <w:t xml:space="preserve">Considerations:</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wc.tdwg.org/terms/" TargetMode="External"/><Relationship Id="rId7" Type="http://schemas.openxmlformats.org/officeDocument/2006/relationships/hyperlink" Target="http://rs.tdwg.org/dwc/terms/recordedBy"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