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C95" w:rsidRDefault="00AF7C95" w:rsidP="00AF7C95">
      <w:r>
        <w:t>1. What is feature engineering, and how does it work? Explain the various aspects of feature engineering in depth.</w:t>
      </w:r>
    </w:p>
    <w:p w:rsidR="004776F1" w:rsidRPr="004776F1" w:rsidRDefault="004776F1" w:rsidP="00AF7C95">
      <w:pPr>
        <w:rPr>
          <w:color w:val="002060"/>
        </w:rPr>
      </w:pPr>
      <w:proofErr w:type="spellStart"/>
      <w:r w:rsidRPr="004776F1">
        <w:rPr>
          <w:color w:val="002060"/>
        </w:rPr>
        <w:t>Ans</w:t>
      </w:r>
      <w:proofErr w:type="spellEnd"/>
      <w:r w:rsidRPr="004776F1">
        <w:rPr>
          <w:color w:val="002060"/>
        </w:rPr>
        <w:t>:</w:t>
      </w:r>
    </w:p>
    <w:p w:rsidR="004776F1" w:rsidRPr="004776F1" w:rsidRDefault="004776F1" w:rsidP="004776F1">
      <w:pPr>
        <w:rPr>
          <w:color w:val="002060"/>
        </w:rPr>
      </w:pPr>
      <w:r w:rsidRPr="004776F1">
        <w:rPr>
          <w:color w:val="002060"/>
        </w:rPr>
        <w:t>F</w:t>
      </w:r>
      <w:r w:rsidRPr="004776F1">
        <w:rPr>
          <w:color w:val="002060"/>
        </w:rPr>
        <w:t>eature engineering refers to the process of creating or transforming raw data into meaningful features that can improve the performance of machine learning models. It involves understanding the data, applying domain knowledge, and utilizing various techniques to extract relevant information from the input variables. Here are the key aspects of feature engineering:</w:t>
      </w:r>
    </w:p>
    <w:p w:rsidR="004776F1" w:rsidRPr="004776F1" w:rsidRDefault="004776F1" w:rsidP="004776F1">
      <w:pPr>
        <w:pStyle w:val="ListParagraph"/>
        <w:numPr>
          <w:ilvl w:val="0"/>
          <w:numId w:val="7"/>
        </w:numPr>
        <w:rPr>
          <w:color w:val="002060"/>
        </w:rPr>
      </w:pPr>
      <w:r w:rsidRPr="004776F1">
        <w:rPr>
          <w:color w:val="002060"/>
        </w:rPr>
        <w:t xml:space="preserve">Feature Extraction: This involves transforming raw data into a more suitable representation by applying mathematical functions, statistical methods, or domain-specific techniques. For example, extracting text features from documents, extracting visual features from images, or extracting temporal </w:t>
      </w:r>
      <w:r w:rsidRPr="004776F1">
        <w:rPr>
          <w:color w:val="002060"/>
        </w:rPr>
        <w:t>features from time series data.</w:t>
      </w:r>
    </w:p>
    <w:p w:rsidR="004776F1" w:rsidRPr="004776F1" w:rsidRDefault="004776F1" w:rsidP="004776F1">
      <w:pPr>
        <w:pStyle w:val="ListParagraph"/>
        <w:numPr>
          <w:ilvl w:val="0"/>
          <w:numId w:val="7"/>
        </w:numPr>
        <w:rPr>
          <w:color w:val="002060"/>
        </w:rPr>
      </w:pPr>
      <w:r w:rsidRPr="004776F1">
        <w:rPr>
          <w:color w:val="002060"/>
        </w:rPr>
        <w:t>Feature Transformation: This involves modifying or scaling the existing features to make them more suitable for the machine learning algorithm. It can include techniques such as normalization, standardization, log transformations, or polynomial transformations.</w:t>
      </w:r>
    </w:p>
    <w:p w:rsidR="004776F1" w:rsidRPr="004776F1" w:rsidRDefault="004776F1" w:rsidP="004776F1">
      <w:pPr>
        <w:pStyle w:val="ListParagraph"/>
        <w:numPr>
          <w:ilvl w:val="0"/>
          <w:numId w:val="7"/>
        </w:numPr>
        <w:rPr>
          <w:color w:val="002060"/>
        </w:rPr>
      </w:pPr>
      <w:r w:rsidRPr="004776F1">
        <w:rPr>
          <w:color w:val="002060"/>
        </w:rPr>
        <w:t>Feature Creation: This involves generating new features based on the existing variables or by combining multiple variables. It can include techniques such as interaction features, polynomial features, or derived feat</w:t>
      </w:r>
      <w:r w:rsidRPr="004776F1">
        <w:rPr>
          <w:color w:val="002060"/>
        </w:rPr>
        <w:t>ures based on domain knowledge.</w:t>
      </w:r>
    </w:p>
    <w:p w:rsidR="004776F1" w:rsidRPr="004776F1" w:rsidRDefault="004776F1" w:rsidP="004776F1">
      <w:pPr>
        <w:pStyle w:val="ListParagraph"/>
        <w:numPr>
          <w:ilvl w:val="0"/>
          <w:numId w:val="7"/>
        </w:numPr>
        <w:rPr>
          <w:color w:val="002060"/>
        </w:rPr>
      </w:pPr>
      <w:r w:rsidRPr="004776F1">
        <w:rPr>
          <w:color w:val="002060"/>
        </w:rPr>
        <w:t>Handling Categorical Variables: If the dataset contains categorical variables, feature engineering may involve encoding them into numerical representations using techniques like one-hot encoding, label encodi</w:t>
      </w:r>
      <w:r w:rsidRPr="004776F1">
        <w:rPr>
          <w:color w:val="002060"/>
        </w:rPr>
        <w:t>ng, or target encoding.</w:t>
      </w:r>
    </w:p>
    <w:p w:rsidR="004776F1" w:rsidRPr="004776F1" w:rsidRDefault="004776F1" w:rsidP="004776F1">
      <w:pPr>
        <w:pStyle w:val="ListParagraph"/>
        <w:numPr>
          <w:ilvl w:val="0"/>
          <w:numId w:val="7"/>
        </w:numPr>
        <w:rPr>
          <w:color w:val="002060"/>
        </w:rPr>
      </w:pPr>
      <w:r w:rsidRPr="004776F1">
        <w:rPr>
          <w:color w:val="002060"/>
        </w:rPr>
        <w:t>Dimensionality Reduction: In cases where the dataset has a high dimensionality, feature engineering may involve reducing the number of features through techniques like Principal Component Analysis (PCA), feature selection, or feature extraction methods.</w:t>
      </w:r>
    </w:p>
    <w:p w:rsidR="004776F1" w:rsidRDefault="004776F1" w:rsidP="004776F1"/>
    <w:p w:rsidR="00AF7C95" w:rsidRDefault="00AF7C95" w:rsidP="00AF7C95">
      <w:r>
        <w:t>2. What is feature selection, and how does it work? What is the aim of it? What are the various methods of function selection?</w:t>
      </w:r>
    </w:p>
    <w:p w:rsidR="004776F1" w:rsidRPr="004A4F56" w:rsidRDefault="004776F1" w:rsidP="00AF7C95">
      <w:pPr>
        <w:rPr>
          <w:color w:val="002060"/>
        </w:rPr>
      </w:pPr>
      <w:proofErr w:type="spellStart"/>
      <w:r w:rsidRPr="004A4F56">
        <w:rPr>
          <w:color w:val="002060"/>
        </w:rPr>
        <w:t>Ans</w:t>
      </w:r>
      <w:proofErr w:type="spellEnd"/>
      <w:r w:rsidRPr="004A4F56">
        <w:rPr>
          <w:color w:val="002060"/>
        </w:rPr>
        <w:t>:</w:t>
      </w:r>
    </w:p>
    <w:p w:rsidR="004A4F56" w:rsidRPr="004A4F56" w:rsidRDefault="004A4F56" w:rsidP="004A4F56">
      <w:pPr>
        <w:rPr>
          <w:color w:val="002060"/>
        </w:rPr>
      </w:pPr>
      <w:r w:rsidRPr="004A4F56">
        <w:rPr>
          <w:color w:val="002060"/>
        </w:rPr>
        <w:t xml:space="preserve">Feature selection is the process of selecting a subset of relevant features from the available set of features to improve model performance and reduce complexity. The aim of feature selection is to eliminate irrelevant or redundant features that may negatively impact the model's performance or increase computational costs. </w:t>
      </w:r>
    </w:p>
    <w:p w:rsidR="004A4F56" w:rsidRPr="004A4F56" w:rsidRDefault="004A4F56" w:rsidP="004A4F56">
      <w:pPr>
        <w:rPr>
          <w:color w:val="002060"/>
        </w:rPr>
      </w:pPr>
      <w:r w:rsidRPr="004A4F56">
        <w:rPr>
          <w:color w:val="002060"/>
        </w:rPr>
        <w:t>The main methods of feature selection are:</w:t>
      </w:r>
    </w:p>
    <w:p w:rsidR="004A4F56" w:rsidRPr="004A4F56" w:rsidRDefault="004A4F56" w:rsidP="004A4F56">
      <w:pPr>
        <w:pStyle w:val="ListParagraph"/>
        <w:numPr>
          <w:ilvl w:val="0"/>
          <w:numId w:val="8"/>
        </w:numPr>
        <w:rPr>
          <w:color w:val="002060"/>
        </w:rPr>
      </w:pPr>
      <w:r w:rsidRPr="004A4F56">
        <w:rPr>
          <w:color w:val="002060"/>
        </w:rPr>
        <w:t>Filter Methods: These methods evaluate the relevance of features independently of the chosen machine learning algorithm. They rely on statistical measures, such as correlation, chi-square test, or mutual information, to rank or score the features. The selected features are then used for model training. Examples of filter methods include Information Gain, Chi-Square test, and Corre</w:t>
      </w:r>
      <w:r w:rsidRPr="004A4F56">
        <w:rPr>
          <w:color w:val="002060"/>
        </w:rPr>
        <w:t>lation-based Feature Selection.</w:t>
      </w:r>
    </w:p>
    <w:p w:rsidR="004776F1" w:rsidRPr="004A4F56" w:rsidRDefault="004A4F56" w:rsidP="004A4F56">
      <w:pPr>
        <w:pStyle w:val="ListParagraph"/>
        <w:numPr>
          <w:ilvl w:val="0"/>
          <w:numId w:val="8"/>
        </w:numPr>
        <w:rPr>
          <w:color w:val="002060"/>
        </w:rPr>
      </w:pPr>
      <w:r w:rsidRPr="004A4F56">
        <w:rPr>
          <w:color w:val="002060"/>
        </w:rPr>
        <w:t>Wrapper Methods: Unlike filter methods, wrapper methods evaluate the relevance of features based on their impact on the performance of a specific machine learning algorithm. They involve an iterative process where different subsets of features are used to train and evaluate the model. Examples of wrapper methods include Recursive Feature Elimination (RFE) and Sequential Feature Selection.</w:t>
      </w:r>
    </w:p>
    <w:p w:rsidR="00AF7C95" w:rsidRDefault="00AF7C95" w:rsidP="00AF7C95">
      <w:r>
        <w:lastRenderedPageBreak/>
        <w:t>3. Describe the function selection filter and wrapper approaches. State the pros and cons of each approach?</w:t>
      </w:r>
    </w:p>
    <w:p w:rsidR="004A4F56" w:rsidRDefault="004A4F56" w:rsidP="00AF7C95">
      <w:proofErr w:type="spellStart"/>
      <w:r>
        <w:t>Ans</w:t>
      </w:r>
      <w:proofErr w:type="spellEnd"/>
      <w:r>
        <w:t>:</w:t>
      </w:r>
    </w:p>
    <w:p w:rsidR="004A4F56" w:rsidRPr="004A4F56" w:rsidRDefault="004A4F56" w:rsidP="004A4F56">
      <w:pPr>
        <w:rPr>
          <w:color w:val="002060"/>
        </w:rPr>
      </w:pPr>
      <w:r w:rsidRPr="004A4F56">
        <w:rPr>
          <w:color w:val="002060"/>
          <w:u w:val="single"/>
        </w:rPr>
        <w:t>Filter Methods</w:t>
      </w:r>
      <w:r w:rsidRPr="004A4F56">
        <w:rPr>
          <w:color w:val="002060"/>
        </w:rPr>
        <w:t>: These methods evaluate the relevance of features independently of the chosen machine learning algorithm. They rely on statistical measures, such as correlation, chi-square test, or mutual information, to rank or score the features. The selected features are then used for model training. Examples of filter methods include Information Gain, Chi-Square test, and Corre</w:t>
      </w:r>
      <w:r w:rsidRPr="004A4F56">
        <w:rPr>
          <w:color w:val="002060"/>
        </w:rPr>
        <w:t>lation-based Feature Selection.</w:t>
      </w:r>
    </w:p>
    <w:p w:rsidR="004A4F56" w:rsidRPr="004A4F56" w:rsidRDefault="004A4F56" w:rsidP="004A4F56">
      <w:pPr>
        <w:pStyle w:val="ListParagraph"/>
        <w:numPr>
          <w:ilvl w:val="0"/>
          <w:numId w:val="8"/>
        </w:numPr>
        <w:rPr>
          <w:color w:val="002060"/>
        </w:rPr>
      </w:pPr>
      <w:r w:rsidRPr="004A4F56">
        <w:rPr>
          <w:color w:val="002060"/>
        </w:rPr>
        <w:t>Pros: They are computationally efficient, easy to implement, and can handle a large number of features. They provide a general ranking or scoring of features that can be useful for initial feature selection.</w:t>
      </w:r>
    </w:p>
    <w:p w:rsidR="004A4F56" w:rsidRPr="004A4F56" w:rsidRDefault="004A4F56" w:rsidP="004A4F56">
      <w:pPr>
        <w:pStyle w:val="ListParagraph"/>
        <w:numPr>
          <w:ilvl w:val="0"/>
          <w:numId w:val="8"/>
        </w:numPr>
        <w:rPr>
          <w:color w:val="002060"/>
        </w:rPr>
      </w:pPr>
      <w:r w:rsidRPr="004A4F56">
        <w:rPr>
          <w:color w:val="002060"/>
        </w:rPr>
        <w:t>Cons: They consider features independently and may overlook the dependencies or interactions between features. They do not consider the specific learning algorithm's requirements.</w:t>
      </w:r>
    </w:p>
    <w:p w:rsidR="004A4F56" w:rsidRPr="004A4F56" w:rsidRDefault="004A4F56" w:rsidP="004A4F56">
      <w:pPr>
        <w:rPr>
          <w:color w:val="002060"/>
        </w:rPr>
      </w:pPr>
    </w:p>
    <w:p w:rsidR="004A4F56" w:rsidRPr="004A4F56" w:rsidRDefault="004A4F56" w:rsidP="004A4F56">
      <w:pPr>
        <w:rPr>
          <w:color w:val="002060"/>
        </w:rPr>
      </w:pPr>
      <w:r w:rsidRPr="004A4F56">
        <w:rPr>
          <w:color w:val="002060"/>
          <w:u w:val="single"/>
        </w:rPr>
        <w:t>Wrapper Methods</w:t>
      </w:r>
      <w:r w:rsidRPr="004A4F56">
        <w:rPr>
          <w:color w:val="002060"/>
        </w:rPr>
        <w:t>: Unlike filter methods, wrapper methods evaluate the relevance of features based on their impact on the performance of a specific machine learning algorithm. They involve an iterative process where different subsets of features are used to train and evaluate the model. Examples of wrapper methods include Recursive Feature Elimination (RFE) and Sequential Feature Selection.</w:t>
      </w:r>
    </w:p>
    <w:p w:rsidR="004A4F56" w:rsidRPr="004A4F56" w:rsidRDefault="004A4F56" w:rsidP="004A4F56">
      <w:pPr>
        <w:pStyle w:val="ListParagraph"/>
        <w:numPr>
          <w:ilvl w:val="0"/>
          <w:numId w:val="9"/>
        </w:numPr>
        <w:rPr>
          <w:color w:val="002060"/>
        </w:rPr>
      </w:pPr>
      <w:r w:rsidRPr="004A4F56">
        <w:rPr>
          <w:color w:val="002060"/>
        </w:rPr>
        <w:t>Pros: They take into account the specific learning algorithm's performance, which can lead to better feature selection for that particular algorithm. They can capture the interactions and dependencies between features.</w:t>
      </w:r>
    </w:p>
    <w:p w:rsidR="004A4F56" w:rsidRPr="004A4F56" w:rsidRDefault="004A4F56" w:rsidP="004A4F56">
      <w:pPr>
        <w:pStyle w:val="ListParagraph"/>
        <w:numPr>
          <w:ilvl w:val="0"/>
          <w:numId w:val="9"/>
        </w:numPr>
        <w:rPr>
          <w:color w:val="002060"/>
        </w:rPr>
      </w:pPr>
      <w:r w:rsidRPr="004A4F56">
        <w:rPr>
          <w:color w:val="002060"/>
        </w:rPr>
        <w:t xml:space="preserve">Cons: They can be computationally expensive, especially for datasets with a large number of features. They may be prone to </w:t>
      </w:r>
      <w:proofErr w:type="spellStart"/>
      <w:r w:rsidRPr="004A4F56">
        <w:rPr>
          <w:color w:val="002060"/>
        </w:rPr>
        <w:t>overfitting</w:t>
      </w:r>
      <w:proofErr w:type="spellEnd"/>
      <w:r w:rsidRPr="004A4F56">
        <w:rPr>
          <w:color w:val="002060"/>
        </w:rPr>
        <w:t xml:space="preserve"> if the selection process is not properly regularized.</w:t>
      </w:r>
    </w:p>
    <w:p w:rsidR="004A4F56" w:rsidRDefault="004A4F56" w:rsidP="00AF7C95"/>
    <w:p w:rsidR="00AF7C95" w:rsidRDefault="00AF7C95" w:rsidP="00AF7C95"/>
    <w:p w:rsidR="00AF7C95" w:rsidRDefault="00AF7C95" w:rsidP="00AF7C95">
      <w:r>
        <w:t>4.</w:t>
      </w:r>
    </w:p>
    <w:p w:rsidR="00AF7C95" w:rsidRDefault="00AF7C95" w:rsidP="00AF7C95"/>
    <w:p w:rsidR="00AF7C95" w:rsidRDefault="00AF7C95" w:rsidP="00AF7C95">
      <w:proofErr w:type="spellStart"/>
      <w:r>
        <w:t>i</w:t>
      </w:r>
      <w:proofErr w:type="spellEnd"/>
      <w:r>
        <w:t>. Describe the overall feature selection process.</w:t>
      </w:r>
    </w:p>
    <w:p w:rsidR="00AF7C95" w:rsidRDefault="00AF7C95" w:rsidP="00AF7C95"/>
    <w:p w:rsidR="00AF7C95" w:rsidRDefault="00AF7C95" w:rsidP="00AF7C95">
      <w:r>
        <w:t>ii. Explain the key underlying principle of feature extraction using an example. What are the most widely used function extraction algorithms?</w:t>
      </w:r>
    </w:p>
    <w:p w:rsidR="0053196C" w:rsidRPr="0053196C" w:rsidRDefault="0053196C" w:rsidP="00AF7C95">
      <w:pPr>
        <w:rPr>
          <w:color w:val="002060"/>
        </w:rPr>
      </w:pPr>
      <w:proofErr w:type="spellStart"/>
      <w:r w:rsidRPr="0053196C">
        <w:rPr>
          <w:color w:val="002060"/>
        </w:rPr>
        <w:t>Ans</w:t>
      </w:r>
      <w:proofErr w:type="spellEnd"/>
      <w:r w:rsidRPr="0053196C">
        <w:rPr>
          <w:color w:val="002060"/>
        </w:rPr>
        <w:t>:</w:t>
      </w:r>
    </w:p>
    <w:p w:rsidR="0053196C" w:rsidRPr="0053196C" w:rsidRDefault="0053196C" w:rsidP="0053196C">
      <w:pPr>
        <w:rPr>
          <w:color w:val="002060"/>
        </w:rPr>
      </w:pPr>
      <w:proofErr w:type="spellStart"/>
      <w:r w:rsidRPr="0053196C">
        <w:rPr>
          <w:color w:val="002060"/>
        </w:rPr>
        <w:t>i</w:t>
      </w:r>
      <w:proofErr w:type="spellEnd"/>
      <w:r w:rsidRPr="0053196C">
        <w:rPr>
          <w:color w:val="002060"/>
        </w:rPr>
        <w:t>. The overall feature selection process typically involves the following steps:</w:t>
      </w:r>
    </w:p>
    <w:p w:rsidR="0053196C" w:rsidRPr="0053196C" w:rsidRDefault="0053196C" w:rsidP="0053196C">
      <w:pPr>
        <w:pStyle w:val="ListParagraph"/>
        <w:numPr>
          <w:ilvl w:val="0"/>
          <w:numId w:val="10"/>
        </w:numPr>
        <w:rPr>
          <w:color w:val="002060"/>
        </w:rPr>
      </w:pPr>
      <w:r w:rsidRPr="0053196C">
        <w:rPr>
          <w:color w:val="002060"/>
        </w:rPr>
        <w:t xml:space="preserve">Data Preparation: </w:t>
      </w:r>
      <w:proofErr w:type="spellStart"/>
      <w:r w:rsidRPr="0053196C">
        <w:rPr>
          <w:color w:val="002060"/>
        </w:rPr>
        <w:t>Preprocess</w:t>
      </w:r>
      <w:proofErr w:type="spellEnd"/>
      <w:r w:rsidRPr="0053196C">
        <w:rPr>
          <w:color w:val="002060"/>
        </w:rPr>
        <w:t xml:space="preserve"> and clean the data, handle missing values, and encode categorical variables if necessary.</w:t>
      </w:r>
    </w:p>
    <w:p w:rsidR="0053196C" w:rsidRPr="0053196C" w:rsidRDefault="0053196C" w:rsidP="0053196C">
      <w:pPr>
        <w:pStyle w:val="ListParagraph"/>
        <w:numPr>
          <w:ilvl w:val="0"/>
          <w:numId w:val="10"/>
        </w:numPr>
        <w:rPr>
          <w:color w:val="002060"/>
        </w:rPr>
      </w:pPr>
      <w:r w:rsidRPr="0053196C">
        <w:rPr>
          <w:color w:val="002060"/>
        </w:rPr>
        <w:lastRenderedPageBreak/>
        <w:t>Feature Generation: Create new features through techniques such as feature extraction, transformation, or creation. This step involves applying domain knowledge and data analysis to derive meaningful features.</w:t>
      </w:r>
    </w:p>
    <w:p w:rsidR="0053196C" w:rsidRPr="0053196C" w:rsidRDefault="0053196C" w:rsidP="0053196C">
      <w:pPr>
        <w:pStyle w:val="ListParagraph"/>
        <w:numPr>
          <w:ilvl w:val="0"/>
          <w:numId w:val="10"/>
        </w:numPr>
        <w:rPr>
          <w:color w:val="002060"/>
        </w:rPr>
      </w:pPr>
      <w:r w:rsidRPr="0053196C">
        <w:rPr>
          <w:color w:val="002060"/>
        </w:rPr>
        <w:t>Feature Selection: Select a subset of relevant features from the available set of features. This step aims to eliminate irrelevant or redundant features and reduce the dimensionality of the data.</w:t>
      </w:r>
    </w:p>
    <w:p w:rsidR="0053196C" w:rsidRPr="0053196C" w:rsidRDefault="0053196C" w:rsidP="0053196C">
      <w:pPr>
        <w:pStyle w:val="ListParagraph"/>
        <w:numPr>
          <w:ilvl w:val="0"/>
          <w:numId w:val="10"/>
        </w:numPr>
        <w:rPr>
          <w:color w:val="002060"/>
        </w:rPr>
      </w:pPr>
      <w:r w:rsidRPr="0053196C">
        <w:rPr>
          <w:color w:val="002060"/>
        </w:rPr>
        <w:t>Model Training: Train a machine learning model using the selected fea</w:t>
      </w:r>
      <w:r w:rsidRPr="0053196C">
        <w:rPr>
          <w:color w:val="002060"/>
        </w:rPr>
        <w:t>tures and a suitable algorithm.</w:t>
      </w:r>
    </w:p>
    <w:p w:rsidR="0053196C" w:rsidRPr="0053196C" w:rsidRDefault="0053196C" w:rsidP="0053196C">
      <w:pPr>
        <w:pStyle w:val="ListParagraph"/>
        <w:numPr>
          <w:ilvl w:val="0"/>
          <w:numId w:val="10"/>
        </w:numPr>
        <w:rPr>
          <w:color w:val="002060"/>
        </w:rPr>
      </w:pPr>
      <w:r w:rsidRPr="0053196C">
        <w:rPr>
          <w:color w:val="002060"/>
        </w:rPr>
        <w:t>Model Evaluation: Evaluate the performance of the model using appropriate metrics and validation techniques. This step helps assess the impact of feature selection on the model's performance.</w:t>
      </w:r>
    </w:p>
    <w:p w:rsidR="0053196C" w:rsidRPr="0053196C" w:rsidRDefault="0053196C" w:rsidP="0053196C">
      <w:pPr>
        <w:pStyle w:val="ListParagraph"/>
        <w:numPr>
          <w:ilvl w:val="0"/>
          <w:numId w:val="10"/>
        </w:numPr>
        <w:rPr>
          <w:color w:val="002060"/>
        </w:rPr>
      </w:pPr>
      <w:r w:rsidRPr="0053196C">
        <w:rPr>
          <w:color w:val="002060"/>
        </w:rPr>
        <w:t>Iteration and Refinement: Iterate through the feature selection process, adjusting the selection criteria or experimenting with different feature sets to improve the model's performance.</w:t>
      </w:r>
    </w:p>
    <w:p w:rsidR="0053196C" w:rsidRPr="0053196C" w:rsidRDefault="0053196C" w:rsidP="0053196C">
      <w:pPr>
        <w:pStyle w:val="ListParagraph"/>
        <w:rPr>
          <w:color w:val="002060"/>
        </w:rPr>
      </w:pPr>
    </w:p>
    <w:p w:rsidR="0053196C" w:rsidRPr="0053196C" w:rsidRDefault="0053196C" w:rsidP="0053196C">
      <w:pPr>
        <w:rPr>
          <w:color w:val="002060"/>
        </w:rPr>
      </w:pPr>
      <w:r w:rsidRPr="0053196C">
        <w:rPr>
          <w:color w:val="002060"/>
        </w:rPr>
        <w:t>ii. The key underlying principle of feature extraction is to transform the original features into a new representation that captures the most relevant information for the given task.</w:t>
      </w:r>
    </w:p>
    <w:p w:rsidR="0053196C" w:rsidRPr="0053196C" w:rsidRDefault="0053196C" w:rsidP="0053196C">
      <w:pPr>
        <w:rPr>
          <w:color w:val="002060"/>
        </w:rPr>
      </w:pPr>
      <w:r w:rsidRPr="0053196C">
        <w:rPr>
          <w:color w:val="002060"/>
        </w:rPr>
        <w:t xml:space="preserve"> One widely used feature extraction algorithm is Principal Component Analysis (PCA). PCA aims to find a new set of orthogonal features, called principal </w:t>
      </w:r>
      <w:proofErr w:type="gramStart"/>
      <w:r w:rsidRPr="0053196C">
        <w:rPr>
          <w:color w:val="002060"/>
        </w:rPr>
        <w:t>components, that</w:t>
      </w:r>
      <w:proofErr w:type="gramEnd"/>
      <w:r w:rsidRPr="0053196C">
        <w:rPr>
          <w:color w:val="002060"/>
        </w:rPr>
        <w:t xml:space="preserve"> explain the maximum variance in the data. Each principal component is a linear combination of the original features, and they are ordered by their importance in capturing the variance. The most important principle behind PCA is to reduce the dimensionality of the data while preserving the most significant information.</w:t>
      </w:r>
    </w:p>
    <w:p w:rsidR="00AF7C95" w:rsidRDefault="00AF7C95" w:rsidP="00AF7C95"/>
    <w:p w:rsidR="00AF7C95" w:rsidRDefault="00AF7C95" w:rsidP="00AF7C95">
      <w:r>
        <w:t>5. Describe the feature engineering process in the sense of a text categorization issue.</w:t>
      </w:r>
    </w:p>
    <w:p w:rsidR="00AF7C95" w:rsidRDefault="00887348" w:rsidP="00AF7C95">
      <w:proofErr w:type="spellStart"/>
      <w:r>
        <w:t>Ans</w:t>
      </w:r>
      <w:proofErr w:type="spellEnd"/>
      <w:r>
        <w:t>:</w:t>
      </w:r>
    </w:p>
    <w:p w:rsidR="00887348" w:rsidRPr="00887348" w:rsidRDefault="00887348" w:rsidP="00887348">
      <w:pPr>
        <w:rPr>
          <w:color w:val="002060"/>
        </w:rPr>
      </w:pPr>
      <w:r w:rsidRPr="00887348">
        <w:rPr>
          <w:color w:val="002060"/>
        </w:rPr>
        <w:t>In the context of text categorization, the feature engineering process involves transforming the raw text into numerical features that can be used for machine learning models. The steps involved in feature engineering f</w:t>
      </w:r>
      <w:r w:rsidRPr="00887348">
        <w:rPr>
          <w:color w:val="002060"/>
        </w:rPr>
        <w:t>or text categorization include:</w:t>
      </w:r>
    </w:p>
    <w:p w:rsidR="00887348" w:rsidRPr="00887348" w:rsidRDefault="00887348" w:rsidP="00887348">
      <w:pPr>
        <w:pStyle w:val="ListParagraph"/>
        <w:numPr>
          <w:ilvl w:val="0"/>
          <w:numId w:val="11"/>
        </w:numPr>
        <w:rPr>
          <w:color w:val="002060"/>
        </w:rPr>
      </w:pPr>
      <w:r w:rsidRPr="00887348">
        <w:rPr>
          <w:color w:val="002060"/>
        </w:rPr>
        <w:t xml:space="preserve">Text </w:t>
      </w:r>
      <w:proofErr w:type="spellStart"/>
      <w:r w:rsidRPr="00887348">
        <w:rPr>
          <w:color w:val="002060"/>
        </w:rPr>
        <w:t>Preprocessing</w:t>
      </w:r>
      <w:proofErr w:type="spellEnd"/>
      <w:r w:rsidRPr="00887348">
        <w:rPr>
          <w:color w:val="002060"/>
        </w:rPr>
        <w:t>: Remove punctuation, convert text to lowercase, and remove stop words. Apply techniques like stemming or le</w:t>
      </w:r>
      <w:r w:rsidRPr="00887348">
        <w:rPr>
          <w:color w:val="002060"/>
        </w:rPr>
        <w:t>mmatization to normalize words.</w:t>
      </w:r>
    </w:p>
    <w:p w:rsidR="00887348" w:rsidRPr="00887348" w:rsidRDefault="00887348" w:rsidP="00887348">
      <w:pPr>
        <w:pStyle w:val="ListParagraph"/>
        <w:numPr>
          <w:ilvl w:val="0"/>
          <w:numId w:val="11"/>
        </w:numPr>
        <w:rPr>
          <w:color w:val="002060"/>
        </w:rPr>
      </w:pPr>
      <w:r w:rsidRPr="00887348">
        <w:rPr>
          <w:color w:val="002060"/>
        </w:rPr>
        <w:t>Tokenization: Split the text into individual words or tokens.</w:t>
      </w:r>
    </w:p>
    <w:p w:rsidR="00887348" w:rsidRPr="00887348" w:rsidRDefault="00887348" w:rsidP="00887348">
      <w:pPr>
        <w:pStyle w:val="ListParagraph"/>
        <w:numPr>
          <w:ilvl w:val="0"/>
          <w:numId w:val="11"/>
        </w:numPr>
        <w:rPr>
          <w:color w:val="002060"/>
        </w:rPr>
      </w:pPr>
      <w:proofErr w:type="spellStart"/>
      <w:r w:rsidRPr="00887348">
        <w:rPr>
          <w:color w:val="002060"/>
        </w:rPr>
        <w:t>Vectorization</w:t>
      </w:r>
      <w:proofErr w:type="spellEnd"/>
      <w:r w:rsidRPr="00887348">
        <w:rPr>
          <w:color w:val="002060"/>
        </w:rPr>
        <w:t>: Convert each document or text instance into a numerical representation. This can be done using techniques like bag-of-words, TF-IDF (Term Frequency-Inverse Document Frequency), or word embedd</w:t>
      </w:r>
      <w:r w:rsidRPr="00887348">
        <w:rPr>
          <w:color w:val="002060"/>
        </w:rPr>
        <w:t xml:space="preserve">ings such as Word2Vec or </w:t>
      </w:r>
      <w:proofErr w:type="spellStart"/>
      <w:r w:rsidRPr="00887348">
        <w:rPr>
          <w:color w:val="002060"/>
        </w:rPr>
        <w:t>GloVe</w:t>
      </w:r>
      <w:proofErr w:type="spellEnd"/>
      <w:r w:rsidRPr="00887348">
        <w:rPr>
          <w:color w:val="002060"/>
        </w:rPr>
        <w:t>.</w:t>
      </w:r>
    </w:p>
    <w:p w:rsidR="00887348" w:rsidRPr="00887348" w:rsidRDefault="00887348" w:rsidP="00887348">
      <w:pPr>
        <w:pStyle w:val="ListParagraph"/>
        <w:numPr>
          <w:ilvl w:val="0"/>
          <w:numId w:val="11"/>
        </w:numPr>
        <w:rPr>
          <w:color w:val="002060"/>
        </w:rPr>
      </w:pPr>
      <w:r w:rsidRPr="00887348">
        <w:rPr>
          <w:color w:val="002060"/>
        </w:rPr>
        <w:t xml:space="preserve">Feature Selection: Select relevant features from the </w:t>
      </w:r>
      <w:proofErr w:type="spellStart"/>
      <w:r w:rsidRPr="00887348">
        <w:rPr>
          <w:color w:val="002060"/>
        </w:rPr>
        <w:t>vectorized</w:t>
      </w:r>
      <w:proofErr w:type="spellEnd"/>
      <w:r w:rsidRPr="00887348">
        <w:rPr>
          <w:color w:val="002060"/>
        </w:rPr>
        <w:t xml:space="preserve"> representation. This can be done using techniques like information gain, chi-square test, or mutual information to identify important words or n-grams.</w:t>
      </w:r>
    </w:p>
    <w:p w:rsidR="00887348" w:rsidRPr="00887348" w:rsidRDefault="00887348" w:rsidP="00887348">
      <w:pPr>
        <w:pStyle w:val="ListParagraph"/>
        <w:numPr>
          <w:ilvl w:val="0"/>
          <w:numId w:val="11"/>
        </w:numPr>
        <w:rPr>
          <w:color w:val="002060"/>
        </w:rPr>
      </w:pPr>
      <w:r w:rsidRPr="00887348">
        <w:rPr>
          <w:color w:val="002060"/>
        </w:rPr>
        <w:t xml:space="preserve">Dimensionality Reduction: If the </w:t>
      </w:r>
      <w:proofErr w:type="spellStart"/>
      <w:r w:rsidRPr="00887348">
        <w:rPr>
          <w:color w:val="002060"/>
        </w:rPr>
        <w:t>vectorized</w:t>
      </w:r>
      <w:proofErr w:type="spellEnd"/>
      <w:r w:rsidRPr="00887348">
        <w:rPr>
          <w:color w:val="002060"/>
        </w:rPr>
        <w:t xml:space="preserve"> representation has high dimensionality, dimensionality reduction techniques like PCA or t-SNE (t-Distributed Stochastic </w:t>
      </w:r>
      <w:proofErr w:type="spellStart"/>
      <w:r w:rsidRPr="00887348">
        <w:rPr>
          <w:color w:val="002060"/>
        </w:rPr>
        <w:t>Neighbor</w:t>
      </w:r>
      <w:proofErr w:type="spellEnd"/>
      <w:r w:rsidRPr="00887348">
        <w:rPr>
          <w:color w:val="002060"/>
        </w:rPr>
        <w:t xml:space="preserve"> </w:t>
      </w:r>
      <w:proofErr w:type="gramStart"/>
      <w:r w:rsidRPr="00887348">
        <w:rPr>
          <w:color w:val="002060"/>
        </w:rPr>
        <w:t>Embedding</w:t>
      </w:r>
      <w:proofErr w:type="gramEnd"/>
      <w:r w:rsidRPr="00887348">
        <w:rPr>
          <w:color w:val="002060"/>
        </w:rPr>
        <w:t>) can be applied to reduce the number of features while preserving important information.</w:t>
      </w:r>
    </w:p>
    <w:p w:rsidR="00887348" w:rsidRPr="00887348" w:rsidRDefault="00887348" w:rsidP="00887348">
      <w:pPr>
        <w:pStyle w:val="ListParagraph"/>
        <w:numPr>
          <w:ilvl w:val="0"/>
          <w:numId w:val="11"/>
        </w:numPr>
        <w:rPr>
          <w:color w:val="002060"/>
        </w:rPr>
      </w:pPr>
      <w:r w:rsidRPr="00887348">
        <w:rPr>
          <w:color w:val="002060"/>
        </w:rPr>
        <w:t>Model Training: Train a machine learning model using the selected and transformed features.</w:t>
      </w:r>
    </w:p>
    <w:p w:rsidR="00AF7C95" w:rsidRDefault="00AF7C95" w:rsidP="00AF7C95">
      <w:r>
        <w:lastRenderedPageBreak/>
        <w:t>6. What makes cosine similarity a good metric for text categorization? A document-term matrix has two rows with values of (2, 3, 2, 0, 2, 3, 3, 0, 1) and (2, 1, 0, 0, 3, 2, 1, 3, 1). Find the resemblance in cosine.</w:t>
      </w:r>
    </w:p>
    <w:p w:rsidR="00887348" w:rsidRPr="00BA0AC1" w:rsidRDefault="00887348" w:rsidP="00AF7C95">
      <w:pPr>
        <w:rPr>
          <w:color w:val="002060"/>
        </w:rPr>
      </w:pPr>
      <w:proofErr w:type="spellStart"/>
      <w:r w:rsidRPr="00BA0AC1">
        <w:rPr>
          <w:color w:val="002060"/>
        </w:rPr>
        <w:t>Ans</w:t>
      </w:r>
      <w:proofErr w:type="spellEnd"/>
      <w:r w:rsidRPr="00BA0AC1">
        <w:rPr>
          <w:color w:val="002060"/>
        </w:rPr>
        <w:t>:</w:t>
      </w:r>
    </w:p>
    <w:p w:rsidR="00887348" w:rsidRPr="00BA0AC1" w:rsidRDefault="00887348" w:rsidP="00887348">
      <w:pPr>
        <w:rPr>
          <w:color w:val="002060"/>
        </w:rPr>
      </w:pPr>
      <w:r w:rsidRPr="00BA0AC1">
        <w:rPr>
          <w:color w:val="002060"/>
        </w:rPr>
        <w:t>Cosine similarity is a good metric for text categorization because it measures the similarity between two vectors based on the angle between them, rather than their magnitudes. Here are the reasons why cosine similarity is suitable for text categorization:</w:t>
      </w:r>
    </w:p>
    <w:p w:rsidR="00887348" w:rsidRPr="00BA0AC1" w:rsidRDefault="00887348" w:rsidP="00BA0AC1">
      <w:pPr>
        <w:pStyle w:val="ListParagraph"/>
        <w:numPr>
          <w:ilvl w:val="0"/>
          <w:numId w:val="12"/>
        </w:numPr>
        <w:rPr>
          <w:color w:val="002060"/>
        </w:rPr>
      </w:pPr>
      <w:r w:rsidRPr="00BA0AC1">
        <w:rPr>
          <w:color w:val="002060"/>
        </w:rPr>
        <w:t xml:space="preserve">Insensitivity to Magnitude: Cosine similarity is insensitive to the magnitude of the vectors, focusing on the relative orientation instead. In text data, the length of documents can vary significantly, but cosine similarity accounts for this variation and provides </w:t>
      </w:r>
      <w:r w:rsidR="00BA0AC1" w:rsidRPr="00BA0AC1">
        <w:rPr>
          <w:color w:val="002060"/>
        </w:rPr>
        <w:t>a robust measure of similarity.</w:t>
      </w:r>
    </w:p>
    <w:p w:rsidR="00887348" w:rsidRPr="00BA0AC1" w:rsidRDefault="00887348" w:rsidP="00BA0AC1">
      <w:pPr>
        <w:pStyle w:val="ListParagraph"/>
        <w:numPr>
          <w:ilvl w:val="0"/>
          <w:numId w:val="12"/>
        </w:numPr>
        <w:rPr>
          <w:color w:val="002060"/>
        </w:rPr>
      </w:pPr>
      <w:r w:rsidRPr="00BA0AC1">
        <w:rPr>
          <w:color w:val="002060"/>
        </w:rPr>
        <w:t>Angle-based Measure: Cosine similarity captures the angle between two vectors, indicating the direction of their similarity. Documents with similar content will have a smaller angle between their vector representations, indicating higher cosine similarity.</w:t>
      </w:r>
    </w:p>
    <w:p w:rsidR="00887348" w:rsidRPr="00BA0AC1" w:rsidRDefault="00887348" w:rsidP="00BA0AC1">
      <w:pPr>
        <w:pStyle w:val="ListParagraph"/>
        <w:numPr>
          <w:ilvl w:val="0"/>
          <w:numId w:val="12"/>
        </w:numPr>
        <w:rPr>
          <w:color w:val="002060"/>
        </w:rPr>
      </w:pPr>
      <w:r w:rsidRPr="00BA0AC1">
        <w:rPr>
          <w:color w:val="002060"/>
        </w:rPr>
        <w:t xml:space="preserve">Efficient Computation: Calculating cosine similarity involves computing the dot product of the vectors, which can be </w:t>
      </w:r>
      <w:proofErr w:type="gramStart"/>
      <w:r w:rsidRPr="00BA0AC1">
        <w:rPr>
          <w:color w:val="002060"/>
        </w:rPr>
        <w:t>efficiently</w:t>
      </w:r>
      <w:proofErr w:type="gramEnd"/>
      <w:r w:rsidRPr="00BA0AC1">
        <w:rPr>
          <w:color w:val="002060"/>
        </w:rPr>
        <w:t xml:space="preserve"> computed using linear algebra operations.</w:t>
      </w:r>
    </w:p>
    <w:p w:rsidR="00887348" w:rsidRPr="00BA0AC1" w:rsidRDefault="00887348" w:rsidP="00887348">
      <w:pPr>
        <w:rPr>
          <w:color w:val="002060"/>
        </w:rPr>
      </w:pPr>
    </w:p>
    <w:p w:rsidR="00887348" w:rsidRPr="00BA0AC1" w:rsidRDefault="00887348" w:rsidP="00887348">
      <w:pPr>
        <w:rPr>
          <w:color w:val="002060"/>
        </w:rPr>
      </w:pPr>
      <w:r w:rsidRPr="00BA0AC1">
        <w:rPr>
          <w:color w:val="002060"/>
        </w:rPr>
        <w:t>Now, to calculate the resemblance in cosine between the two ro</w:t>
      </w:r>
      <w:r w:rsidR="00BA0AC1" w:rsidRPr="00BA0AC1">
        <w:rPr>
          <w:color w:val="002060"/>
        </w:rPr>
        <w:t>ws of the document-term matrix:</w:t>
      </w:r>
    </w:p>
    <w:p w:rsidR="00887348" w:rsidRPr="00BA0AC1" w:rsidRDefault="00887348" w:rsidP="00887348">
      <w:pPr>
        <w:rPr>
          <w:color w:val="002060"/>
        </w:rPr>
      </w:pPr>
      <w:r w:rsidRPr="00BA0AC1">
        <w:rPr>
          <w:color w:val="002060"/>
        </w:rPr>
        <w:t>Vector A = (2, 3, 2, 0, 2, 3, 3, 0, 1)</w:t>
      </w:r>
    </w:p>
    <w:p w:rsidR="00887348" w:rsidRPr="00BA0AC1" w:rsidRDefault="00887348" w:rsidP="00887348">
      <w:pPr>
        <w:rPr>
          <w:color w:val="002060"/>
        </w:rPr>
      </w:pPr>
      <w:r w:rsidRPr="00BA0AC1">
        <w:rPr>
          <w:color w:val="002060"/>
        </w:rPr>
        <w:t xml:space="preserve">Vector </w:t>
      </w:r>
      <w:r w:rsidR="00BA0AC1" w:rsidRPr="00BA0AC1">
        <w:rPr>
          <w:color w:val="002060"/>
        </w:rPr>
        <w:t>B = (2, 1, 0, 0, 3, 2, 1, 3, 1)</w:t>
      </w:r>
    </w:p>
    <w:p w:rsidR="00887348" w:rsidRPr="00BA0AC1" w:rsidRDefault="00887348" w:rsidP="00887348">
      <w:pPr>
        <w:rPr>
          <w:color w:val="002060"/>
        </w:rPr>
      </w:pPr>
      <w:r w:rsidRPr="00BA0AC1">
        <w:rPr>
          <w:color w:val="002060"/>
        </w:rPr>
        <w:t>To find the cosine similarity, we need to calculate the dot product of the two vectors and divide it by the product of their magnitudes:</w:t>
      </w:r>
    </w:p>
    <w:p w:rsidR="00887348" w:rsidRPr="00BA0AC1" w:rsidRDefault="00887348" w:rsidP="00887348">
      <w:pPr>
        <w:rPr>
          <w:color w:val="002060"/>
        </w:rPr>
      </w:pPr>
    </w:p>
    <w:p w:rsidR="00887348" w:rsidRPr="00BA0AC1" w:rsidRDefault="00887348" w:rsidP="00887348">
      <w:pPr>
        <w:rPr>
          <w:color w:val="002060"/>
        </w:rPr>
      </w:pPr>
      <w:r w:rsidRPr="00BA0AC1">
        <w:rPr>
          <w:color w:val="002060"/>
        </w:rPr>
        <w:t>Dot Product: A · B = (2</w:t>
      </w:r>
      <w:r w:rsidR="00BA0AC1" w:rsidRPr="00BA0AC1">
        <w:rPr>
          <w:color w:val="002060"/>
        </w:rPr>
        <w:t>*</w:t>
      </w:r>
      <w:r w:rsidRPr="00BA0AC1">
        <w:rPr>
          <w:color w:val="002060"/>
        </w:rPr>
        <w:t>2) + (3</w:t>
      </w:r>
      <w:r w:rsidR="00BA0AC1" w:rsidRPr="00BA0AC1">
        <w:rPr>
          <w:color w:val="002060"/>
        </w:rPr>
        <w:t>*</w:t>
      </w:r>
      <w:r w:rsidRPr="00BA0AC1">
        <w:rPr>
          <w:color w:val="002060"/>
        </w:rPr>
        <w:t>1) + (2</w:t>
      </w:r>
      <w:r w:rsidR="00BA0AC1" w:rsidRPr="00BA0AC1">
        <w:rPr>
          <w:color w:val="002060"/>
        </w:rPr>
        <w:t>*</w:t>
      </w:r>
      <w:r w:rsidRPr="00BA0AC1">
        <w:rPr>
          <w:color w:val="002060"/>
        </w:rPr>
        <w:t>0) + (0</w:t>
      </w:r>
      <w:r w:rsidR="00BA0AC1" w:rsidRPr="00BA0AC1">
        <w:rPr>
          <w:color w:val="002060"/>
        </w:rPr>
        <w:t>*</w:t>
      </w:r>
      <w:r w:rsidRPr="00BA0AC1">
        <w:rPr>
          <w:color w:val="002060"/>
        </w:rPr>
        <w:t>0) + (2</w:t>
      </w:r>
      <w:r w:rsidR="00BA0AC1" w:rsidRPr="00BA0AC1">
        <w:rPr>
          <w:color w:val="002060"/>
        </w:rPr>
        <w:t>*</w:t>
      </w:r>
      <w:r w:rsidRPr="00BA0AC1">
        <w:rPr>
          <w:color w:val="002060"/>
        </w:rPr>
        <w:t>3) + (3</w:t>
      </w:r>
      <w:r w:rsidR="00BA0AC1" w:rsidRPr="00BA0AC1">
        <w:rPr>
          <w:color w:val="002060"/>
        </w:rPr>
        <w:t>*</w:t>
      </w:r>
      <w:r w:rsidRPr="00BA0AC1">
        <w:rPr>
          <w:color w:val="002060"/>
        </w:rPr>
        <w:t>2) + (3</w:t>
      </w:r>
      <w:r w:rsidR="00BA0AC1" w:rsidRPr="00BA0AC1">
        <w:rPr>
          <w:color w:val="002060"/>
        </w:rPr>
        <w:t>*</w:t>
      </w:r>
      <w:r w:rsidRPr="00BA0AC1">
        <w:rPr>
          <w:color w:val="002060"/>
        </w:rPr>
        <w:t>1) + (0</w:t>
      </w:r>
      <w:r w:rsidR="00BA0AC1" w:rsidRPr="00BA0AC1">
        <w:rPr>
          <w:color w:val="002060"/>
        </w:rPr>
        <w:t>*</w:t>
      </w:r>
      <w:r w:rsidRPr="00BA0AC1">
        <w:rPr>
          <w:color w:val="002060"/>
        </w:rPr>
        <w:t>3) + (1*1) = 4 + 3 +</w:t>
      </w:r>
      <w:r w:rsidR="00BA0AC1" w:rsidRPr="00BA0AC1">
        <w:rPr>
          <w:color w:val="002060"/>
        </w:rPr>
        <w:t xml:space="preserve"> 0 + 0 + 6 + 6 + 3 + 0 + 1 = 23</w:t>
      </w:r>
    </w:p>
    <w:p w:rsidR="00887348" w:rsidRPr="00BA0AC1" w:rsidRDefault="00887348" w:rsidP="00887348">
      <w:pPr>
        <w:rPr>
          <w:color w:val="002060"/>
        </w:rPr>
      </w:pPr>
      <w:r w:rsidRPr="00BA0AC1">
        <w:rPr>
          <w:color w:val="002060"/>
        </w:rPr>
        <w:t xml:space="preserve">Magnitude of Vector A: |A| = </w:t>
      </w:r>
      <w:proofErr w:type="spellStart"/>
      <w:proofErr w:type="gramStart"/>
      <w:r w:rsidRPr="00BA0AC1">
        <w:rPr>
          <w:color w:val="002060"/>
        </w:rPr>
        <w:t>sqrt</w:t>
      </w:r>
      <w:proofErr w:type="spellEnd"/>
      <w:r w:rsidRPr="00BA0AC1">
        <w:rPr>
          <w:color w:val="002060"/>
        </w:rPr>
        <w:t>(</w:t>
      </w:r>
      <w:proofErr w:type="gramEnd"/>
      <w:r w:rsidRPr="00BA0AC1">
        <w:rPr>
          <w:color w:val="002060"/>
        </w:rPr>
        <w:t xml:space="preserve">(2^2) + (3^2) + (2^2) + (0^2) + (2^2) + (3^2) + (3^2) + (0^2) + (1^2)) = </w:t>
      </w:r>
      <w:proofErr w:type="spellStart"/>
      <w:r w:rsidRPr="00BA0AC1">
        <w:rPr>
          <w:color w:val="002060"/>
        </w:rPr>
        <w:t>sqrt</w:t>
      </w:r>
      <w:proofErr w:type="spellEnd"/>
      <w:r w:rsidRPr="00BA0AC1">
        <w:rPr>
          <w:color w:val="002060"/>
        </w:rPr>
        <w:t xml:space="preserve">(4 + 9 + 4 + 0 + 4 + 9 </w:t>
      </w:r>
      <w:r w:rsidR="00BA0AC1" w:rsidRPr="00BA0AC1">
        <w:rPr>
          <w:color w:val="002060"/>
        </w:rPr>
        <w:t xml:space="preserve">+ 9 + 0 + 1) = </w:t>
      </w:r>
      <w:proofErr w:type="spellStart"/>
      <w:r w:rsidR="00BA0AC1" w:rsidRPr="00BA0AC1">
        <w:rPr>
          <w:color w:val="002060"/>
        </w:rPr>
        <w:t>sqrt</w:t>
      </w:r>
      <w:proofErr w:type="spellEnd"/>
      <w:r w:rsidR="00BA0AC1" w:rsidRPr="00BA0AC1">
        <w:rPr>
          <w:color w:val="002060"/>
        </w:rPr>
        <w:t>(40) = 6.324</w:t>
      </w:r>
    </w:p>
    <w:p w:rsidR="00887348" w:rsidRPr="00BA0AC1" w:rsidRDefault="00887348" w:rsidP="00887348">
      <w:pPr>
        <w:rPr>
          <w:color w:val="002060"/>
        </w:rPr>
      </w:pPr>
      <w:r w:rsidRPr="00BA0AC1">
        <w:rPr>
          <w:color w:val="002060"/>
        </w:rPr>
        <w:t xml:space="preserve">Magnitude of Vector B: |B| = </w:t>
      </w:r>
      <w:proofErr w:type="spellStart"/>
      <w:proofErr w:type="gramStart"/>
      <w:r w:rsidRPr="00BA0AC1">
        <w:rPr>
          <w:color w:val="002060"/>
        </w:rPr>
        <w:t>sqrt</w:t>
      </w:r>
      <w:proofErr w:type="spellEnd"/>
      <w:r w:rsidRPr="00BA0AC1">
        <w:rPr>
          <w:color w:val="002060"/>
        </w:rPr>
        <w:t>(</w:t>
      </w:r>
      <w:proofErr w:type="gramEnd"/>
      <w:r w:rsidRPr="00BA0AC1">
        <w:rPr>
          <w:color w:val="002060"/>
        </w:rPr>
        <w:t xml:space="preserve">(2^2) + (1^2) + (0^2) + (0^2) + (3^2) + (2^2) + (1^2) + (3^2) + (1^2)) = </w:t>
      </w:r>
      <w:proofErr w:type="spellStart"/>
      <w:r w:rsidRPr="00BA0AC1">
        <w:rPr>
          <w:color w:val="002060"/>
        </w:rPr>
        <w:t>sqrt</w:t>
      </w:r>
      <w:proofErr w:type="spellEnd"/>
      <w:r w:rsidRPr="00BA0AC1">
        <w:rPr>
          <w:color w:val="002060"/>
        </w:rPr>
        <w:t xml:space="preserve">(4 + 1 + 0 + 0 + 9 + 4 </w:t>
      </w:r>
      <w:r w:rsidR="00BA0AC1" w:rsidRPr="00BA0AC1">
        <w:rPr>
          <w:color w:val="002060"/>
        </w:rPr>
        <w:t xml:space="preserve">+ 1 + 9 + 1) = </w:t>
      </w:r>
      <w:proofErr w:type="spellStart"/>
      <w:r w:rsidR="00BA0AC1" w:rsidRPr="00BA0AC1">
        <w:rPr>
          <w:color w:val="002060"/>
        </w:rPr>
        <w:t>sqrt</w:t>
      </w:r>
      <w:proofErr w:type="spellEnd"/>
      <w:r w:rsidR="00BA0AC1" w:rsidRPr="00BA0AC1">
        <w:rPr>
          <w:color w:val="002060"/>
        </w:rPr>
        <w:t>(29) = 5.385</w:t>
      </w:r>
    </w:p>
    <w:p w:rsidR="00BA0AC1" w:rsidRPr="00BA0AC1" w:rsidRDefault="00BA0AC1" w:rsidP="00887348">
      <w:pPr>
        <w:rPr>
          <w:color w:val="002060"/>
        </w:rPr>
      </w:pPr>
    </w:p>
    <w:p w:rsidR="00887348" w:rsidRPr="00BA0AC1" w:rsidRDefault="00887348" w:rsidP="00887348">
      <w:pPr>
        <w:rPr>
          <w:color w:val="002060"/>
        </w:rPr>
      </w:pPr>
      <w:r w:rsidRPr="00BA0AC1">
        <w:rPr>
          <w:color w:val="002060"/>
        </w:rPr>
        <w:t>Cosine Similarity: similarity = A · B / (|A| * |B|)</w:t>
      </w:r>
      <w:r w:rsidR="00BA0AC1" w:rsidRPr="00BA0AC1">
        <w:rPr>
          <w:color w:val="002060"/>
        </w:rPr>
        <w:t xml:space="preserve"> = 23 / (6.324 * 5.385) ≈ 0.716</w:t>
      </w:r>
    </w:p>
    <w:p w:rsidR="00BA0AC1" w:rsidRPr="00BA0AC1" w:rsidRDefault="00BA0AC1" w:rsidP="00887348">
      <w:pPr>
        <w:rPr>
          <w:color w:val="002060"/>
        </w:rPr>
      </w:pPr>
    </w:p>
    <w:p w:rsidR="00887348" w:rsidRPr="00BA0AC1" w:rsidRDefault="00887348" w:rsidP="00887348">
      <w:pPr>
        <w:rPr>
          <w:color w:val="002060"/>
        </w:rPr>
      </w:pPr>
      <w:r w:rsidRPr="00BA0AC1">
        <w:rPr>
          <w:color w:val="002060"/>
        </w:rPr>
        <w:t>Therefore, the resemblance in cosine between the two rows of the document-term matrix is approximately 0.716.</w:t>
      </w:r>
    </w:p>
    <w:p w:rsidR="00AF7C95" w:rsidRDefault="00AF7C95" w:rsidP="00AF7C95"/>
    <w:p w:rsidR="00AF7C95" w:rsidRDefault="00AF7C95" w:rsidP="00AF7C95">
      <w:r>
        <w:t>7.</w:t>
      </w:r>
    </w:p>
    <w:p w:rsidR="00AF7C95" w:rsidRDefault="00AF7C95" w:rsidP="00AF7C95"/>
    <w:p w:rsidR="00AF7C95" w:rsidRDefault="00AF7C95" w:rsidP="00AF7C95">
      <w:proofErr w:type="spellStart"/>
      <w:r>
        <w:lastRenderedPageBreak/>
        <w:t>i</w:t>
      </w:r>
      <w:proofErr w:type="spellEnd"/>
      <w:r>
        <w:t>. What is the formula for calculating Hamming distance? Between 10001011 and 11001111, calculate the Hamming gap.</w:t>
      </w:r>
    </w:p>
    <w:p w:rsidR="00AF7C95" w:rsidRDefault="00AF7C95" w:rsidP="00AF7C95"/>
    <w:p w:rsidR="00BA0AC1" w:rsidRDefault="00AF7C95" w:rsidP="00AF7C95">
      <w:r>
        <w:t>ii. Compare the Jaccard index and similarity matching coefficient of two features with values (1, 1, 0, 0, 1, 0, 1, 1) and (1, 1, 0, 0, 0, 1, 1, 1), respectively (1, 0, 0, 1, 1, 0, 0, 1).</w:t>
      </w:r>
    </w:p>
    <w:p w:rsidR="002C7E84" w:rsidRPr="002C7E84" w:rsidRDefault="002C7E84" w:rsidP="00AF7C95">
      <w:pPr>
        <w:rPr>
          <w:color w:val="002060"/>
        </w:rPr>
      </w:pPr>
      <w:proofErr w:type="spellStart"/>
      <w:r w:rsidRPr="002C7E84">
        <w:rPr>
          <w:color w:val="002060"/>
        </w:rPr>
        <w:t>Ans</w:t>
      </w:r>
      <w:proofErr w:type="spellEnd"/>
      <w:r w:rsidRPr="002C7E84">
        <w:rPr>
          <w:color w:val="002060"/>
        </w:rPr>
        <w:t>:</w:t>
      </w:r>
    </w:p>
    <w:p w:rsidR="002C7E84" w:rsidRPr="002C7E84" w:rsidRDefault="002C7E84" w:rsidP="002C7E84">
      <w:pPr>
        <w:rPr>
          <w:color w:val="002060"/>
          <w:u w:val="single"/>
        </w:rPr>
      </w:pPr>
      <w:proofErr w:type="spellStart"/>
      <w:r w:rsidRPr="002C7E84">
        <w:rPr>
          <w:color w:val="002060"/>
          <w:u w:val="single"/>
        </w:rPr>
        <w:t>i</w:t>
      </w:r>
      <w:proofErr w:type="spellEnd"/>
      <w:r w:rsidRPr="002C7E84">
        <w:rPr>
          <w:color w:val="002060"/>
          <w:u w:val="single"/>
        </w:rPr>
        <w:t>. The formula for calculating Hamming distance is as follows:</w:t>
      </w:r>
    </w:p>
    <w:p w:rsidR="002C7E84" w:rsidRPr="002C7E84" w:rsidRDefault="002C7E84" w:rsidP="002C7E84">
      <w:pPr>
        <w:rPr>
          <w:color w:val="002060"/>
        </w:rPr>
      </w:pPr>
      <w:r w:rsidRPr="002C7E84">
        <w:rPr>
          <w:color w:val="002060"/>
        </w:rPr>
        <w:t>Hamming Distance = Number of positions at which the corresponding bits are different</w:t>
      </w:r>
    </w:p>
    <w:p w:rsidR="002C7E84" w:rsidRPr="002C7E84" w:rsidRDefault="002C7E84" w:rsidP="002C7E84">
      <w:pPr>
        <w:rPr>
          <w:color w:val="002060"/>
        </w:rPr>
      </w:pPr>
      <w:r w:rsidRPr="002C7E84">
        <w:rPr>
          <w:color w:val="002060"/>
        </w:rPr>
        <w:t>To calculate the Hamming distance between 10001011 and 11001111:</w:t>
      </w:r>
    </w:p>
    <w:p w:rsidR="002C7E84" w:rsidRPr="002C7E84" w:rsidRDefault="002C7E84" w:rsidP="002C7E84">
      <w:pPr>
        <w:rPr>
          <w:color w:val="002060"/>
        </w:rPr>
      </w:pPr>
      <w:r w:rsidRPr="002C7E84">
        <w:rPr>
          <w:color w:val="002060"/>
        </w:rPr>
        <w:t>10001011</w:t>
      </w:r>
    </w:p>
    <w:p w:rsidR="002C7E84" w:rsidRPr="002C7E84" w:rsidRDefault="002C7E84" w:rsidP="002C7E84">
      <w:pPr>
        <w:rPr>
          <w:color w:val="002060"/>
        </w:rPr>
      </w:pPr>
      <w:r w:rsidRPr="002C7E84">
        <w:rPr>
          <w:color w:val="002060"/>
        </w:rPr>
        <w:t>11001111</w:t>
      </w:r>
    </w:p>
    <w:p w:rsidR="002C7E84" w:rsidRPr="002C7E84" w:rsidRDefault="002C7E84" w:rsidP="002C7E84">
      <w:pPr>
        <w:rPr>
          <w:color w:val="002060"/>
        </w:rPr>
      </w:pPr>
      <w:r w:rsidRPr="002C7E84">
        <w:rPr>
          <w:color w:val="002060"/>
        </w:rPr>
        <w:t>Hamming Distance = 3 (positions with different bits: 3rd, 4th, and 7th)</w:t>
      </w:r>
    </w:p>
    <w:p w:rsidR="002C7E84" w:rsidRPr="002C7E84" w:rsidRDefault="002C7E84" w:rsidP="002C7E84">
      <w:pPr>
        <w:rPr>
          <w:color w:val="002060"/>
        </w:rPr>
      </w:pPr>
    </w:p>
    <w:p w:rsidR="002C7E84" w:rsidRPr="002C7E84" w:rsidRDefault="002C7E84" w:rsidP="002C7E84">
      <w:pPr>
        <w:rPr>
          <w:color w:val="002060"/>
        </w:rPr>
      </w:pPr>
      <w:r w:rsidRPr="002C7E84">
        <w:rPr>
          <w:color w:val="002060"/>
          <w:u w:val="single"/>
        </w:rPr>
        <w:t xml:space="preserve">ii. The </w:t>
      </w:r>
      <w:proofErr w:type="spellStart"/>
      <w:r w:rsidRPr="002C7E84">
        <w:rPr>
          <w:color w:val="002060"/>
          <w:u w:val="single"/>
        </w:rPr>
        <w:t>Jaccard</w:t>
      </w:r>
      <w:proofErr w:type="spellEnd"/>
      <w:r w:rsidRPr="002C7E84">
        <w:rPr>
          <w:color w:val="002060"/>
          <w:u w:val="single"/>
        </w:rPr>
        <w:t xml:space="preserve"> index and similarity matching coefficient</w:t>
      </w:r>
      <w:r w:rsidRPr="002C7E84">
        <w:rPr>
          <w:color w:val="002060"/>
        </w:rPr>
        <w:t xml:space="preserve"> are similarity measures used to compare the similarity between sets. Given two sets A and B, with the </w:t>
      </w:r>
      <w:proofErr w:type="spellStart"/>
      <w:r w:rsidRPr="002C7E84">
        <w:rPr>
          <w:color w:val="002060"/>
        </w:rPr>
        <w:t>Jaccard</w:t>
      </w:r>
      <w:proofErr w:type="spellEnd"/>
      <w:r w:rsidRPr="002C7E84">
        <w:rPr>
          <w:color w:val="002060"/>
        </w:rPr>
        <w:t xml:space="preserve"> index, it is calculated as the size of the intersection of the sets divided by the size of the union of the sets. The similarity matching coefficient is calculated as the size of the intersection divided by the size of the smaller set.</w:t>
      </w:r>
    </w:p>
    <w:p w:rsidR="002C7E84" w:rsidRPr="002C7E84" w:rsidRDefault="002C7E84" w:rsidP="002C7E84">
      <w:pPr>
        <w:rPr>
          <w:color w:val="002060"/>
        </w:rPr>
      </w:pPr>
      <w:r w:rsidRPr="002C7E84">
        <w:rPr>
          <w:color w:val="002060"/>
        </w:rPr>
        <w:t>For the two features:</w:t>
      </w:r>
    </w:p>
    <w:p w:rsidR="002C7E84" w:rsidRPr="002C7E84" w:rsidRDefault="002C7E84" w:rsidP="002C7E84">
      <w:pPr>
        <w:rPr>
          <w:color w:val="002060"/>
        </w:rPr>
      </w:pPr>
      <w:r w:rsidRPr="002C7E84">
        <w:rPr>
          <w:color w:val="002060"/>
        </w:rPr>
        <w:t>Feature 1: (1, 1, 0, 0, 1, 0, 1, 1)</w:t>
      </w:r>
    </w:p>
    <w:p w:rsidR="002C7E84" w:rsidRPr="002C7E84" w:rsidRDefault="002C7E84" w:rsidP="002C7E84">
      <w:pPr>
        <w:rPr>
          <w:color w:val="002060"/>
        </w:rPr>
      </w:pPr>
      <w:r w:rsidRPr="002C7E84">
        <w:rPr>
          <w:color w:val="002060"/>
        </w:rPr>
        <w:t>Feature 2: (1, 1, 0, 0, 0, 1, 1, 1)</w:t>
      </w:r>
    </w:p>
    <w:p w:rsidR="002C7E84" w:rsidRPr="002C7E84" w:rsidRDefault="002C7E84" w:rsidP="002C7E84">
      <w:pPr>
        <w:rPr>
          <w:color w:val="002060"/>
        </w:rPr>
      </w:pPr>
      <w:r w:rsidRPr="002C7E84">
        <w:rPr>
          <w:color w:val="002060"/>
        </w:rPr>
        <w:t>Common Elements (Intersection): (1, 1, 0, 0)</w:t>
      </w:r>
    </w:p>
    <w:p w:rsidR="002C7E84" w:rsidRPr="002C7E84" w:rsidRDefault="002C7E84" w:rsidP="002C7E84">
      <w:pPr>
        <w:rPr>
          <w:color w:val="002060"/>
        </w:rPr>
      </w:pPr>
      <w:r w:rsidRPr="002C7E84">
        <w:rPr>
          <w:color w:val="002060"/>
        </w:rPr>
        <w:t>Size of Intersection: 4</w:t>
      </w:r>
    </w:p>
    <w:p w:rsidR="002C7E84" w:rsidRPr="002C7E84" w:rsidRDefault="002C7E84" w:rsidP="002C7E84">
      <w:pPr>
        <w:rPr>
          <w:color w:val="002060"/>
        </w:rPr>
      </w:pPr>
      <w:r w:rsidRPr="002C7E84">
        <w:rPr>
          <w:color w:val="002060"/>
        </w:rPr>
        <w:t>Size of Union: 8 (as</w:t>
      </w:r>
      <w:r w:rsidRPr="002C7E84">
        <w:rPr>
          <w:color w:val="002060"/>
        </w:rPr>
        <w:t xml:space="preserve"> both features have 8 elements)</w:t>
      </w:r>
    </w:p>
    <w:p w:rsidR="002C7E84" w:rsidRPr="002C7E84" w:rsidRDefault="002C7E84" w:rsidP="002C7E84">
      <w:pPr>
        <w:rPr>
          <w:color w:val="002060"/>
        </w:rPr>
      </w:pPr>
      <w:proofErr w:type="spellStart"/>
      <w:r w:rsidRPr="002C7E84">
        <w:rPr>
          <w:color w:val="002060"/>
        </w:rPr>
        <w:t>Jaccard</w:t>
      </w:r>
      <w:proofErr w:type="spellEnd"/>
      <w:r w:rsidRPr="002C7E84">
        <w:rPr>
          <w:color w:val="002060"/>
        </w:rPr>
        <w:t xml:space="preserve"> Index: </w:t>
      </w:r>
      <w:proofErr w:type="gramStart"/>
      <w:r w:rsidRPr="002C7E84">
        <w:rPr>
          <w:color w:val="002060"/>
        </w:rPr>
        <w:t>J(</w:t>
      </w:r>
      <w:proofErr w:type="gramEnd"/>
      <w:r w:rsidRPr="002C7E84">
        <w:rPr>
          <w:color w:val="002060"/>
        </w:rPr>
        <w:t>A, B) = Intersection / Union = 4 / 8 = 0.5</w:t>
      </w:r>
    </w:p>
    <w:p w:rsidR="002C7E84" w:rsidRPr="002C7E84" w:rsidRDefault="002C7E84" w:rsidP="002C7E84">
      <w:pPr>
        <w:rPr>
          <w:color w:val="002060"/>
        </w:rPr>
      </w:pPr>
      <w:r w:rsidRPr="002C7E84">
        <w:rPr>
          <w:color w:val="002060"/>
        </w:rPr>
        <w:t xml:space="preserve">Similarity Matching Coefficient: </w:t>
      </w:r>
      <w:proofErr w:type="gramStart"/>
      <w:r w:rsidRPr="002C7E84">
        <w:rPr>
          <w:color w:val="002060"/>
        </w:rPr>
        <w:t>S(</w:t>
      </w:r>
      <w:proofErr w:type="gramEnd"/>
      <w:r w:rsidRPr="002C7E84">
        <w:rPr>
          <w:color w:val="002060"/>
        </w:rPr>
        <w:t>A, B) = Intersection / Min(Size</w:t>
      </w:r>
      <w:r w:rsidRPr="002C7E84">
        <w:rPr>
          <w:color w:val="002060"/>
        </w:rPr>
        <w:t xml:space="preserve"> of A, Size of B) = 4 / 8 = 0.5</w:t>
      </w:r>
    </w:p>
    <w:p w:rsidR="002C7E84" w:rsidRPr="002C7E84" w:rsidRDefault="002C7E84" w:rsidP="002C7E84">
      <w:pPr>
        <w:rPr>
          <w:color w:val="002060"/>
        </w:rPr>
      </w:pPr>
      <w:r w:rsidRPr="002C7E84">
        <w:rPr>
          <w:color w:val="002060"/>
        </w:rPr>
        <w:t xml:space="preserve">Therefore, the </w:t>
      </w:r>
      <w:proofErr w:type="spellStart"/>
      <w:r w:rsidRPr="002C7E84">
        <w:rPr>
          <w:color w:val="002060"/>
        </w:rPr>
        <w:t>Jaccard</w:t>
      </w:r>
      <w:proofErr w:type="spellEnd"/>
      <w:r w:rsidRPr="002C7E84">
        <w:rPr>
          <w:color w:val="002060"/>
        </w:rPr>
        <w:t xml:space="preserve"> index and similarity matching coefficient between the two features are both 0.5.</w:t>
      </w:r>
    </w:p>
    <w:p w:rsidR="00AF7C95" w:rsidRDefault="00AF7C95" w:rsidP="00AF7C95"/>
    <w:p w:rsidR="00AF7C95" w:rsidRDefault="00AF7C95" w:rsidP="00AF7C95">
      <w:r>
        <w:t>8. State what is meant by  "high-dimensional data set"? Could you offer a few real-life examples? What are the difficulties in using machine learning techniques on a data set with many dimensions? What can be done about it?</w:t>
      </w:r>
    </w:p>
    <w:p w:rsidR="002C7E84" w:rsidRPr="002C7E84" w:rsidRDefault="002C7E84" w:rsidP="002C7E84">
      <w:pPr>
        <w:rPr>
          <w:color w:val="002060"/>
        </w:rPr>
      </w:pPr>
      <w:proofErr w:type="spellStart"/>
      <w:r w:rsidRPr="002C7E84">
        <w:rPr>
          <w:color w:val="002060"/>
        </w:rPr>
        <w:t>Ans:</w:t>
      </w:r>
      <w:proofErr w:type="spellEnd"/>
    </w:p>
    <w:p w:rsidR="002C7E84" w:rsidRPr="002C7E84" w:rsidRDefault="002C7E84" w:rsidP="002C7E84">
      <w:pPr>
        <w:rPr>
          <w:color w:val="002060"/>
        </w:rPr>
      </w:pPr>
      <w:r w:rsidRPr="002C7E84">
        <w:rPr>
          <w:color w:val="002060"/>
        </w:rPr>
        <w:lastRenderedPageBreak/>
        <w:t>A high-dimensional dataset refers to a dataset that contains a large number of features or variables. Real-life examples of high-dimensional datasets include genetic data with thousands of genes, image data with thousands of pixels, or text data with a large number of words or features.</w:t>
      </w:r>
    </w:p>
    <w:p w:rsidR="002C7E84" w:rsidRPr="002C7E84" w:rsidRDefault="002C7E84" w:rsidP="002C7E84">
      <w:pPr>
        <w:rPr>
          <w:color w:val="002060"/>
        </w:rPr>
      </w:pPr>
      <w:r w:rsidRPr="002C7E84">
        <w:rPr>
          <w:color w:val="002060"/>
        </w:rPr>
        <w:t xml:space="preserve">Difficulties in using machine learning techniques on high-dimensional datasets include the curse of dimensionality, increased computational complexity, and </w:t>
      </w:r>
      <w:proofErr w:type="spellStart"/>
      <w:r w:rsidRPr="002C7E84">
        <w:rPr>
          <w:color w:val="002060"/>
        </w:rPr>
        <w:t>overfitting</w:t>
      </w:r>
      <w:proofErr w:type="spellEnd"/>
      <w:r w:rsidRPr="002C7E84">
        <w:rPr>
          <w:color w:val="002060"/>
        </w:rPr>
        <w:t xml:space="preserve">. The curse of dimensionality refers to the phenomenon where the performance of machine learning algorithms deteriorates as the number of dimensions increases, making it challenging to find meaningful patterns or relationships in the data. High-dimensional data also requires more computational resources and time for training models. Additionally, with a large number of features, there is an increased risk of </w:t>
      </w:r>
      <w:proofErr w:type="spellStart"/>
      <w:r w:rsidRPr="002C7E84">
        <w:rPr>
          <w:color w:val="002060"/>
        </w:rPr>
        <w:t>overfitting</w:t>
      </w:r>
      <w:proofErr w:type="spellEnd"/>
      <w:r w:rsidRPr="002C7E84">
        <w:rPr>
          <w:color w:val="002060"/>
        </w:rPr>
        <w:t>, where the model learns noise or i</w:t>
      </w:r>
      <w:r w:rsidRPr="002C7E84">
        <w:rPr>
          <w:color w:val="002060"/>
        </w:rPr>
        <w:t>rrelevant patterns in the data.</w:t>
      </w:r>
    </w:p>
    <w:p w:rsidR="002C7E84" w:rsidRDefault="002C7E84" w:rsidP="002C7E84">
      <w:r w:rsidRPr="002C7E84">
        <w:rPr>
          <w:color w:val="002060"/>
        </w:rPr>
        <w:t xml:space="preserve">To address these difficulties, dimensionality reduction techniques can be employed. These techniques aim to reduce the number of features while preserving the most relevant information in the data. Principal Component Analysis (PCA) is a commonly used dimensionality reduction method. Feature selection methods can also be applied to select the most informative features based on certain criteria. These techniques help reduce the dimensionality of the dataset, improve computational efficiency, and mitigate the risk of </w:t>
      </w:r>
      <w:proofErr w:type="spellStart"/>
      <w:r w:rsidRPr="002C7E84">
        <w:rPr>
          <w:color w:val="002060"/>
        </w:rPr>
        <w:t>overfitting</w:t>
      </w:r>
      <w:proofErr w:type="spellEnd"/>
      <w:r w:rsidRPr="002C7E84">
        <w:rPr>
          <w:color w:val="002060"/>
        </w:rPr>
        <w:t xml:space="preserve"> by focusing on the most relevant features</w:t>
      </w:r>
      <w:r>
        <w:t>.</w:t>
      </w:r>
    </w:p>
    <w:p w:rsidR="002C7E84" w:rsidRDefault="002C7E84" w:rsidP="00AF7C95"/>
    <w:p w:rsidR="00AF7C95" w:rsidRDefault="00AF7C95" w:rsidP="00AF7C95"/>
    <w:p w:rsidR="00AF7C95" w:rsidRDefault="00AF7C95" w:rsidP="00AF7C95">
      <w:r>
        <w:t>9. Make a few quick notes on:</w:t>
      </w:r>
    </w:p>
    <w:p w:rsidR="00AF7C95" w:rsidRDefault="00AF7C95" w:rsidP="00AF7C95"/>
    <w:p w:rsidR="00AF7C95" w:rsidRDefault="00AF7C95" w:rsidP="004776F1">
      <w:pPr>
        <w:outlineLvl w:val="0"/>
      </w:pPr>
      <w:r>
        <w:t>PCA is an acronym for Personal Computer Analysis.</w:t>
      </w:r>
    </w:p>
    <w:p w:rsidR="00AF7C95" w:rsidRDefault="00AF7C95" w:rsidP="00AF7C95"/>
    <w:p w:rsidR="00AF7C95" w:rsidRDefault="00AF7C95" w:rsidP="00AF7C95">
      <w:r>
        <w:t>2. Use of vectors</w:t>
      </w:r>
    </w:p>
    <w:p w:rsidR="00AF7C95" w:rsidRDefault="00AF7C95" w:rsidP="00AF7C95"/>
    <w:p w:rsidR="00AF7C95" w:rsidRDefault="00AF7C95" w:rsidP="00AF7C95">
      <w:r>
        <w:t>3. Embedded technique</w:t>
      </w:r>
    </w:p>
    <w:p w:rsidR="00751C82" w:rsidRPr="00D605F6" w:rsidRDefault="00751C82" w:rsidP="00AF7C95">
      <w:pPr>
        <w:rPr>
          <w:color w:val="002060"/>
        </w:rPr>
      </w:pPr>
      <w:proofErr w:type="spellStart"/>
      <w:r w:rsidRPr="00D605F6">
        <w:rPr>
          <w:color w:val="002060"/>
        </w:rPr>
        <w:t>Ans</w:t>
      </w:r>
      <w:proofErr w:type="spellEnd"/>
      <w:r w:rsidRPr="00D605F6">
        <w:rPr>
          <w:color w:val="002060"/>
        </w:rPr>
        <w:t>:</w:t>
      </w:r>
    </w:p>
    <w:p w:rsidR="00D605F6" w:rsidRPr="00D605F6" w:rsidRDefault="00D605F6" w:rsidP="00D605F6">
      <w:pPr>
        <w:pStyle w:val="ListParagraph"/>
        <w:numPr>
          <w:ilvl w:val="0"/>
          <w:numId w:val="13"/>
        </w:numPr>
        <w:rPr>
          <w:color w:val="002060"/>
        </w:rPr>
      </w:pPr>
      <w:r w:rsidRPr="00D605F6">
        <w:rPr>
          <w:color w:val="002060"/>
        </w:rPr>
        <w:t>PCA stands for Principal Component Analysis, not Personal Computer Analysis. It is a dimensionality reduction technique used to transform high-dimensional data into a lower-dimensional representation while retaining as much information as possib</w:t>
      </w:r>
      <w:r w:rsidRPr="00D605F6">
        <w:rPr>
          <w:color w:val="002060"/>
        </w:rPr>
        <w:t>le.</w:t>
      </w:r>
    </w:p>
    <w:p w:rsidR="00D605F6" w:rsidRPr="00D605F6" w:rsidRDefault="00D605F6" w:rsidP="00D605F6">
      <w:pPr>
        <w:pStyle w:val="ListParagraph"/>
        <w:rPr>
          <w:color w:val="002060"/>
        </w:rPr>
      </w:pPr>
    </w:p>
    <w:p w:rsidR="00D605F6" w:rsidRPr="00D605F6" w:rsidRDefault="00D605F6" w:rsidP="00D605F6">
      <w:pPr>
        <w:pStyle w:val="ListParagraph"/>
        <w:numPr>
          <w:ilvl w:val="0"/>
          <w:numId w:val="13"/>
        </w:numPr>
        <w:rPr>
          <w:color w:val="002060"/>
        </w:rPr>
      </w:pPr>
      <w:r w:rsidRPr="00D605F6">
        <w:rPr>
          <w:color w:val="002060"/>
        </w:rPr>
        <w:t>Vectors are mathematical entities that represent quantities with both magnitude and direction. In machine learning, vectors are commonly used to represent features or instances in the data. They play a fundamental role in various algorithms and computations.</w:t>
      </w:r>
    </w:p>
    <w:p w:rsidR="00D605F6" w:rsidRPr="00D605F6" w:rsidRDefault="00D605F6" w:rsidP="00D605F6">
      <w:pPr>
        <w:pStyle w:val="ListParagraph"/>
        <w:rPr>
          <w:color w:val="002060"/>
        </w:rPr>
      </w:pPr>
    </w:p>
    <w:p w:rsidR="00D605F6" w:rsidRPr="00D605F6" w:rsidRDefault="00D605F6" w:rsidP="00D605F6">
      <w:pPr>
        <w:pStyle w:val="ListParagraph"/>
        <w:numPr>
          <w:ilvl w:val="0"/>
          <w:numId w:val="13"/>
        </w:numPr>
        <w:rPr>
          <w:color w:val="002060"/>
        </w:rPr>
      </w:pPr>
      <w:r w:rsidRPr="00D605F6">
        <w:rPr>
          <w:color w:val="002060"/>
        </w:rPr>
        <w:t>Embedded techniques refer to feature selection methods that are integrated within the learning algorithm itself. These methods perform feature selection as part of the model training process, selecting the most relevant features based on their contribution to the model's performance.</w:t>
      </w:r>
    </w:p>
    <w:p w:rsidR="00751C82" w:rsidRDefault="00751C82" w:rsidP="00AF7C95"/>
    <w:p w:rsidR="00AF7C95" w:rsidRDefault="00AF7C95" w:rsidP="00AF7C95"/>
    <w:p w:rsidR="00AF7C95" w:rsidRDefault="00AF7C95" w:rsidP="00AF7C95">
      <w:r>
        <w:t>10. Make a comparison between:</w:t>
      </w:r>
    </w:p>
    <w:p w:rsidR="00AF7C95" w:rsidRDefault="00AF7C95" w:rsidP="00AF7C95"/>
    <w:p w:rsidR="00AF7C95" w:rsidRDefault="00AF7C95" w:rsidP="00AF7C95">
      <w:r>
        <w:t>1. Sequential backward exclusion vs. sequential forward selection</w:t>
      </w:r>
    </w:p>
    <w:p w:rsidR="00AF7C95" w:rsidRDefault="00AF7C95" w:rsidP="00AF7C95"/>
    <w:p w:rsidR="00AF7C95" w:rsidRDefault="00AF7C95" w:rsidP="00AF7C95">
      <w:r>
        <w:t>2. Function selection methods: filter vs. wrapper</w:t>
      </w:r>
    </w:p>
    <w:p w:rsidR="00AF7C95" w:rsidRDefault="00AF7C95" w:rsidP="00AF7C95"/>
    <w:p w:rsidR="00B915EE" w:rsidRDefault="00AF7C95" w:rsidP="00AF7C95">
      <w:r>
        <w:t xml:space="preserve">3. SMC vs. </w:t>
      </w:r>
      <w:proofErr w:type="spellStart"/>
      <w:r>
        <w:t>Jaccard</w:t>
      </w:r>
      <w:proofErr w:type="spellEnd"/>
      <w:r>
        <w:t xml:space="preserve"> coefficient</w:t>
      </w:r>
    </w:p>
    <w:p w:rsidR="00D605F6" w:rsidRPr="00D605F6" w:rsidRDefault="00D605F6" w:rsidP="00AF7C95">
      <w:pPr>
        <w:rPr>
          <w:color w:val="002060"/>
        </w:rPr>
      </w:pPr>
      <w:proofErr w:type="spellStart"/>
      <w:r w:rsidRPr="00D605F6">
        <w:rPr>
          <w:color w:val="002060"/>
        </w:rPr>
        <w:t>Ans</w:t>
      </w:r>
      <w:proofErr w:type="spellEnd"/>
      <w:r w:rsidRPr="00D605F6">
        <w:rPr>
          <w:color w:val="002060"/>
        </w:rPr>
        <w:t>:</w:t>
      </w:r>
    </w:p>
    <w:p w:rsidR="00D605F6" w:rsidRPr="00D605F6" w:rsidRDefault="00D605F6" w:rsidP="00D605F6">
      <w:pPr>
        <w:rPr>
          <w:color w:val="002060"/>
          <w:u w:val="single"/>
        </w:rPr>
      </w:pPr>
      <w:r w:rsidRPr="00D605F6">
        <w:rPr>
          <w:color w:val="002060"/>
          <w:u w:val="single"/>
        </w:rPr>
        <w:t xml:space="preserve">1. </w:t>
      </w:r>
      <w:r w:rsidRPr="00D605F6">
        <w:rPr>
          <w:color w:val="002060"/>
          <w:u w:val="single"/>
        </w:rPr>
        <w:t>Sequential backward exclusion vs. sequential forward selection:</w:t>
      </w:r>
    </w:p>
    <w:p w:rsidR="00D605F6" w:rsidRPr="00D605F6" w:rsidRDefault="00D605F6" w:rsidP="00D605F6">
      <w:pPr>
        <w:pStyle w:val="ListParagraph"/>
        <w:numPr>
          <w:ilvl w:val="0"/>
          <w:numId w:val="14"/>
        </w:numPr>
        <w:rPr>
          <w:color w:val="002060"/>
        </w:rPr>
      </w:pPr>
      <w:r w:rsidRPr="00D605F6">
        <w:rPr>
          <w:color w:val="002060"/>
        </w:rPr>
        <w:t>Sequential backward exclusion starts with all features and iteratively removes the least important feature at each step until a desired subset is obtained.</w:t>
      </w:r>
    </w:p>
    <w:p w:rsidR="00D605F6" w:rsidRPr="00D605F6" w:rsidRDefault="00D605F6" w:rsidP="00D605F6">
      <w:pPr>
        <w:pStyle w:val="ListParagraph"/>
        <w:numPr>
          <w:ilvl w:val="0"/>
          <w:numId w:val="14"/>
        </w:numPr>
        <w:rPr>
          <w:color w:val="002060"/>
        </w:rPr>
      </w:pPr>
      <w:r w:rsidRPr="00D605F6">
        <w:rPr>
          <w:color w:val="002060"/>
        </w:rPr>
        <w:t>Sequential forward selection starts with an empty set of features and iteratively adds the most important feature at each step until a desired subset is obtained.</w:t>
      </w:r>
    </w:p>
    <w:p w:rsidR="00D605F6" w:rsidRPr="00D605F6" w:rsidRDefault="00D605F6" w:rsidP="00D605F6">
      <w:pPr>
        <w:pStyle w:val="ListParagraph"/>
        <w:numPr>
          <w:ilvl w:val="0"/>
          <w:numId w:val="14"/>
        </w:numPr>
        <w:rPr>
          <w:color w:val="002060"/>
        </w:rPr>
      </w:pPr>
      <w:r w:rsidRPr="00D605F6">
        <w:rPr>
          <w:color w:val="002060"/>
        </w:rPr>
        <w:t>Both methods are feature selection algorithms, but they differ in their search strategy (backward vs. forward) and how they build the subset of features.</w:t>
      </w:r>
    </w:p>
    <w:p w:rsidR="00D605F6" w:rsidRPr="00D605F6" w:rsidRDefault="00D605F6" w:rsidP="00D605F6">
      <w:pPr>
        <w:pStyle w:val="ListParagraph"/>
        <w:rPr>
          <w:color w:val="002060"/>
        </w:rPr>
      </w:pPr>
    </w:p>
    <w:p w:rsidR="00D605F6" w:rsidRPr="00D605F6" w:rsidRDefault="00D605F6" w:rsidP="00D605F6">
      <w:pPr>
        <w:rPr>
          <w:color w:val="002060"/>
          <w:u w:val="single"/>
        </w:rPr>
      </w:pPr>
      <w:r w:rsidRPr="00D605F6">
        <w:rPr>
          <w:color w:val="002060"/>
          <w:u w:val="single"/>
        </w:rPr>
        <w:t xml:space="preserve">2. </w:t>
      </w:r>
      <w:r w:rsidRPr="00D605F6">
        <w:rPr>
          <w:color w:val="002060"/>
          <w:u w:val="single"/>
        </w:rPr>
        <w:t>Function selection methods: filter vs. wrapper:</w:t>
      </w:r>
    </w:p>
    <w:p w:rsidR="00D605F6" w:rsidRPr="00D605F6" w:rsidRDefault="00D605F6" w:rsidP="00D605F6">
      <w:pPr>
        <w:pStyle w:val="ListParagraph"/>
        <w:numPr>
          <w:ilvl w:val="0"/>
          <w:numId w:val="15"/>
        </w:numPr>
        <w:rPr>
          <w:color w:val="002060"/>
        </w:rPr>
      </w:pPr>
      <w:r w:rsidRPr="00D605F6">
        <w:rPr>
          <w:color w:val="002060"/>
        </w:rPr>
        <w:t>Filter methods evaluate the relevance of features independently of the learning algorithm. They use statistical measures or heuristics to rank or score features based on their individual characteristics.</w:t>
      </w:r>
    </w:p>
    <w:p w:rsidR="00D605F6" w:rsidRPr="00D605F6" w:rsidRDefault="00D605F6" w:rsidP="00D605F6">
      <w:pPr>
        <w:pStyle w:val="ListParagraph"/>
        <w:numPr>
          <w:ilvl w:val="0"/>
          <w:numId w:val="15"/>
        </w:numPr>
        <w:rPr>
          <w:color w:val="002060"/>
        </w:rPr>
      </w:pPr>
      <w:r w:rsidRPr="00D605F6">
        <w:rPr>
          <w:color w:val="002060"/>
        </w:rPr>
        <w:t>Wrapper methods assess the performance of different subsets of features by using the learning algorithm itself. They perform a search over the feature space and select the subset that yields the best performance according to a specific evaluation metric.</w:t>
      </w:r>
    </w:p>
    <w:p w:rsidR="00D605F6" w:rsidRPr="00D605F6" w:rsidRDefault="00D605F6" w:rsidP="00D605F6">
      <w:pPr>
        <w:pStyle w:val="ListParagraph"/>
        <w:rPr>
          <w:color w:val="002060"/>
        </w:rPr>
      </w:pPr>
    </w:p>
    <w:p w:rsidR="00D605F6" w:rsidRPr="00D605F6" w:rsidRDefault="00D605F6" w:rsidP="00D605F6">
      <w:pPr>
        <w:rPr>
          <w:color w:val="002060"/>
          <w:u w:val="single"/>
        </w:rPr>
      </w:pPr>
      <w:r w:rsidRPr="00D605F6">
        <w:rPr>
          <w:color w:val="002060"/>
          <w:u w:val="single"/>
        </w:rPr>
        <w:t xml:space="preserve">3. </w:t>
      </w:r>
      <w:r w:rsidRPr="00D605F6">
        <w:rPr>
          <w:color w:val="002060"/>
          <w:u w:val="single"/>
        </w:rPr>
        <w:t>SMC (Simple Matching Coeffi</w:t>
      </w:r>
      <w:r w:rsidRPr="00D605F6">
        <w:rPr>
          <w:color w:val="002060"/>
          <w:u w:val="single"/>
        </w:rPr>
        <w:t xml:space="preserve">cient) vs. </w:t>
      </w:r>
      <w:proofErr w:type="spellStart"/>
      <w:r w:rsidRPr="00D605F6">
        <w:rPr>
          <w:color w:val="002060"/>
          <w:u w:val="single"/>
        </w:rPr>
        <w:t>Jaccard</w:t>
      </w:r>
      <w:proofErr w:type="spellEnd"/>
      <w:r w:rsidRPr="00D605F6">
        <w:rPr>
          <w:color w:val="002060"/>
          <w:u w:val="single"/>
        </w:rPr>
        <w:t xml:space="preserve"> coefficient:</w:t>
      </w:r>
    </w:p>
    <w:p w:rsidR="00D605F6" w:rsidRPr="00D605F6" w:rsidRDefault="00D605F6" w:rsidP="00D605F6">
      <w:pPr>
        <w:pStyle w:val="ListParagraph"/>
        <w:numPr>
          <w:ilvl w:val="0"/>
          <w:numId w:val="16"/>
        </w:numPr>
        <w:rPr>
          <w:color w:val="002060"/>
        </w:rPr>
      </w:pPr>
      <w:r w:rsidRPr="00D605F6">
        <w:rPr>
          <w:color w:val="002060"/>
        </w:rPr>
        <w:t>SMC is a similarity measure used to compare binary features. It calculates the proportion of matching feature values between two instances.</w:t>
      </w:r>
    </w:p>
    <w:p w:rsidR="00D605F6" w:rsidRPr="00D605F6" w:rsidRDefault="00D605F6" w:rsidP="00D605F6">
      <w:pPr>
        <w:pStyle w:val="ListParagraph"/>
        <w:numPr>
          <w:ilvl w:val="0"/>
          <w:numId w:val="16"/>
        </w:numPr>
        <w:rPr>
          <w:color w:val="002060"/>
        </w:rPr>
      </w:pPr>
      <w:proofErr w:type="spellStart"/>
      <w:r w:rsidRPr="00D605F6">
        <w:rPr>
          <w:color w:val="002060"/>
        </w:rPr>
        <w:t>Jaccard</w:t>
      </w:r>
      <w:proofErr w:type="spellEnd"/>
      <w:r w:rsidRPr="00D605F6">
        <w:rPr>
          <w:color w:val="002060"/>
        </w:rPr>
        <w:t xml:space="preserve"> coefficient is another similarity measure used for binary features, specifically for evaluating the similarity of sets. It calculates the size of the intersection of two sets divided by the size of their union.</w:t>
      </w:r>
    </w:p>
    <w:p w:rsidR="00D605F6" w:rsidRPr="00D605F6" w:rsidRDefault="00D605F6" w:rsidP="00D605F6">
      <w:pPr>
        <w:pStyle w:val="ListParagraph"/>
        <w:numPr>
          <w:ilvl w:val="0"/>
          <w:numId w:val="16"/>
        </w:numPr>
        <w:rPr>
          <w:color w:val="002060"/>
        </w:rPr>
      </w:pPr>
      <w:r w:rsidRPr="00D605F6">
        <w:rPr>
          <w:color w:val="002060"/>
        </w:rPr>
        <w:t>Both coefficients are useful for measuring the similarity or dissimilarity between instances or sets, but they differ in their calculation formula and interpretation.</w:t>
      </w:r>
    </w:p>
    <w:sectPr w:rsidR="00D605F6" w:rsidRPr="00D605F6" w:rsidSect="00A91B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205F1"/>
    <w:multiLevelType w:val="hybridMultilevel"/>
    <w:tmpl w:val="5A1A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74B8C"/>
    <w:multiLevelType w:val="hybridMultilevel"/>
    <w:tmpl w:val="F85C7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5334D4"/>
    <w:multiLevelType w:val="hybridMultilevel"/>
    <w:tmpl w:val="E1BCA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31289"/>
    <w:multiLevelType w:val="multilevel"/>
    <w:tmpl w:val="AE7E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FA0331"/>
    <w:multiLevelType w:val="hybridMultilevel"/>
    <w:tmpl w:val="28F82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5197D"/>
    <w:multiLevelType w:val="hybridMultilevel"/>
    <w:tmpl w:val="EF44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9755B4"/>
    <w:multiLevelType w:val="hybridMultilevel"/>
    <w:tmpl w:val="2C30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7158A3"/>
    <w:multiLevelType w:val="hybridMultilevel"/>
    <w:tmpl w:val="7264D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DE6070"/>
    <w:multiLevelType w:val="hybridMultilevel"/>
    <w:tmpl w:val="FAB0B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AC3CD4"/>
    <w:multiLevelType w:val="hybridMultilevel"/>
    <w:tmpl w:val="AF32B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864D2F"/>
    <w:multiLevelType w:val="hybridMultilevel"/>
    <w:tmpl w:val="72F4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lvlOverride w:ilvl="0">
      <w:lvl w:ilvl="0">
        <w:numFmt w:val="decimal"/>
        <w:lvlText w:val=""/>
        <w:lvlJc w:val="left"/>
      </w:lvl>
    </w:lvlOverride>
    <w:lvlOverride w:ilvl="1">
      <w:lvl w:ilvl="1">
        <w:numFmt w:val="decimal"/>
        <w:lvlText w:val="%2."/>
        <w:lvlJc w:val="left"/>
      </w:lvl>
    </w:lvlOverride>
  </w:num>
  <w:num w:numId="6">
    <w:abstractNumId w:val="3"/>
    <w:lvlOverride w:ilvl="0">
      <w:lvl w:ilvl="0">
        <w:numFmt w:val="decimal"/>
        <w:lvlText w:val=""/>
        <w:lvlJc w:val="left"/>
      </w:lvl>
    </w:lvlOverride>
    <w:lvlOverride w:ilvl="1">
      <w:lvl w:ilvl="1">
        <w:numFmt w:val="decimal"/>
        <w:lvlText w:val="%2."/>
        <w:lvlJc w:val="left"/>
      </w:lvl>
    </w:lvlOverride>
  </w:num>
  <w:num w:numId="7">
    <w:abstractNumId w:val="6"/>
  </w:num>
  <w:num w:numId="8">
    <w:abstractNumId w:val="1"/>
  </w:num>
  <w:num w:numId="9">
    <w:abstractNumId w:val="2"/>
  </w:num>
  <w:num w:numId="10">
    <w:abstractNumId w:val="10"/>
  </w:num>
  <w:num w:numId="11">
    <w:abstractNumId w:val="8"/>
  </w:num>
  <w:num w:numId="12">
    <w:abstractNumId w:val="7"/>
  </w:num>
  <w:num w:numId="13">
    <w:abstractNumId w:val="9"/>
  </w:num>
  <w:num w:numId="14">
    <w:abstractNumId w:val="0"/>
  </w:num>
  <w:num w:numId="15">
    <w:abstractNumId w:val="5"/>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5499"/>
    <w:rsid w:val="00015499"/>
    <w:rsid w:val="002C7E84"/>
    <w:rsid w:val="004776F1"/>
    <w:rsid w:val="004A4F56"/>
    <w:rsid w:val="0053196C"/>
    <w:rsid w:val="00751C82"/>
    <w:rsid w:val="00792803"/>
    <w:rsid w:val="00824B0F"/>
    <w:rsid w:val="00887348"/>
    <w:rsid w:val="00A91BFD"/>
    <w:rsid w:val="00AF7C95"/>
    <w:rsid w:val="00B915EE"/>
    <w:rsid w:val="00BA0AC1"/>
    <w:rsid w:val="00D605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B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 w:type="paragraph" w:styleId="DocumentMap">
    <w:name w:val="Document Map"/>
    <w:basedOn w:val="Normal"/>
    <w:link w:val="DocumentMapChar"/>
    <w:uiPriority w:val="99"/>
    <w:semiHidden/>
    <w:unhideWhenUsed/>
    <w:rsid w:val="004776F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776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68367">
      <w:bodyDiv w:val="1"/>
      <w:marLeft w:val="0"/>
      <w:marRight w:val="0"/>
      <w:marTop w:val="0"/>
      <w:marBottom w:val="0"/>
      <w:divBdr>
        <w:top w:val="none" w:sz="0" w:space="0" w:color="auto"/>
        <w:left w:val="none" w:sz="0" w:space="0" w:color="auto"/>
        <w:bottom w:val="none" w:sz="0" w:space="0" w:color="auto"/>
        <w:right w:val="none" w:sz="0" w:space="0" w:color="auto"/>
      </w:divBdr>
    </w:div>
    <w:div w:id="16544394">
      <w:bodyDiv w:val="1"/>
      <w:marLeft w:val="0"/>
      <w:marRight w:val="0"/>
      <w:marTop w:val="0"/>
      <w:marBottom w:val="0"/>
      <w:divBdr>
        <w:top w:val="none" w:sz="0" w:space="0" w:color="auto"/>
        <w:left w:val="none" w:sz="0" w:space="0" w:color="auto"/>
        <w:bottom w:val="none" w:sz="0" w:space="0" w:color="auto"/>
        <w:right w:val="none" w:sz="0" w:space="0" w:color="auto"/>
      </w:divBdr>
    </w:div>
    <w:div w:id="515652450">
      <w:bodyDiv w:val="1"/>
      <w:marLeft w:val="0"/>
      <w:marRight w:val="0"/>
      <w:marTop w:val="0"/>
      <w:marBottom w:val="0"/>
      <w:divBdr>
        <w:top w:val="none" w:sz="0" w:space="0" w:color="auto"/>
        <w:left w:val="none" w:sz="0" w:space="0" w:color="auto"/>
        <w:bottom w:val="none" w:sz="0" w:space="0" w:color="auto"/>
        <w:right w:val="none" w:sz="0" w:space="0" w:color="auto"/>
      </w:divBdr>
    </w:div>
    <w:div w:id="528689979">
      <w:bodyDiv w:val="1"/>
      <w:marLeft w:val="0"/>
      <w:marRight w:val="0"/>
      <w:marTop w:val="0"/>
      <w:marBottom w:val="0"/>
      <w:divBdr>
        <w:top w:val="none" w:sz="0" w:space="0" w:color="auto"/>
        <w:left w:val="none" w:sz="0" w:space="0" w:color="auto"/>
        <w:bottom w:val="none" w:sz="0" w:space="0" w:color="auto"/>
        <w:right w:val="none" w:sz="0" w:space="0" w:color="auto"/>
      </w:divBdr>
    </w:div>
    <w:div w:id="614870473">
      <w:bodyDiv w:val="1"/>
      <w:marLeft w:val="0"/>
      <w:marRight w:val="0"/>
      <w:marTop w:val="0"/>
      <w:marBottom w:val="0"/>
      <w:divBdr>
        <w:top w:val="none" w:sz="0" w:space="0" w:color="auto"/>
        <w:left w:val="none" w:sz="0" w:space="0" w:color="auto"/>
        <w:bottom w:val="none" w:sz="0" w:space="0" w:color="auto"/>
        <w:right w:val="none" w:sz="0" w:space="0" w:color="auto"/>
      </w:divBdr>
    </w:div>
    <w:div w:id="621696074">
      <w:bodyDiv w:val="1"/>
      <w:marLeft w:val="0"/>
      <w:marRight w:val="0"/>
      <w:marTop w:val="0"/>
      <w:marBottom w:val="0"/>
      <w:divBdr>
        <w:top w:val="none" w:sz="0" w:space="0" w:color="auto"/>
        <w:left w:val="none" w:sz="0" w:space="0" w:color="auto"/>
        <w:bottom w:val="none" w:sz="0" w:space="0" w:color="auto"/>
        <w:right w:val="none" w:sz="0" w:space="0" w:color="auto"/>
      </w:divBdr>
    </w:div>
    <w:div w:id="827407964">
      <w:bodyDiv w:val="1"/>
      <w:marLeft w:val="0"/>
      <w:marRight w:val="0"/>
      <w:marTop w:val="0"/>
      <w:marBottom w:val="0"/>
      <w:divBdr>
        <w:top w:val="none" w:sz="0" w:space="0" w:color="auto"/>
        <w:left w:val="none" w:sz="0" w:space="0" w:color="auto"/>
        <w:bottom w:val="none" w:sz="0" w:space="0" w:color="auto"/>
        <w:right w:val="none" w:sz="0" w:space="0" w:color="auto"/>
      </w:divBdr>
    </w:div>
    <w:div w:id="842475453">
      <w:bodyDiv w:val="1"/>
      <w:marLeft w:val="0"/>
      <w:marRight w:val="0"/>
      <w:marTop w:val="0"/>
      <w:marBottom w:val="0"/>
      <w:divBdr>
        <w:top w:val="none" w:sz="0" w:space="0" w:color="auto"/>
        <w:left w:val="none" w:sz="0" w:space="0" w:color="auto"/>
        <w:bottom w:val="none" w:sz="0" w:space="0" w:color="auto"/>
        <w:right w:val="none" w:sz="0" w:space="0" w:color="auto"/>
      </w:divBdr>
    </w:div>
    <w:div w:id="866136288">
      <w:bodyDiv w:val="1"/>
      <w:marLeft w:val="0"/>
      <w:marRight w:val="0"/>
      <w:marTop w:val="0"/>
      <w:marBottom w:val="0"/>
      <w:divBdr>
        <w:top w:val="none" w:sz="0" w:space="0" w:color="auto"/>
        <w:left w:val="none" w:sz="0" w:space="0" w:color="auto"/>
        <w:bottom w:val="none" w:sz="0" w:space="0" w:color="auto"/>
        <w:right w:val="none" w:sz="0" w:space="0" w:color="auto"/>
      </w:divBdr>
    </w:div>
    <w:div w:id="1027873945">
      <w:bodyDiv w:val="1"/>
      <w:marLeft w:val="0"/>
      <w:marRight w:val="0"/>
      <w:marTop w:val="0"/>
      <w:marBottom w:val="0"/>
      <w:divBdr>
        <w:top w:val="none" w:sz="0" w:space="0" w:color="auto"/>
        <w:left w:val="none" w:sz="0" w:space="0" w:color="auto"/>
        <w:bottom w:val="none" w:sz="0" w:space="0" w:color="auto"/>
        <w:right w:val="none" w:sz="0" w:space="0" w:color="auto"/>
      </w:divBdr>
    </w:div>
    <w:div w:id="1051273129">
      <w:bodyDiv w:val="1"/>
      <w:marLeft w:val="0"/>
      <w:marRight w:val="0"/>
      <w:marTop w:val="0"/>
      <w:marBottom w:val="0"/>
      <w:divBdr>
        <w:top w:val="none" w:sz="0" w:space="0" w:color="auto"/>
        <w:left w:val="none" w:sz="0" w:space="0" w:color="auto"/>
        <w:bottom w:val="none" w:sz="0" w:space="0" w:color="auto"/>
        <w:right w:val="none" w:sz="0" w:space="0" w:color="auto"/>
      </w:divBdr>
    </w:div>
    <w:div w:id="1230311358">
      <w:bodyDiv w:val="1"/>
      <w:marLeft w:val="0"/>
      <w:marRight w:val="0"/>
      <w:marTop w:val="0"/>
      <w:marBottom w:val="0"/>
      <w:divBdr>
        <w:top w:val="none" w:sz="0" w:space="0" w:color="auto"/>
        <w:left w:val="none" w:sz="0" w:space="0" w:color="auto"/>
        <w:bottom w:val="none" w:sz="0" w:space="0" w:color="auto"/>
        <w:right w:val="none" w:sz="0" w:space="0" w:color="auto"/>
      </w:divBdr>
    </w:div>
    <w:div w:id="1299727384">
      <w:bodyDiv w:val="1"/>
      <w:marLeft w:val="0"/>
      <w:marRight w:val="0"/>
      <w:marTop w:val="0"/>
      <w:marBottom w:val="0"/>
      <w:divBdr>
        <w:top w:val="none" w:sz="0" w:space="0" w:color="auto"/>
        <w:left w:val="none" w:sz="0" w:space="0" w:color="auto"/>
        <w:bottom w:val="none" w:sz="0" w:space="0" w:color="auto"/>
        <w:right w:val="none" w:sz="0" w:space="0" w:color="auto"/>
      </w:divBdr>
    </w:div>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 w:id="1531911919">
      <w:bodyDiv w:val="1"/>
      <w:marLeft w:val="0"/>
      <w:marRight w:val="0"/>
      <w:marTop w:val="0"/>
      <w:marBottom w:val="0"/>
      <w:divBdr>
        <w:top w:val="none" w:sz="0" w:space="0" w:color="auto"/>
        <w:left w:val="none" w:sz="0" w:space="0" w:color="auto"/>
        <w:bottom w:val="none" w:sz="0" w:space="0" w:color="auto"/>
        <w:right w:val="none" w:sz="0" w:space="0" w:color="auto"/>
      </w:divBdr>
    </w:div>
    <w:div w:id="1584877296">
      <w:bodyDiv w:val="1"/>
      <w:marLeft w:val="0"/>
      <w:marRight w:val="0"/>
      <w:marTop w:val="0"/>
      <w:marBottom w:val="0"/>
      <w:divBdr>
        <w:top w:val="none" w:sz="0" w:space="0" w:color="auto"/>
        <w:left w:val="none" w:sz="0" w:space="0" w:color="auto"/>
        <w:bottom w:val="none" w:sz="0" w:space="0" w:color="auto"/>
        <w:right w:val="none" w:sz="0" w:space="0" w:color="auto"/>
      </w:divBdr>
    </w:div>
    <w:div w:id="1825513272">
      <w:bodyDiv w:val="1"/>
      <w:marLeft w:val="0"/>
      <w:marRight w:val="0"/>
      <w:marTop w:val="0"/>
      <w:marBottom w:val="0"/>
      <w:divBdr>
        <w:top w:val="none" w:sz="0" w:space="0" w:color="auto"/>
        <w:left w:val="none" w:sz="0" w:space="0" w:color="auto"/>
        <w:bottom w:val="none" w:sz="0" w:space="0" w:color="auto"/>
        <w:right w:val="none" w:sz="0" w:space="0" w:color="auto"/>
      </w:divBdr>
    </w:div>
    <w:div w:id="1892157339">
      <w:bodyDiv w:val="1"/>
      <w:marLeft w:val="0"/>
      <w:marRight w:val="0"/>
      <w:marTop w:val="0"/>
      <w:marBottom w:val="0"/>
      <w:divBdr>
        <w:top w:val="none" w:sz="0" w:space="0" w:color="auto"/>
        <w:left w:val="none" w:sz="0" w:space="0" w:color="auto"/>
        <w:bottom w:val="none" w:sz="0" w:space="0" w:color="auto"/>
        <w:right w:val="none" w:sz="0" w:space="0" w:color="auto"/>
      </w:divBdr>
    </w:div>
    <w:div w:id="191111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2442</Words>
  <Characters>13922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9</cp:revision>
  <dcterms:created xsi:type="dcterms:W3CDTF">2021-03-03T17:02:00Z</dcterms:created>
  <dcterms:modified xsi:type="dcterms:W3CDTF">2023-06-20T14:35:00Z</dcterms:modified>
</cp:coreProperties>
</file>