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E3A" w:rsidRPr="007F50CE" w:rsidRDefault="001E6E3A" w:rsidP="007F50CE">
      <w:pPr>
        <w:pStyle w:val="Header"/>
        <w:spacing w:line="360" w:lineRule="auto"/>
        <w:jc w:val="both"/>
        <w:rPr>
          <w:rFonts w:ascii="Andalus" w:hAnsi="Andalus" w:cs="Andalus"/>
          <w:b/>
          <w:bCs/>
        </w:rPr>
      </w:pPr>
      <w:r w:rsidRPr="007F50CE">
        <w:rPr>
          <w:rFonts w:ascii="Andalus" w:hAnsi="Andalus" w:cs="Andalus"/>
          <w:b/>
          <w:bCs/>
        </w:rPr>
        <w:t xml:space="preserve">Assignment – </w:t>
      </w:r>
      <w:r w:rsidR="007041F2" w:rsidRPr="007F50CE">
        <w:rPr>
          <w:rFonts w:ascii="Andalus" w:hAnsi="Andalus" w:cs="Andalus"/>
          <w:b/>
          <w:bCs/>
        </w:rPr>
        <w:t>Jungle Video DVD Rental System</w:t>
      </w:r>
    </w:p>
    <w:p w:rsidR="001E6E3A" w:rsidRPr="007F50CE" w:rsidRDefault="001E6E3A" w:rsidP="007F50CE">
      <w:pPr>
        <w:spacing w:line="360" w:lineRule="auto"/>
        <w:jc w:val="both"/>
        <w:rPr>
          <w:rFonts w:ascii="Andalus" w:hAnsi="Andalus" w:cs="Andalus"/>
          <w:b/>
          <w:bCs/>
          <w:sz w:val="22"/>
          <w:u w:val="single"/>
        </w:rPr>
      </w:pPr>
    </w:p>
    <w:p w:rsidR="001E6E3A" w:rsidRPr="007F50CE" w:rsidRDefault="001E6E3A" w:rsidP="007F50CE">
      <w:pPr>
        <w:jc w:val="both"/>
        <w:rPr>
          <w:rFonts w:ascii="Andalus" w:hAnsi="Andalus" w:cs="Andalus"/>
          <w:b/>
          <w:bCs/>
          <w:u w:val="single"/>
        </w:rPr>
      </w:pPr>
      <w:r w:rsidRPr="007F50CE">
        <w:rPr>
          <w:rFonts w:ascii="Andalus" w:hAnsi="Andalus" w:cs="Andalus"/>
          <w:b/>
          <w:bCs/>
          <w:u w:val="single"/>
        </w:rPr>
        <w:t>Instructions and Guidelines</w:t>
      </w:r>
    </w:p>
    <w:p w:rsidR="001E6E3A" w:rsidRPr="007F50CE" w:rsidRDefault="001E6E3A" w:rsidP="007F50CE">
      <w:pPr>
        <w:jc w:val="both"/>
        <w:rPr>
          <w:rFonts w:ascii="Andalus" w:hAnsi="Andalus" w:cs="Andalus"/>
          <w:b/>
          <w:bCs/>
          <w:sz w:val="22"/>
          <w:u w:val="single"/>
        </w:rPr>
      </w:pPr>
    </w:p>
    <w:p w:rsidR="001E6E3A" w:rsidRPr="007F50CE" w:rsidRDefault="001E6E3A" w:rsidP="007F50CE">
      <w:pPr>
        <w:jc w:val="both"/>
        <w:rPr>
          <w:rFonts w:ascii="Andalus" w:hAnsi="Andalus" w:cs="Andalus"/>
        </w:rPr>
      </w:pPr>
      <w:r w:rsidRPr="007F50CE">
        <w:rPr>
          <w:rFonts w:ascii="Andalus" w:hAnsi="Andalus" w:cs="Andalus"/>
        </w:rPr>
        <w:t xml:space="preserve">This is an assignment that is to be handed in by </w:t>
      </w:r>
      <w:r w:rsidR="00293F2C" w:rsidRPr="007F50CE">
        <w:rPr>
          <w:rFonts w:ascii="Andalus" w:hAnsi="Andalus" w:cs="Andalus"/>
          <w:b/>
          <w:bCs/>
        </w:rPr>
        <w:t>23rd</w:t>
      </w:r>
      <w:r w:rsidR="007041F2" w:rsidRPr="007F50CE">
        <w:rPr>
          <w:rFonts w:ascii="Andalus" w:hAnsi="Andalus" w:cs="Andalus"/>
          <w:b/>
          <w:bCs/>
        </w:rPr>
        <w:t xml:space="preserve"> </w:t>
      </w:r>
      <w:r w:rsidR="00293F2C" w:rsidRPr="007F50CE">
        <w:rPr>
          <w:rFonts w:ascii="Andalus" w:hAnsi="Andalus" w:cs="Andalus"/>
          <w:b/>
          <w:bCs/>
        </w:rPr>
        <w:t>July</w:t>
      </w:r>
      <w:r w:rsidR="007041F2" w:rsidRPr="007F50CE">
        <w:rPr>
          <w:rFonts w:ascii="Andalus" w:hAnsi="Andalus" w:cs="Andalus"/>
          <w:b/>
          <w:bCs/>
        </w:rPr>
        <w:t xml:space="preserve"> 20</w:t>
      </w:r>
      <w:r w:rsidR="00293F2C" w:rsidRPr="007F50CE">
        <w:rPr>
          <w:rFonts w:ascii="Andalus" w:hAnsi="Andalus" w:cs="Andalus"/>
          <w:b/>
          <w:bCs/>
        </w:rPr>
        <w:t>10</w:t>
      </w:r>
      <w:r w:rsidR="007041F2" w:rsidRPr="007F50CE">
        <w:rPr>
          <w:rFonts w:ascii="Andalus" w:hAnsi="Andalus" w:cs="Andalus"/>
          <w:b/>
          <w:bCs/>
        </w:rPr>
        <w:t>(</w:t>
      </w:r>
      <w:r w:rsidR="00293F2C" w:rsidRPr="007F50CE">
        <w:rPr>
          <w:rFonts w:ascii="Andalus" w:hAnsi="Andalus" w:cs="Andalus"/>
          <w:b/>
          <w:bCs/>
        </w:rPr>
        <w:t>Friday</w:t>
      </w:r>
      <w:r w:rsidR="007041F2" w:rsidRPr="007F50CE">
        <w:rPr>
          <w:rFonts w:ascii="Andalus" w:hAnsi="Andalus" w:cs="Andalus"/>
          <w:b/>
          <w:bCs/>
        </w:rPr>
        <w:t xml:space="preserve">) </w:t>
      </w:r>
      <w:smartTag w:uri="urn:schemas-microsoft-com:office:smarttags" w:element="time">
        <w:smartTagPr>
          <w:attr w:name="Hour" w:val="17"/>
          <w:attr w:name="Minute" w:val="0"/>
        </w:smartTagPr>
        <w:r w:rsidR="007041F2" w:rsidRPr="007F50CE">
          <w:rPr>
            <w:rFonts w:ascii="Andalus" w:hAnsi="Andalus" w:cs="Andalus"/>
            <w:b/>
            <w:bCs/>
          </w:rPr>
          <w:t>5:00PM</w:t>
        </w:r>
      </w:smartTag>
      <w:r w:rsidRPr="007F50CE">
        <w:rPr>
          <w:rFonts w:ascii="Andalus" w:hAnsi="Andalus" w:cs="Andalus"/>
        </w:rPr>
        <w:t>.</w:t>
      </w:r>
    </w:p>
    <w:p w:rsidR="001E6E3A" w:rsidRPr="007F50CE" w:rsidRDefault="001E6E3A" w:rsidP="007F50CE">
      <w:pPr>
        <w:jc w:val="both"/>
        <w:rPr>
          <w:rFonts w:ascii="Andalus" w:hAnsi="Andalus" w:cs="Andalus"/>
          <w:sz w:val="12"/>
          <w:szCs w:val="12"/>
        </w:rPr>
      </w:pPr>
    </w:p>
    <w:p w:rsidR="001E6E3A" w:rsidRPr="007F50CE" w:rsidRDefault="001E6E3A" w:rsidP="007F50CE">
      <w:pPr>
        <w:jc w:val="both"/>
        <w:rPr>
          <w:rFonts w:ascii="Andalus" w:hAnsi="Andalus" w:cs="Andalus"/>
        </w:rPr>
      </w:pPr>
      <w:r w:rsidRPr="007F50CE">
        <w:rPr>
          <w:rFonts w:ascii="Andalus" w:hAnsi="Andalus" w:cs="Andalus"/>
        </w:rPr>
        <w:t xml:space="preserve">Students are required to form groups of </w:t>
      </w:r>
      <w:r w:rsidRPr="007F50CE">
        <w:rPr>
          <w:rFonts w:ascii="Andalus" w:hAnsi="Andalus" w:cs="Andalus"/>
          <w:b/>
        </w:rPr>
        <w:t>3</w:t>
      </w:r>
      <w:r w:rsidR="00154C75" w:rsidRPr="007F50CE">
        <w:rPr>
          <w:rFonts w:ascii="Andalus" w:hAnsi="Andalus" w:cs="Andalus"/>
          <w:b/>
        </w:rPr>
        <w:t>-4</w:t>
      </w:r>
      <w:r w:rsidRPr="007F50CE">
        <w:rPr>
          <w:rFonts w:ascii="Andalus" w:hAnsi="Andalus" w:cs="Andalus"/>
        </w:rPr>
        <w:t xml:space="preserve"> students (each group must appoint a team leader) to complete this assignment.</w:t>
      </w:r>
    </w:p>
    <w:p w:rsidR="001E6E3A" w:rsidRPr="007F50CE" w:rsidRDefault="001E6E3A" w:rsidP="007F50CE">
      <w:pPr>
        <w:jc w:val="both"/>
        <w:rPr>
          <w:rFonts w:ascii="Andalus" w:hAnsi="Andalus" w:cs="Andalus"/>
          <w:sz w:val="12"/>
          <w:szCs w:val="12"/>
        </w:rPr>
      </w:pPr>
    </w:p>
    <w:p w:rsidR="001E6E3A" w:rsidRPr="007F50CE" w:rsidRDefault="001E6E3A" w:rsidP="007F50CE">
      <w:pPr>
        <w:jc w:val="both"/>
        <w:rPr>
          <w:rFonts w:ascii="Andalus" w:hAnsi="Andalus" w:cs="Andalus"/>
          <w:b/>
        </w:rPr>
      </w:pPr>
      <w:r w:rsidRPr="007F50CE">
        <w:rPr>
          <w:rFonts w:ascii="Andalus" w:hAnsi="Andalus" w:cs="Andalus"/>
          <w:b/>
        </w:rPr>
        <w:t>The team leaders must submit the group members’ names and indicate the functions to be done by eac</w:t>
      </w:r>
      <w:r w:rsidR="00293F2C" w:rsidRPr="007F50CE">
        <w:rPr>
          <w:rFonts w:ascii="Andalus" w:hAnsi="Andalus" w:cs="Andalus"/>
          <w:b/>
        </w:rPr>
        <w:t>h team member</w:t>
      </w:r>
      <w:r w:rsidRPr="007F50CE">
        <w:rPr>
          <w:rFonts w:ascii="Andalus" w:hAnsi="Andalus" w:cs="Andalus"/>
          <w:b/>
        </w:rPr>
        <w:t xml:space="preserve"> to the lecturer</w:t>
      </w:r>
      <w:r w:rsidR="00154C75" w:rsidRPr="007F50CE">
        <w:rPr>
          <w:rFonts w:ascii="Andalus" w:hAnsi="Andalus" w:cs="Andalus"/>
          <w:b/>
        </w:rPr>
        <w:t xml:space="preserve"> using the </w:t>
      </w:r>
      <w:r w:rsidR="00154C75" w:rsidRPr="007F50CE">
        <w:rPr>
          <w:rFonts w:ascii="Andalus" w:hAnsi="Andalus" w:cs="Andalus"/>
          <w:b/>
          <w:u w:val="single"/>
        </w:rPr>
        <w:t>Task Allocation form</w:t>
      </w:r>
      <w:r w:rsidR="00154C75" w:rsidRPr="007F50CE">
        <w:rPr>
          <w:rFonts w:ascii="Andalus" w:hAnsi="Andalus" w:cs="Andalus"/>
          <w:b/>
        </w:rPr>
        <w:t>.</w:t>
      </w:r>
    </w:p>
    <w:p w:rsidR="001E6E3A" w:rsidRPr="007F50CE" w:rsidRDefault="001E6E3A" w:rsidP="007F50CE">
      <w:pPr>
        <w:jc w:val="both"/>
        <w:rPr>
          <w:rFonts w:ascii="Andalus" w:hAnsi="Andalus" w:cs="Andalus"/>
          <w:sz w:val="12"/>
          <w:szCs w:val="12"/>
        </w:rPr>
      </w:pPr>
    </w:p>
    <w:p w:rsidR="001E6E3A" w:rsidRPr="007F50CE" w:rsidRDefault="001E6E3A" w:rsidP="007F50CE">
      <w:pPr>
        <w:jc w:val="both"/>
        <w:rPr>
          <w:rFonts w:ascii="Andalus" w:hAnsi="Andalus" w:cs="Andalus"/>
        </w:rPr>
      </w:pPr>
      <w:r w:rsidRPr="007F50CE">
        <w:rPr>
          <w:rFonts w:ascii="Andalus" w:hAnsi="Andalus" w:cs="Andalus"/>
        </w:rPr>
        <w:t>All programs must be coded in VB.NET and JavaScript. The development platform will be on Visual Studio.NET only.</w:t>
      </w:r>
    </w:p>
    <w:p w:rsidR="001E6E3A" w:rsidRPr="007F50CE" w:rsidRDefault="001E6E3A" w:rsidP="007F50CE">
      <w:pPr>
        <w:jc w:val="both"/>
        <w:rPr>
          <w:rFonts w:ascii="Andalus" w:hAnsi="Andalus" w:cs="Andalus"/>
          <w:sz w:val="12"/>
          <w:szCs w:val="12"/>
        </w:rPr>
      </w:pPr>
    </w:p>
    <w:p w:rsidR="001E6E3A" w:rsidRPr="007F50CE" w:rsidRDefault="001E6E3A" w:rsidP="007F50CE">
      <w:pPr>
        <w:jc w:val="both"/>
        <w:rPr>
          <w:rFonts w:ascii="Andalus" w:hAnsi="Andalus" w:cs="Andalus"/>
        </w:rPr>
      </w:pPr>
      <w:r w:rsidRPr="007F50CE">
        <w:rPr>
          <w:rFonts w:ascii="Andalus" w:hAnsi="Andalus" w:cs="Andalus"/>
        </w:rPr>
        <w:t xml:space="preserve">The teams are required to submit </w:t>
      </w:r>
      <w:r w:rsidRPr="007F50CE">
        <w:rPr>
          <w:rFonts w:ascii="Andalus" w:hAnsi="Andalus" w:cs="Andalus"/>
          <w:i/>
          <w:iCs/>
        </w:rPr>
        <w:t>softcopy of the assignment</w:t>
      </w:r>
      <w:r w:rsidR="00293F2C" w:rsidRPr="007F50CE">
        <w:rPr>
          <w:rFonts w:ascii="Andalus" w:hAnsi="Andalus" w:cs="Andalus"/>
        </w:rPr>
        <w:t xml:space="preserve">. </w:t>
      </w:r>
      <w:r w:rsidRPr="007F50CE">
        <w:rPr>
          <w:rFonts w:ascii="Andalus" w:hAnsi="Andalus" w:cs="Andalus"/>
        </w:rPr>
        <w:t>Provide t</w:t>
      </w:r>
      <w:r w:rsidR="007041F2" w:rsidRPr="007F50CE">
        <w:rPr>
          <w:rFonts w:ascii="Andalus" w:hAnsi="Andalus" w:cs="Andalus"/>
        </w:rPr>
        <w:t xml:space="preserve">he Class, Admission Numbers, </w:t>
      </w:r>
      <w:r w:rsidRPr="007F50CE">
        <w:rPr>
          <w:rFonts w:ascii="Andalus" w:hAnsi="Andalus" w:cs="Andalus"/>
        </w:rPr>
        <w:t xml:space="preserve">Names </w:t>
      </w:r>
      <w:r w:rsidR="007041F2" w:rsidRPr="007F50CE">
        <w:rPr>
          <w:rFonts w:ascii="Andalus" w:hAnsi="Andalus" w:cs="Andalus"/>
        </w:rPr>
        <w:t xml:space="preserve">and Contact Numbers </w:t>
      </w:r>
      <w:r w:rsidRPr="007F50CE">
        <w:rPr>
          <w:rFonts w:ascii="Andalus" w:hAnsi="Andalus" w:cs="Andalus"/>
        </w:rPr>
        <w:t xml:space="preserve">on </w:t>
      </w:r>
      <w:r w:rsidR="00293F2C" w:rsidRPr="007F50CE">
        <w:rPr>
          <w:rFonts w:ascii="Andalus" w:hAnsi="Andalus" w:cs="Andalus"/>
        </w:rPr>
        <w:t xml:space="preserve">the </w:t>
      </w:r>
      <w:r w:rsidRPr="007F50CE">
        <w:rPr>
          <w:rFonts w:ascii="Andalus" w:hAnsi="Andalus" w:cs="Andalus"/>
        </w:rPr>
        <w:t>CD softcopy. All members must contribute in the submitted work, as marks will be awarded based on their contribution.</w:t>
      </w:r>
    </w:p>
    <w:p w:rsidR="001E6E3A" w:rsidRPr="007F50CE" w:rsidRDefault="001E6E3A" w:rsidP="007F50CE">
      <w:pPr>
        <w:jc w:val="both"/>
        <w:rPr>
          <w:rFonts w:ascii="Andalus" w:hAnsi="Andalus" w:cs="Andalus"/>
          <w:sz w:val="12"/>
          <w:szCs w:val="12"/>
        </w:rPr>
      </w:pPr>
    </w:p>
    <w:p w:rsidR="001E6E3A" w:rsidRPr="007F50CE" w:rsidRDefault="001E6E3A" w:rsidP="007F50CE">
      <w:pPr>
        <w:jc w:val="both"/>
        <w:rPr>
          <w:rFonts w:ascii="Andalus" w:hAnsi="Andalus" w:cs="Andalus"/>
        </w:rPr>
      </w:pPr>
      <w:r w:rsidRPr="007F50CE">
        <w:rPr>
          <w:rFonts w:ascii="Andalus" w:hAnsi="Andalus" w:cs="Andalus"/>
        </w:rPr>
        <w:t xml:space="preserve">The interview will be conducted on the </w:t>
      </w:r>
      <w:r w:rsidRPr="007F50CE">
        <w:rPr>
          <w:rFonts w:ascii="Andalus" w:hAnsi="Andalus" w:cs="Andalus"/>
          <w:b/>
          <w:bCs/>
        </w:rPr>
        <w:t>15th</w:t>
      </w:r>
      <w:r w:rsidRPr="007F50CE">
        <w:rPr>
          <w:rFonts w:ascii="Andalus" w:hAnsi="Andalus" w:cs="Andalus"/>
        </w:rPr>
        <w:t xml:space="preserve"> week during the practical sessions from </w:t>
      </w:r>
      <w:r w:rsidR="007041F2" w:rsidRPr="007F50CE">
        <w:rPr>
          <w:rFonts w:ascii="Andalus" w:hAnsi="Andalus" w:cs="Andalus"/>
          <w:b/>
          <w:bCs/>
        </w:rPr>
        <w:t>2</w:t>
      </w:r>
      <w:r w:rsidR="00293F2C" w:rsidRPr="007F50CE">
        <w:rPr>
          <w:rFonts w:ascii="Andalus" w:hAnsi="Andalus" w:cs="Andalus"/>
          <w:b/>
          <w:bCs/>
        </w:rPr>
        <w:t>6</w:t>
      </w:r>
      <w:r w:rsidRPr="007F50CE">
        <w:rPr>
          <w:rFonts w:ascii="Andalus" w:hAnsi="Andalus" w:cs="Andalus"/>
          <w:b/>
          <w:bCs/>
        </w:rPr>
        <w:t xml:space="preserve">th </w:t>
      </w:r>
      <w:r w:rsidR="00293F2C" w:rsidRPr="007F50CE">
        <w:rPr>
          <w:rFonts w:ascii="Andalus" w:hAnsi="Andalus" w:cs="Andalus"/>
          <w:b/>
          <w:bCs/>
        </w:rPr>
        <w:t>July</w:t>
      </w:r>
      <w:r w:rsidRPr="007F50CE">
        <w:rPr>
          <w:rFonts w:ascii="Andalus" w:hAnsi="Andalus" w:cs="Andalus"/>
          <w:b/>
          <w:bCs/>
        </w:rPr>
        <w:t xml:space="preserve"> 20</w:t>
      </w:r>
      <w:r w:rsidR="00293F2C" w:rsidRPr="007F50CE">
        <w:rPr>
          <w:rFonts w:ascii="Andalus" w:hAnsi="Andalus" w:cs="Andalus"/>
          <w:b/>
          <w:bCs/>
        </w:rPr>
        <w:t>10</w:t>
      </w:r>
      <w:r w:rsidRPr="007F50CE">
        <w:rPr>
          <w:rFonts w:ascii="Andalus" w:hAnsi="Andalus" w:cs="Andalus"/>
        </w:rPr>
        <w:t xml:space="preserve"> to </w:t>
      </w:r>
      <w:r w:rsidR="00293F2C" w:rsidRPr="007F50CE">
        <w:rPr>
          <w:rFonts w:ascii="Andalus" w:hAnsi="Andalus" w:cs="Andalus"/>
          <w:b/>
          <w:bCs/>
        </w:rPr>
        <w:t>30th</w:t>
      </w:r>
      <w:r w:rsidRPr="007F50CE">
        <w:rPr>
          <w:rFonts w:ascii="Andalus" w:hAnsi="Andalus" w:cs="Andalus"/>
          <w:b/>
          <w:bCs/>
        </w:rPr>
        <w:t xml:space="preserve"> </w:t>
      </w:r>
      <w:r w:rsidR="00293F2C" w:rsidRPr="007F50CE">
        <w:rPr>
          <w:rFonts w:ascii="Andalus" w:hAnsi="Andalus" w:cs="Andalus"/>
          <w:b/>
          <w:bCs/>
        </w:rPr>
        <w:t>July</w:t>
      </w:r>
      <w:r w:rsidRPr="007F50CE">
        <w:rPr>
          <w:rFonts w:ascii="Andalus" w:hAnsi="Andalus" w:cs="Andalus"/>
          <w:b/>
          <w:bCs/>
        </w:rPr>
        <w:t xml:space="preserve"> 20</w:t>
      </w:r>
      <w:r w:rsidR="00293F2C" w:rsidRPr="007F50CE">
        <w:rPr>
          <w:rFonts w:ascii="Andalus" w:hAnsi="Andalus" w:cs="Andalus"/>
          <w:b/>
          <w:bCs/>
        </w:rPr>
        <w:t>10</w:t>
      </w:r>
      <w:r w:rsidRPr="007F50CE">
        <w:rPr>
          <w:rFonts w:ascii="Andalus" w:hAnsi="Andalus" w:cs="Andalus"/>
        </w:rPr>
        <w:t xml:space="preserve">.  Your lecturer or tutor may also arrange the interview with you and your group beyond the practical sessions if he/she is not able to complete the interview during the practical sessions.  All group members must be present for all practical sessions and pre-arranged lessons. Students are expected to explain the program logic and make modification during the interview.  Students who are absent from the interview will be awarded </w:t>
      </w:r>
      <w:r w:rsidRPr="007F50CE">
        <w:rPr>
          <w:rFonts w:ascii="Andalus" w:hAnsi="Andalus" w:cs="Andalus"/>
          <w:b/>
          <w:bCs/>
        </w:rPr>
        <w:t>zero mark</w:t>
      </w:r>
      <w:r w:rsidRPr="007F50CE">
        <w:rPr>
          <w:rFonts w:ascii="Andalus" w:hAnsi="Andalus" w:cs="Andalus"/>
        </w:rPr>
        <w:t xml:space="preserve"> for the assignment.  Evidences of web application designs (draft papers, drawing etc), bugs detected during development and testing should be produced during the project interview. </w:t>
      </w:r>
    </w:p>
    <w:p w:rsidR="001E6E3A" w:rsidRPr="007F50CE" w:rsidRDefault="001E6E3A" w:rsidP="007F50CE">
      <w:pPr>
        <w:jc w:val="both"/>
        <w:rPr>
          <w:rFonts w:ascii="Andalus" w:hAnsi="Andalus" w:cs="Andalus"/>
          <w:sz w:val="12"/>
          <w:szCs w:val="12"/>
        </w:rPr>
      </w:pPr>
    </w:p>
    <w:p w:rsidR="001E6E3A" w:rsidRPr="007F50CE" w:rsidRDefault="001E6E3A" w:rsidP="007F50CE">
      <w:pPr>
        <w:jc w:val="both"/>
        <w:rPr>
          <w:rFonts w:ascii="Andalus" w:hAnsi="Andalus" w:cs="Andalus"/>
        </w:rPr>
      </w:pPr>
      <w:r w:rsidRPr="007F50CE">
        <w:rPr>
          <w:rFonts w:ascii="Andalus" w:hAnsi="Andalus" w:cs="Andalus"/>
          <w:b/>
          <w:bCs/>
        </w:rPr>
        <w:t>No marks will be awarded</w:t>
      </w:r>
      <w:r w:rsidRPr="007F50CE">
        <w:rPr>
          <w:rFonts w:ascii="Andalus" w:hAnsi="Andalus" w:cs="Andalus"/>
        </w:rPr>
        <w:t>, if the work is copied or you have allowed others to copy your work.</w:t>
      </w:r>
    </w:p>
    <w:p w:rsidR="001E6E3A" w:rsidRPr="007F50CE" w:rsidRDefault="001E6E3A" w:rsidP="007F50CE">
      <w:pPr>
        <w:jc w:val="both"/>
        <w:rPr>
          <w:rFonts w:ascii="Andalus" w:hAnsi="Andalus" w:cs="Andalus"/>
        </w:rPr>
      </w:pPr>
    </w:p>
    <w:p w:rsidR="001E6E3A" w:rsidRPr="007F50CE" w:rsidRDefault="001E6E3A" w:rsidP="007F50CE">
      <w:pPr>
        <w:jc w:val="both"/>
        <w:rPr>
          <w:rFonts w:ascii="Andalus" w:hAnsi="Andalus" w:cs="Andalus"/>
        </w:rPr>
      </w:pPr>
      <w:r w:rsidRPr="007F50CE">
        <w:rPr>
          <w:rFonts w:ascii="Andalus" w:hAnsi="Andalus" w:cs="Andalus"/>
          <w:b/>
          <w:bCs/>
        </w:rPr>
        <w:t>10%</w:t>
      </w:r>
      <w:r w:rsidRPr="007F50CE">
        <w:rPr>
          <w:rFonts w:ascii="Andalus" w:hAnsi="Andalus" w:cs="Andalus"/>
        </w:rPr>
        <w:t xml:space="preserve"> of the total marks will be deducted for each day of late submission.  It is the students' responsibility to save and back up the development work frequently.  No excuses shall be entertained for loss or corruption of data.</w:t>
      </w:r>
    </w:p>
    <w:p w:rsidR="00933408" w:rsidRPr="007F50CE" w:rsidRDefault="00933408" w:rsidP="007F50CE">
      <w:pPr>
        <w:jc w:val="both"/>
        <w:rPr>
          <w:rFonts w:ascii="Andalus" w:hAnsi="Andalus" w:cs="Andalus"/>
          <w:sz w:val="8"/>
        </w:rPr>
      </w:pPr>
    </w:p>
    <w:p w:rsidR="001E6E3A" w:rsidRPr="007F50CE" w:rsidRDefault="001E6E3A" w:rsidP="007F50CE">
      <w:pPr>
        <w:jc w:val="both"/>
        <w:rPr>
          <w:rFonts w:ascii="Andalus" w:hAnsi="Andalus" w:cs="Andalus"/>
          <w:sz w:val="8"/>
        </w:rPr>
      </w:pPr>
      <w:r w:rsidRPr="007F50CE">
        <w:rPr>
          <w:rFonts w:ascii="Andalus" w:hAnsi="Andalus" w:cs="Andalus"/>
          <w:sz w:val="8"/>
        </w:rPr>
        <w:br w:type="page"/>
      </w:r>
    </w:p>
    <w:p w:rsidR="00933408" w:rsidRPr="007F50CE" w:rsidRDefault="00933408" w:rsidP="007F50CE">
      <w:pPr>
        <w:spacing w:line="360" w:lineRule="auto"/>
        <w:ind w:left="567" w:hanging="567"/>
        <w:jc w:val="both"/>
        <w:rPr>
          <w:rFonts w:ascii="Andalus" w:hAnsi="Andalus" w:cs="Andalus"/>
          <w:b/>
          <w:bCs/>
        </w:rPr>
      </w:pPr>
      <w:r w:rsidRPr="007F50CE">
        <w:rPr>
          <w:rFonts w:ascii="Andalus" w:hAnsi="Andalus" w:cs="Andalus"/>
          <w:b/>
          <w:bCs/>
        </w:rPr>
        <w:t>1.</w:t>
      </w:r>
      <w:r w:rsidRPr="007F50CE">
        <w:rPr>
          <w:rFonts w:ascii="Andalus" w:hAnsi="Andalus" w:cs="Andalus"/>
          <w:b/>
          <w:bCs/>
        </w:rPr>
        <w:tab/>
        <w:t>Business Background</w:t>
      </w:r>
    </w:p>
    <w:p w:rsidR="000E5E42" w:rsidRPr="007F50CE" w:rsidRDefault="000E5E42" w:rsidP="007F50CE">
      <w:pPr>
        <w:jc w:val="both"/>
        <w:rPr>
          <w:rFonts w:ascii="Andalus" w:hAnsi="Andalus" w:cs="Andalus"/>
          <w:sz w:val="12"/>
          <w:szCs w:val="12"/>
        </w:rPr>
      </w:pPr>
    </w:p>
    <w:p w:rsidR="00A905DE" w:rsidRPr="007F50CE" w:rsidRDefault="00A905DE" w:rsidP="007F50CE">
      <w:pPr>
        <w:jc w:val="both"/>
        <w:rPr>
          <w:rFonts w:ascii="Andalus" w:hAnsi="Andalus" w:cs="Andalus"/>
        </w:rPr>
      </w:pPr>
      <w:r w:rsidRPr="007F50CE">
        <w:rPr>
          <w:rFonts w:ascii="Andalus" w:hAnsi="Andalus" w:cs="Andalus"/>
        </w:rPr>
        <w:t xml:space="preserve">A group of </w:t>
      </w:r>
      <w:r w:rsidR="00D80282" w:rsidRPr="007F50CE">
        <w:rPr>
          <w:rFonts w:ascii="Andalus" w:hAnsi="Andalus" w:cs="Andalus"/>
        </w:rPr>
        <w:t>entrepreneurs</w:t>
      </w:r>
      <w:r w:rsidRPr="007F50CE">
        <w:rPr>
          <w:rFonts w:ascii="Andalus" w:hAnsi="Andalus" w:cs="Andalus"/>
        </w:rPr>
        <w:t xml:space="preserve"> want to setup a DVD movie rental company, Jungle Video</w:t>
      </w:r>
      <w:r w:rsidR="00D80282" w:rsidRPr="007F50CE">
        <w:rPr>
          <w:rFonts w:ascii="Andalus" w:hAnsi="Andalus" w:cs="Andalus"/>
        </w:rPr>
        <w:t>. This company</w:t>
      </w:r>
      <w:r w:rsidRPr="007F50CE">
        <w:rPr>
          <w:rFonts w:ascii="Andalus" w:hAnsi="Andalus" w:cs="Andalus"/>
        </w:rPr>
        <w:t xml:space="preserve"> allows customers in </w:t>
      </w:r>
      <w:smartTag w:uri="urn:schemas-microsoft-com:office:smarttags" w:element="place">
        <w:smartTag w:uri="urn:schemas-microsoft-com:office:smarttags" w:element="country-region">
          <w:r w:rsidRPr="007F50CE">
            <w:rPr>
              <w:rFonts w:ascii="Andalus" w:hAnsi="Andalus" w:cs="Andalus"/>
            </w:rPr>
            <w:t>Singapore</w:t>
          </w:r>
        </w:smartTag>
      </w:smartTag>
      <w:r w:rsidRPr="007F50CE">
        <w:rPr>
          <w:rFonts w:ascii="Andalus" w:hAnsi="Andalus" w:cs="Andalus"/>
        </w:rPr>
        <w:t xml:space="preserve"> to </w:t>
      </w:r>
      <w:r w:rsidR="000E5E42" w:rsidRPr="007F50CE">
        <w:rPr>
          <w:rFonts w:ascii="Andalus" w:hAnsi="Andalus" w:cs="Andalus"/>
        </w:rPr>
        <w:t>rent DVD movie titles</w:t>
      </w:r>
      <w:r w:rsidRPr="007F50CE">
        <w:rPr>
          <w:rFonts w:ascii="Andalus" w:hAnsi="Andalus" w:cs="Andalus"/>
        </w:rPr>
        <w:t xml:space="preserve"> online. The Jungle Video shall post the ordered DVDs to the customer. The customer can watch </w:t>
      </w:r>
      <w:r w:rsidR="000E5E42" w:rsidRPr="007F50CE">
        <w:rPr>
          <w:rFonts w:ascii="Andalus" w:hAnsi="Andalus" w:cs="Andalus"/>
        </w:rPr>
        <w:t>them</w:t>
      </w:r>
      <w:r w:rsidRPr="007F50CE">
        <w:rPr>
          <w:rFonts w:ascii="Andalus" w:hAnsi="Andalus" w:cs="Andalus"/>
        </w:rPr>
        <w:t xml:space="preserve"> at his leisure, and when he has finished, he can simply post </w:t>
      </w:r>
      <w:r w:rsidR="00D80282" w:rsidRPr="007F50CE">
        <w:rPr>
          <w:rFonts w:ascii="Andalus" w:hAnsi="Andalus" w:cs="Andalus"/>
        </w:rPr>
        <w:t>the DVDs</w:t>
      </w:r>
      <w:r w:rsidRPr="007F50CE">
        <w:rPr>
          <w:rFonts w:ascii="Andalus" w:hAnsi="Andalus" w:cs="Andalus"/>
        </w:rPr>
        <w:t xml:space="preserve"> back in the prepaid return envelope. When Jungle Video receives it, it mails him the next movie in his personal </w:t>
      </w:r>
      <w:r w:rsidR="000E5E42" w:rsidRPr="007F50CE">
        <w:rPr>
          <w:rFonts w:ascii="Andalus" w:hAnsi="Andalus" w:cs="Andalus"/>
        </w:rPr>
        <w:t xml:space="preserve">movie queue </w:t>
      </w:r>
      <w:r w:rsidRPr="007F50CE">
        <w:rPr>
          <w:rFonts w:ascii="Andalus" w:hAnsi="Andalus" w:cs="Andalus"/>
        </w:rPr>
        <w:t>list</w:t>
      </w:r>
      <w:r w:rsidR="00933408" w:rsidRPr="007F50CE">
        <w:rPr>
          <w:rFonts w:ascii="Andalus" w:hAnsi="Andalus" w:cs="Andalus"/>
        </w:rPr>
        <w:t xml:space="preserve">. </w:t>
      </w:r>
      <w:r w:rsidRPr="007F50CE">
        <w:rPr>
          <w:rFonts w:ascii="Andalus" w:hAnsi="Andalus" w:cs="Andalus"/>
        </w:rPr>
        <w:t>It's that simple.</w:t>
      </w:r>
      <w:r w:rsidR="00933408" w:rsidRPr="007F50CE">
        <w:rPr>
          <w:rFonts w:ascii="Andalus" w:hAnsi="Andalus" w:cs="Andalus"/>
        </w:rPr>
        <w:t xml:space="preserve"> As a member of Jungle Video, a customer can have up to 3 DVDs at one time, with no due dates. So there will always be a movie ready at his home for any family member to enjoy. The shipping is free to the customer.</w:t>
      </w:r>
    </w:p>
    <w:p w:rsidR="00933408" w:rsidRPr="007F50CE" w:rsidRDefault="00933408" w:rsidP="007F50CE">
      <w:pPr>
        <w:jc w:val="both"/>
        <w:rPr>
          <w:rFonts w:ascii="Andalus" w:hAnsi="Andalus" w:cs="Andalus"/>
          <w:sz w:val="12"/>
          <w:szCs w:val="12"/>
        </w:rPr>
      </w:pPr>
    </w:p>
    <w:p w:rsidR="00933408" w:rsidRPr="007F50CE" w:rsidRDefault="00933408" w:rsidP="007F50CE">
      <w:pPr>
        <w:jc w:val="both"/>
        <w:rPr>
          <w:rFonts w:ascii="Andalus" w:hAnsi="Andalus" w:cs="Andalus"/>
        </w:rPr>
      </w:pPr>
      <w:r w:rsidRPr="007F50CE">
        <w:rPr>
          <w:rFonts w:ascii="Andalus" w:hAnsi="Andalus" w:cs="Andalus"/>
        </w:rPr>
        <w:t xml:space="preserve">Before beginning the business, the online system must be available to allow the customers in </w:t>
      </w:r>
      <w:smartTag w:uri="urn:schemas-microsoft-com:office:smarttags" w:element="place">
        <w:smartTag w:uri="urn:schemas-microsoft-com:office:smarttags" w:element="country-region">
          <w:r w:rsidRPr="007F50CE">
            <w:rPr>
              <w:rFonts w:ascii="Andalus" w:hAnsi="Andalus" w:cs="Andalus"/>
            </w:rPr>
            <w:t>Singapore</w:t>
          </w:r>
        </w:smartTag>
      </w:smartTag>
      <w:r w:rsidRPr="007F50CE">
        <w:rPr>
          <w:rFonts w:ascii="Andalus" w:hAnsi="Andalus" w:cs="Andalus"/>
        </w:rPr>
        <w:t xml:space="preserve"> to register as member, browse DVD titles, update their personal </w:t>
      </w:r>
      <w:r w:rsidR="00D80282" w:rsidRPr="007F50CE">
        <w:rPr>
          <w:rFonts w:ascii="Andalus" w:hAnsi="Andalus" w:cs="Andalus"/>
        </w:rPr>
        <w:t>details, manage their personal list of DVD titles</w:t>
      </w:r>
      <w:r w:rsidRPr="007F50CE">
        <w:rPr>
          <w:rFonts w:ascii="Andalus" w:hAnsi="Andalus" w:cs="Andalus"/>
        </w:rPr>
        <w:t xml:space="preserve"> etc.</w:t>
      </w:r>
      <w:r w:rsidR="000E5E42" w:rsidRPr="007F50CE">
        <w:rPr>
          <w:rFonts w:ascii="Andalus" w:hAnsi="Andalus" w:cs="Andalus"/>
        </w:rPr>
        <w:t xml:space="preserve"> The system must have the necessary functionalities to allow administrators to perform administrative work.</w:t>
      </w:r>
    </w:p>
    <w:p w:rsidR="00A905DE" w:rsidRPr="007F50CE" w:rsidRDefault="00A905DE" w:rsidP="007F50CE">
      <w:pPr>
        <w:jc w:val="both"/>
        <w:rPr>
          <w:rFonts w:ascii="Andalus" w:hAnsi="Andalus" w:cs="Andalus"/>
          <w:sz w:val="12"/>
          <w:szCs w:val="12"/>
        </w:rPr>
      </w:pPr>
    </w:p>
    <w:p w:rsidR="00097630" w:rsidRPr="007F50CE" w:rsidRDefault="00097630" w:rsidP="007F50CE">
      <w:pPr>
        <w:spacing w:line="360" w:lineRule="auto"/>
        <w:ind w:left="567" w:hanging="567"/>
        <w:jc w:val="both"/>
        <w:rPr>
          <w:rFonts w:ascii="Andalus" w:hAnsi="Andalus" w:cs="Andalus"/>
          <w:b/>
          <w:bCs/>
        </w:rPr>
      </w:pPr>
      <w:r w:rsidRPr="007F50CE">
        <w:rPr>
          <w:rFonts w:ascii="Andalus" w:hAnsi="Andalus" w:cs="Andalus"/>
          <w:b/>
          <w:bCs/>
        </w:rPr>
        <w:t>2.</w:t>
      </w:r>
      <w:r w:rsidRPr="007F50CE">
        <w:rPr>
          <w:rFonts w:ascii="Andalus" w:hAnsi="Andalus" w:cs="Andalus"/>
          <w:b/>
          <w:bCs/>
        </w:rPr>
        <w:tab/>
        <w:t>Functional Requirements</w:t>
      </w:r>
    </w:p>
    <w:p w:rsidR="00D21317" w:rsidRPr="007F50CE" w:rsidRDefault="00D21317" w:rsidP="007F50CE">
      <w:pPr>
        <w:jc w:val="both"/>
        <w:rPr>
          <w:rFonts w:ascii="Andalus" w:hAnsi="Andalus" w:cs="Andalus"/>
          <w:sz w:val="12"/>
          <w:szCs w:val="12"/>
        </w:rPr>
      </w:pPr>
    </w:p>
    <w:p w:rsidR="00A905DE" w:rsidRPr="007F50CE" w:rsidRDefault="00097630" w:rsidP="007F50CE">
      <w:pPr>
        <w:ind w:left="426" w:hanging="426"/>
        <w:jc w:val="both"/>
        <w:rPr>
          <w:rFonts w:ascii="Andalus" w:eastAsia="Times New Roman" w:hAnsi="Andalus" w:cs="Andalus"/>
          <w:b/>
          <w:bCs/>
          <w:sz w:val="21"/>
          <w:szCs w:val="21"/>
          <w:lang w:val="en-GB" w:eastAsia="en-US"/>
        </w:rPr>
      </w:pPr>
      <w:r w:rsidRPr="007F50CE">
        <w:rPr>
          <w:rFonts w:ascii="Andalus" w:eastAsia="Times New Roman" w:hAnsi="Andalus" w:cs="Andalus"/>
          <w:b/>
          <w:bCs/>
          <w:sz w:val="21"/>
          <w:szCs w:val="21"/>
          <w:lang w:val="en-GB" w:eastAsia="en-US"/>
        </w:rPr>
        <w:t>2.1</w:t>
      </w:r>
      <w:r w:rsidRPr="007F50CE">
        <w:rPr>
          <w:rFonts w:ascii="Andalus" w:eastAsia="Times New Roman" w:hAnsi="Andalus" w:cs="Andalus"/>
          <w:b/>
          <w:bCs/>
          <w:sz w:val="21"/>
          <w:szCs w:val="21"/>
          <w:lang w:val="en-GB" w:eastAsia="en-US"/>
        </w:rPr>
        <w:tab/>
        <w:t>Authenticating &amp; Authorizing Users (</w:t>
      </w:r>
      <w:r w:rsidRPr="007F50CE">
        <w:rPr>
          <w:rFonts w:ascii="Andalus" w:eastAsia="Times New Roman" w:hAnsi="Andalus" w:cs="Andalus"/>
          <w:sz w:val="21"/>
          <w:szCs w:val="21"/>
          <w:lang w:val="en-GB" w:eastAsia="en-US"/>
        </w:rPr>
        <w:t>Administrator</w:t>
      </w:r>
      <w:r w:rsidRPr="007F50CE">
        <w:rPr>
          <w:rFonts w:ascii="Andalus" w:eastAsia="Times New Roman" w:hAnsi="Andalus" w:cs="Andalus"/>
          <w:b/>
          <w:bCs/>
          <w:sz w:val="21"/>
          <w:szCs w:val="21"/>
          <w:lang w:val="en-GB" w:eastAsia="en-US"/>
        </w:rPr>
        <w:t xml:space="preserve">, </w:t>
      </w:r>
      <w:r w:rsidRPr="007F50CE">
        <w:rPr>
          <w:rFonts w:ascii="Andalus" w:eastAsia="Times New Roman" w:hAnsi="Andalus" w:cs="Andalus"/>
          <w:sz w:val="21"/>
          <w:szCs w:val="21"/>
          <w:lang w:val="en-GB" w:eastAsia="en-US"/>
        </w:rPr>
        <w:t>Member</w:t>
      </w:r>
      <w:r w:rsidRPr="007F50CE">
        <w:rPr>
          <w:rFonts w:ascii="Andalus" w:eastAsia="Times New Roman" w:hAnsi="Andalus" w:cs="Andalus"/>
          <w:b/>
          <w:bCs/>
          <w:sz w:val="21"/>
          <w:szCs w:val="21"/>
          <w:lang w:val="en-GB" w:eastAsia="en-US"/>
        </w:rPr>
        <w:t>)</w:t>
      </w:r>
    </w:p>
    <w:p w:rsidR="00D21317" w:rsidRPr="007F50CE" w:rsidRDefault="00D21317" w:rsidP="007F50CE">
      <w:pPr>
        <w:jc w:val="both"/>
        <w:rPr>
          <w:rFonts w:ascii="Andalus" w:hAnsi="Andalus" w:cs="Andalus"/>
          <w:sz w:val="12"/>
          <w:szCs w:val="12"/>
          <w:lang w:val="en-GB"/>
        </w:rPr>
      </w:pPr>
    </w:p>
    <w:p w:rsidR="00D21317" w:rsidRPr="007F50CE" w:rsidRDefault="00D21317" w:rsidP="007F50CE">
      <w:pPr>
        <w:jc w:val="both"/>
        <w:rPr>
          <w:rFonts w:ascii="Andalus" w:hAnsi="Andalus" w:cs="Andalus"/>
        </w:rPr>
      </w:pPr>
      <w:r w:rsidRPr="007F50CE">
        <w:rPr>
          <w:rFonts w:ascii="Andalus" w:hAnsi="Andalus" w:cs="Andalus"/>
        </w:rPr>
        <w:t>The Login web form is the default page of the system. The system supports 2 types of users. The user types are:</w:t>
      </w:r>
    </w:p>
    <w:p w:rsidR="00D21317" w:rsidRPr="007F50CE" w:rsidRDefault="00D21317" w:rsidP="007F50CE">
      <w:pPr>
        <w:jc w:val="both"/>
        <w:rPr>
          <w:rFonts w:ascii="Andalus" w:hAnsi="Andalus" w:cs="Andalus"/>
          <w:sz w:val="12"/>
          <w:szCs w:val="12"/>
        </w:rPr>
      </w:pPr>
    </w:p>
    <w:p w:rsidR="00D21317" w:rsidRPr="007F50CE" w:rsidRDefault="00D21317" w:rsidP="007F50CE">
      <w:pPr>
        <w:jc w:val="both"/>
        <w:rPr>
          <w:rFonts w:ascii="Andalus" w:hAnsi="Andalus" w:cs="Andalus"/>
        </w:rPr>
      </w:pPr>
      <w:r w:rsidRPr="007F50CE">
        <w:rPr>
          <w:rFonts w:ascii="Andalus" w:hAnsi="Andalus" w:cs="Andalus"/>
        </w:rPr>
        <w:t>i)</w:t>
      </w:r>
      <w:r w:rsidRPr="007F50CE">
        <w:rPr>
          <w:rFonts w:ascii="Andalus" w:hAnsi="Andalus" w:cs="Andalus"/>
        </w:rPr>
        <w:tab/>
        <w:t>Administrator</w:t>
      </w:r>
    </w:p>
    <w:p w:rsidR="00D21317" w:rsidRPr="007F50CE" w:rsidRDefault="00D21317" w:rsidP="007F50CE">
      <w:pPr>
        <w:jc w:val="both"/>
        <w:rPr>
          <w:rFonts w:ascii="Andalus" w:hAnsi="Andalus" w:cs="Andalus"/>
          <w:sz w:val="12"/>
          <w:szCs w:val="12"/>
        </w:rPr>
      </w:pPr>
    </w:p>
    <w:p w:rsidR="00D21317" w:rsidRPr="007F50CE" w:rsidRDefault="00D21317" w:rsidP="007F50CE">
      <w:pPr>
        <w:jc w:val="both"/>
        <w:rPr>
          <w:rFonts w:ascii="Andalus" w:hAnsi="Andalus" w:cs="Andalus"/>
        </w:rPr>
      </w:pPr>
      <w:r w:rsidRPr="007F50CE">
        <w:rPr>
          <w:rFonts w:ascii="Andalus" w:hAnsi="Andalus" w:cs="Andalus"/>
        </w:rPr>
        <w:t>ii)</w:t>
      </w:r>
      <w:r w:rsidRPr="007F50CE">
        <w:rPr>
          <w:rFonts w:ascii="Andalus" w:hAnsi="Andalus" w:cs="Andalus"/>
        </w:rPr>
        <w:tab/>
        <w:t>Member</w:t>
      </w:r>
    </w:p>
    <w:p w:rsidR="00D21317" w:rsidRPr="007F50CE" w:rsidRDefault="00D21317" w:rsidP="007F50CE">
      <w:pPr>
        <w:jc w:val="both"/>
        <w:rPr>
          <w:rFonts w:ascii="Andalus" w:hAnsi="Andalus" w:cs="Andalus"/>
          <w:sz w:val="12"/>
          <w:szCs w:val="12"/>
        </w:rPr>
      </w:pPr>
    </w:p>
    <w:p w:rsidR="00A905DE" w:rsidRPr="007F50CE" w:rsidRDefault="00D21317" w:rsidP="007F50CE">
      <w:pPr>
        <w:jc w:val="both"/>
        <w:rPr>
          <w:rFonts w:ascii="Andalus" w:hAnsi="Andalus" w:cs="Andalus"/>
        </w:rPr>
      </w:pPr>
      <w:r w:rsidRPr="007F50CE">
        <w:rPr>
          <w:rFonts w:ascii="Andalus" w:hAnsi="Andalus" w:cs="Andalus"/>
        </w:rPr>
        <w:t xml:space="preserve">The Login web form's server-side logic authenticates the user based on the user id and password which is stored in the database. After identifying the user type, the authenticated user is directed to their default main page. The administrator will be directed to the Administrator main page. The member will be directed to the </w:t>
      </w:r>
      <w:r w:rsidR="00D80282" w:rsidRPr="007F50CE">
        <w:rPr>
          <w:rFonts w:ascii="Andalus" w:hAnsi="Andalus" w:cs="Andalus"/>
        </w:rPr>
        <w:t>M</w:t>
      </w:r>
      <w:r w:rsidRPr="007F50CE">
        <w:rPr>
          <w:rFonts w:ascii="Andalus" w:hAnsi="Andalus" w:cs="Andalus"/>
        </w:rPr>
        <w:t>ember main page.</w:t>
      </w:r>
    </w:p>
    <w:p w:rsidR="00A905DE" w:rsidRPr="007F50CE" w:rsidRDefault="00A905DE" w:rsidP="007F50CE">
      <w:pPr>
        <w:jc w:val="both"/>
        <w:rPr>
          <w:rFonts w:ascii="Andalus" w:hAnsi="Andalus" w:cs="Andalus"/>
          <w:sz w:val="12"/>
          <w:szCs w:val="12"/>
        </w:rPr>
      </w:pPr>
    </w:p>
    <w:p w:rsidR="00D21317" w:rsidRPr="007F50CE" w:rsidRDefault="00D21317" w:rsidP="007F50CE">
      <w:pPr>
        <w:jc w:val="both"/>
        <w:rPr>
          <w:rFonts w:ascii="Andalus" w:hAnsi="Andalus" w:cs="Andalus"/>
        </w:rPr>
      </w:pPr>
      <w:r w:rsidRPr="007F50CE">
        <w:rPr>
          <w:rFonts w:ascii="Andalus" w:hAnsi="Andalus" w:cs="Andalus"/>
        </w:rPr>
        <w:t xml:space="preserve">To help the users in remembering their user id, the system will use their </w:t>
      </w:r>
      <w:r w:rsidR="00D80282" w:rsidRPr="007F50CE">
        <w:rPr>
          <w:rFonts w:ascii="Andalus" w:hAnsi="Andalus" w:cs="Andalus"/>
        </w:rPr>
        <w:t>favorite</w:t>
      </w:r>
      <w:r w:rsidRPr="007F50CE">
        <w:rPr>
          <w:rFonts w:ascii="Andalus" w:hAnsi="Andalus" w:cs="Andalus"/>
        </w:rPr>
        <w:t xml:space="preserve"> email accounts as their user id. Before the user can submit the web form, the Login page must have the necessary client-side validation logic to ensure that:</w:t>
      </w:r>
    </w:p>
    <w:p w:rsidR="00D21317" w:rsidRPr="007F50CE" w:rsidRDefault="00D21317" w:rsidP="007F50CE">
      <w:pPr>
        <w:ind w:left="426" w:hanging="426"/>
        <w:jc w:val="both"/>
        <w:rPr>
          <w:rFonts w:ascii="Andalus" w:hAnsi="Andalus" w:cs="Andalus"/>
          <w:sz w:val="12"/>
          <w:szCs w:val="12"/>
        </w:rPr>
      </w:pPr>
    </w:p>
    <w:p w:rsidR="00D21317" w:rsidRPr="007F50CE" w:rsidRDefault="00D21317" w:rsidP="005E467F">
      <w:pPr>
        <w:numPr>
          <w:ilvl w:val="0"/>
          <w:numId w:val="5"/>
        </w:numPr>
        <w:jc w:val="both"/>
        <w:rPr>
          <w:rFonts w:ascii="Andalus" w:hAnsi="Andalus" w:cs="Andalus"/>
        </w:rPr>
      </w:pPr>
      <w:r w:rsidRPr="007F50CE">
        <w:rPr>
          <w:rFonts w:ascii="Andalus" w:hAnsi="Andalus" w:cs="Andalus"/>
        </w:rPr>
        <w:t>The user enters a valid email format for the User Id textbox.</w:t>
      </w:r>
    </w:p>
    <w:p w:rsidR="00D21317" w:rsidRPr="007F50CE" w:rsidRDefault="00D21317" w:rsidP="005E467F">
      <w:pPr>
        <w:jc w:val="both"/>
        <w:rPr>
          <w:rFonts w:ascii="Andalus" w:hAnsi="Andalus" w:cs="Andalus"/>
          <w:sz w:val="12"/>
          <w:szCs w:val="12"/>
        </w:rPr>
      </w:pPr>
    </w:p>
    <w:p w:rsidR="00D21317" w:rsidRPr="007F50CE" w:rsidRDefault="00D21317" w:rsidP="005E467F">
      <w:pPr>
        <w:numPr>
          <w:ilvl w:val="0"/>
          <w:numId w:val="5"/>
        </w:numPr>
        <w:jc w:val="both"/>
        <w:rPr>
          <w:rFonts w:ascii="Andalus" w:hAnsi="Andalus" w:cs="Andalus"/>
        </w:rPr>
      </w:pPr>
      <w:r w:rsidRPr="007F50CE">
        <w:rPr>
          <w:rFonts w:ascii="Andalus" w:hAnsi="Andalus" w:cs="Andalus"/>
        </w:rPr>
        <w:t>The user enters a string (which does not contain spaces only) for the Password textbox.</w:t>
      </w:r>
    </w:p>
    <w:p w:rsidR="00D21317" w:rsidRPr="007F50CE" w:rsidRDefault="00D21317" w:rsidP="007F50CE">
      <w:pPr>
        <w:ind w:left="426" w:hanging="426"/>
        <w:jc w:val="both"/>
        <w:rPr>
          <w:rFonts w:ascii="Andalus" w:hAnsi="Andalus" w:cs="Andalus"/>
          <w:sz w:val="12"/>
          <w:szCs w:val="12"/>
        </w:rPr>
      </w:pPr>
    </w:p>
    <w:p w:rsidR="00D21317" w:rsidRPr="007F50CE" w:rsidRDefault="00D80282" w:rsidP="007F50CE">
      <w:pPr>
        <w:jc w:val="both"/>
        <w:rPr>
          <w:rFonts w:ascii="Andalus" w:hAnsi="Andalus" w:cs="Andalus"/>
        </w:rPr>
      </w:pPr>
      <w:r w:rsidRPr="007F50CE">
        <w:rPr>
          <w:rFonts w:ascii="Andalus" w:hAnsi="Andalus" w:cs="Andalus"/>
        </w:rPr>
        <w:t xml:space="preserve">The system’s server-side logic must not </w:t>
      </w:r>
      <w:r w:rsidR="00D21317" w:rsidRPr="007F50CE">
        <w:rPr>
          <w:rFonts w:ascii="Andalus" w:hAnsi="Andalus" w:cs="Andalus"/>
        </w:rPr>
        <w:t xml:space="preserve">allow the users to bypass the login page. Some irresponsible users may attempt to directly access a web form in the system by typing the </w:t>
      </w:r>
      <w:r w:rsidR="00D21317" w:rsidRPr="007F50CE">
        <w:rPr>
          <w:rFonts w:ascii="Andalus" w:hAnsi="Andalus" w:cs="Andalus"/>
        </w:rPr>
        <w:lastRenderedPageBreak/>
        <w:t xml:space="preserve">URL address in </w:t>
      </w:r>
      <w:r w:rsidR="000E5E42" w:rsidRPr="007F50CE">
        <w:rPr>
          <w:rFonts w:ascii="Andalus" w:hAnsi="Andalus" w:cs="Andalus"/>
        </w:rPr>
        <w:t xml:space="preserve">browser's </w:t>
      </w:r>
      <w:r w:rsidR="00D21317" w:rsidRPr="007F50CE">
        <w:rPr>
          <w:rFonts w:ascii="Andalus" w:hAnsi="Andalus" w:cs="Andalus"/>
        </w:rPr>
        <w:t xml:space="preserve">URL location textbox. </w:t>
      </w:r>
      <w:r w:rsidRPr="007F50CE">
        <w:rPr>
          <w:rFonts w:ascii="Andalus" w:hAnsi="Andalus" w:cs="Andalus"/>
        </w:rPr>
        <w:t xml:space="preserve">The </w:t>
      </w:r>
      <w:r w:rsidR="00D21317" w:rsidRPr="007F50CE">
        <w:rPr>
          <w:rFonts w:ascii="Andalus" w:hAnsi="Andalus" w:cs="Andalus"/>
        </w:rPr>
        <w:t xml:space="preserve">system must </w:t>
      </w:r>
      <w:r w:rsidRPr="007F50CE">
        <w:rPr>
          <w:rFonts w:ascii="Andalus" w:hAnsi="Andalus" w:cs="Andalus"/>
        </w:rPr>
        <w:t>have</w:t>
      </w:r>
      <w:r w:rsidR="00D21317" w:rsidRPr="007F50CE">
        <w:rPr>
          <w:rFonts w:ascii="Andalus" w:hAnsi="Andalus" w:cs="Andalus"/>
        </w:rPr>
        <w:t xml:space="preserve"> the server-side logic </w:t>
      </w:r>
      <w:r w:rsidRPr="007F50CE">
        <w:rPr>
          <w:rFonts w:ascii="Andalus" w:hAnsi="Andalus" w:cs="Andalus"/>
        </w:rPr>
        <w:t xml:space="preserve">in all the web forms, to </w:t>
      </w:r>
      <w:r w:rsidR="00D21317" w:rsidRPr="007F50CE">
        <w:rPr>
          <w:rFonts w:ascii="Andalus" w:hAnsi="Andalus" w:cs="Andalus"/>
        </w:rPr>
        <w:t>check whether a user has bypassed the Login page</w:t>
      </w:r>
      <w:r w:rsidRPr="007F50CE">
        <w:rPr>
          <w:rFonts w:ascii="Andalus" w:hAnsi="Andalus" w:cs="Andalus"/>
        </w:rPr>
        <w:t>.</w:t>
      </w:r>
      <w:r w:rsidR="00D21317" w:rsidRPr="007F50CE">
        <w:rPr>
          <w:rFonts w:ascii="Andalus" w:hAnsi="Andalus" w:cs="Andalus"/>
        </w:rPr>
        <w:t xml:space="preserve"> </w:t>
      </w:r>
      <w:r w:rsidRPr="007F50CE">
        <w:rPr>
          <w:rFonts w:ascii="Andalus" w:hAnsi="Andalus" w:cs="Andalus"/>
        </w:rPr>
        <w:t>If a user bypassed the Login page, it will immediately redirect</w:t>
      </w:r>
      <w:r w:rsidR="00D21317" w:rsidRPr="007F50CE">
        <w:rPr>
          <w:rFonts w:ascii="Andalus" w:hAnsi="Andalus" w:cs="Andalus"/>
        </w:rPr>
        <w:t xml:space="preserve"> the anonymous user back to the Login page.</w:t>
      </w:r>
    </w:p>
    <w:p w:rsidR="00D21317" w:rsidRPr="007F50CE" w:rsidRDefault="00D21317" w:rsidP="007F50CE">
      <w:pPr>
        <w:jc w:val="both"/>
        <w:rPr>
          <w:rFonts w:ascii="Andalus" w:hAnsi="Andalus" w:cs="Andalus"/>
        </w:rPr>
      </w:pPr>
    </w:p>
    <w:p w:rsidR="006D4256" w:rsidRPr="007F50CE" w:rsidRDefault="00F37011" w:rsidP="007F50CE">
      <w:pPr>
        <w:jc w:val="both"/>
        <w:rPr>
          <w:rFonts w:ascii="Andalus" w:hAnsi="Andalus" w:cs="Andalus"/>
        </w:rPr>
      </w:pPr>
      <w:r w:rsidRPr="007F50CE">
        <w:rPr>
          <w:rFonts w:ascii="Andalus" w:hAnsi="Andalus" w:cs="Andalus"/>
        </w:rPr>
        <w:t>Do not let</w:t>
      </w:r>
      <w:r w:rsidR="00D21317" w:rsidRPr="007F50CE">
        <w:rPr>
          <w:rFonts w:ascii="Andalus" w:hAnsi="Andalus" w:cs="Andalus"/>
        </w:rPr>
        <w:t xml:space="preserve"> the users to use web forms that are used by other user types. The system must have a good authorization logic. The authorization logic must disallow the authenticated user from accessing the web forms which are used by other user types. Fo</w:t>
      </w:r>
      <w:r w:rsidR="000E5E42" w:rsidRPr="007F50CE">
        <w:rPr>
          <w:rFonts w:ascii="Andalus" w:hAnsi="Andalus" w:cs="Andalus"/>
        </w:rPr>
        <w:t xml:space="preserve">r example, a member cannot </w:t>
      </w:r>
      <w:r w:rsidR="00D21317" w:rsidRPr="007F50CE">
        <w:rPr>
          <w:rFonts w:ascii="Andalus" w:hAnsi="Andalus" w:cs="Andalus"/>
        </w:rPr>
        <w:t>access the web forms which can only be used by administrator.</w:t>
      </w:r>
    </w:p>
    <w:p w:rsidR="00891144" w:rsidRPr="007F50CE" w:rsidRDefault="00891144" w:rsidP="007F50CE">
      <w:pPr>
        <w:jc w:val="both"/>
        <w:rPr>
          <w:rFonts w:ascii="Andalus" w:hAnsi="Andalus" w:cs="Andalus"/>
          <w:sz w:val="12"/>
          <w:szCs w:val="12"/>
        </w:rPr>
      </w:pPr>
    </w:p>
    <w:p w:rsidR="00741C39" w:rsidRPr="007F50CE" w:rsidRDefault="00741C39" w:rsidP="007F50CE">
      <w:pPr>
        <w:ind w:left="426" w:hanging="426"/>
        <w:jc w:val="both"/>
        <w:rPr>
          <w:rFonts w:ascii="Andalus" w:eastAsia="Times New Roman" w:hAnsi="Andalus" w:cs="Andalus"/>
          <w:b/>
          <w:bCs/>
          <w:sz w:val="21"/>
          <w:szCs w:val="21"/>
          <w:lang w:val="en-GB" w:eastAsia="en-US"/>
        </w:rPr>
      </w:pPr>
      <w:r w:rsidRPr="007F50CE">
        <w:rPr>
          <w:rFonts w:ascii="Andalus" w:eastAsia="Times New Roman" w:hAnsi="Andalus" w:cs="Andalus"/>
          <w:b/>
          <w:bCs/>
          <w:sz w:val="21"/>
          <w:szCs w:val="21"/>
          <w:lang w:val="en-GB" w:eastAsia="en-US"/>
        </w:rPr>
        <w:t>2.</w:t>
      </w:r>
      <w:r w:rsidR="00A026B1" w:rsidRPr="007F50CE">
        <w:rPr>
          <w:rFonts w:ascii="Andalus" w:eastAsia="Times New Roman" w:hAnsi="Andalus" w:cs="Andalus"/>
          <w:b/>
          <w:bCs/>
          <w:sz w:val="21"/>
          <w:szCs w:val="21"/>
          <w:lang w:val="en-GB" w:eastAsia="en-US"/>
        </w:rPr>
        <w:t>2</w:t>
      </w:r>
      <w:r w:rsidRPr="007F50CE">
        <w:rPr>
          <w:rFonts w:ascii="Andalus" w:eastAsia="Times New Roman" w:hAnsi="Andalus" w:cs="Andalus"/>
          <w:b/>
          <w:bCs/>
          <w:sz w:val="21"/>
          <w:szCs w:val="21"/>
          <w:lang w:val="en-GB" w:eastAsia="en-US"/>
        </w:rPr>
        <w:tab/>
        <w:t xml:space="preserve">Member Registration </w:t>
      </w:r>
      <w:r w:rsidRPr="007F50CE">
        <w:rPr>
          <w:rFonts w:ascii="Andalus" w:eastAsia="Times New Roman" w:hAnsi="Andalus" w:cs="Andalus"/>
          <w:sz w:val="21"/>
          <w:szCs w:val="21"/>
          <w:lang w:val="en-GB" w:eastAsia="en-US"/>
        </w:rPr>
        <w:t>(Anyone)</w:t>
      </w:r>
    </w:p>
    <w:p w:rsidR="007D0146" w:rsidRPr="007F50CE" w:rsidRDefault="007D0146" w:rsidP="007F50CE">
      <w:pPr>
        <w:jc w:val="both"/>
        <w:rPr>
          <w:rFonts w:ascii="Andalus" w:hAnsi="Andalus" w:cs="Andalus"/>
          <w:sz w:val="12"/>
          <w:szCs w:val="12"/>
        </w:rPr>
      </w:pPr>
    </w:p>
    <w:p w:rsidR="00741C39" w:rsidRPr="007F50CE" w:rsidRDefault="00741C39" w:rsidP="007F50CE">
      <w:pPr>
        <w:jc w:val="both"/>
        <w:rPr>
          <w:rFonts w:ascii="Andalus" w:hAnsi="Andalus" w:cs="Andalus"/>
        </w:rPr>
      </w:pPr>
      <w:r w:rsidRPr="007F50CE">
        <w:rPr>
          <w:rFonts w:ascii="Andalus" w:hAnsi="Andalus" w:cs="Andalus"/>
        </w:rPr>
        <w:t>A customer must register as a member in Jungle Video first, before he can rent DVD titles. Several web forms are needed to complete the registration process.</w:t>
      </w:r>
      <w:r w:rsidR="007D0146" w:rsidRPr="007F50CE">
        <w:rPr>
          <w:rFonts w:ascii="Andalus" w:hAnsi="Andalus" w:cs="Andalus"/>
        </w:rPr>
        <w:t xml:space="preserve"> (</w:t>
      </w:r>
      <w:r w:rsidR="00D601AB" w:rsidRPr="007F50CE">
        <w:rPr>
          <w:rFonts w:ascii="Andalus" w:hAnsi="Andalus" w:cs="Andalus"/>
        </w:rPr>
        <w:t>Fig. A</w:t>
      </w:r>
      <w:r w:rsidR="007D0146" w:rsidRPr="007F50CE">
        <w:rPr>
          <w:rFonts w:ascii="Andalus" w:hAnsi="Andalus" w:cs="Andalus"/>
        </w:rPr>
        <w:t xml:space="preserve">1, </w:t>
      </w:r>
      <w:r w:rsidR="00D601AB" w:rsidRPr="007F50CE">
        <w:rPr>
          <w:rFonts w:ascii="Andalus" w:hAnsi="Andalus" w:cs="Andalus"/>
        </w:rPr>
        <w:t>Fig. A</w:t>
      </w:r>
      <w:r w:rsidR="007D0146" w:rsidRPr="007F50CE">
        <w:rPr>
          <w:rFonts w:ascii="Andalus" w:hAnsi="Andalus" w:cs="Andalus"/>
        </w:rPr>
        <w:t xml:space="preserve">2 and </w:t>
      </w:r>
      <w:r w:rsidR="00D601AB" w:rsidRPr="007F50CE">
        <w:rPr>
          <w:rFonts w:ascii="Andalus" w:hAnsi="Andalus" w:cs="Andalus"/>
        </w:rPr>
        <w:t>Fig. A</w:t>
      </w:r>
      <w:r w:rsidR="007D0146" w:rsidRPr="007F50CE">
        <w:rPr>
          <w:rFonts w:ascii="Andalus" w:hAnsi="Andalus" w:cs="Andalus"/>
        </w:rPr>
        <w:t>3)</w:t>
      </w:r>
    </w:p>
    <w:p w:rsidR="007D0146" w:rsidRPr="007F50CE" w:rsidRDefault="007D0146" w:rsidP="007F50CE">
      <w:pPr>
        <w:jc w:val="both"/>
        <w:rPr>
          <w:rFonts w:ascii="Andalus" w:hAnsi="Andalus" w:cs="Andalus"/>
          <w:sz w:val="12"/>
          <w:szCs w:val="12"/>
        </w:rPr>
      </w:pPr>
    </w:p>
    <w:p w:rsidR="00741C39" w:rsidRPr="007F50CE" w:rsidRDefault="00741C39" w:rsidP="007F50CE">
      <w:pPr>
        <w:jc w:val="both"/>
        <w:rPr>
          <w:rFonts w:ascii="Andalus" w:hAnsi="Andalus" w:cs="Andalus"/>
        </w:rPr>
      </w:pPr>
      <w:r w:rsidRPr="007F50CE">
        <w:rPr>
          <w:rFonts w:ascii="Andalus" w:hAnsi="Andalus" w:cs="Andalus"/>
        </w:rPr>
        <w:t>The 1</w:t>
      </w:r>
      <w:r w:rsidRPr="007F50CE">
        <w:rPr>
          <w:rFonts w:ascii="Andalus" w:hAnsi="Andalus" w:cs="Andalus"/>
          <w:vertAlign w:val="superscript"/>
        </w:rPr>
        <w:t>st</w:t>
      </w:r>
      <w:r w:rsidRPr="007F50CE">
        <w:rPr>
          <w:rFonts w:ascii="Andalus" w:hAnsi="Andalus" w:cs="Andalus"/>
        </w:rPr>
        <w:t xml:space="preserve"> web form requires the </w:t>
      </w:r>
      <w:r w:rsidR="00EB6431" w:rsidRPr="007F50CE">
        <w:rPr>
          <w:rFonts w:ascii="Andalus" w:hAnsi="Andalus" w:cs="Andalus"/>
        </w:rPr>
        <w:t>customer</w:t>
      </w:r>
      <w:r w:rsidRPr="007F50CE">
        <w:rPr>
          <w:rFonts w:ascii="Andalus" w:hAnsi="Andalus" w:cs="Andalus"/>
        </w:rPr>
        <w:t xml:space="preserve"> to provide his </w:t>
      </w:r>
      <w:r w:rsidR="00EB6431" w:rsidRPr="007F50CE">
        <w:rPr>
          <w:rFonts w:ascii="Andalus" w:hAnsi="Andalus" w:cs="Andalus"/>
        </w:rPr>
        <w:t>email</w:t>
      </w:r>
      <w:r w:rsidRPr="007F50CE">
        <w:rPr>
          <w:rFonts w:ascii="Andalus" w:hAnsi="Andalus" w:cs="Andalus"/>
        </w:rPr>
        <w:t xml:space="preserve"> and password</w:t>
      </w:r>
      <w:r w:rsidR="00B51E1C" w:rsidRPr="007F50CE">
        <w:rPr>
          <w:rFonts w:ascii="Andalus" w:hAnsi="Andalus" w:cs="Andalus"/>
        </w:rPr>
        <w:t xml:space="preserve"> (</w:t>
      </w:r>
      <w:r w:rsidR="00D601AB" w:rsidRPr="007F50CE">
        <w:rPr>
          <w:rFonts w:ascii="Andalus" w:hAnsi="Andalus" w:cs="Andalus"/>
        </w:rPr>
        <w:t>Fig. A</w:t>
      </w:r>
      <w:r w:rsidR="00B51E1C" w:rsidRPr="007F50CE">
        <w:rPr>
          <w:rFonts w:ascii="Andalus" w:hAnsi="Andalus" w:cs="Andalus"/>
        </w:rPr>
        <w:t>1)</w:t>
      </w:r>
      <w:r w:rsidRPr="007F50CE">
        <w:rPr>
          <w:rFonts w:ascii="Andalus" w:hAnsi="Andalus" w:cs="Andalus"/>
        </w:rPr>
        <w:t xml:space="preserve">. The </w:t>
      </w:r>
      <w:r w:rsidR="00EB6431" w:rsidRPr="007F50CE">
        <w:rPr>
          <w:rFonts w:ascii="Andalus" w:hAnsi="Andalus" w:cs="Andalus"/>
        </w:rPr>
        <w:t xml:space="preserve">system uses the email address as the customer's user id after he has </w:t>
      </w:r>
      <w:r w:rsidR="007D0146" w:rsidRPr="007F50CE">
        <w:rPr>
          <w:rFonts w:ascii="Andalus" w:hAnsi="Andalus" w:cs="Andalus"/>
        </w:rPr>
        <w:t>become a member</w:t>
      </w:r>
      <w:r w:rsidRPr="007F50CE">
        <w:rPr>
          <w:rFonts w:ascii="Andalus" w:hAnsi="Andalus" w:cs="Andalus"/>
        </w:rPr>
        <w:t>. The password must be between 4 to 1</w:t>
      </w:r>
      <w:r w:rsidR="00B47352" w:rsidRPr="007F50CE">
        <w:rPr>
          <w:rFonts w:ascii="Andalus" w:hAnsi="Andalus" w:cs="Andalus"/>
        </w:rPr>
        <w:t>2</w:t>
      </w:r>
      <w:r w:rsidRPr="007F50CE">
        <w:rPr>
          <w:rFonts w:ascii="Andalus" w:hAnsi="Andalus" w:cs="Andalus"/>
        </w:rPr>
        <w:t xml:space="preserve"> characters.</w:t>
      </w:r>
      <w:r w:rsidR="00D25CFA" w:rsidRPr="007F50CE">
        <w:rPr>
          <w:rFonts w:ascii="Andalus" w:hAnsi="Andalus" w:cs="Andalus"/>
        </w:rPr>
        <w:t xml:space="preserve"> The password must not contain spaces.</w:t>
      </w:r>
    </w:p>
    <w:p w:rsidR="007D0146" w:rsidRPr="007F50CE" w:rsidRDefault="007D0146" w:rsidP="007F50CE">
      <w:pPr>
        <w:jc w:val="both"/>
        <w:rPr>
          <w:rFonts w:ascii="Andalus" w:hAnsi="Andalus" w:cs="Andalus"/>
          <w:sz w:val="12"/>
          <w:szCs w:val="12"/>
        </w:rPr>
      </w:pPr>
    </w:p>
    <w:p w:rsidR="00741C39" w:rsidRPr="007F50CE" w:rsidRDefault="00EB6431" w:rsidP="007F50CE">
      <w:pPr>
        <w:jc w:val="both"/>
        <w:rPr>
          <w:rFonts w:ascii="Andalus" w:hAnsi="Andalus" w:cs="Andalus"/>
        </w:rPr>
      </w:pPr>
      <w:r w:rsidRPr="007F50CE">
        <w:rPr>
          <w:rFonts w:ascii="Andalus" w:hAnsi="Andalus" w:cs="Andalus"/>
        </w:rPr>
        <w:t>The 2</w:t>
      </w:r>
      <w:r w:rsidRPr="007F50CE">
        <w:rPr>
          <w:rFonts w:ascii="Andalus" w:hAnsi="Andalus" w:cs="Andalus"/>
          <w:vertAlign w:val="superscript"/>
        </w:rPr>
        <w:t>nd</w:t>
      </w:r>
      <w:r w:rsidRPr="007F50CE">
        <w:rPr>
          <w:rFonts w:ascii="Andalus" w:hAnsi="Andalus" w:cs="Andalus"/>
        </w:rPr>
        <w:t xml:space="preserve"> web form </w:t>
      </w:r>
      <w:r w:rsidR="00B51E1C" w:rsidRPr="007F50CE">
        <w:rPr>
          <w:rFonts w:ascii="Andalus" w:hAnsi="Andalus" w:cs="Andalus"/>
        </w:rPr>
        <w:t>(</w:t>
      </w:r>
      <w:r w:rsidR="00D601AB" w:rsidRPr="007F50CE">
        <w:rPr>
          <w:rFonts w:ascii="Andalus" w:hAnsi="Andalus" w:cs="Andalus"/>
        </w:rPr>
        <w:t>Fig. A</w:t>
      </w:r>
      <w:r w:rsidR="00B51E1C" w:rsidRPr="007F50CE">
        <w:rPr>
          <w:rFonts w:ascii="Andalus" w:hAnsi="Andalus" w:cs="Andalus"/>
        </w:rPr>
        <w:t xml:space="preserve">2) </w:t>
      </w:r>
      <w:r w:rsidRPr="007F50CE">
        <w:rPr>
          <w:rFonts w:ascii="Andalus" w:hAnsi="Andalus" w:cs="Andalus"/>
        </w:rPr>
        <w:t xml:space="preserve">requires the customer to provide other </w:t>
      </w:r>
      <w:r w:rsidR="00B47352" w:rsidRPr="007F50CE">
        <w:rPr>
          <w:rFonts w:ascii="Andalus" w:hAnsi="Andalus" w:cs="Andalus"/>
        </w:rPr>
        <w:t>information</w:t>
      </w:r>
      <w:r w:rsidRPr="007F50CE">
        <w:rPr>
          <w:rFonts w:ascii="Andalus" w:hAnsi="Andalus" w:cs="Andalus"/>
        </w:rPr>
        <w:t xml:space="preserve"> such as:</w:t>
      </w:r>
    </w:p>
    <w:tbl>
      <w:tblPr>
        <w:tblW w:w="9180" w:type="dxa"/>
        <w:tblInd w:w="108" w:type="dxa"/>
        <w:tblLook w:val="01E0"/>
      </w:tblPr>
      <w:tblGrid>
        <w:gridCol w:w="550"/>
        <w:gridCol w:w="1840"/>
        <w:gridCol w:w="6790"/>
      </w:tblGrid>
      <w:tr w:rsidR="00B47352" w:rsidRPr="007F50CE" w:rsidTr="001B1271">
        <w:tc>
          <w:tcPr>
            <w:tcW w:w="550" w:type="dxa"/>
          </w:tcPr>
          <w:p w:rsidR="00B47352" w:rsidRPr="007F50CE" w:rsidRDefault="00B47352" w:rsidP="007F50CE">
            <w:pPr>
              <w:jc w:val="both"/>
              <w:rPr>
                <w:rFonts w:ascii="Andalus" w:hAnsi="Andalus" w:cs="Andalus"/>
              </w:rPr>
            </w:pPr>
            <w:r w:rsidRPr="007F50CE">
              <w:rPr>
                <w:rFonts w:ascii="Andalus" w:hAnsi="Andalus" w:cs="Andalus"/>
              </w:rPr>
              <w:t>i)</w:t>
            </w:r>
          </w:p>
        </w:tc>
        <w:tc>
          <w:tcPr>
            <w:tcW w:w="1840" w:type="dxa"/>
          </w:tcPr>
          <w:p w:rsidR="00B47352" w:rsidRPr="007F50CE" w:rsidRDefault="00B47352" w:rsidP="007F50CE">
            <w:pPr>
              <w:jc w:val="both"/>
              <w:rPr>
                <w:rFonts w:ascii="Andalus" w:hAnsi="Andalus" w:cs="Andalus"/>
              </w:rPr>
            </w:pPr>
            <w:r w:rsidRPr="007F50CE">
              <w:rPr>
                <w:rFonts w:ascii="Andalus" w:hAnsi="Andalus" w:cs="Andalus"/>
              </w:rPr>
              <w:t>Salutation</w:t>
            </w:r>
          </w:p>
        </w:tc>
        <w:tc>
          <w:tcPr>
            <w:tcW w:w="6790" w:type="dxa"/>
          </w:tcPr>
          <w:p w:rsidR="00B47352" w:rsidRPr="007F50CE" w:rsidRDefault="00B47352" w:rsidP="007F50CE">
            <w:pPr>
              <w:jc w:val="both"/>
              <w:rPr>
                <w:rFonts w:ascii="Andalus" w:hAnsi="Andalus" w:cs="Andalus"/>
              </w:rPr>
            </w:pPr>
            <w:r w:rsidRPr="007F50CE">
              <w:rPr>
                <w:rFonts w:ascii="Andalus" w:hAnsi="Andalus" w:cs="Andalus"/>
              </w:rPr>
              <w:t>Mr. or Ms.</w:t>
            </w:r>
          </w:p>
        </w:tc>
      </w:tr>
      <w:tr w:rsidR="00B47352" w:rsidRPr="007F50CE" w:rsidTr="001B1271">
        <w:tc>
          <w:tcPr>
            <w:tcW w:w="550" w:type="dxa"/>
          </w:tcPr>
          <w:p w:rsidR="00B47352" w:rsidRPr="007F50CE" w:rsidRDefault="00B47352" w:rsidP="007F50CE">
            <w:pPr>
              <w:jc w:val="both"/>
              <w:rPr>
                <w:rFonts w:ascii="Andalus" w:hAnsi="Andalus" w:cs="Andalus"/>
              </w:rPr>
            </w:pPr>
            <w:r w:rsidRPr="007F50CE">
              <w:rPr>
                <w:rFonts w:ascii="Andalus" w:hAnsi="Andalus" w:cs="Andalus"/>
              </w:rPr>
              <w:t>ii)</w:t>
            </w:r>
          </w:p>
        </w:tc>
        <w:tc>
          <w:tcPr>
            <w:tcW w:w="8630" w:type="dxa"/>
            <w:gridSpan w:val="2"/>
          </w:tcPr>
          <w:p w:rsidR="00B47352" w:rsidRPr="007F50CE" w:rsidRDefault="00B47352" w:rsidP="007F50CE">
            <w:pPr>
              <w:jc w:val="both"/>
              <w:rPr>
                <w:rFonts w:ascii="Andalus" w:hAnsi="Andalus" w:cs="Andalus"/>
              </w:rPr>
            </w:pPr>
            <w:r w:rsidRPr="007F50CE">
              <w:rPr>
                <w:rFonts w:ascii="Andalus" w:hAnsi="Andalus" w:cs="Andalus"/>
              </w:rPr>
              <w:t>Given name and family name</w:t>
            </w:r>
          </w:p>
        </w:tc>
      </w:tr>
      <w:tr w:rsidR="00B47352" w:rsidRPr="007F50CE" w:rsidTr="001B1271">
        <w:tc>
          <w:tcPr>
            <w:tcW w:w="550" w:type="dxa"/>
          </w:tcPr>
          <w:p w:rsidR="00B47352" w:rsidRPr="007F50CE" w:rsidRDefault="00B47352" w:rsidP="007F50CE">
            <w:pPr>
              <w:jc w:val="both"/>
              <w:rPr>
                <w:rFonts w:ascii="Andalus" w:hAnsi="Andalus" w:cs="Andalus"/>
              </w:rPr>
            </w:pPr>
            <w:r w:rsidRPr="007F50CE">
              <w:rPr>
                <w:rFonts w:ascii="Andalus" w:hAnsi="Andalus" w:cs="Andalus"/>
              </w:rPr>
              <w:t>iii)</w:t>
            </w:r>
          </w:p>
        </w:tc>
        <w:tc>
          <w:tcPr>
            <w:tcW w:w="1840" w:type="dxa"/>
          </w:tcPr>
          <w:p w:rsidR="00B47352" w:rsidRPr="007F50CE" w:rsidRDefault="00B47352" w:rsidP="007F50CE">
            <w:pPr>
              <w:jc w:val="both"/>
              <w:rPr>
                <w:rFonts w:ascii="Andalus" w:hAnsi="Andalus" w:cs="Andalus"/>
              </w:rPr>
            </w:pPr>
            <w:r w:rsidRPr="007F50CE">
              <w:rPr>
                <w:rFonts w:ascii="Andalus" w:hAnsi="Andalus" w:cs="Andalus"/>
              </w:rPr>
              <w:t>NRIC</w:t>
            </w:r>
          </w:p>
        </w:tc>
        <w:tc>
          <w:tcPr>
            <w:tcW w:w="6790" w:type="dxa"/>
          </w:tcPr>
          <w:p w:rsidR="00B47352" w:rsidRPr="007F50CE" w:rsidRDefault="00B47352" w:rsidP="007F50CE">
            <w:pPr>
              <w:jc w:val="both"/>
              <w:rPr>
                <w:rFonts w:ascii="Andalus" w:hAnsi="Andalus" w:cs="Andalus"/>
              </w:rPr>
            </w:pPr>
            <w:r w:rsidRPr="007F50CE">
              <w:rPr>
                <w:rFonts w:ascii="Andalus" w:hAnsi="Andalus" w:cs="Andalus"/>
              </w:rPr>
              <w:t>E.g.</w:t>
            </w:r>
            <w:r w:rsidR="00F65D11" w:rsidRPr="007F50CE">
              <w:rPr>
                <w:rFonts w:ascii="Andalus" w:hAnsi="Andalus" w:cs="Andalus"/>
              </w:rPr>
              <w:t xml:space="preserve"> S1234567D. Note that </w:t>
            </w:r>
            <w:r w:rsidRPr="007F50CE">
              <w:rPr>
                <w:rFonts w:ascii="Andalus" w:hAnsi="Andalus" w:cs="Andalus"/>
              </w:rPr>
              <w:t>the first character must be an S, followed by 7 digits and the last character is an alphabet.</w:t>
            </w:r>
          </w:p>
        </w:tc>
      </w:tr>
      <w:tr w:rsidR="00D25CFA" w:rsidRPr="007F50CE" w:rsidTr="001B1271">
        <w:tc>
          <w:tcPr>
            <w:tcW w:w="550" w:type="dxa"/>
          </w:tcPr>
          <w:p w:rsidR="00D25CFA" w:rsidRPr="007F50CE" w:rsidRDefault="00D25CFA" w:rsidP="007F50CE">
            <w:pPr>
              <w:jc w:val="both"/>
              <w:rPr>
                <w:rFonts w:ascii="Andalus" w:hAnsi="Andalus" w:cs="Andalus"/>
              </w:rPr>
            </w:pPr>
            <w:r w:rsidRPr="007F50CE">
              <w:rPr>
                <w:rFonts w:ascii="Andalus" w:hAnsi="Andalus" w:cs="Andalus"/>
              </w:rPr>
              <w:t>iv)</w:t>
            </w:r>
          </w:p>
        </w:tc>
        <w:tc>
          <w:tcPr>
            <w:tcW w:w="8630" w:type="dxa"/>
            <w:gridSpan w:val="2"/>
          </w:tcPr>
          <w:p w:rsidR="00D25CFA" w:rsidRPr="007F50CE" w:rsidRDefault="00D25CFA" w:rsidP="007F50CE">
            <w:pPr>
              <w:jc w:val="both"/>
              <w:rPr>
                <w:rFonts w:ascii="Andalus" w:hAnsi="Andalus" w:cs="Andalus"/>
              </w:rPr>
            </w:pPr>
            <w:r w:rsidRPr="007F50CE">
              <w:rPr>
                <w:rFonts w:ascii="Andalus" w:hAnsi="Andalus" w:cs="Andalus"/>
              </w:rPr>
              <w:t>Address</w:t>
            </w:r>
          </w:p>
        </w:tc>
      </w:tr>
      <w:tr w:rsidR="00B47352" w:rsidRPr="007F50CE" w:rsidTr="001B1271">
        <w:tc>
          <w:tcPr>
            <w:tcW w:w="550" w:type="dxa"/>
          </w:tcPr>
          <w:p w:rsidR="00B47352" w:rsidRPr="007F50CE" w:rsidRDefault="00B47352" w:rsidP="007F50CE">
            <w:pPr>
              <w:jc w:val="both"/>
              <w:rPr>
                <w:rFonts w:ascii="Andalus" w:hAnsi="Andalus" w:cs="Andalus"/>
              </w:rPr>
            </w:pPr>
            <w:r w:rsidRPr="007F50CE">
              <w:rPr>
                <w:rFonts w:ascii="Andalus" w:hAnsi="Andalus" w:cs="Andalus"/>
              </w:rPr>
              <w:t>v)</w:t>
            </w:r>
          </w:p>
        </w:tc>
        <w:tc>
          <w:tcPr>
            <w:tcW w:w="1840" w:type="dxa"/>
          </w:tcPr>
          <w:p w:rsidR="00B47352" w:rsidRPr="007F50CE" w:rsidRDefault="00B47352" w:rsidP="007F50CE">
            <w:pPr>
              <w:jc w:val="both"/>
              <w:rPr>
                <w:rFonts w:ascii="Andalus" w:hAnsi="Andalus" w:cs="Andalus"/>
              </w:rPr>
            </w:pPr>
            <w:r w:rsidRPr="007F50CE">
              <w:rPr>
                <w:rFonts w:ascii="Andalus" w:hAnsi="Andalus" w:cs="Andalus"/>
              </w:rPr>
              <w:t xml:space="preserve">Postal </w:t>
            </w:r>
            <w:r w:rsidR="00F65D11" w:rsidRPr="007F50CE">
              <w:rPr>
                <w:rFonts w:ascii="Andalus" w:hAnsi="Andalus" w:cs="Andalus"/>
              </w:rPr>
              <w:t>c</w:t>
            </w:r>
            <w:r w:rsidRPr="007F50CE">
              <w:rPr>
                <w:rFonts w:ascii="Andalus" w:hAnsi="Andalus" w:cs="Andalus"/>
              </w:rPr>
              <w:t>ode</w:t>
            </w:r>
          </w:p>
        </w:tc>
        <w:tc>
          <w:tcPr>
            <w:tcW w:w="6790" w:type="dxa"/>
          </w:tcPr>
          <w:p w:rsidR="00B47352" w:rsidRPr="007F50CE" w:rsidRDefault="00F65D11" w:rsidP="007F50CE">
            <w:pPr>
              <w:jc w:val="both"/>
              <w:rPr>
                <w:rFonts w:ascii="Andalus" w:hAnsi="Andalus" w:cs="Andalus"/>
              </w:rPr>
            </w:pPr>
            <w:r w:rsidRPr="007F50CE">
              <w:rPr>
                <w:rFonts w:ascii="Andalus" w:hAnsi="Andalus" w:cs="Andalus"/>
              </w:rPr>
              <w:t xml:space="preserve">E.g. 650992. </w:t>
            </w:r>
            <w:r w:rsidR="00D25CFA" w:rsidRPr="007F50CE">
              <w:rPr>
                <w:rFonts w:ascii="Andalus" w:hAnsi="Andalus" w:cs="Andalus"/>
              </w:rPr>
              <w:t>The p</w:t>
            </w:r>
            <w:r w:rsidRPr="007F50CE">
              <w:rPr>
                <w:rFonts w:ascii="Andalus" w:hAnsi="Andalus" w:cs="Andalus"/>
              </w:rPr>
              <w:t>ostal code m</w:t>
            </w:r>
            <w:r w:rsidR="00B47352" w:rsidRPr="007F50CE">
              <w:rPr>
                <w:rFonts w:ascii="Andalus" w:hAnsi="Andalus" w:cs="Andalus"/>
              </w:rPr>
              <w:t xml:space="preserve">ust </w:t>
            </w:r>
            <w:r w:rsidR="00D25CFA" w:rsidRPr="007F50CE">
              <w:rPr>
                <w:rFonts w:ascii="Andalus" w:hAnsi="Andalus" w:cs="Andalus"/>
              </w:rPr>
              <w:t xml:space="preserve">have </w:t>
            </w:r>
            <w:r w:rsidR="00B47352" w:rsidRPr="007F50CE">
              <w:rPr>
                <w:rFonts w:ascii="Andalus" w:hAnsi="Andalus" w:cs="Andalus"/>
              </w:rPr>
              <w:t>6 digits</w:t>
            </w:r>
          </w:p>
        </w:tc>
      </w:tr>
      <w:tr w:rsidR="00B47352" w:rsidRPr="007F50CE" w:rsidTr="001B1271">
        <w:tc>
          <w:tcPr>
            <w:tcW w:w="550" w:type="dxa"/>
          </w:tcPr>
          <w:p w:rsidR="00B47352" w:rsidRPr="007F50CE" w:rsidRDefault="00B47352" w:rsidP="007F50CE">
            <w:pPr>
              <w:jc w:val="both"/>
              <w:rPr>
                <w:rFonts w:ascii="Andalus" w:hAnsi="Andalus" w:cs="Andalus"/>
              </w:rPr>
            </w:pPr>
            <w:r w:rsidRPr="007F50CE">
              <w:rPr>
                <w:rFonts w:ascii="Andalus" w:hAnsi="Andalus" w:cs="Andalus"/>
              </w:rPr>
              <w:t>vi)</w:t>
            </w:r>
          </w:p>
        </w:tc>
        <w:tc>
          <w:tcPr>
            <w:tcW w:w="1840" w:type="dxa"/>
          </w:tcPr>
          <w:p w:rsidR="00B47352" w:rsidRPr="007F50CE" w:rsidRDefault="00B47352" w:rsidP="007F50CE">
            <w:pPr>
              <w:jc w:val="both"/>
              <w:rPr>
                <w:rFonts w:ascii="Andalus" w:hAnsi="Andalus" w:cs="Andalus"/>
              </w:rPr>
            </w:pPr>
            <w:r w:rsidRPr="007F50CE">
              <w:rPr>
                <w:rFonts w:ascii="Andalus" w:hAnsi="Andalus" w:cs="Andalus"/>
              </w:rPr>
              <w:t>Contact</w:t>
            </w:r>
          </w:p>
        </w:tc>
        <w:tc>
          <w:tcPr>
            <w:tcW w:w="6790" w:type="dxa"/>
          </w:tcPr>
          <w:p w:rsidR="00B47352" w:rsidRPr="007F50CE" w:rsidRDefault="00D25CFA" w:rsidP="007F50CE">
            <w:pPr>
              <w:jc w:val="both"/>
              <w:rPr>
                <w:rFonts w:ascii="Andalus" w:hAnsi="Andalus" w:cs="Andalus"/>
              </w:rPr>
            </w:pPr>
            <w:r w:rsidRPr="007F50CE">
              <w:rPr>
                <w:rFonts w:ascii="Andalus" w:hAnsi="Andalus" w:cs="Andalus"/>
              </w:rPr>
              <w:t>The contact c</w:t>
            </w:r>
            <w:r w:rsidR="00B47352" w:rsidRPr="007F50CE">
              <w:rPr>
                <w:rFonts w:ascii="Andalus" w:hAnsi="Andalus" w:cs="Andalus"/>
              </w:rPr>
              <w:t>an be either mobile number or home number. The 1</w:t>
            </w:r>
            <w:r w:rsidR="00B47352" w:rsidRPr="007F50CE">
              <w:rPr>
                <w:rFonts w:ascii="Andalus" w:hAnsi="Andalus" w:cs="Andalus"/>
                <w:vertAlign w:val="superscript"/>
              </w:rPr>
              <w:t>st</w:t>
            </w:r>
            <w:r w:rsidRPr="007F50CE">
              <w:rPr>
                <w:rFonts w:ascii="Andalus" w:hAnsi="Andalus" w:cs="Andalus"/>
              </w:rPr>
              <w:t xml:space="preserve"> digit must be</w:t>
            </w:r>
            <w:r w:rsidR="00B47352" w:rsidRPr="007F50CE">
              <w:rPr>
                <w:rFonts w:ascii="Andalus" w:hAnsi="Andalus" w:cs="Andalus"/>
              </w:rPr>
              <w:t xml:space="preserve"> 8, 9 or 6 and followed by 7 digits.</w:t>
            </w:r>
          </w:p>
        </w:tc>
      </w:tr>
      <w:tr w:rsidR="00B47352" w:rsidRPr="007F50CE" w:rsidTr="001B1271">
        <w:tc>
          <w:tcPr>
            <w:tcW w:w="550" w:type="dxa"/>
          </w:tcPr>
          <w:p w:rsidR="00B47352" w:rsidRPr="007F50CE" w:rsidRDefault="00B47352" w:rsidP="007F50CE">
            <w:pPr>
              <w:jc w:val="both"/>
              <w:rPr>
                <w:rFonts w:ascii="Andalus" w:hAnsi="Andalus" w:cs="Andalus"/>
              </w:rPr>
            </w:pPr>
            <w:r w:rsidRPr="007F50CE">
              <w:rPr>
                <w:rFonts w:ascii="Andalus" w:hAnsi="Andalus" w:cs="Andalus"/>
              </w:rPr>
              <w:t>vii)</w:t>
            </w:r>
          </w:p>
        </w:tc>
        <w:tc>
          <w:tcPr>
            <w:tcW w:w="1840" w:type="dxa"/>
          </w:tcPr>
          <w:p w:rsidR="00B47352" w:rsidRPr="007F50CE" w:rsidRDefault="00B47352" w:rsidP="007F50CE">
            <w:pPr>
              <w:jc w:val="both"/>
              <w:rPr>
                <w:rFonts w:ascii="Andalus" w:hAnsi="Andalus" w:cs="Andalus"/>
              </w:rPr>
            </w:pPr>
            <w:r w:rsidRPr="007F50CE">
              <w:rPr>
                <w:rFonts w:ascii="Andalus" w:hAnsi="Andalus" w:cs="Andalus"/>
              </w:rPr>
              <w:t>An answer to a survey</w:t>
            </w:r>
          </w:p>
        </w:tc>
        <w:tc>
          <w:tcPr>
            <w:tcW w:w="6790" w:type="dxa"/>
          </w:tcPr>
          <w:p w:rsidR="00B47352" w:rsidRPr="007F50CE" w:rsidRDefault="00D25CFA" w:rsidP="007F50CE">
            <w:pPr>
              <w:jc w:val="both"/>
              <w:rPr>
                <w:rFonts w:ascii="Andalus" w:hAnsi="Andalus" w:cs="Andalus"/>
              </w:rPr>
            </w:pPr>
            <w:r w:rsidRPr="007F50CE">
              <w:rPr>
                <w:rFonts w:ascii="Andalus" w:hAnsi="Andalus" w:cs="Andalus"/>
              </w:rPr>
              <w:t>Provide a quick</w:t>
            </w:r>
            <w:r w:rsidR="00B47352" w:rsidRPr="007F50CE">
              <w:rPr>
                <w:rFonts w:ascii="Andalus" w:hAnsi="Andalus" w:cs="Andalus"/>
              </w:rPr>
              <w:t xml:space="preserve"> answer </w:t>
            </w:r>
            <w:r w:rsidRPr="007F50CE">
              <w:rPr>
                <w:rFonts w:ascii="Andalus" w:hAnsi="Andalus" w:cs="Andalus"/>
              </w:rPr>
              <w:t>for</w:t>
            </w:r>
            <w:r w:rsidR="00B47352" w:rsidRPr="007F50CE">
              <w:rPr>
                <w:rFonts w:ascii="Andalus" w:hAnsi="Andalus" w:cs="Andalus"/>
              </w:rPr>
              <w:t xml:space="preserve"> a simple survey question, "How did you hear about us</w:t>
            </w:r>
            <w:r w:rsidRPr="007F50CE">
              <w:rPr>
                <w:rFonts w:ascii="Andalus" w:hAnsi="Andalus" w:cs="Andalus"/>
              </w:rPr>
              <w:t>?</w:t>
            </w:r>
            <w:r w:rsidR="00B47352" w:rsidRPr="007F50CE">
              <w:rPr>
                <w:rFonts w:ascii="Andalus" w:hAnsi="Andalus" w:cs="Andalus"/>
              </w:rPr>
              <w:t>"</w:t>
            </w:r>
          </w:p>
        </w:tc>
      </w:tr>
    </w:tbl>
    <w:p w:rsidR="008E7B4F" w:rsidRPr="007F50CE" w:rsidRDefault="008E7B4F" w:rsidP="007F50CE">
      <w:pPr>
        <w:jc w:val="both"/>
        <w:rPr>
          <w:rFonts w:ascii="Andalus" w:hAnsi="Andalus" w:cs="Andalus"/>
          <w:sz w:val="12"/>
          <w:szCs w:val="12"/>
        </w:rPr>
      </w:pPr>
    </w:p>
    <w:p w:rsidR="00B47352" w:rsidRPr="007F50CE" w:rsidRDefault="00B47352" w:rsidP="007F50CE">
      <w:pPr>
        <w:jc w:val="both"/>
        <w:rPr>
          <w:rFonts w:ascii="Andalus" w:hAnsi="Andalus" w:cs="Andalus"/>
        </w:rPr>
      </w:pPr>
      <w:r w:rsidRPr="007F50CE">
        <w:rPr>
          <w:rFonts w:ascii="Andalus" w:hAnsi="Andalus" w:cs="Andalus"/>
        </w:rPr>
        <w:t>The 3</w:t>
      </w:r>
      <w:r w:rsidRPr="007F50CE">
        <w:rPr>
          <w:rFonts w:ascii="Andalus" w:hAnsi="Andalus" w:cs="Andalus"/>
          <w:vertAlign w:val="superscript"/>
        </w:rPr>
        <w:t>rd</w:t>
      </w:r>
      <w:r w:rsidRPr="007F50CE">
        <w:rPr>
          <w:rFonts w:ascii="Andalus" w:hAnsi="Andalus" w:cs="Andalus"/>
        </w:rPr>
        <w:t xml:space="preserve"> web form </w:t>
      </w:r>
      <w:r w:rsidR="00B51E1C" w:rsidRPr="007F50CE">
        <w:rPr>
          <w:rFonts w:ascii="Andalus" w:hAnsi="Andalus" w:cs="Andalus"/>
        </w:rPr>
        <w:t>(</w:t>
      </w:r>
      <w:r w:rsidR="00D601AB" w:rsidRPr="007F50CE">
        <w:rPr>
          <w:rFonts w:ascii="Andalus" w:hAnsi="Andalus" w:cs="Andalus"/>
        </w:rPr>
        <w:t>Fig. A</w:t>
      </w:r>
      <w:r w:rsidR="00B51E1C" w:rsidRPr="007F50CE">
        <w:rPr>
          <w:rFonts w:ascii="Andalus" w:hAnsi="Andalus" w:cs="Andalus"/>
        </w:rPr>
        <w:t>3)</w:t>
      </w:r>
      <w:r w:rsidR="001E6E3A" w:rsidRPr="007F50CE">
        <w:rPr>
          <w:rFonts w:ascii="Andalus" w:hAnsi="Andalus" w:cs="Andalus"/>
        </w:rPr>
        <w:t xml:space="preserve"> </w:t>
      </w:r>
      <w:r w:rsidRPr="007F50CE">
        <w:rPr>
          <w:rFonts w:ascii="Andalus" w:hAnsi="Andalus" w:cs="Andalus"/>
        </w:rPr>
        <w:t xml:space="preserve">will ask the customer </w:t>
      </w:r>
      <w:r w:rsidR="001E6E3A" w:rsidRPr="007F50CE">
        <w:rPr>
          <w:rFonts w:ascii="Andalus" w:hAnsi="Andalus" w:cs="Andalus"/>
        </w:rPr>
        <w:t xml:space="preserve">for </w:t>
      </w:r>
      <w:r w:rsidRPr="007F50CE">
        <w:rPr>
          <w:rFonts w:ascii="Andalus" w:hAnsi="Andalus" w:cs="Andalus"/>
        </w:rPr>
        <w:t xml:space="preserve"> his master card credit card information. The credit card number must have 16 digits. Th</w:t>
      </w:r>
      <w:r w:rsidR="00D25CFA" w:rsidRPr="007F50CE">
        <w:rPr>
          <w:rFonts w:ascii="Andalus" w:hAnsi="Andalus" w:cs="Andalus"/>
        </w:rPr>
        <w:t xml:space="preserve">e first 2 digits must be </w:t>
      </w:r>
      <w:r w:rsidRPr="007F50CE">
        <w:rPr>
          <w:rFonts w:ascii="Andalus" w:hAnsi="Andalus" w:cs="Andalus"/>
        </w:rPr>
        <w:t>51, 52, 53, 54 or 55.</w:t>
      </w:r>
    </w:p>
    <w:p w:rsidR="008E7B4F" w:rsidRPr="007F50CE" w:rsidRDefault="008E7B4F" w:rsidP="007F50CE">
      <w:pPr>
        <w:jc w:val="both"/>
        <w:rPr>
          <w:rFonts w:ascii="Andalus" w:hAnsi="Andalus" w:cs="Andalus"/>
          <w:sz w:val="12"/>
          <w:szCs w:val="12"/>
        </w:rPr>
      </w:pPr>
    </w:p>
    <w:p w:rsidR="007D0146" w:rsidRPr="007F50CE" w:rsidRDefault="00B47352" w:rsidP="007F50CE">
      <w:pPr>
        <w:jc w:val="both"/>
        <w:rPr>
          <w:rFonts w:ascii="Andalus" w:hAnsi="Andalus" w:cs="Andalus"/>
        </w:rPr>
      </w:pPr>
      <w:r w:rsidRPr="007F50CE">
        <w:rPr>
          <w:rFonts w:ascii="Andalus" w:hAnsi="Andalus" w:cs="Andalus"/>
        </w:rPr>
        <w:t xml:space="preserve">After providing information in the web forms, the customer can </w:t>
      </w:r>
      <w:r w:rsidR="00D25CFA" w:rsidRPr="007F50CE">
        <w:rPr>
          <w:rFonts w:ascii="Andalus" w:hAnsi="Andalus" w:cs="Andalus"/>
        </w:rPr>
        <w:t>view</w:t>
      </w:r>
      <w:r w:rsidRPr="007F50CE">
        <w:rPr>
          <w:rFonts w:ascii="Andalus" w:hAnsi="Andalus" w:cs="Andalus"/>
        </w:rPr>
        <w:t xml:space="preserve"> his entered i</w:t>
      </w:r>
      <w:r w:rsidR="00D25CFA" w:rsidRPr="007F50CE">
        <w:rPr>
          <w:rFonts w:ascii="Andalus" w:hAnsi="Andalus" w:cs="Andalus"/>
        </w:rPr>
        <w:t>nformation in the last web form</w:t>
      </w:r>
      <w:r w:rsidR="00B51E1C" w:rsidRPr="007F50CE">
        <w:rPr>
          <w:rFonts w:ascii="Andalus" w:hAnsi="Andalus" w:cs="Andalus"/>
        </w:rPr>
        <w:t xml:space="preserve"> (</w:t>
      </w:r>
      <w:r w:rsidR="00D601AB" w:rsidRPr="007F50CE">
        <w:rPr>
          <w:rFonts w:ascii="Andalus" w:hAnsi="Andalus" w:cs="Andalus"/>
        </w:rPr>
        <w:t>Fig. A</w:t>
      </w:r>
      <w:r w:rsidR="00B51E1C" w:rsidRPr="007F50CE">
        <w:rPr>
          <w:rFonts w:ascii="Andalus" w:hAnsi="Andalus" w:cs="Andalus"/>
        </w:rPr>
        <w:t>4)</w:t>
      </w:r>
      <w:r w:rsidR="00D25CFA" w:rsidRPr="007F50CE">
        <w:rPr>
          <w:rFonts w:ascii="Andalus" w:hAnsi="Andalus" w:cs="Andalus"/>
        </w:rPr>
        <w:t>. The last web form</w:t>
      </w:r>
      <w:r w:rsidRPr="007F50CE">
        <w:rPr>
          <w:rFonts w:ascii="Andalus" w:hAnsi="Andalus" w:cs="Andalus"/>
        </w:rPr>
        <w:t xml:space="preserve"> displays all the previously entered information.</w:t>
      </w:r>
      <w:r w:rsidR="006F3F09" w:rsidRPr="007F50CE">
        <w:rPr>
          <w:rFonts w:ascii="Andalus" w:hAnsi="Andalus" w:cs="Andalus"/>
        </w:rPr>
        <w:t xml:space="preserve"> </w:t>
      </w:r>
      <w:r w:rsidR="00B51E1C" w:rsidRPr="007F50CE">
        <w:rPr>
          <w:rFonts w:ascii="Andalus" w:hAnsi="Andalus" w:cs="Andalus"/>
        </w:rPr>
        <w:t xml:space="preserve">The member </w:t>
      </w:r>
      <w:r w:rsidR="001E6E3A" w:rsidRPr="007F50CE">
        <w:rPr>
          <w:rFonts w:ascii="Andalus" w:hAnsi="Andalus" w:cs="Andalus"/>
        </w:rPr>
        <w:t xml:space="preserve">can </w:t>
      </w:r>
      <w:r w:rsidR="00B51E1C" w:rsidRPr="007F50CE">
        <w:rPr>
          <w:rFonts w:ascii="Andalus" w:hAnsi="Andalus" w:cs="Andalus"/>
        </w:rPr>
        <w:t xml:space="preserve">update his particulars and credit card information if he finds any incorrect entry. </w:t>
      </w:r>
      <w:r w:rsidR="006F3F09" w:rsidRPr="007F50CE">
        <w:rPr>
          <w:rFonts w:ascii="Andalus" w:hAnsi="Andalus" w:cs="Andalus"/>
        </w:rPr>
        <w:t>To confirm the registration process, he can click the Start Membership button.</w:t>
      </w:r>
      <w:r w:rsidR="007D0146" w:rsidRPr="007F50CE">
        <w:rPr>
          <w:rFonts w:ascii="Andalus" w:hAnsi="Andalus" w:cs="Andalus"/>
        </w:rPr>
        <w:t xml:space="preserve"> The Start Membership button will lead the member to the Login web form</w:t>
      </w:r>
    </w:p>
    <w:p w:rsidR="008E7B4F" w:rsidRPr="007F50CE" w:rsidRDefault="008E7B4F" w:rsidP="007F50CE">
      <w:pPr>
        <w:jc w:val="both"/>
        <w:rPr>
          <w:rFonts w:ascii="Andalus" w:hAnsi="Andalus" w:cs="Andalus"/>
          <w:sz w:val="12"/>
          <w:szCs w:val="12"/>
        </w:rPr>
      </w:pPr>
    </w:p>
    <w:p w:rsidR="00194EE8" w:rsidRPr="001B5767" w:rsidRDefault="00194EE8" w:rsidP="007F50CE">
      <w:pPr>
        <w:ind w:left="426" w:hanging="426"/>
        <w:jc w:val="both"/>
        <w:rPr>
          <w:rFonts w:ascii="Andalus" w:eastAsia="Times New Roman" w:hAnsi="Andalus" w:cs="Andalus"/>
          <w:b/>
          <w:bCs/>
          <w:sz w:val="21"/>
          <w:szCs w:val="21"/>
          <w:lang w:val="en-GB" w:eastAsia="en-US"/>
        </w:rPr>
      </w:pPr>
      <w:r w:rsidRPr="001B5767">
        <w:rPr>
          <w:rFonts w:ascii="Andalus" w:eastAsia="Times New Roman" w:hAnsi="Andalus" w:cs="Andalus"/>
          <w:b/>
          <w:bCs/>
          <w:sz w:val="21"/>
          <w:szCs w:val="21"/>
          <w:lang w:val="en-GB" w:eastAsia="en-US"/>
        </w:rPr>
        <w:t>2.</w:t>
      </w:r>
      <w:r w:rsidR="00D76F9B" w:rsidRPr="001B5767">
        <w:rPr>
          <w:rFonts w:ascii="Andalus" w:eastAsia="Times New Roman" w:hAnsi="Andalus" w:cs="Andalus"/>
          <w:b/>
          <w:bCs/>
          <w:sz w:val="21"/>
          <w:szCs w:val="21"/>
          <w:lang w:val="en-GB" w:eastAsia="en-US"/>
        </w:rPr>
        <w:t>3</w:t>
      </w:r>
      <w:r w:rsidRPr="001B5767">
        <w:rPr>
          <w:rFonts w:ascii="Andalus" w:eastAsia="Times New Roman" w:hAnsi="Andalus" w:cs="Andalus"/>
          <w:b/>
          <w:bCs/>
          <w:sz w:val="21"/>
          <w:szCs w:val="21"/>
          <w:lang w:val="en-GB" w:eastAsia="en-US"/>
        </w:rPr>
        <w:tab/>
        <w:t xml:space="preserve">Request Movie </w:t>
      </w:r>
      <w:r w:rsidRPr="001B5767">
        <w:rPr>
          <w:rFonts w:ascii="Andalus" w:eastAsia="Times New Roman" w:hAnsi="Andalus" w:cs="Andalus"/>
          <w:sz w:val="21"/>
          <w:szCs w:val="21"/>
          <w:lang w:val="en-GB" w:eastAsia="en-US"/>
        </w:rPr>
        <w:t>(Member)</w:t>
      </w:r>
    </w:p>
    <w:p w:rsidR="008E7B4F" w:rsidRPr="001B5767" w:rsidRDefault="008E7B4F" w:rsidP="007F50CE">
      <w:pPr>
        <w:jc w:val="both"/>
        <w:rPr>
          <w:rFonts w:ascii="Andalus" w:hAnsi="Andalus" w:cs="Andalus"/>
          <w:sz w:val="12"/>
          <w:szCs w:val="12"/>
        </w:rPr>
      </w:pPr>
    </w:p>
    <w:p w:rsidR="00F65D11" w:rsidRPr="001B5767" w:rsidRDefault="00F65D11" w:rsidP="007F50CE">
      <w:pPr>
        <w:jc w:val="both"/>
        <w:rPr>
          <w:rFonts w:ascii="Andalus" w:hAnsi="Andalus" w:cs="Andalus"/>
        </w:rPr>
      </w:pPr>
      <w:r w:rsidRPr="001B5767">
        <w:rPr>
          <w:rFonts w:ascii="Andalus" w:hAnsi="Andalus" w:cs="Andalus"/>
        </w:rPr>
        <w:t>After the member has login the system, he can browse movie titles by us</w:t>
      </w:r>
      <w:r w:rsidR="00F56C70" w:rsidRPr="001B5767">
        <w:rPr>
          <w:rFonts w:ascii="Andalus" w:hAnsi="Andalus" w:cs="Andalus"/>
        </w:rPr>
        <w:t>ing a web form as described in Fig</w:t>
      </w:r>
      <w:r w:rsidR="00FD17AA" w:rsidRPr="001B5767">
        <w:rPr>
          <w:rFonts w:ascii="Andalus" w:hAnsi="Andalus" w:cs="Andalus"/>
        </w:rPr>
        <w:t>.</w:t>
      </w:r>
      <w:r w:rsidRPr="001B5767">
        <w:rPr>
          <w:rFonts w:ascii="Andalus" w:hAnsi="Andalus" w:cs="Andalus"/>
        </w:rPr>
        <w:t xml:space="preserve"> </w:t>
      </w:r>
      <w:r w:rsidR="00D76F9B" w:rsidRPr="001B5767">
        <w:rPr>
          <w:rFonts w:ascii="Andalus" w:hAnsi="Andalus" w:cs="Andalus"/>
        </w:rPr>
        <w:t>B</w:t>
      </w:r>
      <w:r w:rsidR="00FD17AA" w:rsidRPr="001B5767">
        <w:rPr>
          <w:rFonts w:ascii="Andalus" w:hAnsi="Andalus" w:cs="Andalus"/>
        </w:rPr>
        <w:t>1</w:t>
      </w:r>
      <w:r w:rsidRPr="001B5767">
        <w:rPr>
          <w:rFonts w:ascii="Andalus" w:hAnsi="Andalus" w:cs="Andalus"/>
        </w:rPr>
        <w:t xml:space="preserve">. </w:t>
      </w:r>
      <w:r w:rsidR="00EC12E3" w:rsidRPr="001B5767">
        <w:rPr>
          <w:rFonts w:ascii="Andalus" w:hAnsi="Andalus" w:cs="Andalus"/>
        </w:rPr>
        <w:t xml:space="preserve">By default, the web form displays movie titles </w:t>
      </w:r>
      <w:r w:rsidR="00EC12E3" w:rsidRPr="001B5767">
        <w:rPr>
          <w:rFonts w:ascii="Andalus" w:hAnsi="Andalus" w:cs="Andalus"/>
          <w:u w:val="single"/>
        </w:rPr>
        <w:t>randomly</w:t>
      </w:r>
      <w:r w:rsidR="00EC12E3" w:rsidRPr="001B5767">
        <w:rPr>
          <w:rFonts w:ascii="Andalus" w:hAnsi="Andalus" w:cs="Andalus"/>
        </w:rPr>
        <w:t xml:space="preserve"> when the member has login the system. </w:t>
      </w:r>
      <w:r w:rsidRPr="001B5767">
        <w:rPr>
          <w:rFonts w:ascii="Andalus" w:hAnsi="Andalus" w:cs="Andalus"/>
        </w:rPr>
        <w:t xml:space="preserve">The </w:t>
      </w:r>
      <w:r w:rsidR="00F56C70" w:rsidRPr="001B5767">
        <w:rPr>
          <w:rFonts w:ascii="Andalus" w:hAnsi="Andalus" w:cs="Andalus"/>
        </w:rPr>
        <w:t>Fig</w:t>
      </w:r>
      <w:r w:rsidR="00FD17AA" w:rsidRPr="001B5767">
        <w:rPr>
          <w:rFonts w:ascii="Andalus" w:hAnsi="Andalus" w:cs="Andalus"/>
        </w:rPr>
        <w:t>.</w:t>
      </w:r>
      <w:r w:rsidRPr="001B5767">
        <w:rPr>
          <w:rFonts w:ascii="Andalus" w:hAnsi="Andalus" w:cs="Andalus"/>
        </w:rPr>
        <w:t xml:space="preserve"> </w:t>
      </w:r>
      <w:r w:rsidR="00D76F9B" w:rsidRPr="001B5767">
        <w:rPr>
          <w:rFonts w:ascii="Andalus" w:hAnsi="Andalus" w:cs="Andalus"/>
        </w:rPr>
        <w:t>B</w:t>
      </w:r>
      <w:r w:rsidR="00FD17AA" w:rsidRPr="001B5767">
        <w:rPr>
          <w:rFonts w:ascii="Andalus" w:hAnsi="Andalus" w:cs="Andalus"/>
        </w:rPr>
        <w:t>1</w:t>
      </w:r>
      <w:r w:rsidRPr="001B5767">
        <w:rPr>
          <w:rFonts w:ascii="Andalus" w:hAnsi="Andalus" w:cs="Andalus"/>
        </w:rPr>
        <w:t xml:space="preserve"> displays all the movie titles which belong under the Action category</w:t>
      </w:r>
      <w:r w:rsidR="00EC12E3" w:rsidRPr="001B5767">
        <w:rPr>
          <w:rFonts w:ascii="Andalus" w:hAnsi="Andalus" w:cs="Andalus"/>
        </w:rPr>
        <w:t xml:space="preserve"> because the member has clicked the Action category link</w:t>
      </w:r>
      <w:r w:rsidRPr="001B5767">
        <w:rPr>
          <w:rFonts w:ascii="Andalus" w:hAnsi="Andalus" w:cs="Andalus"/>
        </w:rPr>
        <w:t>. If the member is interested</w:t>
      </w:r>
      <w:r w:rsidR="00194EE8" w:rsidRPr="001B5767">
        <w:rPr>
          <w:rFonts w:ascii="Andalus" w:hAnsi="Andalus" w:cs="Andalus"/>
        </w:rPr>
        <w:t xml:space="preserve"> in a movie title, he can </w:t>
      </w:r>
      <w:r w:rsidRPr="001B5767">
        <w:rPr>
          <w:rFonts w:ascii="Andalus" w:hAnsi="Andalus" w:cs="Andalus"/>
        </w:rPr>
        <w:t>either click the title name to view the details of the title in another web form</w:t>
      </w:r>
      <w:r w:rsidR="00FD17AA" w:rsidRPr="001B5767">
        <w:rPr>
          <w:rFonts w:ascii="Andalus" w:hAnsi="Andalus" w:cs="Andalus"/>
        </w:rPr>
        <w:t xml:space="preserve"> (</w:t>
      </w:r>
      <w:r w:rsidR="00D76F9B" w:rsidRPr="001B5767">
        <w:rPr>
          <w:rFonts w:ascii="Andalus" w:hAnsi="Andalus" w:cs="Andalus"/>
        </w:rPr>
        <w:t>Fig. B</w:t>
      </w:r>
      <w:r w:rsidR="00FD17AA" w:rsidRPr="001B5767">
        <w:rPr>
          <w:rFonts w:ascii="Andalus" w:hAnsi="Andalus" w:cs="Andalus"/>
        </w:rPr>
        <w:t>2)</w:t>
      </w:r>
      <w:r w:rsidRPr="001B5767">
        <w:rPr>
          <w:rFonts w:ascii="Andalus" w:hAnsi="Andalus" w:cs="Andalus"/>
        </w:rPr>
        <w:t xml:space="preserve">. If the member wants to add the movie into the </w:t>
      </w:r>
      <w:r w:rsidR="00FD17AA" w:rsidRPr="001B5767">
        <w:rPr>
          <w:rFonts w:ascii="Andalus" w:hAnsi="Andalus" w:cs="Andalus"/>
        </w:rPr>
        <w:t>movie</w:t>
      </w:r>
      <w:r w:rsidRPr="001B5767">
        <w:rPr>
          <w:rFonts w:ascii="Andalus" w:hAnsi="Andalus" w:cs="Andalus"/>
        </w:rPr>
        <w:t xml:space="preserve"> queue, he can click the Add button of the respective title.</w:t>
      </w:r>
      <w:r w:rsidR="00FD17AA" w:rsidRPr="001B5767">
        <w:rPr>
          <w:rFonts w:ascii="Andalus" w:hAnsi="Andalus" w:cs="Andalus"/>
        </w:rPr>
        <w:t xml:space="preserve"> The system must not allow the member to add the movie title into the movie queue twice (</w:t>
      </w:r>
      <w:r w:rsidR="00D76F9B" w:rsidRPr="001B5767">
        <w:rPr>
          <w:rFonts w:ascii="Andalus" w:hAnsi="Andalus" w:cs="Andalus"/>
        </w:rPr>
        <w:t>Fig. B</w:t>
      </w:r>
      <w:r w:rsidR="00FD17AA" w:rsidRPr="001B5767">
        <w:rPr>
          <w:rFonts w:ascii="Andalus" w:hAnsi="Andalus" w:cs="Andalus"/>
        </w:rPr>
        <w:t>3).</w:t>
      </w:r>
      <w:r w:rsidR="0025659F" w:rsidRPr="001B5767">
        <w:rPr>
          <w:rFonts w:ascii="Andalus" w:hAnsi="Andalus" w:cs="Andalus"/>
        </w:rPr>
        <w:t xml:space="preserve"> After successfully added a movie title into the queue, </w:t>
      </w:r>
      <w:r w:rsidR="00EC12E3" w:rsidRPr="001B5767">
        <w:rPr>
          <w:rFonts w:ascii="Andalus" w:hAnsi="Andalus" w:cs="Andalus"/>
        </w:rPr>
        <w:t>the member will see a confirmation message</w:t>
      </w:r>
      <w:r w:rsidR="0025659F" w:rsidRPr="001B5767">
        <w:rPr>
          <w:rFonts w:ascii="Andalus" w:hAnsi="Andalus" w:cs="Andalus"/>
        </w:rPr>
        <w:t xml:space="preserve"> (</w:t>
      </w:r>
      <w:r w:rsidR="00D76F9B" w:rsidRPr="001B5767">
        <w:rPr>
          <w:rFonts w:ascii="Andalus" w:hAnsi="Andalus" w:cs="Andalus"/>
        </w:rPr>
        <w:t>Fig. B</w:t>
      </w:r>
      <w:r w:rsidR="0025659F" w:rsidRPr="001B5767">
        <w:rPr>
          <w:rFonts w:ascii="Andalus" w:hAnsi="Andalus" w:cs="Andalus"/>
        </w:rPr>
        <w:t>4).</w:t>
      </w:r>
    </w:p>
    <w:p w:rsidR="008E7B4F" w:rsidRPr="001B5767" w:rsidRDefault="008E7B4F" w:rsidP="007F50CE">
      <w:pPr>
        <w:jc w:val="both"/>
        <w:rPr>
          <w:rFonts w:ascii="Andalus" w:hAnsi="Andalus" w:cs="Andalus"/>
          <w:sz w:val="12"/>
          <w:szCs w:val="12"/>
        </w:rPr>
      </w:pPr>
    </w:p>
    <w:p w:rsidR="00194EE8" w:rsidRPr="001B5767" w:rsidRDefault="00194EE8" w:rsidP="007F50CE">
      <w:pPr>
        <w:jc w:val="both"/>
        <w:rPr>
          <w:rFonts w:ascii="Andalus" w:hAnsi="Andalus" w:cs="Andalus"/>
        </w:rPr>
      </w:pPr>
      <w:r w:rsidRPr="001B5767">
        <w:rPr>
          <w:rFonts w:ascii="Andalus" w:hAnsi="Andalus" w:cs="Andalus"/>
        </w:rPr>
        <w:t xml:space="preserve">The request movie function </w:t>
      </w:r>
      <w:r w:rsidR="00D76F9B" w:rsidRPr="001B5767">
        <w:rPr>
          <w:rFonts w:ascii="Andalus" w:hAnsi="Andalus" w:cs="Andalus"/>
        </w:rPr>
        <w:t>Fig. B</w:t>
      </w:r>
      <w:r w:rsidR="00EC12E3" w:rsidRPr="001B5767">
        <w:rPr>
          <w:rFonts w:ascii="Andalus" w:hAnsi="Andalus" w:cs="Andalus"/>
        </w:rPr>
        <w:t xml:space="preserve">1, </w:t>
      </w:r>
      <w:r w:rsidRPr="001B5767">
        <w:rPr>
          <w:rFonts w:ascii="Andalus" w:hAnsi="Andalus" w:cs="Andalus"/>
        </w:rPr>
        <w:t>must provide the member the following helpful functions:</w:t>
      </w:r>
    </w:p>
    <w:tbl>
      <w:tblPr>
        <w:tblW w:w="9180" w:type="dxa"/>
        <w:tblInd w:w="108" w:type="dxa"/>
        <w:tblLook w:val="01E0"/>
      </w:tblPr>
      <w:tblGrid>
        <w:gridCol w:w="430"/>
        <w:gridCol w:w="1980"/>
        <w:gridCol w:w="6770"/>
      </w:tblGrid>
      <w:tr w:rsidR="00194EE8" w:rsidRPr="001B5767" w:rsidTr="001B1271">
        <w:tc>
          <w:tcPr>
            <w:tcW w:w="430" w:type="dxa"/>
          </w:tcPr>
          <w:p w:rsidR="00194EE8" w:rsidRPr="001B5767" w:rsidRDefault="00194EE8" w:rsidP="007F50CE">
            <w:pPr>
              <w:jc w:val="both"/>
              <w:rPr>
                <w:rFonts w:ascii="Andalus" w:hAnsi="Andalus" w:cs="Andalus"/>
              </w:rPr>
            </w:pPr>
            <w:r w:rsidRPr="001B5767">
              <w:rPr>
                <w:rFonts w:ascii="Andalus" w:hAnsi="Andalus" w:cs="Andalus"/>
              </w:rPr>
              <w:t>i)</w:t>
            </w:r>
          </w:p>
        </w:tc>
        <w:tc>
          <w:tcPr>
            <w:tcW w:w="1980" w:type="dxa"/>
          </w:tcPr>
          <w:p w:rsidR="00194EE8" w:rsidRPr="001B5767" w:rsidRDefault="00194EE8" w:rsidP="007F50CE">
            <w:pPr>
              <w:jc w:val="both"/>
              <w:rPr>
                <w:rFonts w:ascii="Andalus" w:hAnsi="Andalus" w:cs="Andalus"/>
              </w:rPr>
            </w:pPr>
            <w:r w:rsidRPr="001B5767">
              <w:rPr>
                <w:rFonts w:ascii="Andalus" w:hAnsi="Andalus" w:cs="Andalus"/>
              </w:rPr>
              <w:t>Category Table</w:t>
            </w:r>
          </w:p>
        </w:tc>
        <w:tc>
          <w:tcPr>
            <w:tcW w:w="6770" w:type="dxa"/>
          </w:tcPr>
          <w:p w:rsidR="00194EE8" w:rsidRPr="001B5767" w:rsidRDefault="00194EE8" w:rsidP="007F50CE">
            <w:pPr>
              <w:jc w:val="both"/>
              <w:rPr>
                <w:rFonts w:ascii="Andalus" w:hAnsi="Andalus" w:cs="Andalus"/>
              </w:rPr>
            </w:pPr>
            <w:r w:rsidRPr="001B5767">
              <w:rPr>
                <w:rFonts w:ascii="Andalus" w:hAnsi="Andalus" w:cs="Andalus"/>
              </w:rPr>
              <w:t>The member can view a list of categories in the Category Table and click the respective links to view all the titles that are grouped under it.</w:t>
            </w:r>
          </w:p>
        </w:tc>
      </w:tr>
      <w:tr w:rsidR="00194EE8" w:rsidRPr="007F50CE" w:rsidTr="001B1271">
        <w:tc>
          <w:tcPr>
            <w:tcW w:w="430" w:type="dxa"/>
          </w:tcPr>
          <w:p w:rsidR="00194EE8" w:rsidRPr="001B5767" w:rsidRDefault="00194EE8" w:rsidP="007F50CE">
            <w:pPr>
              <w:jc w:val="both"/>
              <w:rPr>
                <w:rFonts w:ascii="Andalus" w:hAnsi="Andalus" w:cs="Andalus"/>
              </w:rPr>
            </w:pPr>
            <w:r w:rsidRPr="001B5767">
              <w:rPr>
                <w:rFonts w:ascii="Andalus" w:hAnsi="Andalus" w:cs="Andalus"/>
              </w:rPr>
              <w:t>ii)</w:t>
            </w:r>
          </w:p>
        </w:tc>
        <w:tc>
          <w:tcPr>
            <w:tcW w:w="1980" w:type="dxa"/>
          </w:tcPr>
          <w:p w:rsidR="00194EE8" w:rsidRPr="001B5767" w:rsidRDefault="00194EE8" w:rsidP="007F50CE">
            <w:pPr>
              <w:jc w:val="both"/>
              <w:rPr>
                <w:rFonts w:ascii="Andalus" w:hAnsi="Andalus" w:cs="Andalus"/>
              </w:rPr>
            </w:pPr>
            <w:r w:rsidRPr="001B5767">
              <w:rPr>
                <w:rFonts w:ascii="Andalus" w:hAnsi="Andalus" w:cs="Andalus"/>
              </w:rPr>
              <w:t>Search Title</w:t>
            </w:r>
          </w:p>
        </w:tc>
        <w:tc>
          <w:tcPr>
            <w:tcW w:w="6770" w:type="dxa"/>
          </w:tcPr>
          <w:p w:rsidR="00194EE8" w:rsidRPr="001B5767" w:rsidRDefault="00194EE8" w:rsidP="007F50CE">
            <w:pPr>
              <w:jc w:val="both"/>
              <w:rPr>
                <w:rFonts w:ascii="Andalus" w:hAnsi="Andalus" w:cs="Andalus"/>
                <w:b/>
              </w:rPr>
            </w:pPr>
            <w:r w:rsidRPr="001B5767">
              <w:rPr>
                <w:rFonts w:ascii="Andalus" w:hAnsi="Andalus" w:cs="Andalus"/>
              </w:rPr>
              <w:t xml:space="preserve">The member can do a search by providing </w:t>
            </w:r>
            <w:r w:rsidRPr="001B5767">
              <w:rPr>
                <w:rFonts w:ascii="Andalus" w:hAnsi="Andalus" w:cs="Andalus"/>
                <w:u w:val="single"/>
              </w:rPr>
              <w:t>partial</w:t>
            </w:r>
            <w:r w:rsidRPr="001B5767">
              <w:rPr>
                <w:rFonts w:ascii="Andalus" w:hAnsi="Andalus" w:cs="Andalus"/>
              </w:rPr>
              <w:t xml:space="preserve"> title name, director name or </w:t>
            </w:r>
            <w:r w:rsidR="00C65FA2" w:rsidRPr="001B5767">
              <w:rPr>
                <w:rFonts w:ascii="Andalus" w:hAnsi="Andalus" w:cs="Andalus"/>
              </w:rPr>
              <w:t>actor</w:t>
            </w:r>
            <w:r w:rsidRPr="001B5767">
              <w:rPr>
                <w:rFonts w:ascii="Andalus" w:hAnsi="Andalus" w:cs="Andalus"/>
              </w:rPr>
              <w:t xml:space="preserve"> name.</w:t>
            </w:r>
          </w:p>
        </w:tc>
      </w:tr>
    </w:tbl>
    <w:p w:rsidR="00194EE8" w:rsidRPr="007F50CE" w:rsidRDefault="00194EE8" w:rsidP="007F50CE">
      <w:pPr>
        <w:jc w:val="both"/>
        <w:rPr>
          <w:rFonts w:ascii="Andalus" w:hAnsi="Andalus" w:cs="Andalus"/>
          <w:sz w:val="12"/>
          <w:szCs w:val="12"/>
        </w:rPr>
      </w:pPr>
    </w:p>
    <w:p w:rsidR="00EC12E3" w:rsidRPr="007F50CE" w:rsidRDefault="00EC12E3" w:rsidP="007F50CE">
      <w:pPr>
        <w:ind w:left="426" w:hanging="426"/>
        <w:jc w:val="both"/>
        <w:rPr>
          <w:rFonts w:ascii="Andalus" w:eastAsia="Times New Roman" w:hAnsi="Andalus" w:cs="Andalus"/>
          <w:b/>
          <w:bCs/>
          <w:sz w:val="21"/>
          <w:szCs w:val="21"/>
          <w:lang w:val="en-GB" w:eastAsia="en-US"/>
        </w:rPr>
      </w:pPr>
      <w:r w:rsidRPr="007F50CE">
        <w:rPr>
          <w:rFonts w:ascii="Andalus" w:eastAsia="Times New Roman" w:hAnsi="Andalus" w:cs="Andalus"/>
          <w:b/>
          <w:bCs/>
          <w:sz w:val="21"/>
          <w:szCs w:val="21"/>
          <w:lang w:val="en-GB" w:eastAsia="en-US"/>
        </w:rPr>
        <w:t>2.</w:t>
      </w:r>
      <w:r w:rsidR="00D76F9B" w:rsidRPr="007F50CE">
        <w:rPr>
          <w:rFonts w:ascii="Andalus" w:eastAsia="Times New Roman" w:hAnsi="Andalus" w:cs="Andalus"/>
          <w:b/>
          <w:bCs/>
          <w:sz w:val="21"/>
          <w:szCs w:val="21"/>
          <w:lang w:val="en-GB" w:eastAsia="en-US"/>
        </w:rPr>
        <w:t>4</w:t>
      </w:r>
      <w:r w:rsidRPr="007F50CE">
        <w:rPr>
          <w:rFonts w:ascii="Andalus" w:eastAsia="Times New Roman" w:hAnsi="Andalus" w:cs="Andalus"/>
          <w:b/>
          <w:bCs/>
          <w:sz w:val="21"/>
          <w:szCs w:val="21"/>
          <w:lang w:val="en-GB" w:eastAsia="en-US"/>
        </w:rPr>
        <w:tab/>
        <w:t xml:space="preserve">Movie Queue </w:t>
      </w:r>
      <w:r w:rsidRPr="007F50CE">
        <w:rPr>
          <w:rFonts w:ascii="Andalus" w:eastAsia="Times New Roman" w:hAnsi="Andalus" w:cs="Andalus"/>
          <w:sz w:val="21"/>
          <w:szCs w:val="21"/>
          <w:lang w:val="en-GB" w:eastAsia="en-US"/>
        </w:rPr>
        <w:t>(Member)</w:t>
      </w:r>
    </w:p>
    <w:p w:rsidR="008E7B4F" w:rsidRPr="007F50CE" w:rsidRDefault="008E7B4F" w:rsidP="007F50CE">
      <w:pPr>
        <w:jc w:val="both"/>
        <w:rPr>
          <w:rFonts w:ascii="Andalus" w:hAnsi="Andalus" w:cs="Andalus"/>
          <w:sz w:val="12"/>
          <w:szCs w:val="12"/>
        </w:rPr>
      </w:pPr>
    </w:p>
    <w:p w:rsidR="00F56C70" w:rsidRPr="007F50CE" w:rsidRDefault="00F56C70" w:rsidP="007F50CE">
      <w:pPr>
        <w:jc w:val="both"/>
        <w:rPr>
          <w:rFonts w:ascii="Andalus" w:hAnsi="Andalus" w:cs="Andalus"/>
        </w:rPr>
      </w:pPr>
      <w:r w:rsidRPr="007F50CE">
        <w:rPr>
          <w:rFonts w:ascii="Andalus" w:hAnsi="Andalus" w:cs="Andalus"/>
        </w:rPr>
        <w:t>The member can use the Movie Queue (</w:t>
      </w:r>
      <w:r w:rsidR="00D76F9B" w:rsidRPr="007F50CE">
        <w:rPr>
          <w:rFonts w:ascii="Andalus" w:hAnsi="Andalus" w:cs="Andalus"/>
        </w:rPr>
        <w:t>Fig. B</w:t>
      </w:r>
      <w:r w:rsidRPr="007F50CE">
        <w:rPr>
          <w:rFonts w:ascii="Andalus" w:hAnsi="Andalus" w:cs="Andalus"/>
        </w:rPr>
        <w:t xml:space="preserve">5) to check the titles that he will receive once he returns any titles that he has previously loaned out. The member can use the interface in the Movie Queue web form to arrange the ordering of the titles. A maximum of 3 titles will be posted to the member. The member can mail back the titles in a prepaid envelop so that he can receive his next 3 titles that he has arranged in the Movie Queue web form. When titles are posted to the member, the administrator will update the system to reflect the status </w:t>
      </w:r>
      <w:r w:rsidR="002A524A" w:rsidRPr="007F50CE">
        <w:rPr>
          <w:rFonts w:ascii="Andalus" w:hAnsi="Andalus" w:cs="Andalus"/>
        </w:rPr>
        <w:t xml:space="preserve">of the movie titles </w:t>
      </w:r>
      <w:r w:rsidRPr="007F50CE">
        <w:rPr>
          <w:rFonts w:ascii="Andalus" w:hAnsi="Andalus" w:cs="Andalus"/>
        </w:rPr>
        <w:t xml:space="preserve">in the </w:t>
      </w:r>
      <w:r w:rsidR="00194EE8" w:rsidRPr="007F50CE">
        <w:rPr>
          <w:rFonts w:ascii="Andalus" w:hAnsi="Andalus" w:cs="Andalus"/>
        </w:rPr>
        <w:t>M</w:t>
      </w:r>
      <w:r w:rsidRPr="007F50CE">
        <w:rPr>
          <w:rFonts w:ascii="Andalus" w:hAnsi="Andalus" w:cs="Andalus"/>
        </w:rPr>
        <w:t>ovie Queue</w:t>
      </w:r>
      <w:r w:rsidR="008E7B4F" w:rsidRPr="007F50CE">
        <w:rPr>
          <w:rFonts w:ascii="Andalus" w:hAnsi="Andalus" w:cs="Andalus"/>
        </w:rPr>
        <w:t xml:space="preserve"> web form</w:t>
      </w:r>
      <w:r w:rsidRPr="007F50CE">
        <w:rPr>
          <w:rFonts w:ascii="Andalus" w:hAnsi="Andalus" w:cs="Andalus"/>
        </w:rPr>
        <w:t>.</w:t>
      </w:r>
      <w:r w:rsidR="00194EE8" w:rsidRPr="007F50CE">
        <w:rPr>
          <w:rFonts w:ascii="Andalus" w:hAnsi="Andalus" w:cs="Andalus"/>
        </w:rPr>
        <w:t xml:space="preserve"> The system will allow the member to add a maxim</w:t>
      </w:r>
      <w:r w:rsidR="00D76F9B" w:rsidRPr="007F50CE">
        <w:rPr>
          <w:rFonts w:ascii="Andalus" w:hAnsi="Andalus" w:cs="Andalus"/>
        </w:rPr>
        <w:t>um of 30 movie titles into the Movie Q</w:t>
      </w:r>
      <w:r w:rsidR="00194EE8" w:rsidRPr="007F50CE">
        <w:rPr>
          <w:rFonts w:ascii="Andalus" w:hAnsi="Andalus" w:cs="Andalus"/>
        </w:rPr>
        <w:t>ueue.</w:t>
      </w:r>
    </w:p>
    <w:p w:rsidR="00B47352" w:rsidRPr="007F50CE" w:rsidRDefault="00B47352" w:rsidP="007F50CE">
      <w:pPr>
        <w:jc w:val="both"/>
        <w:rPr>
          <w:rFonts w:ascii="Andalus" w:hAnsi="Andalus" w:cs="Andalus"/>
          <w:sz w:val="12"/>
          <w:szCs w:val="12"/>
        </w:rPr>
      </w:pPr>
    </w:p>
    <w:p w:rsidR="00EC12E3" w:rsidRPr="007F50CE" w:rsidRDefault="00EC12E3" w:rsidP="007F50CE">
      <w:pPr>
        <w:ind w:left="426" w:hanging="426"/>
        <w:jc w:val="both"/>
        <w:rPr>
          <w:rFonts w:ascii="Andalus" w:eastAsia="Times New Roman" w:hAnsi="Andalus" w:cs="Andalus"/>
          <w:b/>
          <w:bCs/>
          <w:sz w:val="21"/>
          <w:szCs w:val="21"/>
          <w:lang w:val="en-GB" w:eastAsia="en-US"/>
        </w:rPr>
      </w:pPr>
      <w:r w:rsidRPr="007F50CE">
        <w:rPr>
          <w:rFonts w:ascii="Andalus" w:eastAsia="Times New Roman" w:hAnsi="Andalus" w:cs="Andalus"/>
          <w:b/>
          <w:bCs/>
          <w:sz w:val="21"/>
          <w:szCs w:val="21"/>
          <w:lang w:val="en-GB" w:eastAsia="en-US"/>
        </w:rPr>
        <w:t>2.</w:t>
      </w:r>
      <w:r w:rsidR="00D76F9B" w:rsidRPr="007F50CE">
        <w:rPr>
          <w:rFonts w:ascii="Andalus" w:eastAsia="Times New Roman" w:hAnsi="Andalus" w:cs="Andalus"/>
          <w:b/>
          <w:bCs/>
          <w:sz w:val="21"/>
          <w:szCs w:val="21"/>
          <w:lang w:val="en-GB" w:eastAsia="en-US"/>
        </w:rPr>
        <w:t>5</w:t>
      </w:r>
      <w:r w:rsidRPr="007F50CE">
        <w:rPr>
          <w:rFonts w:ascii="Andalus" w:eastAsia="Times New Roman" w:hAnsi="Andalus" w:cs="Andalus"/>
          <w:b/>
          <w:bCs/>
          <w:sz w:val="21"/>
          <w:szCs w:val="21"/>
          <w:lang w:val="en-GB" w:eastAsia="en-US"/>
        </w:rPr>
        <w:tab/>
        <w:t xml:space="preserve">Member Account Info </w:t>
      </w:r>
      <w:r w:rsidRPr="007F50CE">
        <w:rPr>
          <w:rFonts w:ascii="Andalus" w:eastAsia="Times New Roman" w:hAnsi="Andalus" w:cs="Andalus"/>
          <w:sz w:val="21"/>
          <w:szCs w:val="21"/>
          <w:lang w:val="en-GB" w:eastAsia="en-US"/>
        </w:rPr>
        <w:t>(Member)</w:t>
      </w:r>
    </w:p>
    <w:p w:rsidR="008E7B4F" w:rsidRPr="007F50CE" w:rsidRDefault="008E7B4F" w:rsidP="007F50CE">
      <w:pPr>
        <w:jc w:val="both"/>
        <w:rPr>
          <w:rFonts w:ascii="Andalus" w:hAnsi="Andalus" w:cs="Andalus"/>
          <w:sz w:val="12"/>
          <w:szCs w:val="12"/>
        </w:rPr>
      </w:pPr>
    </w:p>
    <w:p w:rsidR="00B47352" w:rsidRPr="007F50CE" w:rsidRDefault="002A524A" w:rsidP="007F50CE">
      <w:pPr>
        <w:jc w:val="both"/>
        <w:rPr>
          <w:rFonts w:ascii="Andalus" w:hAnsi="Andalus" w:cs="Andalus"/>
        </w:rPr>
      </w:pPr>
      <w:r w:rsidRPr="007F50CE">
        <w:rPr>
          <w:rFonts w:ascii="Andalus" w:hAnsi="Andalus" w:cs="Andalus"/>
        </w:rPr>
        <w:t>The member can update his membership details in the Account Info web form</w:t>
      </w:r>
      <w:r w:rsidR="00F94616" w:rsidRPr="007F50CE">
        <w:rPr>
          <w:rFonts w:ascii="Andalus" w:hAnsi="Andalus" w:cs="Andalus"/>
        </w:rPr>
        <w:t xml:space="preserve"> (</w:t>
      </w:r>
      <w:r w:rsidR="00D76F9B" w:rsidRPr="007F50CE">
        <w:rPr>
          <w:rFonts w:ascii="Andalus" w:hAnsi="Andalus" w:cs="Andalus"/>
        </w:rPr>
        <w:t>Fig. B</w:t>
      </w:r>
      <w:r w:rsidR="00F94616" w:rsidRPr="007F50CE">
        <w:rPr>
          <w:rFonts w:ascii="Andalus" w:hAnsi="Andalus" w:cs="Andalus"/>
        </w:rPr>
        <w:t>7)</w:t>
      </w:r>
      <w:r w:rsidRPr="007F50CE">
        <w:rPr>
          <w:rFonts w:ascii="Andalus" w:hAnsi="Andalus" w:cs="Andalus"/>
        </w:rPr>
        <w:t>.</w:t>
      </w:r>
      <w:r w:rsidR="00F94616" w:rsidRPr="007F50CE">
        <w:rPr>
          <w:rFonts w:ascii="Andalus" w:hAnsi="Andalus" w:cs="Andalus"/>
        </w:rPr>
        <w:t xml:space="preserve"> Besides updating his particulars, the member can also:</w:t>
      </w:r>
    </w:p>
    <w:p w:rsidR="00EC12E3" w:rsidRPr="007F50CE" w:rsidRDefault="00EC12E3" w:rsidP="007F50CE">
      <w:pPr>
        <w:jc w:val="both"/>
        <w:rPr>
          <w:rFonts w:ascii="Andalus" w:hAnsi="Andalus" w:cs="Andalus"/>
          <w:sz w:val="12"/>
          <w:szCs w:val="12"/>
        </w:rPr>
      </w:pPr>
    </w:p>
    <w:tbl>
      <w:tblPr>
        <w:tblW w:w="9180" w:type="dxa"/>
        <w:tblInd w:w="108" w:type="dxa"/>
        <w:tblLook w:val="01E0"/>
      </w:tblPr>
      <w:tblGrid>
        <w:gridCol w:w="550"/>
        <w:gridCol w:w="2427"/>
        <w:gridCol w:w="6203"/>
      </w:tblGrid>
      <w:tr w:rsidR="00F94616" w:rsidRPr="007F50CE" w:rsidTr="001B1271">
        <w:tc>
          <w:tcPr>
            <w:tcW w:w="550" w:type="dxa"/>
          </w:tcPr>
          <w:p w:rsidR="00F94616" w:rsidRPr="007F50CE" w:rsidRDefault="00F94616" w:rsidP="007F50CE">
            <w:pPr>
              <w:jc w:val="both"/>
              <w:rPr>
                <w:rFonts w:ascii="Andalus" w:hAnsi="Andalus" w:cs="Andalus"/>
              </w:rPr>
            </w:pPr>
            <w:r w:rsidRPr="007F50CE">
              <w:rPr>
                <w:rFonts w:ascii="Andalus" w:hAnsi="Andalus" w:cs="Andalus"/>
              </w:rPr>
              <w:t>i)</w:t>
            </w:r>
          </w:p>
        </w:tc>
        <w:tc>
          <w:tcPr>
            <w:tcW w:w="2427" w:type="dxa"/>
          </w:tcPr>
          <w:p w:rsidR="00F94616" w:rsidRPr="007F50CE" w:rsidRDefault="00F94616" w:rsidP="007F50CE">
            <w:pPr>
              <w:jc w:val="both"/>
              <w:rPr>
                <w:rFonts w:ascii="Andalus" w:hAnsi="Andalus" w:cs="Andalus"/>
              </w:rPr>
            </w:pPr>
            <w:r w:rsidRPr="007F50CE">
              <w:rPr>
                <w:rFonts w:ascii="Andalus" w:hAnsi="Andalus" w:cs="Andalus"/>
              </w:rPr>
              <w:t>Cancel Membership</w:t>
            </w:r>
          </w:p>
        </w:tc>
        <w:tc>
          <w:tcPr>
            <w:tcW w:w="6203" w:type="dxa"/>
          </w:tcPr>
          <w:p w:rsidR="00F94616" w:rsidRPr="007F50CE" w:rsidRDefault="00F94616" w:rsidP="007F50CE">
            <w:pPr>
              <w:jc w:val="both"/>
              <w:rPr>
                <w:rFonts w:ascii="Andalus" w:hAnsi="Andalus" w:cs="Andalus"/>
              </w:rPr>
            </w:pPr>
            <w:r w:rsidRPr="007F50CE">
              <w:rPr>
                <w:rFonts w:ascii="Andalus" w:hAnsi="Andalus" w:cs="Andalus"/>
              </w:rPr>
              <w:t xml:space="preserve">Note that, the system </w:t>
            </w:r>
            <w:r w:rsidRPr="007F50CE">
              <w:rPr>
                <w:rFonts w:ascii="Andalus" w:hAnsi="Andalus" w:cs="Andalus"/>
                <w:u w:val="single"/>
              </w:rPr>
              <w:t>will not delete the record</w:t>
            </w:r>
            <w:r w:rsidRPr="007F50CE">
              <w:rPr>
                <w:rFonts w:ascii="Andalus" w:hAnsi="Andalus" w:cs="Andalus"/>
              </w:rPr>
              <w:t>, but only mark the membership status as cancelled. Once the membership has been cancelled, the system must direct the member back to the login page. The membership cannot be cancelled until he has returned all the movie titles.</w:t>
            </w:r>
          </w:p>
        </w:tc>
      </w:tr>
      <w:tr w:rsidR="00F94616" w:rsidRPr="007F50CE" w:rsidTr="001B1271">
        <w:tc>
          <w:tcPr>
            <w:tcW w:w="550" w:type="dxa"/>
          </w:tcPr>
          <w:p w:rsidR="00F94616" w:rsidRPr="007F50CE" w:rsidRDefault="00F94616" w:rsidP="007F50CE">
            <w:pPr>
              <w:jc w:val="both"/>
              <w:rPr>
                <w:rFonts w:ascii="Andalus" w:hAnsi="Andalus" w:cs="Andalus"/>
              </w:rPr>
            </w:pPr>
            <w:r w:rsidRPr="007F50CE">
              <w:rPr>
                <w:rFonts w:ascii="Andalus" w:hAnsi="Andalus" w:cs="Andalus"/>
              </w:rPr>
              <w:lastRenderedPageBreak/>
              <w:t>ii)</w:t>
            </w:r>
          </w:p>
        </w:tc>
        <w:tc>
          <w:tcPr>
            <w:tcW w:w="2427" w:type="dxa"/>
          </w:tcPr>
          <w:p w:rsidR="00F94616" w:rsidRPr="007F50CE" w:rsidRDefault="00F94616" w:rsidP="007F50CE">
            <w:pPr>
              <w:jc w:val="both"/>
              <w:rPr>
                <w:rFonts w:ascii="Andalus" w:hAnsi="Andalus" w:cs="Andalus"/>
              </w:rPr>
            </w:pPr>
            <w:r w:rsidRPr="007F50CE">
              <w:rPr>
                <w:rFonts w:ascii="Andalus" w:hAnsi="Andalus" w:cs="Andalus"/>
              </w:rPr>
              <w:t>Suspend Membership</w:t>
            </w:r>
          </w:p>
        </w:tc>
        <w:tc>
          <w:tcPr>
            <w:tcW w:w="6203" w:type="dxa"/>
          </w:tcPr>
          <w:p w:rsidR="00F94616" w:rsidRPr="007F50CE" w:rsidRDefault="00F94616" w:rsidP="007F50CE">
            <w:pPr>
              <w:jc w:val="both"/>
              <w:rPr>
                <w:rFonts w:ascii="Andalus" w:hAnsi="Andalus" w:cs="Andalus"/>
              </w:rPr>
            </w:pPr>
            <w:r w:rsidRPr="007F50CE">
              <w:rPr>
                <w:rFonts w:ascii="Andalus" w:hAnsi="Andalus" w:cs="Andalus"/>
              </w:rPr>
              <w:t xml:space="preserve">The member can suspend the membership. </w:t>
            </w:r>
            <w:r w:rsidR="00EC12E3" w:rsidRPr="007F50CE">
              <w:rPr>
                <w:rFonts w:ascii="Andalus" w:hAnsi="Andalus" w:cs="Andalus"/>
              </w:rPr>
              <w:t xml:space="preserve">This function is important because the member might have lost his credit card etc. </w:t>
            </w:r>
            <w:r w:rsidRPr="007F50CE">
              <w:rPr>
                <w:rFonts w:ascii="Andalus" w:hAnsi="Andalus" w:cs="Andalus"/>
              </w:rPr>
              <w:t xml:space="preserve">The member can login the system in the future to activate his membership. Note that he will not be able to loan any titles when his membership is suspended. The membership can be suspended </w:t>
            </w:r>
            <w:r w:rsidR="00EC12E3" w:rsidRPr="007F50CE">
              <w:rPr>
                <w:rFonts w:ascii="Andalus" w:hAnsi="Andalus" w:cs="Andalus"/>
              </w:rPr>
              <w:t xml:space="preserve">even if he has not returned </w:t>
            </w:r>
            <w:r w:rsidRPr="007F50CE">
              <w:rPr>
                <w:rFonts w:ascii="Andalus" w:hAnsi="Andalus" w:cs="Andalus"/>
              </w:rPr>
              <w:t xml:space="preserve">his </w:t>
            </w:r>
            <w:r w:rsidR="00EC12E3" w:rsidRPr="007F50CE">
              <w:rPr>
                <w:rFonts w:ascii="Andalus" w:hAnsi="Andalus" w:cs="Andalus"/>
              </w:rPr>
              <w:t xml:space="preserve">previously loaned </w:t>
            </w:r>
            <w:r w:rsidRPr="007F50CE">
              <w:rPr>
                <w:rFonts w:ascii="Andalus" w:hAnsi="Andalus" w:cs="Andalus"/>
              </w:rPr>
              <w:t>movie titles.</w:t>
            </w:r>
          </w:p>
        </w:tc>
      </w:tr>
    </w:tbl>
    <w:p w:rsidR="00F94616" w:rsidRPr="007F50CE" w:rsidRDefault="00F94616" w:rsidP="007F50CE">
      <w:pPr>
        <w:jc w:val="both"/>
        <w:rPr>
          <w:rFonts w:ascii="Andalus" w:hAnsi="Andalus" w:cs="Andalus"/>
        </w:rPr>
      </w:pPr>
    </w:p>
    <w:p w:rsidR="00A026B1" w:rsidRPr="007F50CE" w:rsidRDefault="00A026B1" w:rsidP="007F50CE">
      <w:pPr>
        <w:ind w:left="426" w:hanging="426"/>
        <w:jc w:val="both"/>
        <w:rPr>
          <w:rFonts w:ascii="Andalus" w:eastAsia="Times New Roman" w:hAnsi="Andalus" w:cs="Andalus"/>
          <w:b/>
          <w:bCs/>
          <w:sz w:val="21"/>
          <w:szCs w:val="21"/>
          <w:lang w:val="en-GB" w:eastAsia="en-US"/>
        </w:rPr>
      </w:pPr>
      <w:r w:rsidRPr="007F50CE">
        <w:rPr>
          <w:rFonts w:ascii="Andalus" w:eastAsia="Times New Roman" w:hAnsi="Andalus" w:cs="Andalus"/>
          <w:b/>
          <w:bCs/>
          <w:sz w:val="21"/>
          <w:szCs w:val="21"/>
          <w:lang w:val="en-GB" w:eastAsia="en-US"/>
        </w:rPr>
        <w:t>2.</w:t>
      </w:r>
      <w:r w:rsidR="00D76F9B" w:rsidRPr="007F50CE">
        <w:rPr>
          <w:rFonts w:ascii="Andalus" w:eastAsia="Times New Roman" w:hAnsi="Andalus" w:cs="Andalus"/>
          <w:b/>
          <w:bCs/>
          <w:sz w:val="21"/>
          <w:szCs w:val="21"/>
          <w:lang w:val="en-GB" w:eastAsia="en-US"/>
        </w:rPr>
        <w:t>6</w:t>
      </w:r>
      <w:r w:rsidRPr="007F50CE">
        <w:rPr>
          <w:rFonts w:ascii="Andalus" w:eastAsia="Times New Roman" w:hAnsi="Andalus" w:cs="Andalus"/>
          <w:b/>
          <w:bCs/>
          <w:sz w:val="21"/>
          <w:szCs w:val="21"/>
          <w:lang w:val="en-GB" w:eastAsia="en-US"/>
        </w:rPr>
        <w:tab/>
        <w:t xml:space="preserve">DVD Title Management </w:t>
      </w:r>
      <w:r w:rsidRPr="007F50CE">
        <w:rPr>
          <w:rFonts w:ascii="Andalus" w:eastAsia="Times New Roman" w:hAnsi="Andalus" w:cs="Andalus"/>
          <w:sz w:val="21"/>
          <w:szCs w:val="21"/>
          <w:lang w:val="en-GB" w:eastAsia="en-US"/>
        </w:rPr>
        <w:t>(Administrator)</w:t>
      </w:r>
    </w:p>
    <w:p w:rsidR="00A026B1" w:rsidRPr="007F50CE" w:rsidRDefault="00A026B1" w:rsidP="007F50CE">
      <w:pPr>
        <w:jc w:val="both"/>
        <w:rPr>
          <w:rFonts w:ascii="Andalus" w:hAnsi="Andalus" w:cs="Andalus"/>
          <w:sz w:val="12"/>
          <w:szCs w:val="12"/>
        </w:rPr>
      </w:pPr>
    </w:p>
    <w:p w:rsidR="00A026B1" w:rsidRPr="007F50CE" w:rsidRDefault="00A026B1" w:rsidP="007F50CE">
      <w:pPr>
        <w:jc w:val="both"/>
        <w:rPr>
          <w:rFonts w:ascii="Andalus" w:hAnsi="Andalus" w:cs="Andalus"/>
        </w:rPr>
      </w:pPr>
      <w:r w:rsidRPr="007F50CE">
        <w:rPr>
          <w:rFonts w:ascii="Andalus" w:hAnsi="Andalus" w:cs="Andalus"/>
        </w:rPr>
        <w:t>When an administrator has logon to the system, he will be directed to the Administrator main page. The administrator main page is also the DVD Title Management web form (</w:t>
      </w:r>
      <w:r w:rsidR="00785CC6" w:rsidRPr="007F50CE">
        <w:rPr>
          <w:rFonts w:ascii="Andalus" w:hAnsi="Andalus" w:cs="Andalus"/>
        </w:rPr>
        <w:t>Fig. C</w:t>
      </w:r>
      <w:r w:rsidRPr="007F50CE">
        <w:rPr>
          <w:rFonts w:ascii="Andalus" w:hAnsi="Andalus" w:cs="Andalus"/>
        </w:rPr>
        <w:t>1). The web form has the following functionalities:</w:t>
      </w:r>
    </w:p>
    <w:p w:rsidR="00A026B1" w:rsidRPr="007F50CE" w:rsidRDefault="00A026B1" w:rsidP="007F50CE">
      <w:pPr>
        <w:jc w:val="both"/>
        <w:rPr>
          <w:rFonts w:ascii="Andalus" w:hAnsi="Andalus" w:cs="Andalus"/>
          <w:sz w:val="12"/>
          <w:szCs w:val="12"/>
        </w:rPr>
      </w:pPr>
    </w:p>
    <w:p w:rsidR="00A026B1" w:rsidRPr="007F50CE" w:rsidRDefault="00A026B1" w:rsidP="007F50CE">
      <w:pPr>
        <w:tabs>
          <w:tab w:val="left" w:pos="567"/>
        </w:tabs>
        <w:ind w:left="567" w:hanging="567"/>
        <w:jc w:val="both"/>
        <w:rPr>
          <w:rFonts w:ascii="Andalus" w:hAnsi="Andalus" w:cs="Andalus"/>
        </w:rPr>
      </w:pPr>
      <w:r w:rsidRPr="007F50CE">
        <w:rPr>
          <w:rFonts w:ascii="Andalus" w:hAnsi="Andalus" w:cs="Andalus"/>
        </w:rPr>
        <w:t>i)</w:t>
      </w:r>
      <w:r w:rsidRPr="007F50CE">
        <w:rPr>
          <w:rFonts w:ascii="Andalus" w:hAnsi="Andalus" w:cs="Andalus"/>
        </w:rPr>
        <w:tab/>
        <w:t>For adding new title records, the administrator can click the Add Title button to use the Add Title web form (</w:t>
      </w:r>
      <w:r w:rsidR="00785CC6" w:rsidRPr="007F50CE">
        <w:rPr>
          <w:rFonts w:ascii="Andalus" w:hAnsi="Andalus" w:cs="Andalus"/>
        </w:rPr>
        <w:t>Fig. C</w:t>
      </w:r>
      <w:r w:rsidRPr="007F50CE">
        <w:rPr>
          <w:rFonts w:ascii="Andalus" w:hAnsi="Andalus" w:cs="Andalus"/>
        </w:rPr>
        <w:t>2).</w:t>
      </w:r>
    </w:p>
    <w:p w:rsidR="00A026B1" w:rsidRPr="007F50CE" w:rsidRDefault="00A026B1" w:rsidP="007F50CE">
      <w:pPr>
        <w:tabs>
          <w:tab w:val="left" w:pos="567"/>
        </w:tabs>
        <w:ind w:left="567" w:hanging="567"/>
        <w:jc w:val="both"/>
        <w:rPr>
          <w:rFonts w:ascii="Andalus" w:hAnsi="Andalus" w:cs="Andalus"/>
          <w:sz w:val="12"/>
          <w:szCs w:val="12"/>
        </w:rPr>
      </w:pPr>
    </w:p>
    <w:p w:rsidR="00A026B1" w:rsidRPr="007F50CE" w:rsidRDefault="00A026B1" w:rsidP="007F50CE">
      <w:pPr>
        <w:tabs>
          <w:tab w:val="left" w:pos="567"/>
        </w:tabs>
        <w:ind w:left="567" w:hanging="567"/>
        <w:jc w:val="both"/>
        <w:rPr>
          <w:rFonts w:ascii="Andalus" w:hAnsi="Andalus" w:cs="Andalus"/>
        </w:rPr>
      </w:pPr>
      <w:r w:rsidRPr="007F50CE">
        <w:rPr>
          <w:rFonts w:ascii="Andalus" w:hAnsi="Andalus" w:cs="Andalus"/>
        </w:rPr>
        <w:t>ii)</w:t>
      </w:r>
      <w:r w:rsidRPr="007F50CE">
        <w:rPr>
          <w:rFonts w:ascii="Andalus" w:hAnsi="Andalus" w:cs="Andalus"/>
        </w:rPr>
        <w:tab/>
        <w:t>The administrator can click the Search button to provide search keywords to search for specific title records.</w:t>
      </w:r>
    </w:p>
    <w:p w:rsidR="00A026B1" w:rsidRPr="007F50CE" w:rsidRDefault="00A026B1" w:rsidP="007F50CE">
      <w:pPr>
        <w:tabs>
          <w:tab w:val="left" w:pos="567"/>
        </w:tabs>
        <w:ind w:left="567" w:hanging="567"/>
        <w:jc w:val="both"/>
        <w:rPr>
          <w:rFonts w:ascii="Andalus" w:hAnsi="Andalus" w:cs="Andalus"/>
          <w:sz w:val="12"/>
          <w:szCs w:val="12"/>
        </w:rPr>
      </w:pPr>
    </w:p>
    <w:p w:rsidR="00A026B1" w:rsidRPr="007F50CE" w:rsidRDefault="00A026B1" w:rsidP="007F50CE">
      <w:pPr>
        <w:tabs>
          <w:tab w:val="left" w:pos="567"/>
        </w:tabs>
        <w:ind w:left="567" w:hanging="567"/>
        <w:jc w:val="both"/>
        <w:rPr>
          <w:rFonts w:ascii="Andalus" w:hAnsi="Andalus" w:cs="Andalus"/>
        </w:rPr>
      </w:pPr>
      <w:r w:rsidRPr="007F50CE">
        <w:rPr>
          <w:rFonts w:ascii="Andalus" w:hAnsi="Andalus" w:cs="Andalus"/>
        </w:rPr>
        <w:t>iii)</w:t>
      </w:r>
      <w:r w:rsidRPr="007F50CE">
        <w:rPr>
          <w:rFonts w:ascii="Andalus" w:hAnsi="Andalus" w:cs="Andalus"/>
        </w:rPr>
        <w:tab/>
        <w:t>The administrator can click the Edit button to edit the respective record.</w:t>
      </w:r>
    </w:p>
    <w:p w:rsidR="00A026B1" w:rsidRPr="007F50CE" w:rsidRDefault="00A026B1" w:rsidP="007F50CE">
      <w:pPr>
        <w:tabs>
          <w:tab w:val="left" w:pos="567"/>
        </w:tabs>
        <w:ind w:left="567" w:hanging="567"/>
        <w:jc w:val="both"/>
        <w:rPr>
          <w:rFonts w:ascii="Andalus" w:hAnsi="Andalus" w:cs="Andalus"/>
          <w:sz w:val="12"/>
          <w:szCs w:val="12"/>
        </w:rPr>
      </w:pPr>
    </w:p>
    <w:p w:rsidR="00A026B1" w:rsidRPr="007F50CE" w:rsidRDefault="00A026B1" w:rsidP="007F50CE">
      <w:pPr>
        <w:tabs>
          <w:tab w:val="left" w:pos="567"/>
        </w:tabs>
        <w:ind w:left="567" w:hanging="567"/>
        <w:jc w:val="both"/>
        <w:rPr>
          <w:rFonts w:ascii="Andalus" w:hAnsi="Andalus" w:cs="Andalus"/>
        </w:rPr>
      </w:pPr>
      <w:r w:rsidRPr="007F50CE">
        <w:rPr>
          <w:rFonts w:ascii="Andalus" w:hAnsi="Andalus" w:cs="Andalus"/>
        </w:rPr>
        <w:t>iv)</w:t>
      </w:r>
      <w:r w:rsidRPr="007F50CE">
        <w:rPr>
          <w:rFonts w:ascii="Andalus" w:hAnsi="Andalus" w:cs="Andalus"/>
        </w:rPr>
        <w:tab/>
        <w:t>The administrator can click the Delete button to delete the selected record(s).</w:t>
      </w:r>
    </w:p>
    <w:p w:rsidR="00A026B1" w:rsidRPr="007F50CE" w:rsidRDefault="00A026B1" w:rsidP="007F50CE">
      <w:pPr>
        <w:tabs>
          <w:tab w:val="left" w:pos="567"/>
        </w:tabs>
        <w:ind w:left="567" w:hanging="567"/>
        <w:jc w:val="both"/>
        <w:rPr>
          <w:rFonts w:ascii="Andalus" w:hAnsi="Andalus" w:cs="Andalus"/>
          <w:sz w:val="12"/>
          <w:szCs w:val="12"/>
        </w:rPr>
      </w:pPr>
    </w:p>
    <w:p w:rsidR="00A026B1" w:rsidRPr="007F50CE" w:rsidRDefault="00A026B1" w:rsidP="007F50CE">
      <w:pPr>
        <w:jc w:val="both"/>
        <w:rPr>
          <w:rFonts w:ascii="Andalus" w:hAnsi="Andalus" w:cs="Andalus"/>
        </w:rPr>
      </w:pPr>
      <w:r w:rsidRPr="007F50CE">
        <w:rPr>
          <w:rFonts w:ascii="Andalus" w:hAnsi="Andalus" w:cs="Andalus"/>
        </w:rPr>
        <w:t>Note that, you must find out the necessary client-side and server-side validation for each web form in the system. For example:</w:t>
      </w:r>
    </w:p>
    <w:p w:rsidR="00A026B1" w:rsidRPr="007F50CE" w:rsidRDefault="00A026B1" w:rsidP="007F50CE">
      <w:pPr>
        <w:jc w:val="both"/>
        <w:rPr>
          <w:rFonts w:ascii="Andalus" w:hAnsi="Andalus" w:cs="Andalus"/>
          <w:sz w:val="12"/>
          <w:szCs w:val="12"/>
        </w:rPr>
      </w:pPr>
    </w:p>
    <w:p w:rsidR="00A026B1" w:rsidRPr="007F50CE" w:rsidRDefault="00A026B1" w:rsidP="007F50CE">
      <w:pPr>
        <w:tabs>
          <w:tab w:val="left" w:pos="567"/>
        </w:tabs>
        <w:ind w:left="567" w:hanging="567"/>
        <w:jc w:val="both"/>
        <w:rPr>
          <w:rFonts w:ascii="Andalus" w:hAnsi="Andalus" w:cs="Andalus"/>
        </w:rPr>
      </w:pPr>
      <w:r w:rsidRPr="007F50CE">
        <w:rPr>
          <w:rFonts w:ascii="Andalus" w:hAnsi="Andalus" w:cs="Andalus"/>
        </w:rPr>
        <w:t>i)</w:t>
      </w:r>
      <w:r w:rsidRPr="007F50CE">
        <w:rPr>
          <w:rFonts w:ascii="Andalus" w:hAnsi="Andalus" w:cs="Andalus"/>
        </w:rPr>
        <w:tab/>
        <w:t>The client-side validation logic in this DVD Title Management web form must not let the administrator postback the Delete button’s click event if no records are checked or selected.</w:t>
      </w:r>
    </w:p>
    <w:p w:rsidR="00A026B1" w:rsidRPr="007F50CE" w:rsidRDefault="00A026B1" w:rsidP="007F50CE">
      <w:pPr>
        <w:tabs>
          <w:tab w:val="left" w:pos="567"/>
        </w:tabs>
        <w:ind w:left="567" w:hanging="567"/>
        <w:jc w:val="both"/>
        <w:rPr>
          <w:rFonts w:ascii="Andalus" w:hAnsi="Andalus" w:cs="Andalus"/>
          <w:sz w:val="12"/>
          <w:szCs w:val="12"/>
        </w:rPr>
      </w:pPr>
    </w:p>
    <w:p w:rsidR="00A026B1" w:rsidRPr="007F50CE" w:rsidRDefault="00A026B1" w:rsidP="007F50CE">
      <w:pPr>
        <w:tabs>
          <w:tab w:val="left" w:pos="567"/>
        </w:tabs>
        <w:ind w:left="567" w:hanging="567"/>
        <w:jc w:val="both"/>
        <w:rPr>
          <w:rFonts w:ascii="Andalus" w:hAnsi="Andalus" w:cs="Andalus"/>
        </w:rPr>
      </w:pPr>
      <w:r w:rsidRPr="007F50CE">
        <w:rPr>
          <w:rFonts w:ascii="Andalus" w:hAnsi="Andalus" w:cs="Andalus"/>
        </w:rPr>
        <w:t>ii)</w:t>
      </w:r>
      <w:r w:rsidRPr="007F50CE">
        <w:rPr>
          <w:rFonts w:ascii="Andalus" w:hAnsi="Andalus" w:cs="Andalus"/>
        </w:rPr>
        <w:tab/>
        <w:t>If the web form does not have any records to display, it must display a meaningful message such as "No records found."</w:t>
      </w:r>
    </w:p>
    <w:p w:rsidR="00A026B1" w:rsidRPr="007F50CE" w:rsidRDefault="00A026B1" w:rsidP="007F50CE">
      <w:pPr>
        <w:tabs>
          <w:tab w:val="left" w:pos="567"/>
        </w:tabs>
        <w:ind w:left="567" w:hanging="567"/>
        <w:jc w:val="both"/>
        <w:rPr>
          <w:rFonts w:ascii="Andalus" w:hAnsi="Andalus" w:cs="Andalus"/>
          <w:sz w:val="12"/>
          <w:szCs w:val="12"/>
        </w:rPr>
      </w:pPr>
    </w:p>
    <w:p w:rsidR="00A026B1" w:rsidRPr="007F50CE" w:rsidRDefault="00A026B1" w:rsidP="007F50CE">
      <w:pPr>
        <w:tabs>
          <w:tab w:val="left" w:pos="567"/>
        </w:tabs>
        <w:ind w:left="567" w:hanging="567"/>
        <w:jc w:val="both"/>
        <w:rPr>
          <w:rFonts w:ascii="Andalus" w:hAnsi="Andalus" w:cs="Andalus"/>
        </w:rPr>
      </w:pPr>
      <w:r w:rsidRPr="007F50CE">
        <w:rPr>
          <w:rFonts w:ascii="Andalus" w:hAnsi="Andalus" w:cs="Andalus"/>
        </w:rPr>
        <w:t>iii)</w:t>
      </w:r>
      <w:r w:rsidRPr="007F50CE">
        <w:rPr>
          <w:rFonts w:ascii="Andalus" w:hAnsi="Andalus" w:cs="Andalus"/>
        </w:rPr>
        <w:tab/>
        <w:t>The system will not let the user to delete a DVD title record that is still on loan.</w:t>
      </w:r>
    </w:p>
    <w:p w:rsidR="00A026B1" w:rsidRPr="007F50CE" w:rsidRDefault="00A026B1" w:rsidP="007F50CE">
      <w:pPr>
        <w:tabs>
          <w:tab w:val="left" w:pos="567"/>
        </w:tabs>
        <w:ind w:left="567" w:hanging="567"/>
        <w:jc w:val="both"/>
        <w:rPr>
          <w:rFonts w:ascii="Andalus" w:hAnsi="Andalus" w:cs="Andalus"/>
          <w:sz w:val="12"/>
          <w:szCs w:val="12"/>
        </w:rPr>
      </w:pPr>
    </w:p>
    <w:p w:rsidR="00A026B1" w:rsidRPr="007F50CE" w:rsidRDefault="00A026B1" w:rsidP="007F50CE">
      <w:pPr>
        <w:tabs>
          <w:tab w:val="left" w:pos="567"/>
        </w:tabs>
        <w:ind w:left="567" w:hanging="567"/>
        <w:jc w:val="both"/>
        <w:rPr>
          <w:rFonts w:ascii="Andalus" w:eastAsia="Times New Roman" w:hAnsi="Andalus" w:cs="Andalus"/>
          <w:b/>
          <w:bCs/>
          <w:sz w:val="21"/>
          <w:szCs w:val="21"/>
          <w:lang w:val="en-GB" w:eastAsia="en-US"/>
        </w:rPr>
      </w:pPr>
      <w:r w:rsidRPr="007F50CE">
        <w:rPr>
          <w:rFonts w:ascii="Andalus" w:eastAsia="Times New Roman" w:hAnsi="Andalus" w:cs="Andalus"/>
          <w:b/>
          <w:bCs/>
          <w:i/>
          <w:sz w:val="21"/>
          <w:szCs w:val="21"/>
          <w:lang w:val="en-GB" w:eastAsia="en-US"/>
        </w:rPr>
        <w:t>Add DVD Title and Edit DVD Title</w:t>
      </w:r>
    </w:p>
    <w:p w:rsidR="00A026B1" w:rsidRPr="007F50CE" w:rsidRDefault="00A026B1" w:rsidP="007F50CE">
      <w:pPr>
        <w:tabs>
          <w:tab w:val="left" w:pos="567"/>
        </w:tabs>
        <w:ind w:left="567" w:hanging="567"/>
        <w:jc w:val="both"/>
        <w:rPr>
          <w:rFonts w:ascii="Andalus" w:hAnsi="Andalus" w:cs="Andalus"/>
          <w:sz w:val="12"/>
          <w:szCs w:val="12"/>
        </w:rPr>
      </w:pPr>
    </w:p>
    <w:p w:rsidR="00A026B1" w:rsidRPr="007F50CE" w:rsidRDefault="00A026B1" w:rsidP="007F50CE">
      <w:pPr>
        <w:jc w:val="both"/>
        <w:rPr>
          <w:rFonts w:ascii="Andalus" w:hAnsi="Andalus" w:cs="Andalus"/>
        </w:rPr>
      </w:pPr>
      <w:r w:rsidRPr="007F50CE">
        <w:rPr>
          <w:rFonts w:ascii="Andalus" w:hAnsi="Andalus" w:cs="Andalus"/>
        </w:rPr>
        <w:t>The administrator uses the Add Title web form to add new DVD title records (</w:t>
      </w:r>
      <w:r w:rsidR="00785CC6" w:rsidRPr="007F50CE">
        <w:rPr>
          <w:rFonts w:ascii="Andalus" w:hAnsi="Andalus" w:cs="Andalus"/>
        </w:rPr>
        <w:t>Fig. C</w:t>
      </w:r>
      <w:r w:rsidRPr="007F50CE">
        <w:rPr>
          <w:rFonts w:ascii="Andalus" w:hAnsi="Andalus" w:cs="Andalus"/>
        </w:rPr>
        <w:t>2). The web form must collect the following information:</w:t>
      </w:r>
    </w:p>
    <w:p w:rsidR="00A026B1" w:rsidRPr="007F50CE" w:rsidRDefault="00A026B1" w:rsidP="007F50CE">
      <w:pPr>
        <w:jc w:val="both"/>
        <w:rPr>
          <w:rFonts w:ascii="Andalus" w:hAnsi="Andalus" w:cs="Andalus"/>
          <w:sz w:val="12"/>
          <w:szCs w:val="12"/>
        </w:rPr>
      </w:pPr>
    </w:p>
    <w:p w:rsidR="00A026B1" w:rsidRPr="007F50CE" w:rsidRDefault="00A026B1" w:rsidP="007F50CE">
      <w:pPr>
        <w:tabs>
          <w:tab w:val="left" w:pos="567"/>
          <w:tab w:val="left" w:pos="1985"/>
        </w:tabs>
        <w:jc w:val="both"/>
        <w:rPr>
          <w:rFonts w:ascii="Andalus" w:hAnsi="Andalus" w:cs="Andalus"/>
        </w:rPr>
      </w:pPr>
      <w:r w:rsidRPr="007F50CE">
        <w:rPr>
          <w:rFonts w:ascii="Andalus" w:hAnsi="Andalus" w:cs="Andalus"/>
        </w:rPr>
        <w:t>i)</w:t>
      </w:r>
      <w:r w:rsidRPr="007F50CE">
        <w:rPr>
          <w:rFonts w:ascii="Andalus" w:hAnsi="Andalus" w:cs="Andalus"/>
        </w:rPr>
        <w:tab/>
        <w:t>DVD Title</w:t>
      </w:r>
    </w:p>
    <w:p w:rsidR="00A026B1" w:rsidRPr="007F50CE" w:rsidRDefault="00A026B1" w:rsidP="007F50CE">
      <w:pPr>
        <w:tabs>
          <w:tab w:val="left" w:pos="567"/>
          <w:tab w:val="left" w:pos="1985"/>
        </w:tabs>
        <w:jc w:val="both"/>
        <w:rPr>
          <w:rFonts w:ascii="Andalus" w:hAnsi="Andalus" w:cs="Andalus"/>
        </w:rPr>
      </w:pPr>
      <w:r w:rsidRPr="007F50CE">
        <w:rPr>
          <w:rFonts w:ascii="Andalus" w:hAnsi="Andalus" w:cs="Andalus"/>
        </w:rPr>
        <w:t>ii)</w:t>
      </w:r>
      <w:r w:rsidRPr="007F50CE">
        <w:rPr>
          <w:rFonts w:ascii="Andalus" w:hAnsi="Andalus" w:cs="Andalus"/>
        </w:rPr>
        <w:tab/>
        <w:t>Title Description</w:t>
      </w:r>
    </w:p>
    <w:p w:rsidR="00A026B1" w:rsidRPr="007F50CE" w:rsidRDefault="00A026B1" w:rsidP="007F50CE">
      <w:pPr>
        <w:tabs>
          <w:tab w:val="left" w:pos="567"/>
          <w:tab w:val="left" w:pos="1985"/>
        </w:tabs>
        <w:jc w:val="both"/>
        <w:rPr>
          <w:rFonts w:ascii="Andalus" w:hAnsi="Andalus" w:cs="Andalus"/>
        </w:rPr>
      </w:pPr>
      <w:r w:rsidRPr="007F50CE">
        <w:rPr>
          <w:rFonts w:ascii="Andalus" w:hAnsi="Andalus" w:cs="Andalus"/>
        </w:rPr>
        <w:t>iii)</w:t>
      </w:r>
      <w:r w:rsidRPr="007F50CE">
        <w:rPr>
          <w:rFonts w:ascii="Andalus" w:hAnsi="Andalus" w:cs="Andalus"/>
        </w:rPr>
        <w:tab/>
        <w:t>Production Year (E.g. 2004)</w:t>
      </w:r>
    </w:p>
    <w:p w:rsidR="00A026B1" w:rsidRPr="007F50CE" w:rsidRDefault="00A026B1" w:rsidP="007F50CE">
      <w:pPr>
        <w:tabs>
          <w:tab w:val="left" w:pos="567"/>
          <w:tab w:val="left" w:pos="1985"/>
        </w:tabs>
        <w:jc w:val="both"/>
        <w:rPr>
          <w:rFonts w:ascii="Andalus" w:hAnsi="Andalus" w:cs="Andalus"/>
        </w:rPr>
      </w:pPr>
      <w:r w:rsidRPr="007F50CE">
        <w:rPr>
          <w:rFonts w:ascii="Andalus" w:hAnsi="Andalus" w:cs="Andalus"/>
        </w:rPr>
        <w:lastRenderedPageBreak/>
        <w:t>iv)</w:t>
      </w:r>
      <w:r w:rsidRPr="007F50CE">
        <w:rPr>
          <w:rFonts w:ascii="Andalus" w:hAnsi="Andalus" w:cs="Andalus"/>
        </w:rPr>
        <w:tab/>
        <w:t>Category</w:t>
      </w:r>
      <w:r w:rsidRPr="007F50CE">
        <w:rPr>
          <w:rFonts w:ascii="Andalus" w:hAnsi="Andalus" w:cs="Andalus"/>
        </w:rPr>
        <w:tab/>
        <w:t>(E.g. Family, Comedy)</w:t>
      </w:r>
    </w:p>
    <w:p w:rsidR="00A026B1" w:rsidRPr="007F50CE" w:rsidRDefault="00A026B1" w:rsidP="007F50CE">
      <w:pPr>
        <w:tabs>
          <w:tab w:val="left" w:pos="567"/>
          <w:tab w:val="left" w:pos="1985"/>
        </w:tabs>
        <w:jc w:val="both"/>
        <w:rPr>
          <w:rFonts w:ascii="Andalus" w:hAnsi="Andalus" w:cs="Andalus"/>
        </w:rPr>
      </w:pPr>
      <w:r w:rsidRPr="007F50CE">
        <w:rPr>
          <w:rFonts w:ascii="Andalus" w:hAnsi="Andalus" w:cs="Andalus"/>
        </w:rPr>
        <w:t>v)</w:t>
      </w:r>
      <w:r w:rsidRPr="007F50CE">
        <w:rPr>
          <w:rFonts w:ascii="Andalus" w:hAnsi="Andalus" w:cs="Andalus"/>
        </w:rPr>
        <w:tab/>
        <w:t>Duration</w:t>
      </w:r>
      <w:r w:rsidRPr="007F50CE">
        <w:rPr>
          <w:rFonts w:ascii="Andalus" w:hAnsi="Andalus" w:cs="Andalus"/>
        </w:rPr>
        <w:tab/>
        <w:t>(E.g. 90 minutes, 120 minutes)</w:t>
      </w:r>
    </w:p>
    <w:p w:rsidR="00A026B1" w:rsidRPr="007F50CE" w:rsidRDefault="00A026B1" w:rsidP="007F50CE">
      <w:pPr>
        <w:tabs>
          <w:tab w:val="left" w:pos="567"/>
          <w:tab w:val="left" w:pos="1985"/>
        </w:tabs>
        <w:jc w:val="both"/>
        <w:rPr>
          <w:rFonts w:ascii="Andalus" w:hAnsi="Andalus" w:cs="Andalus"/>
        </w:rPr>
      </w:pPr>
      <w:r w:rsidRPr="007F50CE">
        <w:rPr>
          <w:rFonts w:ascii="Andalus" w:hAnsi="Andalus" w:cs="Andalus"/>
        </w:rPr>
        <w:t>vi)</w:t>
      </w:r>
      <w:r w:rsidRPr="007F50CE">
        <w:rPr>
          <w:rFonts w:ascii="Andalus" w:hAnsi="Andalus" w:cs="Andalus"/>
        </w:rPr>
        <w:tab/>
        <w:t>Rating</w:t>
      </w:r>
      <w:r w:rsidRPr="007F50CE">
        <w:rPr>
          <w:rFonts w:ascii="Andalus" w:hAnsi="Andalus" w:cs="Andalus"/>
        </w:rPr>
        <w:tab/>
        <w:t>(E.g. PG, NC16, RA)</w:t>
      </w:r>
    </w:p>
    <w:p w:rsidR="00A026B1" w:rsidRPr="007F50CE" w:rsidRDefault="00A026B1" w:rsidP="007F50CE">
      <w:pPr>
        <w:tabs>
          <w:tab w:val="left" w:pos="567"/>
          <w:tab w:val="left" w:pos="1985"/>
        </w:tabs>
        <w:jc w:val="both"/>
        <w:rPr>
          <w:rFonts w:ascii="Andalus" w:hAnsi="Andalus" w:cs="Andalus"/>
        </w:rPr>
      </w:pPr>
      <w:r w:rsidRPr="007F50CE">
        <w:rPr>
          <w:rFonts w:ascii="Andalus" w:hAnsi="Andalus" w:cs="Andalus"/>
        </w:rPr>
        <w:t>vii)</w:t>
      </w:r>
      <w:r w:rsidRPr="007F50CE">
        <w:rPr>
          <w:rFonts w:ascii="Andalus" w:hAnsi="Andalus" w:cs="Andalus"/>
        </w:rPr>
        <w:tab/>
        <w:t>Actors</w:t>
      </w:r>
      <w:r w:rsidRPr="007F50CE">
        <w:rPr>
          <w:rFonts w:ascii="Andalus" w:hAnsi="Andalus" w:cs="Andalus"/>
        </w:rPr>
        <w:tab/>
        <w:t>(E.g. Jim Carey, Jacky Chan, Steven Chow)</w:t>
      </w:r>
    </w:p>
    <w:p w:rsidR="00A026B1" w:rsidRPr="007F50CE" w:rsidRDefault="00A026B1" w:rsidP="007F50CE">
      <w:pPr>
        <w:tabs>
          <w:tab w:val="left" w:pos="567"/>
          <w:tab w:val="left" w:pos="1985"/>
        </w:tabs>
        <w:jc w:val="both"/>
        <w:rPr>
          <w:rFonts w:ascii="Andalus" w:hAnsi="Andalus" w:cs="Andalus"/>
        </w:rPr>
      </w:pPr>
      <w:r w:rsidRPr="007F50CE">
        <w:rPr>
          <w:rFonts w:ascii="Andalus" w:hAnsi="Andalus" w:cs="Andalus"/>
        </w:rPr>
        <w:t>viii)</w:t>
      </w:r>
      <w:r w:rsidRPr="007F50CE">
        <w:rPr>
          <w:rFonts w:ascii="Andalus" w:hAnsi="Andalus" w:cs="Andalus"/>
        </w:rPr>
        <w:tab/>
        <w:t>Directors</w:t>
      </w:r>
      <w:r w:rsidRPr="007F50CE">
        <w:rPr>
          <w:rFonts w:ascii="Andalus" w:hAnsi="Andalus" w:cs="Andalus"/>
        </w:rPr>
        <w:tab/>
        <w:t>(E.g. John Woo, Steven Spielberg)</w:t>
      </w:r>
    </w:p>
    <w:p w:rsidR="00A026B1" w:rsidRPr="007F50CE" w:rsidRDefault="00A026B1" w:rsidP="007F50CE">
      <w:pPr>
        <w:tabs>
          <w:tab w:val="left" w:pos="567"/>
          <w:tab w:val="left" w:pos="1985"/>
        </w:tabs>
        <w:jc w:val="both"/>
        <w:rPr>
          <w:rFonts w:ascii="Andalus" w:hAnsi="Andalus" w:cs="Andalus"/>
        </w:rPr>
      </w:pPr>
      <w:r w:rsidRPr="007F50CE">
        <w:rPr>
          <w:rFonts w:ascii="Andalus" w:hAnsi="Andalus" w:cs="Andalus"/>
        </w:rPr>
        <w:t>ix)</w:t>
      </w:r>
      <w:r w:rsidRPr="007F50CE">
        <w:rPr>
          <w:rFonts w:ascii="Andalus" w:hAnsi="Andalus" w:cs="Andalus"/>
        </w:rPr>
        <w:tab/>
        <w:t>Studios</w:t>
      </w:r>
      <w:r w:rsidRPr="007F50CE">
        <w:rPr>
          <w:rFonts w:ascii="Andalus" w:hAnsi="Andalus" w:cs="Andalus"/>
        </w:rPr>
        <w:tab/>
        <w:t>(E.g. Universal Studio, 20th Century Fox)</w:t>
      </w:r>
    </w:p>
    <w:p w:rsidR="00A026B1" w:rsidRPr="007F50CE" w:rsidRDefault="00A026B1" w:rsidP="007F50CE">
      <w:pPr>
        <w:tabs>
          <w:tab w:val="left" w:pos="567"/>
          <w:tab w:val="left" w:pos="1985"/>
        </w:tabs>
        <w:jc w:val="both"/>
        <w:rPr>
          <w:rFonts w:ascii="Andalus" w:hAnsi="Andalus" w:cs="Andalus"/>
        </w:rPr>
      </w:pPr>
      <w:r w:rsidRPr="007F50CE">
        <w:rPr>
          <w:rFonts w:ascii="Andalus" w:hAnsi="Andalus" w:cs="Andalus"/>
        </w:rPr>
        <w:t>x)</w:t>
      </w:r>
      <w:r w:rsidRPr="007F50CE">
        <w:rPr>
          <w:rFonts w:ascii="Andalus" w:hAnsi="Andalus" w:cs="Andalus"/>
        </w:rPr>
        <w:tab/>
        <w:t>Title Image</w:t>
      </w:r>
      <w:r w:rsidRPr="007F50CE">
        <w:rPr>
          <w:rFonts w:ascii="Andalus" w:hAnsi="Andalus" w:cs="Andalus"/>
        </w:rPr>
        <w:tab/>
        <w:t>(A picture JPG file)</w:t>
      </w:r>
    </w:p>
    <w:p w:rsidR="00A026B1" w:rsidRPr="007F50CE" w:rsidRDefault="00A026B1" w:rsidP="007F50CE">
      <w:pPr>
        <w:tabs>
          <w:tab w:val="left" w:pos="567"/>
          <w:tab w:val="left" w:pos="1985"/>
        </w:tabs>
        <w:jc w:val="both"/>
        <w:rPr>
          <w:rFonts w:ascii="Andalus" w:hAnsi="Andalus" w:cs="Andalus"/>
          <w:sz w:val="12"/>
          <w:szCs w:val="12"/>
        </w:rPr>
      </w:pPr>
    </w:p>
    <w:p w:rsidR="00A026B1" w:rsidRPr="007F50CE" w:rsidRDefault="00A026B1" w:rsidP="007F50CE">
      <w:pPr>
        <w:tabs>
          <w:tab w:val="left" w:pos="567"/>
          <w:tab w:val="left" w:pos="1985"/>
        </w:tabs>
        <w:jc w:val="both"/>
        <w:rPr>
          <w:rFonts w:ascii="Andalus" w:hAnsi="Andalus" w:cs="Andalus"/>
          <w:sz w:val="12"/>
          <w:szCs w:val="12"/>
        </w:rPr>
      </w:pPr>
      <w:r w:rsidRPr="007F50CE">
        <w:rPr>
          <w:rFonts w:ascii="Andalus" w:hAnsi="Andalus" w:cs="Andalus"/>
          <w:sz w:val="12"/>
          <w:szCs w:val="12"/>
        </w:rPr>
        <w:br w:type="page"/>
      </w:r>
    </w:p>
    <w:p w:rsidR="00A026B1" w:rsidRPr="007F50CE" w:rsidRDefault="00A026B1" w:rsidP="007F50CE">
      <w:pPr>
        <w:tabs>
          <w:tab w:val="left" w:pos="567"/>
          <w:tab w:val="left" w:pos="1985"/>
        </w:tabs>
        <w:jc w:val="both"/>
        <w:rPr>
          <w:rFonts w:ascii="Andalus" w:hAnsi="Andalus" w:cs="Andalus"/>
        </w:rPr>
      </w:pPr>
      <w:r w:rsidRPr="007F50CE">
        <w:rPr>
          <w:rFonts w:ascii="Andalus" w:hAnsi="Andalus" w:cs="Andalus"/>
        </w:rPr>
        <w:t>There are many server-side logic and client-side logic that you will need to find out. For example, the system must ensure that the administrator cannot save a duplicate title record. The client-side logic must ensure that the title's duration must be whole number, the production year must be valid and the DVD title should not contain spaces only etc.</w:t>
      </w:r>
    </w:p>
    <w:p w:rsidR="00A026B1" w:rsidRPr="007F50CE" w:rsidRDefault="00A026B1" w:rsidP="007F50CE">
      <w:pPr>
        <w:jc w:val="both"/>
        <w:rPr>
          <w:rFonts w:ascii="Andalus" w:hAnsi="Andalus" w:cs="Andalus"/>
          <w:sz w:val="12"/>
          <w:szCs w:val="12"/>
        </w:rPr>
      </w:pPr>
    </w:p>
    <w:p w:rsidR="00A026B1" w:rsidRPr="007F50CE" w:rsidRDefault="00A026B1" w:rsidP="007F50CE">
      <w:pPr>
        <w:jc w:val="both"/>
        <w:rPr>
          <w:rFonts w:ascii="Andalus" w:hAnsi="Andalus" w:cs="Andalus"/>
        </w:rPr>
      </w:pPr>
      <w:r w:rsidRPr="007F50CE">
        <w:rPr>
          <w:rFonts w:ascii="Andalus" w:hAnsi="Andalus" w:cs="Andalus"/>
        </w:rPr>
        <w:t>The administrator can use the Edit Title web form to view and update an existing DVD title record. The Edit Title web form must display the correct DVD title record for the administrator to change. If the client-side logic detects that no changes were done, the web form will not save the record.</w:t>
      </w:r>
    </w:p>
    <w:p w:rsidR="00A026B1" w:rsidRPr="007F50CE" w:rsidRDefault="00A026B1" w:rsidP="007F50CE">
      <w:pPr>
        <w:jc w:val="both"/>
        <w:rPr>
          <w:rFonts w:ascii="Andalus" w:hAnsi="Andalus" w:cs="Andalus"/>
          <w:sz w:val="12"/>
          <w:szCs w:val="12"/>
        </w:rPr>
      </w:pPr>
    </w:p>
    <w:p w:rsidR="00A026B1" w:rsidRPr="007F50CE" w:rsidRDefault="00A026B1" w:rsidP="007F50CE">
      <w:pPr>
        <w:tabs>
          <w:tab w:val="left" w:pos="567"/>
        </w:tabs>
        <w:ind w:left="567" w:hanging="567"/>
        <w:jc w:val="both"/>
        <w:rPr>
          <w:rFonts w:ascii="Andalus" w:eastAsia="Times New Roman" w:hAnsi="Andalus" w:cs="Andalus"/>
          <w:b/>
          <w:bCs/>
          <w:i/>
          <w:sz w:val="21"/>
          <w:szCs w:val="21"/>
          <w:lang w:val="en-GB" w:eastAsia="en-US"/>
        </w:rPr>
      </w:pPr>
      <w:r w:rsidRPr="007F50CE">
        <w:rPr>
          <w:rFonts w:ascii="Andalus" w:eastAsia="Times New Roman" w:hAnsi="Andalus" w:cs="Andalus"/>
          <w:b/>
          <w:bCs/>
          <w:i/>
          <w:sz w:val="21"/>
          <w:szCs w:val="21"/>
          <w:lang w:val="en-GB" w:eastAsia="en-US"/>
        </w:rPr>
        <w:t>Include/Exclude Actors</w:t>
      </w:r>
    </w:p>
    <w:p w:rsidR="00A026B1" w:rsidRPr="007F50CE" w:rsidRDefault="00A026B1" w:rsidP="007F50CE">
      <w:pPr>
        <w:jc w:val="both"/>
        <w:rPr>
          <w:rFonts w:ascii="Andalus" w:hAnsi="Andalus" w:cs="Andalus"/>
          <w:sz w:val="12"/>
          <w:szCs w:val="12"/>
        </w:rPr>
      </w:pPr>
    </w:p>
    <w:p w:rsidR="00A026B1" w:rsidRPr="007F50CE" w:rsidRDefault="00A026B1" w:rsidP="007F50CE">
      <w:pPr>
        <w:jc w:val="both"/>
        <w:rPr>
          <w:rFonts w:ascii="Andalus" w:hAnsi="Andalus" w:cs="Andalus"/>
        </w:rPr>
      </w:pPr>
      <w:r w:rsidRPr="007F50CE">
        <w:rPr>
          <w:rFonts w:ascii="Andalus" w:hAnsi="Andalus" w:cs="Andalus"/>
        </w:rPr>
        <w:t>The administrator always needs to describe the actors that have acted in the movie. Within the Add Title and Edit Title web form, the administrator can click the Include Actor button to use the Include Actor to Title web form (</w:t>
      </w:r>
      <w:r w:rsidR="00785CC6" w:rsidRPr="007F50CE">
        <w:rPr>
          <w:rFonts w:ascii="Andalus" w:hAnsi="Andalus" w:cs="Andalus"/>
        </w:rPr>
        <w:t>Fig. C</w:t>
      </w:r>
      <w:r w:rsidRPr="007F50CE">
        <w:rPr>
          <w:rFonts w:ascii="Andalus" w:hAnsi="Andalus" w:cs="Andalus"/>
        </w:rPr>
        <w:t>3). The administrator can also click the respective Exclude link to exclude the actor from the title.</w:t>
      </w:r>
    </w:p>
    <w:p w:rsidR="00A026B1" w:rsidRPr="007F50CE" w:rsidRDefault="00A026B1" w:rsidP="007F50CE">
      <w:pPr>
        <w:jc w:val="both"/>
        <w:rPr>
          <w:rFonts w:ascii="Andalus" w:hAnsi="Andalus" w:cs="Andalus"/>
          <w:sz w:val="12"/>
          <w:szCs w:val="12"/>
        </w:rPr>
      </w:pPr>
    </w:p>
    <w:p w:rsidR="00A026B1" w:rsidRPr="007F50CE" w:rsidRDefault="00A026B1" w:rsidP="007F50CE">
      <w:pPr>
        <w:tabs>
          <w:tab w:val="left" w:pos="567"/>
        </w:tabs>
        <w:ind w:left="567" w:hanging="567"/>
        <w:jc w:val="both"/>
        <w:rPr>
          <w:rFonts w:ascii="Andalus" w:eastAsia="Times New Roman" w:hAnsi="Andalus" w:cs="Andalus"/>
          <w:b/>
          <w:bCs/>
          <w:i/>
          <w:sz w:val="21"/>
          <w:szCs w:val="21"/>
          <w:lang w:val="en-GB" w:eastAsia="en-US"/>
        </w:rPr>
      </w:pPr>
      <w:r w:rsidRPr="007F50CE">
        <w:rPr>
          <w:rFonts w:ascii="Andalus" w:eastAsia="Times New Roman" w:hAnsi="Andalus" w:cs="Andalus"/>
          <w:b/>
          <w:bCs/>
          <w:i/>
          <w:sz w:val="21"/>
          <w:szCs w:val="21"/>
          <w:lang w:val="en-GB" w:eastAsia="en-US"/>
        </w:rPr>
        <w:t>Include/Exclude Directors</w:t>
      </w:r>
    </w:p>
    <w:p w:rsidR="00A026B1" w:rsidRPr="007F50CE" w:rsidRDefault="00A026B1" w:rsidP="007F50CE">
      <w:pPr>
        <w:jc w:val="both"/>
        <w:rPr>
          <w:rFonts w:ascii="Andalus" w:hAnsi="Andalus" w:cs="Andalus"/>
          <w:sz w:val="12"/>
          <w:szCs w:val="12"/>
        </w:rPr>
      </w:pPr>
    </w:p>
    <w:p w:rsidR="00A026B1" w:rsidRPr="007F50CE" w:rsidRDefault="00A026B1" w:rsidP="007F50CE">
      <w:pPr>
        <w:jc w:val="both"/>
        <w:rPr>
          <w:rFonts w:ascii="Andalus" w:hAnsi="Andalus" w:cs="Andalus"/>
        </w:rPr>
      </w:pPr>
      <w:r w:rsidRPr="007F50CE">
        <w:rPr>
          <w:rFonts w:ascii="Andalus" w:hAnsi="Andalus" w:cs="Andalus"/>
        </w:rPr>
        <w:t>The administrator needs to describe the directors that have directed in the movie. Within the Add Title and Edit Title web form, the administrator can click the Include Director button to use the Include Director to Title web form (</w:t>
      </w:r>
      <w:r w:rsidR="00785CC6" w:rsidRPr="007F50CE">
        <w:rPr>
          <w:rFonts w:ascii="Andalus" w:hAnsi="Andalus" w:cs="Andalus"/>
        </w:rPr>
        <w:t>Fig. C</w:t>
      </w:r>
      <w:r w:rsidRPr="007F50CE">
        <w:rPr>
          <w:rFonts w:ascii="Andalus" w:hAnsi="Andalus" w:cs="Andalus"/>
        </w:rPr>
        <w:t>4). The administrator can also click the respective Exclude link to exclude the director from the title.</w:t>
      </w:r>
    </w:p>
    <w:p w:rsidR="00A026B1" w:rsidRPr="007F50CE" w:rsidRDefault="00A026B1" w:rsidP="007F50CE">
      <w:pPr>
        <w:jc w:val="both"/>
        <w:rPr>
          <w:rFonts w:ascii="Andalus" w:hAnsi="Andalus" w:cs="Andalus"/>
          <w:sz w:val="12"/>
          <w:szCs w:val="12"/>
        </w:rPr>
      </w:pPr>
    </w:p>
    <w:p w:rsidR="00A026B1" w:rsidRPr="007F50CE" w:rsidRDefault="00A026B1" w:rsidP="007F50CE">
      <w:pPr>
        <w:tabs>
          <w:tab w:val="left" w:pos="567"/>
        </w:tabs>
        <w:ind w:left="567" w:hanging="567"/>
        <w:jc w:val="both"/>
        <w:rPr>
          <w:rFonts w:ascii="Andalus" w:eastAsia="Times New Roman" w:hAnsi="Andalus" w:cs="Andalus"/>
          <w:b/>
          <w:bCs/>
          <w:i/>
          <w:sz w:val="21"/>
          <w:szCs w:val="21"/>
          <w:lang w:val="en-GB" w:eastAsia="en-US"/>
        </w:rPr>
      </w:pPr>
      <w:r w:rsidRPr="007F50CE">
        <w:rPr>
          <w:rFonts w:ascii="Andalus" w:eastAsia="Times New Roman" w:hAnsi="Andalus" w:cs="Andalus"/>
          <w:b/>
          <w:bCs/>
          <w:i/>
          <w:sz w:val="21"/>
          <w:szCs w:val="21"/>
          <w:lang w:val="en-GB" w:eastAsia="en-US"/>
        </w:rPr>
        <w:t>Include/Exclude Studios</w:t>
      </w:r>
    </w:p>
    <w:p w:rsidR="00A026B1" w:rsidRPr="007F50CE" w:rsidRDefault="00A026B1" w:rsidP="007F50CE">
      <w:pPr>
        <w:jc w:val="both"/>
        <w:rPr>
          <w:rFonts w:ascii="Andalus" w:hAnsi="Andalus" w:cs="Andalus"/>
          <w:sz w:val="12"/>
          <w:szCs w:val="12"/>
        </w:rPr>
      </w:pPr>
    </w:p>
    <w:p w:rsidR="00A026B1" w:rsidRPr="007F50CE" w:rsidRDefault="00A026B1" w:rsidP="007F50CE">
      <w:pPr>
        <w:jc w:val="both"/>
        <w:rPr>
          <w:rFonts w:ascii="Andalus" w:hAnsi="Andalus" w:cs="Andalus"/>
        </w:rPr>
      </w:pPr>
      <w:r w:rsidRPr="007F50CE">
        <w:rPr>
          <w:rFonts w:ascii="Andalus" w:hAnsi="Andalus" w:cs="Andalus"/>
        </w:rPr>
        <w:t>The administrator needs to describe the studio(s) that produced the movie. Within the Add Title and Edit Title web form, the administrator can click the Include Studio button to use the Include Studio to Title web form (</w:t>
      </w:r>
      <w:r w:rsidR="00785CC6" w:rsidRPr="007F50CE">
        <w:rPr>
          <w:rFonts w:ascii="Andalus" w:hAnsi="Andalus" w:cs="Andalus"/>
        </w:rPr>
        <w:t>Fig. C</w:t>
      </w:r>
      <w:r w:rsidRPr="007F50CE">
        <w:rPr>
          <w:rFonts w:ascii="Andalus" w:hAnsi="Andalus" w:cs="Andalus"/>
        </w:rPr>
        <w:t>5). The administrator can also click the respective Exclude link to exclude the studio from the title.</w:t>
      </w:r>
    </w:p>
    <w:p w:rsidR="00A026B1" w:rsidRPr="007F50CE" w:rsidRDefault="00A026B1" w:rsidP="007F50CE">
      <w:pPr>
        <w:jc w:val="both"/>
        <w:rPr>
          <w:rFonts w:ascii="Andalus" w:hAnsi="Andalus" w:cs="Andalus"/>
          <w:sz w:val="12"/>
          <w:szCs w:val="12"/>
        </w:rPr>
      </w:pPr>
    </w:p>
    <w:p w:rsidR="00A026B1" w:rsidRPr="007F50CE" w:rsidRDefault="00A026B1" w:rsidP="00F270B8">
      <w:pPr>
        <w:jc w:val="both"/>
        <w:rPr>
          <w:rFonts w:ascii="Andalus" w:hAnsi="Andalus" w:cs="Andalus"/>
          <w:sz w:val="12"/>
          <w:szCs w:val="12"/>
        </w:rPr>
      </w:pPr>
      <w:r w:rsidRPr="007F50CE">
        <w:rPr>
          <w:rFonts w:ascii="Andalus" w:hAnsi="Andalus" w:cs="Andalus"/>
          <w:sz w:val="12"/>
          <w:szCs w:val="12"/>
        </w:rPr>
        <w:br w:type="page"/>
      </w:r>
    </w:p>
    <w:p w:rsidR="00A026B1" w:rsidRPr="00F270B8" w:rsidRDefault="00A026B1" w:rsidP="00F270B8">
      <w:pPr>
        <w:ind w:left="426" w:hanging="426"/>
        <w:jc w:val="both"/>
        <w:rPr>
          <w:rFonts w:ascii="Andalus" w:eastAsia="Times New Roman" w:hAnsi="Andalus" w:cs="Andalus"/>
          <w:b/>
          <w:bCs/>
          <w:sz w:val="21"/>
          <w:szCs w:val="21"/>
          <w:highlight w:val="yellow"/>
          <w:lang w:val="en-GB" w:eastAsia="en-US"/>
        </w:rPr>
      </w:pPr>
      <w:r w:rsidRPr="00F270B8">
        <w:rPr>
          <w:rFonts w:ascii="Andalus" w:eastAsia="Times New Roman" w:hAnsi="Andalus" w:cs="Andalus"/>
          <w:b/>
          <w:bCs/>
          <w:sz w:val="21"/>
          <w:szCs w:val="21"/>
          <w:highlight w:val="yellow"/>
          <w:lang w:val="en-GB" w:eastAsia="en-US"/>
        </w:rPr>
        <w:t>2.</w:t>
      </w:r>
      <w:r w:rsidR="00246B3A" w:rsidRPr="00F270B8">
        <w:rPr>
          <w:rFonts w:ascii="Andalus" w:eastAsia="Times New Roman" w:hAnsi="Andalus" w:cs="Andalus"/>
          <w:b/>
          <w:bCs/>
          <w:sz w:val="21"/>
          <w:szCs w:val="21"/>
          <w:highlight w:val="yellow"/>
          <w:lang w:val="en-GB" w:eastAsia="en-US"/>
        </w:rPr>
        <w:t>7</w:t>
      </w:r>
      <w:r w:rsidRPr="00F270B8">
        <w:rPr>
          <w:rFonts w:ascii="Andalus" w:eastAsia="Times New Roman" w:hAnsi="Andalus" w:cs="Andalus"/>
          <w:b/>
          <w:bCs/>
          <w:sz w:val="21"/>
          <w:szCs w:val="21"/>
          <w:highlight w:val="yellow"/>
          <w:lang w:val="en-GB" w:eastAsia="en-US"/>
        </w:rPr>
        <w:tab/>
        <w:t xml:space="preserve">Member Management </w:t>
      </w:r>
      <w:r w:rsidRPr="00F270B8">
        <w:rPr>
          <w:rFonts w:ascii="Andalus" w:eastAsia="Times New Roman" w:hAnsi="Andalus" w:cs="Andalus"/>
          <w:sz w:val="21"/>
          <w:szCs w:val="21"/>
          <w:highlight w:val="yellow"/>
          <w:lang w:val="en-GB" w:eastAsia="en-US"/>
        </w:rPr>
        <w:t>(Administrator)</w:t>
      </w:r>
    </w:p>
    <w:p w:rsidR="00A026B1" w:rsidRPr="00F270B8" w:rsidRDefault="00A026B1" w:rsidP="00F270B8">
      <w:pPr>
        <w:jc w:val="both"/>
        <w:rPr>
          <w:rFonts w:ascii="Andalus" w:hAnsi="Andalus" w:cs="Andalus"/>
          <w:sz w:val="12"/>
          <w:szCs w:val="12"/>
          <w:highlight w:val="yellow"/>
        </w:rPr>
      </w:pPr>
    </w:p>
    <w:p w:rsidR="00A026B1" w:rsidRPr="00F270B8" w:rsidRDefault="00A026B1" w:rsidP="00F270B8">
      <w:pPr>
        <w:jc w:val="both"/>
        <w:rPr>
          <w:rFonts w:ascii="Andalus" w:hAnsi="Andalus" w:cs="Andalus"/>
          <w:highlight w:val="yellow"/>
        </w:rPr>
      </w:pPr>
      <w:r w:rsidRPr="00F270B8">
        <w:rPr>
          <w:rFonts w:ascii="Andalus" w:hAnsi="Andalus" w:cs="Andalus"/>
          <w:highlight w:val="yellow"/>
        </w:rPr>
        <w:t>The administrator can use the Member Management web form (</w:t>
      </w:r>
      <w:r w:rsidR="00785CC6" w:rsidRPr="00F270B8">
        <w:rPr>
          <w:rFonts w:ascii="Andalus" w:hAnsi="Andalus" w:cs="Andalus"/>
          <w:highlight w:val="yellow"/>
        </w:rPr>
        <w:t>Fig. C</w:t>
      </w:r>
      <w:r w:rsidRPr="00F270B8">
        <w:rPr>
          <w:rFonts w:ascii="Andalus" w:hAnsi="Andalus" w:cs="Andalus"/>
          <w:highlight w:val="yellow"/>
        </w:rPr>
        <w:t>6) to manage the member records in the system. The Member Management web form must have the following interface for the administrator to:</w:t>
      </w:r>
    </w:p>
    <w:p w:rsidR="00A026B1" w:rsidRPr="00F270B8" w:rsidRDefault="00A026B1" w:rsidP="00F270B8">
      <w:pPr>
        <w:jc w:val="both"/>
        <w:rPr>
          <w:rFonts w:ascii="Andalus" w:hAnsi="Andalus" w:cs="Andalus"/>
          <w:sz w:val="12"/>
          <w:szCs w:val="12"/>
          <w:highlight w:val="yellow"/>
        </w:rPr>
      </w:pPr>
    </w:p>
    <w:tbl>
      <w:tblPr>
        <w:tblW w:w="0" w:type="auto"/>
        <w:tblInd w:w="108" w:type="dxa"/>
        <w:tblLook w:val="01E0"/>
      </w:tblPr>
      <w:tblGrid>
        <w:gridCol w:w="567"/>
        <w:gridCol w:w="8153"/>
      </w:tblGrid>
      <w:tr w:rsidR="00A026B1" w:rsidRPr="00F270B8" w:rsidTr="001B1271">
        <w:tc>
          <w:tcPr>
            <w:tcW w:w="567" w:type="dxa"/>
          </w:tcPr>
          <w:p w:rsidR="00A026B1" w:rsidRPr="00F270B8" w:rsidRDefault="00A026B1" w:rsidP="00F270B8">
            <w:pPr>
              <w:jc w:val="both"/>
              <w:rPr>
                <w:rFonts w:ascii="Andalus" w:hAnsi="Andalus" w:cs="Andalus"/>
                <w:highlight w:val="yellow"/>
              </w:rPr>
            </w:pPr>
            <w:r w:rsidRPr="00F270B8">
              <w:rPr>
                <w:rFonts w:ascii="Andalus" w:hAnsi="Andalus" w:cs="Andalus"/>
                <w:highlight w:val="yellow"/>
              </w:rPr>
              <w:t>i)</w:t>
            </w:r>
          </w:p>
        </w:tc>
        <w:tc>
          <w:tcPr>
            <w:tcW w:w="8153" w:type="dxa"/>
          </w:tcPr>
          <w:p w:rsidR="00A026B1" w:rsidRPr="00F270B8" w:rsidRDefault="00A026B1" w:rsidP="00F270B8">
            <w:pPr>
              <w:jc w:val="both"/>
              <w:rPr>
                <w:rFonts w:ascii="Andalus" w:hAnsi="Andalus" w:cs="Andalus"/>
                <w:highlight w:val="yellow"/>
              </w:rPr>
            </w:pPr>
            <w:r w:rsidRPr="00F270B8">
              <w:rPr>
                <w:rFonts w:ascii="Andalus" w:hAnsi="Andalus" w:cs="Andalus"/>
                <w:highlight w:val="yellow"/>
              </w:rPr>
              <w:t>Click Search button to search for member records.</w:t>
            </w:r>
          </w:p>
        </w:tc>
      </w:tr>
      <w:tr w:rsidR="00785CC6" w:rsidRPr="00F270B8" w:rsidTr="001B1271">
        <w:tc>
          <w:tcPr>
            <w:tcW w:w="567" w:type="dxa"/>
          </w:tcPr>
          <w:p w:rsidR="00785CC6" w:rsidRPr="00F270B8" w:rsidRDefault="00785CC6" w:rsidP="00F270B8">
            <w:pPr>
              <w:jc w:val="both"/>
              <w:rPr>
                <w:rFonts w:ascii="Andalus" w:hAnsi="Andalus" w:cs="Andalus"/>
                <w:highlight w:val="yellow"/>
              </w:rPr>
            </w:pPr>
            <w:r w:rsidRPr="00F270B8">
              <w:rPr>
                <w:rFonts w:ascii="Andalus" w:hAnsi="Andalus" w:cs="Andalus"/>
                <w:highlight w:val="yellow"/>
              </w:rPr>
              <w:t>ii)</w:t>
            </w:r>
          </w:p>
        </w:tc>
        <w:tc>
          <w:tcPr>
            <w:tcW w:w="8153" w:type="dxa"/>
          </w:tcPr>
          <w:p w:rsidR="00785CC6" w:rsidRPr="00F270B8" w:rsidRDefault="00785CC6" w:rsidP="00F270B8">
            <w:pPr>
              <w:jc w:val="both"/>
              <w:rPr>
                <w:rFonts w:ascii="Andalus" w:hAnsi="Andalus" w:cs="Andalus"/>
                <w:highlight w:val="yellow"/>
              </w:rPr>
            </w:pPr>
            <w:r w:rsidRPr="00F270B8">
              <w:rPr>
                <w:rFonts w:ascii="Andalus" w:hAnsi="Andalus" w:cs="Andalus"/>
                <w:highlight w:val="yellow"/>
              </w:rPr>
              <w:t>Click the Active Member or Suspended Member radio button to view members that are active or members that are suspended.</w:t>
            </w:r>
          </w:p>
        </w:tc>
      </w:tr>
      <w:tr w:rsidR="00785CC6" w:rsidRPr="00F270B8" w:rsidTr="001B1271">
        <w:tc>
          <w:tcPr>
            <w:tcW w:w="567" w:type="dxa"/>
          </w:tcPr>
          <w:p w:rsidR="00785CC6" w:rsidRPr="00F270B8" w:rsidRDefault="00785CC6" w:rsidP="00F270B8">
            <w:pPr>
              <w:jc w:val="both"/>
              <w:rPr>
                <w:rFonts w:ascii="Andalus" w:hAnsi="Andalus" w:cs="Andalus"/>
                <w:highlight w:val="yellow"/>
              </w:rPr>
            </w:pPr>
            <w:r w:rsidRPr="00F270B8">
              <w:rPr>
                <w:rFonts w:ascii="Andalus" w:hAnsi="Andalus" w:cs="Andalus"/>
                <w:highlight w:val="yellow"/>
              </w:rPr>
              <w:t>iii)</w:t>
            </w:r>
          </w:p>
        </w:tc>
        <w:tc>
          <w:tcPr>
            <w:tcW w:w="8153" w:type="dxa"/>
          </w:tcPr>
          <w:p w:rsidR="00785CC6" w:rsidRPr="00F270B8" w:rsidRDefault="00785CC6" w:rsidP="00F270B8">
            <w:pPr>
              <w:jc w:val="both"/>
              <w:rPr>
                <w:rFonts w:ascii="Andalus" w:hAnsi="Andalus" w:cs="Andalus"/>
                <w:highlight w:val="yellow"/>
              </w:rPr>
            </w:pPr>
            <w:r w:rsidRPr="00F270B8">
              <w:rPr>
                <w:rFonts w:ascii="Andalus" w:hAnsi="Andalus" w:cs="Andalus"/>
                <w:highlight w:val="yellow"/>
              </w:rPr>
              <w:t>Click Suspend button to suspend the selected member records.</w:t>
            </w:r>
          </w:p>
        </w:tc>
      </w:tr>
      <w:tr w:rsidR="00A026B1" w:rsidRPr="00F270B8" w:rsidTr="001B1271">
        <w:tc>
          <w:tcPr>
            <w:tcW w:w="567" w:type="dxa"/>
          </w:tcPr>
          <w:p w:rsidR="00A026B1" w:rsidRPr="00F270B8" w:rsidRDefault="00A026B1" w:rsidP="00F270B8">
            <w:pPr>
              <w:jc w:val="both"/>
              <w:rPr>
                <w:rFonts w:ascii="Andalus" w:hAnsi="Andalus" w:cs="Andalus"/>
                <w:highlight w:val="yellow"/>
              </w:rPr>
            </w:pPr>
            <w:r w:rsidRPr="00F270B8">
              <w:rPr>
                <w:rFonts w:ascii="Andalus" w:hAnsi="Andalus" w:cs="Andalus"/>
                <w:highlight w:val="yellow"/>
              </w:rPr>
              <w:t>ii)</w:t>
            </w:r>
          </w:p>
        </w:tc>
        <w:tc>
          <w:tcPr>
            <w:tcW w:w="8153" w:type="dxa"/>
          </w:tcPr>
          <w:p w:rsidR="00A026B1" w:rsidRPr="00F270B8" w:rsidRDefault="00A026B1" w:rsidP="00F270B8">
            <w:pPr>
              <w:jc w:val="both"/>
              <w:rPr>
                <w:rFonts w:ascii="Andalus" w:hAnsi="Andalus" w:cs="Andalus"/>
                <w:highlight w:val="yellow"/>
              </w:rPr>
            </w:pPr>
            <w:r w:rsidRPr="00F270B8">
              <w:rPr>
                <w:rFonts w:ascii="Andalus" w:hAnsi="Andalus" w:cs="Andalus"/>
                <w:highlight w:val="yellow"/>
              </w:rPr>
              <w:t xml:space="preserve">Click </w:t>
            </w:r>
            <w:r w:rsidR="00785CC6" w:rsidRPr="00F270B8">
              <w:rPr>
                <w:rFonts w:ascii="Andalus" w:hAnsi="Andalus" w:cs="Andalus"/>
                <w:highlight w:val="yellow"/>
              </w:rPr>
              <w:t>Activate</w:t>
            </w:r>
            <w:r w:rsidRPr="00F270B8">
              <w:rPr>
                <w:rFonts w:ascii="Andalus" w:hAnsi="Andalus" w:cs="Andalus"/>
                <w:highlight w:val="yellow"/>
              </w:rPr>
              <w:t xml:space="preserve"> button to </w:t>
            </w:r>
            <w:r w:rsidR="00785CC6" w:rsidRPr="00F270B8">
              <w:rPr>
                <w:rFonts w:ascii="Andalus" w:hAnsi="Andalus" w:cs="Andalus"/>
                <w:highlight w:val="yellow"/>
              </w:rPr>
              <w:t>activate</w:t>
            </w:r>
            <w:r w:rsidRPr="00F270B8">
              <w:rPr>
                <w:rFonts w:ascii="Andalus" w:hAnsi="Andalus" w:cs="Andalus"/>
                <w:highlight w:val="yellow"/>
              </w:rPr>
              <w:t xml:space="preserve"> the selected member records.</w:t>
            </w:r>
          </w:p>
        </w:tc>
      </w:tr>
      <w:tr w:rsidR="00A026B1" w:rsidRPr="00F270B8" w:rsidTr="001B1271">
        <w:tc>
          <w:tcPr>
            <w:tcW w:w="567" w:type="dxa"/>
          </w:tcPr>
          <w:p w:rsidR="00A026B1" w:rsidRPr="00F270B8" w:rsidRDefault="00A026B1" w:rsidP="00F270B8">
            <w:pPr>
              <w:jc w:val="both"/>
              <w:rPr>
                <w:rFonts w:ascii="Andalus" w:hAnsi="Andalus" w:cs="Andalus"/>
                <w:highlight w:val="yellow"/>
              </w:rPr>
            </w:pPr>
            <w:r w:rsidRPr="00F270B8">
              <w:rPr>
                <w:rFonts w:ascii="Andalus" w:hAnsi="Andalus" w:cs="Andalus"/>
                <w:highlight w:val="yellow"/>
              </w:rPr>
              <w:t>iii)</w:t>
            </w:r>
          </w:p>
        </w:tc>
        <w:tc>
          <w:tcPr>
            <w:tcW w:w="8153" w:type="dxa"/>
          </w:tcPr>
          <w:p w:rsidR="00A026B1" w:rsidRPr="00F270B8" w:rsidRDefault="00A026B1" w:rsidP="00F270B8">
            <w:pPr>
              <w:jc w:val="both"/>
              <w:rPr>
                <w:rFonts w:ascii="Andalus" w:hAnsi="Andalus" w:cs="Andalus"/>
                <w:highlight w:val="yellow"/>
              </w:rPr>
            </w:pPr>
            <w:r w:rsidRPr="00F270B8">
              <w:rPr>
                <w:rFonts w:ascii="Andalus" w:hAnsi="Andalus" w:cs="Andalus"/>
                <w:highlight w:val="yellow"/>
              </w:rPr>
              <w:t>Click the Manage button to edit and manage the respective member record.</w:t>
            </w:r>
          </w:p>
        </w:tc>
      </w:tr>
    </w:tbl>
    <w:p w:rsidR="00A026B1" w:rsidRPr="00F270B8" w:rsidRDefault="00A026B1" w:rsidP="00F270B8">
      <w:pPr>
        <w:jc w:val="both"/>
        <w:rPr>
          <w:rFonts w:ascii="Andalus" w:hAnsi="Andalus" w:cs="Andalus"/>
          <w:sz w:val="12"/>
          <w:szCs w:val="12"/>
          <w:highlight w:val="yellow"/>
        </w:rPr>
      </w:pPr>
    </w:p>
    <w:p w:rsidR="00A026B1" w:rsidRPr="00F270B8" w:rsidRDefault="00A026B1" w:rsidP="00F270B8">
      <w:pPr>
        <w:tabs>
          <w:tab w:val="left" w:pos="567"/>
        </w:tabs>
        <w:ind w:left="567" w:hanging="567"/>
        <w:jc w:val="both"/>
        <w:rPr>
          <w:rFonts w:ascii="Andalus" w:eastAsia="Times New Roman" w:hAnsi="Andalus" w:cs="Andalus"/>
          <w:b/>
          <w:bCs/>
          <w:i/>
          <w:sz w:val="21"/>
          <w:szCs w:val="21"/>
          <w:highlight w:val="yellow"/>
          <w:lang w:val="en-GB" w:eastAsia="en-US"/>
        </w:rPr>
      </w:pPr>
      <w:r w:rsidRPr="00F270B8">
        <w:rPr>
          <w:rFonts w:ascii="Andalus" w:eastAsia="Times New Roman" w:hAnsi="Andalus" w:cs="Andalus"/>
          <w:b/>
          <w:bCs/>
          <w:i/>
          <w:sz w:val="21"/>
          <w:szCs w:val="21"/>
          <w:highlight w:val="yellow"/>
          <w:lang w:val="en-GB" w:eastAsia="en-US"/>
        </w:rPr>
        <w:t>Manage Member Record</w:t>
      </w:r>
    </w:p>
    <w:p w:rsidR="00A026B1" w:rsidRPr="00F270B8" w:rsidRDefault="00A026B1" w:rsidP="00F270B8">
      <w:pPr>
        <w:jc w:val="both"/>
        <w:rPr>
          <w:rFonts w:ascii="Andalus" w:hAnsi="Andalus" w:cs="Andalus"/>
          <w:sz w:val="12"/>
          <w:szCs w:val="12"/>
          <w:highlight w:val="yellow"/>
        </w:rPr>
      </w:pPr>
    </w:p>
    <w:p w:rsidR="00A026B1" w:rsidRPr="00F270B8" w:rsidRDefault="00A026B1" w:rsidP="00F270B8">
      <w:pPr>
        <w:jc w:val="both"/>
        <w:rPr>
          <w:rFonts w:ascii="Andalus" w:hAnsi="Andalus" w:cs="Andalus"/>
          <w:highlight w:val="yellow"/>
        </w:rPr>
      </w:pPr>
      <w:r w:rsidRPr="00F270B8">
        <w:rPr>
          <w:rFonts w:ascii="Andalus" w:hAnsi="Andalus" w:cs="Andalus"/>
          <w:highlight w:val="yellow"/>
        </w:rPr>
        <w:t>The Manage Member web form (</w:t>
      </w:r>
      <w:r w:rsidR="00785CC6" w:rsidRPr="00F270B8">
        <w:rPr>
          <w:rFonts w:ascii="Andalus" w:hAnsi="Andalus" w:cs="Andalus"/>
          <w:highlight w:val="yellow"/>
        </w:rPr>
        <w:t>Fig. C</w:t>
      </w:r>
      <w:r w:rsidRPr="00F270B8">
        <w:rPr>
          <w:rFonts w:ascii="Andalus" w:hAnsi="Andalus" w:cs="Andalus"/>
          <w:highlight w:val="yellow"/>
        </w:rPr>
        <w:t>7) allows the administrator to edit the member user record, cancel the membership and suspend the membership. Note that, the administrator cannot edit or view the member's credit card number. Within the Manage Member web form, the administrator can suspend a member's membership. Such situation occurs when a member calls up to inform the company that he has lost of his credit card. The administrator can remove the suspension status by clicking the Activate Membership button. The membership can only be cancelled if there are no titles loaned out to the respective member.</w:t>
      </w:r>
    </w:p>
    <w:p w:rsidR="00A026B1" w:rsidRPr="00F270B8" w:rsidRDefault="00A026B1" w:rsidP="00F270B8">
      <w:pPr>
        <w:jc w:val="both"/>
        <w:rPr>
          <w:rFonts w:ascii="Andalus" w:hAnsi="Andalus" w:cs="Andalus"/>
          <w:sz w:val="12"/>
          <w:szCs w:val="12"/>
          <w:highlight w:val="yellow"/>
        </w:rPr>
      </w:pPr>
    </w:p>
    <w:p w:rsidR="00A026B1" w:rsidRPr="00F270B8" w:rsidRDefault="00A026B1" w:rsidP="00F270B8">
      <w:pPr>
        <w:jc w:val="both"/>
        <w:rPr>
          <w:rFonts w:ascii="Andalus" w:hAnsi="Andalus" w:cs="Andalus"/>
          <w:highlight w:val="yellow"/>
        </w:rPr>
      </w:pPr>
      <w:r w:rsidRPr="00F270B8">
        <w:rPr>
          <w:rFonts w:ascii="Andalus" w:hAnsi="Andalus" w:cs="Andalus"/>
          <w:highlight w:val="yellow"/>
        </w:rPr>
        <w:t>Note that when a membership is cancelled, the respective member will not be able to logon to the system. When a membership is suspended, the member can still logon to the system. The system will not allow the suspended member to update Movie Queue at all.</w:t>
      </w:r>
    </w:p>
    <w:p w:rsidR="00A026B1" w:rsidRPr="00F270B8" w:rsidRDefault="00A026B1" w:rsidP="00F270B8">
      <w:pPr>
        <w:jc w:val="both"/>
        <w:rPr>
          <w:rFonts w:ascii="Andalus" w:hAnsi="Andalus" w:cs="Andalus"/>
          <w:sz w:val="12"/>
          <w:szCs w:val="12"/>
          <w:highlight w:val="yellow"/>
        </w:rPr>
      </w:pPr>
    </w:p>
    <w:p w:rsidR="00A026B1" w:rsidRPr="007F50CE" w:rsidRDefault="00A026B1" w:rsidP="00F270B8">
      <w:pPr>
        <w:jc w:val="both"/>
        <w:rPr>
          <w:rFonts w:ascii="Andalus" w:hAnsi="Andalus" w:cs="Andalus"/>
        </w:rPr>
      </w:pPr>
      <w:r w:rsidRPr="00F270B8">
        <w:rPr>
          <w:rFonts w:ascii="Andalus" w:hAnsi="Andalus" w:cs="Andalus"/>
          <w:highlight w:val="yellow"/>
        </w:rPr>
        <w:t>The web form's server side logic must ensure that the member user id (which is in email format) are unique. The web form client-side logic must check for empty entries, invalid telephone number, NRIC etc.</w:t>
      </w:r>
    </w:p>
    <w:p w:rsidR="00A026B1" w:rsidRPr="007F50CE" w:rsidRDefault="00A026B1" w:rsidP="007F50CE">
      <w:pPr>
        <w:jc w:val="both"/>
        <w:rPr>
          <w:rFonts w:ascii="Andalus" w:hAnsi="Andalus" w:cs="Andalus"/>
          <w:sz w:val="12"/>
          <w:szCs w:val="12"/>
        </w:rPr>
      </w:pPr>
    </w:p>
    <w:p w:rsidR="00A026B1" w:rsidRPr="007F50CE" w:rsidRDefault="00A026B1" w:rsidP="007F50CE">
      <w:pPr>
        <w:ind w:left="426" w:hanging="426"/>
        <w:jc w:val="both"/>
        <w:rPr>
          <w:rFonts w:ascii="Andalus" w:eastAsia="Times New Roman" w:hAnsi="Andalus" w:cs="Andalus"/>
          <w:b/>
          <w:bCs/>
          <w:sz w:val="21"/>
          <w:szCs w:val="21"/>
          <w:lang w:val="en-GB" w:eastAsia="en-US"/>
        </w:rPr>
      </w:pPr>
      <w:r w:rsidRPr="007F50CE">
        <w:rPr>
          <w:rFonts w:ascii="Andalus" w:eastAsia="Times New Roman" w:hAnsi="Andalus" w:cs="Andalus"/>
          <w:b/>
          <w:bCs/>
          <w:sz w:val="21"/>
          <w:szCs w:val="21"/>
          <w:lang w:val="en-GB" w:eastAsia="en-US"/>
        </w:rPr>
        <w:t>2.</w:t>
      </w:r>
      <w:r w:rsidR="00246B3A" w:rsidRPr="007F50CE">
        <w:rPr>
          <w:rFonts w:ascii="Andalus" w:eastAsia="Times New Roman" w:hAnsi="Andalus" w:cs="Andalus"/>
          <w:b/>
          <w:bCs/>
          <w:sz w:val="21"/>
          <w:szCs w:val="21"/>
          <w:lang w:val="en-GB" w:eastAsia="en-US"/>
        </w:rPr>
        <w:t>8</w:t>
      </w:r>
      <w:r w:rsidRPr="007F50CE">
        <w:rPr>
          <w:rFonts w:ascii="Andalus" w:eastAsia="Times New Roman" w:hAnsi="Andalus" w:cs="Andalus"/>
          <w:b/>
          <w:bCs/>
          <w:sz w:val="21"/>
          <w:szCs w:val="21"/>
          <w:lang w:val="en-GB" w:eastAsia="en-US"/>
        </w:rPr>
        <w:tab/>
        <w:t xml:space="preserve">Category Management </w:t>
      </w:r>
      <w:r w:rsidRPr="007F50CE">
        <w:rPr>
          <w:rFonts w:ascii="Andalus" w:eastAsia="Times New Roman" w:hAnsi="Andalus" w:cs="Andalus"/>
          <w:sz w:val="21"/>
          <w:szCs w:val="21"/>
          <w:lang w:val="en-GB" w:eastAsia="en-US"/>
        </w:rPr>
        <w:t>(Administrator)</w:t>
      </w:r>
    </w:p>
    <w:p w:rsidR="00A026B1" w:rsidRPr="007F50CE" w:rsidRDefault="00A026B1" w:rsidP="007F50CE">
      <w:pPr>
        <w:jc w:val="both"/>
        <w:rPr>
          <w:rFonts w:ascii="Andalus" w:hAnsi="Andalus" w:cs="Andalus"/>
          <w:sz w:val="12"/>
          <w:szCs w:val="12"/>
        </w:rPr>
      </w:pPr>
    </w:p>
    <w:p w:rsidR="00A026B1" w:rsidRPr="007F50CE" w:rsidRDefault="00A026B1" w:rsidP="007F50CE">
      <w:pPr>
        <w:jc w:val="both"/>
        <w:rPr>
          <w:rFonts w:ascii="Andalus" w:hAnsi="Andalus" w:cs="Andalus"/>
        </w:rPr>
      </w:pPr>
      <w:r w:rsidRPr="007F50CE">
        <w:rPr>
          <w:rFonts w:ascii="Andalus" w:hAnsi="Andalus" w:cs="Andalus"/>
        </w:rPr>
        <w:t>The administrator can use the Category Management web form (</w:t>
      </w:r>
      <w:r w:rsidR="00785CC6" w:rsidRPr="007F50CE">
        <w:rPr>
          <w:rFonts w:ascii="Andalus" w:hAnsi="Andalus" w:cs="Andalus"/>
        </w:rPr>
        <w:t>Fig. C</w:t>
      </w:r>
      <w:r w:rsidRPr="007F50CE">
        <w:rPr>
          <w:rFonts w:ascii="Andalus" w:hAnsi="Andalus" w:cs="Andalus"/>
        </w:rPr>
        <w:t>8) to manage the category records. Each title belongs to a category. Some titles are also categorized under more than 1 category. For example, The Mask movie is categorized as comedy and action movie. Shrek is a Family movie.</w:t>
      </w:r>
    </w:p>
    <w:p w:rsidR="00A026B1" w:rsidRPr="007F50CE" w:rsidRDefault="00A026B1" w:rsidP="007F50CE">
      <w:pPr>
        <w:jc w:val="both"/>
        <w:rPr>
          <w:rFonts w:ascii="Andalus" w:hAnsi="Andalus" w:cs="Andalus"/>
          <w:sz w:val="12"/>
          <w:szCs w:val="12"/>
        </w:rPr>
      </w:pPr>
    </w:p>
    <w:p w:rsidR="00A026B1" w:rsidRPr="007F50CE" w:rsidRDefault="00A026B1" w:rsidP="007F50CE">
      <w:pPr>
        <w:jc w:val="both"/>
        <w:rPr>
          <w:rFonts w:ascii="Andalus" w:hAnsi="Andalus" w:cs="Andalus"/>
        </w:rPr>
      </w:pPr>
      <w:r w:rsidRPr="007F50CE">
        <w:rPr>
          <w:rFonts w:ascii="Andalus" w:hAnsi="Andalus" w:cs="Andalus"/>
        </w:rPr>
        <w:t>By using the Category Management web form, the administrator can do the following:</w:t>
      </w:r>
    </w:p>
    <w:p w:rsidR="00A026B1" w:rsidRPr="007F50CE" w:rsidRDefault="00A026B1" w:rsidP="007F50CE">
      <w:pPr>
        <w:jc w:val="both"/>
        <w:rPr>
          <w:rFonts w:ascii="Andalus" w:hAnsi="Andalus" w:cs="Andalus"/>
          <w:sz w:val="12"/>
          <w:szCs w:val="12"/>
        </w:rPr>
      </w:pPr>
    </w:p>
    <w:p w:rsidR="00A026B1" w:rsidRPr="007F50CE" w:rsidRDefault="00A026B1" w:rsidP="007F50CE">
      <w:pPr>
        <w:tabs>
          <w:tab w:val="left" w:pos="567"/>
          <w:tab w:val="left" w:pos="1985"/>
        </w:tabs>
        <w:ind w:left="567" w:hanging="567"/>
        <w:jc w:val="both"/>
        <w:rPr>
          <w:rFonts w:ascii="Andalus" w:hAnsi="Andalus" w:cs="Andalus"/>
        </w:rPr>
      </w:pPr>
      <w:r w:rsidRPr="007F50CE">
        <w:rPr>
          <w:rFonts w:ascii="Andalus" w:hAnsi="Andalus" w:cs="Andalus"/>
        </w:rPr>
        <w:t>i)</w:t>
      </w:r>
      <w:r w:rsidRPr="007F50CE">
        <w:rPr>
          <w:rFonts w:ascii="Andalus" w:hAnsi="Andalus" w:cs="Andalus"/>
        </w:rPr>
        <w:tab/>
        <w:t>He can navigate to the Add Category web form to add category</w:t>
      </w:r>
    </w:p>
    <w:p w:rsidR="00A026B1" w:rsidRPr="007F50CE" w:rsidRDefault="00A026B1" w:rsidP="007F50CE">
      <w:pPr>
        <w:tabs>
          <w:tab w:val="left" w:pos="567"/>
          <w:tab w:val="left" w:pos="1985"/>
        </w:tabs>
        <w:ind w:left="567" w:hanging="567"/>
        <w:jc w:val="both"/>
        <w:rPr>
          <w:rFonts w:ascii="Andalus" w:hAnsi="Andalus" w:cs="Andalus"/>
          <w:sz w:val="12"/>
          <w:szCs w:val="12"/>
        </w:rPr>
      </w:pPr>
    </w:p>
    <w:p w:rsidR="00A026B1" w:rsidRPr="007F50CE" w:rsidRDefault="00A026B1" w:rsidP="007F50CE">
      <w:pPr>
        <w:tabs>
          <w:tab w:val="left" w:pos="567"/>
          <w:tab w:val="left" w:pos="1985"/>
        </w:tabs>
        <w:ind w:left="567" w:hanging="567"/>
        <w:jc w:val="both"/>
        <w:rPr>
          <w:rFonts w:ascii="Andalus" w:hAnsi="Andalus" w:cs="Andalus"/>
        </w:rPr>
      </w:pPr>
      <w:r w:rsidRPr="007F50CE">
        <w:rPr>
          <w:rFonts w:ascii="Andalus" w:hAnsi="Andalus" w:cs="Andalus"/>
        </w:rPr>
        <w:lastRenderedPageBreak/>
        <w:t>ii)</w:t>
      </w:r>
      <w:r w:rsidRPr="007F50CE">
        <w:rPr>
          <w:rFonts w:ascii="Andalus" w:hAnsi="Andalus" w:cs="Andalus"/>
        </w:rPr>
        <w:tab/>
        <w:t>He can click the Edit button of a category record to update the respective category name and description</w:t>
      </w:r>
    </w:p>
    <w:p w:rsidR="00A026B1" w:rsidRPr="007F50CE" w:rsidRDefault="00A026B1" w:rsidP="007F50CE">
      <w:pPr>
        <w:tabs>
          <w:tab w:val="left" w:pos="567"/>
          <w:tab w:val="left" w:pos="1985"/>
        </w:tabs>
        <w:ind w:left="567" w:hanging="567"/>
        <w:jc w:val="both"/>
        <w:rPr>
          <w:rFonts w:ascii="Andalus" w:hAnsi="Andalus" w:cs="Andalus"/>
          <w:sz w:val="12"/>
          <w:szCs w:val="12"/>
        </w:rPr>
      </w:pPr>
    </w:p>
    <w:p w:rsidR="00A026B1" w:rsidRPr="007F50CE" w:rsidRDefault="00A026B1" w:rsidP="007F50CE">
      <w:pPr>
        <w:tabs>
          <w:tab w:val="left" w:pos="567"/>
          <w:tab w:val="left" w:pos="1985"/>
        </w:tabs>
        <w:ind w:left="567" w:hanging="567"/>
        <w:jc w:val="both"/>
        <w:rPr>
          <w:rFonts w:ascii="Andalus" w:hAnsi="Andalus" w:cs="Andalus"/>
        </w:rPr>
      </w:pPr>
      <w:r w:rsidRPr="007F50CE">
        <w:rPr>
          <w:rFonts w:ascii="Andalus" w:hAnsi="Andalus" w:cs="Andalus"/>
        </w:rPr>
        <w:t>iii)</w:t>
      </w:r>
      <w:r w:rsidRPr="007F50CE">
        <w:rPr>
          <w:rFonts w:ascii="Andalus" w:hAnsi="Andalus" w:cs="Andalus"/>
        </w:rPr>
        <w:tab/>
        <w:t>Click the Delete button to delete the selected category record.</w:t>
      </w:r>
    </w:p>
    <w:p w:rsidR="00A026B1" w:rsidRPr="007F50CE" w:rsidRDefault="00A026B1" w:rsidP="007F50CE">
      <w:pPr>
        <w:jc w:val="both"/>
        <w:rPr>
          <w:rFonts w:ascii="Andalus" w:hAnsi="Andalus" w:cs="Andalus"/>
          <w:sz w:val="12"/>
          <w:szCs w:val="12"/>
        </w:rPr>
      </w:pPr>
    </w:p>
    <w:p w:rsidR="00A026B1" w:rsidRPr="007F50CE" w:rsidRDefault="00A026B1" w:rsidP="007F50CE">
      <w:pPr>
        <w:tabs>
          <w:tab w:val="left" w:pos="567"/>
          <w:tab w:val="left" w:pos="1985"/>
        </w:tabs>
        <w:jc w:val="both"/>
        <w:rPr>
          <w:rFonts w:ascii="Andalus" w:hAnsi="Andalus" w:cs="Andalus"/>
        </w:rPr>
      </w:pPr>
      <w:r w:rsidRPr="007F50CE">
        <w:rPr>
          <w:rFonts w:ascii="Andalus" w:hAnsi="Andalus" w:cs="Andalus"/>
        </w:rPr>
        <w:t>The system must ensure that each category name is unique. Each category record must have a category name and description.</w:t>
      </w:r>
    </w:p>
    <w:p w:rsidR="00A026B1" w:rsidRPr="007F50CE" w:rsidRDefault="00A026B1" w:rsidP="007F50CE">
      <w:pPr>
        <w:tabs>
          <w:tab w:val="left" w:pos="567"/>
          <w:tab w:val="left" w:pos="1985"/>
        </w:tabs>
        <w:jc w:val="both"/>
        <w:rPr>
          <w:rFonts w:ascii="Andalus" w:hAnsi="Andalus" w:cs="Andalus"/>
          <w:sz w:val="12"/>
          <w:szCs w:val="12"/>
        </w:rPr>
      </w:pPr>
    </w:p>
    <w:p w:rsidR="002C358D" w:rsidRDefault="002C358D" w:rsidP="007F50CE">
      <w:pPr>
        <w:ind w:left="567" w:hanging="567"/>
        <w:jc w:val="both"/>
        <w:rPr>
          <w:rFonts w:ascii="Andalus" w:eastAsia="Times New Roman" w:hAnsi="Andalus" w:cs="Andalus"/>
          <w:b/>
          <w:bCs/>
          <w:sz w:val="21"/>
          <w:szCs w:val="21"/>
          <w:lang w:val="en-GB" w:eastAsia="en-US"/>
        </w:rPr>
      </w:pPr>
    </w:p>
    <w:p w:rsidR="00A026B1" w:rsidRPr="007F50CE" w:rsidRDefault="00A026B1" w:rsidP="007F50CE">
      <w:pPr>
        <w:ind w:left="567" w:hanging="567"/>
        <w:jc w:val="both"/>
        <w:rPr>
          <w:rFonts w:ascii="Andalus" w:eastAsia="Times New Roman" w:hAnsi="Andalus" w:cs="Andalus"/>
          <w:b/>
          <w:bCs/>
          <w:sz w:val="21"/>
          <w:szCs w:val="21"/>
          <w:lang w:val="en-GB" w:eastAsia="en-US"/>
        </w:rPr>
      </w:pPr>
      <w:r w:rsidRPr="007F50CE">
        <w:rPr>
          <w:rFonts w:ascii="Andalus" w:eastAsia="Times New Roman" w:hAnsi="Andalus" w:cs="Andalus"/>
          <w:b/>
          <w:bCs/>
          <w:sz w:val="21"/>
          <w:szCs w:val="21"/>
          <w:lang w:val="en-GB" w:eastAsia="en-US"/>
        </w:rPr>
        <w:t>2.</w:t>
      </w:r>
      <w:r w:rsidR="00246B3A" w:rsidRPr="007F50CE">
        <w:rPr>
          <w:rFonts w:ascii="Andalus" w:eastAsia="Times New Roman" w:hAnsi="Andalus" w:cs="Andalus"/>
          <w:b/>
          <w:bCs/>
          <w:sz w:val="21"/>
          <w:szCs w:val="21"/>
          <w:lang w:val="en-GB" w:eastAsia="en-US"/>
        </w:rPr>
        <w:t>9</w:t>
      </w:r>
      <w:r w:rsidRPr="007F50CE">
        <w:rPr>
          <w:rFonts w:ascii="Andalus" w:eastAsia="Times New Roman" w:hAnsi="Andalus" w:cs="Andalus"/>
          <w:b/>
          <w:bCs/>
          <w:sz w:val="21"/>
          <w:szCs w:val="21"/>
          <w:lang w:val="en-GB" w:eastAsia="en-US"/>
        </w:rPr>
        <w:tab/>
        <w:t xml:space="preserve">Studio Management </w:t>
      </w:r>
      <w:r w:rsidRPr="007F50CE">
        <w:rPr>
          <w:rFonts w:ascii="Andalus" w:eastAsia="Times New Roman" w:hAnsi="Andalus" w:cs="Andalus"/>
          <w:sz w:val="21"/>
          <w:szCs w:val="21"/>
          <w:lang w:val="en-GB" w:eastAsia="en-US"/>
        </w:rPr>
        <w:t>(Administrator)</w:t>
      </w:r>
    </w:p>
    <w:p w:rsidR="00A026B1" w:rsidRPr="007F50CE" w:rsidRDefault="00A026B1" w:rsidP="007F50CE">
      <w:pPr>
        <w:jc w:val="both"/>
        <w:rPr>
          <w:rFonts w:ascii="Andalus" w:hAnsi="Andalus" w:cs="Andalus"/>
          <w:sz w:val="12"/>
          <w:szCs w:val="12"/>
        </w:rPr>
      </w:pPr>
    </w:p>
    <w:p w:rsidR="00A026B1" w:rsidRPr="007F50CE" w:rsidRDefault="00A026B1" w:rsidP="007F50CE">
      <w:pPr>
        <w:jc w:val="both"/>
        <w:rPr>
          <w:rFonts w:ascii="Andalus" w:hAnsi="Andalus" w:cs="Andalus"/>
        </w:rPr>
      </w:pPr>
      <w:r w:rsidRPr="007F50CE">
        <w:rPr>
          <w:rFonts w:ascii="Andalus" w:hAnsi="Andalus" w:cs="Andalus"/>
        </w:rPr>
        <w:t>The administrator can use the Studio Management web form (</w:t>
      </w:r>
      <w:r w:rsidR="00785CC6" w:rsidRPr="007F50CE">
        <w:rPr>
          <w:rFonts w:ascii="Andalus" w:hAnsi="Andalus" w:cs="Andalus"/>
        </w:rPr>
        <w:t>Fig. C</w:t>
      </w:r>
      <w:r w:rsidRPr="007F50CE">
        <w:rPr>
          <w:rFonts w:ascii="Andalus" w:hAnsi="Andalus" w:cs="Andalus"/>
        </w:rPr>
        <w:t>9) to manage the studio records. Each title is produced by a studio. Some titles are also co-produced by more than 1 studio. For example, The Mask movie is produced by the studio, Universal Studios. The Shrek movie is produced by the studio, DreamWorks Home Entertainment.</w:t>
      </w:r>
    </w:p>
    <w:p w:rsidR="00A026B1" w:rsidRPr="007F50CE" w:rsidRDefault="00A026B1" w:rsidP="007F50CE">
      <w:pPr>
        <w:jc w:val="both"/>
        <w:rPr>
          <w:rFonts w:ascii="Andalus" w:hAnsi="Andalus" w:cs="Andalus"/>
          <w:sz w:val="12"/>
          <w:szCs w:val="12"/>
        </w:rPr>
      </w:pPr>
    </w:p>
    <w:p w:rsidR="00A026B1" w:rsidRPr="007F50CE" w:rsidRDefault="00A026B1" w:rsidP="007F50CE">
      <w:pPr>
        <w:jc w:val="both"/>
        <w:rPr>
          <w:rFonts w:ascii="Andalus" w:hAnsi="Andalus" w:cs="Andalus"/>
        </w:rPr>
      </w:pPr>
      <w:r w:rsidRPr="007F50CE">
        <w:rPr>
          <w:rFonts w:ascii="Andalus" w:hAnsi="Andalus" w:cs="Andalus"/>
        </w:rPr>
        <w:t>By using the Studio Management web form, the administrator can do the following:</w:t>
      </w:r>
    </w:p>
    <w:p w:rsidR="00A026B1" w:rsidRPr="007F50CE" w:rsidRDefault="00A026B1" w:rsidP="007F50CE">
      <w:pPr>
        <w:tabs>
          <w:tab w:val="left" w:pos="567"/>
          <w:tab w:val="left" w:pos="1985"/>
        </w:tabs>
        <w:ind w:left="567" w:hanging="567"/>
        <w:jc w:val="both"/>
        <w:rPr>
          <w:rFonts w:ascii="Andalus" w:hAnsi="Andalus" w:cs="Andalus"/>
          <w:sz w:val="12"/>
          <w:szCs w:val="12"/>
        </w:rPr>
      </w:pPr>
    </w:p>
    <w:p w:rsidR="00A026B1" w:rsidRPr="007F50CE" w:rsidRDefault="00A026B1" w:rsidP="007F50CE">
      <w:pPr>
        <w:tabs>
          <w:tab w:val="left" w:pos="567"/>
          <w:tab w:val="left" w:pos="1985"/>
        </w:tabs>
        <w:ind w:left="567" w:hanging="567"/>
        <w:jc w:val="both"/>
        <w:rPr>
          <w:rFonts w:ascii="Andalus" w:hAnsi="Andalus" w:cs="Andalus"/>
        </w:rPr>
      </w:pPr>
      <w:r w:rsidRPr="007F50CE">
        <w:rPr>
          <w:rFonts w:ascii="Andalus" w:hAnsi="Andalus" w:cs="Andalus"/>
        </w:rPr>
        <w:t>i)</w:t>
      </w:r>
      <w:r w:rsidRPr="007F50CE">
        <w:rPr>
          <w:rFonts w:ascii="Andalus" w:hAnsi="Andalus" w:cs="Andalus"/>
        </w:rPr>
        <w:tab/>
        <w:t>He can navigate to the Add Studio web form (</w:t>
      </w:r>
      <w:r w:rsidR="00785CC6" w:rsidRPr="007F50CE">
        <w:rPr>
          <w:rFonts w:ascii="Andalus" w:hAnsi="Andalus" w:cs="Andalus"/>
        </w:rPr>
        <w:t>Fig. C</w:t>
      </w:r>
      <w:r w:rsidRPr="007F50CE">
        <w:rPr>
          <w:rFonts w:ascii="Andalus" w:hAnsi="Andalus" w:cs="Andalus"/>
        </w:rPr>
        <w:t>10) to add a new studio record.</w:t>
      </w:r>
    </w:p>
    <w:p w:rsidR="00A026B1" w:rsidRPr="007F50CE" w:rsidRDefault="00A026B1" w:rsidP="007F50CE">
      <w:pPr>
        <w:tabs>
          <w:tab w:val="left" w:pos="567"/>
          <w:tab w:val="left" w:pos="1985"/>
        </w:tabs>
        <w:ind w:left="567" w:hanging="567"/>
        <w:jc w:val="both"/>
        <w:rPr>
          <w:rFonts w:ascii="Andalus" w:hAnsi="Andalus" w:cs="Andalus"/>
          <w:sz w:val="12"/>
          <w:szCs w:val="12"/>
        </w:rPr>
      </w:pPr>
    </w:p>
    <w:p w:rsidR="00A026B1" w:rsidRPr="007F50CE" w:rsidRDefault="00A026B1" w:rsidP="007F50CE">
      <w:pPr>
        <w:tabs>
          <w:tab w:val="left" w:pos="567"/>
          <w:tab w:val="left" w:pos="1985"/>
        </w:tabs>
        <w:ind w:left="567" w:hanging="567"/>
        <w:jc w:val="both"/>
        <w:rPr>
          <w:rFonts w:ascii="Andalus" w:hAnsi="Andalus" w:cs="Andalus"/>
        </w:rPr>
      </w:pPr>
      <w:r w:rsidRPr="007F50CE">
        <w:rPr>
          <w:rFonts w:ascii="Andalus" w:hAnsi="Andalus" w:cs="Andalus"/>
        </w:rPr>
        <w:t>ii)</w:t>
      </w:r>
      <w:r w:rsidRPr="007F50CE">
        <w:rPr>
          <w:rFonts w:ascii="Andalus" w:hAnsi="Andalus" w:cs="Andalus"/>
        </w:rPr>
        <w:tab/>
        <w:t>He can click the Edit button of a studio record to update the respective studio name.</w:t>
      </w:r>
    </w:p>
    <w:p w:rsidR="00A026B1" w:rsidRPr="007F50CE" w:rsidRDefault="00A026B1" w:rsidP="007F50CE">
      <w:pPr>
        <w:tabs>
          <w:tab w:val="left" w:pos="567"/>
          <w:tab w:val="left" w:pos="1985"/>
        </w:tabs>
        <w:ind w:left="567" w:hanging="567"/>
        <w:jc w:val="both"/>
        <w:rPr>
          <w:rFonts w:ascii="Andalus" w:hAnsi="Andalus" w:cs="Andalus"/>
          <w:sz w:val="12"/>
          <w:szCs w:val="12"/>
        </w:rPr>
      </w:pPr>
    </w:p>
    <w:p w:rsidR="00A026B1" w:rsidRPr="007F50CE" w:rsidRDefault="00A026B1" w:rsidP="007F50CE">
      <w:pPr>
        <w:tabs>
          <w:tab w:val="left" w:pos="567"/>
          <w:tab w:val="left" w:pos="1985"/>
        </w:tabs>
        <w:ind w:left="567" w:hanging="567"/>
        <w:jc w:val="both"/>
        <w:rPr>
          <w:rFonts w:ascii="Andalus" w:hAnsi="Andalus" w:cs="Andalus"/>
        </w:rPr>
      </w:pPr>
      <w:r w:rsidRPr="007F50CE">
        <w:rPr>
          <w:rFonts w:ascii="Andalus" w:hAnsi="Andalus" w:cs="Andalus"/>
        </w:rPr>
        <w:t>iii)</w:t>
      </w:r>
      <w:r w:rsidRPr="007F50CE">
        <w:rPr>
          <w:rFonts w:ascii="Andalus" w:hAnsi="Andalus" w:cs="Andalus"/>
        </w:rPr>
        <w:tab/>
        <w:t>He can click the Delete button to delete the selected studio record.</w:t>
      </w:r>
    </w:p>
    <w:p w:rsidR="00A026B1" w:rsidRPr="007F50CE" w:rsidRDefault="00A026B1" w:rsidP="007F50CE">
      <w:pPr>
        <w:tabs>
          <w:tab w:val="left" w:pos="567"/>
          <w:tab w:val="left" w:pos="1985"/>
        </w:tabs>
        <w:ind w:left="567" w:hanging="567"/>
        <w:jc w:val="both"/>
        <w:rPr>
          <w:rFonts w:ascii="Andalus" w:hAnsi="Andalus" w:cs="Andalus"/>
          <w:sz w:val="12"/>
          <w:szCs w:val="12"/>
        </w:rPr>
      </w:pPr>
    </w:p>
    <w:p w:rsidR="00A026B1" w:rsidRPr="007F50CE" w:rsidRDefault="00A026B1" w:rsidP="007F50CE">
      <w:pPr>
        <w:tabs>
          <w:tab w:val="left" w:pos="567"/>
          <w:tab w:val="left" w:pos="1985"/>
        </w:tabs>
        <w:ind w:left="567" w:hanging="567"/>
        <w:jc w:val="both"/>
        <w:rPr>
          <w:rFonts w:ascii="Andalus" w:hAnsi="Andalus" w:cs="Andalus"/>
        </w:rPr>
      </w:pPr>
      <w:r w:rsidRPr="007F50CE">
        <w:rPr>
          <w:rFonts w:ascii="Andalus" w:hAnsi="Andalus" w:cs="Andalus"/>
        </w:rPr>
        <w:t>iv)</w:t>
      </w:r>
      <w:r w:rsidRPr="007F50CE">
        <w:rPr>
          <w:rFonts w:ascii="Andalus" w:hAnsi="Andalus" w:cs="Andalus"/>
        </w:rPr>
        <w:tab/>
        <w:t>He can click the Include or Exclude button to use the Include Title to Studio (</w:t>
      </w:r>
      <w:r w:rsidR="00785CC6" w:rsidRPr="007F50CE">
        <w:rPr>
          <w:rFonts w:ascii="Andalus" w:hAnsi="Andalus" w:cs="Andalus"/>
        </w:rPr>
        <w:t>Fig. C</w:t>
      </w:r>
      <w:r w:rsidRPr="007F50CE">
        <w:rPr>
          <w:rFonts w:ascii="Andalus" w:hAnsi="Andalus" w:cs="Andalus"/>
        </w:rPr>
        <w:t>12) or Exclude Title from Studio web form (</w:t>
      </w:r>
      <w:r w:rsidR="00785CC6" w:rsidRPr="007F50CE">
        <w:rPr>
          <w:rFonts w:ascii="Andalus" w:hAnsi="Andalus" w:cs="Andalus"/>
        </w:rPr>
        <w:t>Fig. C</w:t>
      </w:r>
      <w:r w:rsidRPr="007F50CE">
        <w:rPr>
          <w:rFonts w:ascii="Andalus" w:hAnsi="Andalus" w:cs="Andalus"/>
        </w:rPr>
        <w:t>11).</w:t>
      </w:r>
    </w:p>
    <w:p w:rsidR="00A026B1" w:rsidRPr="007F50CE" w:rsidRDefault="00A026B1" w:rsidP="007F50CE">
      <w:pPr>
        <w:jc w:val="both"/>
        <w:rPr>
          <w:rFonts w:ascii="Andalus" w:hAnsi="Andalus" w:cs="Andalus"/>
          <w:sz w:val="12"/>
          <w:szCs w:val="12"/>
        </w:rPr>
      </w:pPr>
    </w:p>
    <w:p w:rsidR="00A026B1" w:rsidRPr="007F50CE" w:rsidRDefault="00A026B1" w:rsidP="007F50CE">
      <w:pPr>
        <w:tabs>
          <w:tab w:val="left" w:pos="567"/>
          <w:tab w:val="left" w:pos="1985"/>
        </w:tabs>
        <w:jc w:val="both"/>
        <w:rPr>
          <w:rFonts w:ascii="Andalus" w:hAnsi="Andalus" w:cs="Andalus"/>
        </w:rPr>
      </w:pPr>
      <w:r w:rsidRPr="007F50CE">
        <w:rPr>
          <w:rFonts w:ascii="Andalus" w:hAnsi="Andalus" w:cs="Andalus"/>
        </w:rPr>
        <w:t>The Add Studio and Edit Studio web form must ensure that each studio name is unique.</w:t>
      </w:r>
    </w:p>
    <w:p w:rsidR="00A026B1" w:rsidRPr="007F50CE" w:rsidRDefault="00A026B1" w:rsidP="007F50CE">
      <w:pPr>
        <w:jc w:val="both"/>
        <w:rPr>
          <w:rFonts w:ascii="Andalus" w:hAnsi="Andalus" w:cs="Andalus"/>
          <w:sz w:val="12"/>
          <w:szCs w:val="12"/>
        </w:rPr>
      </w:pPr>
    </w:p>
    <w:p w:rsidR="00A026B1" w:rsidRPr="007F50CE" w:rsidRDefault="00A026B1" w:rsidP="007F50CE">
      <w:pPr>
        <w:tabs>
          <w:tab w:val="left" w:pos="567"/>
          <w:tab w:val="left" w:pos="1985"/>
        </w:tabs>
        <w:jc w:val="both"/>
        <w:rPr>
          <w:rFonts w:ascii="Andalus" w:hAnsi="Andalus" w:cs="Andalus"/>
        </w:rPr>
      </w:pPr>
      <w:r w:rsidRPr="007F50CE">
        <w:rPr>
          <w:rFonts w:ascii="Andalus" w:hAnsi="Andalus" w:cs="Andalus"/>
        </w:rPr>
        <w:t>After creating a new studio record, the administrator will want to select DVD movie titles and include them under this studio. The administrator will later want to exclude titles from this studio too. The administrator can use the Include Title to Studio (</w:t>
      </w:r>
      <w:r w:rsidR="00785CC6" w:rsidRPr="007F50CE">
        <w:rPr>
          <w:rFonts w:ascii="Andalus" w:hAnsi="Andalus" w:cs="Andalus"/>
        </w:rPr>
        <w:t>Fig. C</w:t>
      </w:r>
      <w:r w:rsidRPr="007F50CE">
        <w:rPr>
          <w:rFonts w:ascii="Andalus" w:hAnsi="Andalus" w:cs="Andalus"/>
        </w:rPr>
        <w:t>12) and Exclude Title from Studio web form (Fig.A11) to achieve this objective.</w:t>
      </w:r>
    </w:p>
    <w:p w:rsidR="00A026B1" w:rsidRPr="007F50CE" w:rsidRDefault="00A026B1" w:rsidP="007F50CE">
      <w:pPr>
        <w:jc w:val="both"/>
        <w:rPr>
          <w:rFonts w:ascii="Andalus" w:hAnsi="Andalus" w:cs="Andalus"/>
          <w:sz w:val="12"/>
          <w:szCs w:val="12"/>
        </w:rPr>
      </w:pPr>
    </w:p>
    <w:p w:rsidR="00A026B1" w:rsidRPr="007F50CE" w:rsidRDefault="00A026B1" w:rsidP="007F50CE">
      <w:pPr>
        <w:ind w:left="567" w:hanging="567"/>
        <w:jc w:val="both"/>
        <w:rPr>
          <w:rFonts w:ascii="Andalus" w:eastAsia="Times New Roman" w:hAnsi="Andalus" w:cs="Andalus"/>
          <w:b/>
          <w:bCs/>
          <w:sz w:val="21"/>
          <w:szCs w:val="21"/>
          <w:lang w:val="en-GB" w:eastAsia="en-US"/>
        </w:rPr>
      </w:pPr>
      <w:r w:rsidRPr="007F50CE">
        <w:rPr>
          <w:rFonts w:ascii="Andalus" w:eastAsia="Times New Roman" w:hAnsi="Andalus" w:cs="Andalus"/>
          <w:b/>
          <w:bCs/>
          <w:sz w:val="21"/>
          <w:szCs w:val="21"/>
          <w:lang w:val="en-GB" w:eastAsia="en-US"/>
        </w:rPr>
        <w:t>2.</w:t>
      </w:r>
      <w:r w:rsidR="00246B3A" w:rsidRPr="007F50CE">
        <w:rPr>
          <w:rFonts w:ascii="Andalus" w:eastAsia="Times New Roman" w:hAnsi="Andalus" w:cs="Andalus"/>
          <w:b/>
          <w:bCs/>
          <w:sz w:val="21"/>
          <w:szCs w:val="21"/>
          <w:lang w:val="en-GB" w:eastAsia="en-US"/>
        </w:rPr>
        <w:t>10</w:t>
      </w:r>
      <w:r w:rsidRPr="007F50CE">
        <w:rPr>
          <w:rFonts w:ascii="Andalus" w:eastAsia="Times New Roman" w:hAnsi="Andalus" w:cs="Andalus"/>
          <w:b/>
          <w:bCs/>
          <w:sz w:val="21"/>
          <w:szCs w:val="21"/>
          <w:lang w:val="en-GB" w:eastAsia="en-US"/>
        </w:rPr>
        <w:tab/>
        <w:t xml:space="preserve">Actor Management </w:t>
      </w:r>
      <w:r w:rsidRPr="007F50CE">
        <w:rPr>
          <w:rFonts w:ascii="Andalus" w:eastAsia="Times New Roman" w:hAnsi="Andalus" w:cs="Andalus"/>
          <w:sz w:val="21"/>
          <w:szCs w:val="21"/>
          <w:lang w:val="en-GB" w:eastAsia="en-US"/>
        </w:rPr>
        <w:t>(Administrator)</w:t>
      </w:r>
    </w:p>
    <w:p w:rsidR="00A026B1" w:rsidRPr="007F50CE" w:rsidRDefault="00A026B1" w:rsidP="007F50CE">
      <w:pPr>
        <w:jc w:val="both"/>
        <w:rPr>
          <w:rFonts w:ascii="Andalus" w:hAnsi="Andalus" w:cs="Andalus"/>
          <w:sz w:val="12"/>
          <w:szCs w:val="12"/>
        </w:rPr>
      </w:pPr>
    </w:p>
    <w:p w:rsidR="00A026B1" w:rsidRPr="007F50CE" w:rsidRDefault="00A026B1" w:rsidP="007F50CE">
      <w:pPr>
        <w:jc w:val="both"/>
        <w:rPr>
          <w:rFonts w:ascii="Andalus" w:hAnsi="Andalus" w:cs="Andalus"/>
        </w:rPr>
      </w:pPr>
      <w:r w:rsidRPr="007F50CE">
        <w:rPr>
          <w:rFonts w:ascii="Andalus" w:hAnsi="Andalus" w:cs="Andalus"/>
        </w:rPr>
        <w:t>The administrator can use the Actor Management web form (</w:t>
      </w:r>
      <w:r w:rsidR="00785CC6" w:rsidRPr="007F50CE">
        <w:rPr>
          <w:rFonts w:ascii="Andalus" w:hAnsi="Andalus" w:cs="Andalus"/>
        </w:rPr>
        <w:t>Fig. C</w:t>
      </w:r>
      <w:r w:rsidRPr="007F50CE">
        <w:rPr>
          <w:rFonts w:ascii="Andalus" w:hAnsi="Andalus" w:cs="Andalus"/>
        </w:rPr>
        <w:t>13) to manage the actor records. Each title has one or more actors. For example, The Mask movie has Jim Carey and Peter Riegert acting in it.</w:t>
      </w:r>
    </w:p>
    <w:p w:rsidR="00A026B1" w:rsidRPr="007F50CE" w:rsidRDefault="00A026B1" w:rsidP="007F50CE">
      <w:pPr>
        <w:jc w:val="both"/>
        <w:rPr>
          <w:rFonts w:ascii="Andalus" w:hAnsi="Andalus" w:cs="Andalus"/>
          <w:sz w:val="12"/>
          <w:szCs w:val="12"/>
        </w:rPr>
      </w:pPr>
    </w:p>
    <w:p w:rsidR="00A026B1" w:rsidRPr="007F50CE" w:rsidRDefault="00A026B1" w:rsidP="007F50CE">
      <w:pPr>
        <w:jc w:val="both"/>
        <w:rPr>
          <w:rFonts w:ascii="Andalus" w:hAnsi="Andalus" w:cs="Andalus"/>
        </w:rPr>
      </w:pPr>
      <w:r w:rsidRPr="007F50CE">
        <w:rPr>
          <w:rFonts w:ascii="Andalus" w:hAnsi="Andalus" w:cs="Andalus"/>
        </w:rPr>
        <w:t>By using the Actor Management web form, the administrator can do the following:</w:t>
      </w:r>
    </w:p>
    <w:p w:rsidR="00A026B1" w:rsidRPr="007F50CE" w:rsidRDefault="00A026B1" w:rsidP="007F50CE">
      <w:pPr>
        <w:jc w:val="both"/>
        <w:rPr>
          <w:rFonts w:ascii="Andalus" w:hAnsi="Andalus" w:cs="Andalus"/>
          <w:sz w:val="12"/>
          <w:szCs w:val="12"/>
        </w:rPr>
      </w:pPr>
    </w:p>
    <w:p w:rsidR="00A026B1" w:rsidRPr="007F50CE" w:rsidRDefault="00A026B1" w:rsidP="007F50CE">
      <w:pPr>
        <w:tabs>
          <w:tab w:val="left" w:pos="567"/>
          <w:tab w:val="left" w:pos="1985"/>
        </w:tabs>
        <w:ind w:left="567" w:hanging="567"/>
        <w:jc w:val="both"/>
        <w:rPr>
          <w:rFonts w:ascii="Andalus" w:hAnsi="Andalus" w:cs="Andalus"/>
        </w:rPr>
      </w:pPr>
      <w:r w:rsidRPr="007F50CE">
        <w:rPr>
          <w:rFonts w:ascii="Andalus" w:hAnsi="Andalus" w:cs="Andalus"/>
        </w:rPr>
        <w:t>i)</w:t>
      </w:r>
      <w:r w:rsidRPr="007F50CE">
        <w:rPr>
          <w:rFonts w:ascii="Andalus" w:hAnsi="Andalus" w:cs="Andalus"/>
        </w:rPr>
        <w:tab/>
        <w:t>He can navigate to the Add Actor web form to add an actor record.</w:t>
      </w:r>
    </w:p>
    <w:p w:rsidR="00A026B1" w:rsidRPr="007F50CE" w:rsidRDefault="00A026B1" w:rsidP="007F50CE">
      <w:pPr>
        <w:tabs>
          <w:tab w:val="left" w:pos="567"/>
          <w:tab w:val="left" w:pos="1985"/>
        </w:tabs>
        <w:ind w:left="567" w:hanging="567"/>
        <w:jc w:val="both"/>
        <w:rPr>
          <w:rFonts w:ascii="Andalus" w:hAnsi="Andalus" w:cs="Andalus"/>
        </w:rPr>
      </w:pPr>
      <w:r w:rsidRPr="007F50CE">
        <w:rPr>
          <w:rFonts w:ascii="Andalus" w:hAnsi="Andalus" w:cs="Andalus"/>
        </w:rPr>
        <w:t>ii)</w:t>
      </w:r>
      <w:r w:rsidRPr="007F50CE">
        <w:rPr>
          <w:rFonts w:ascii="Andalus" w:hAnsi="Andalus" w:cs="Andalus"/>
        </w:rPr>
        <w:tab/>
        <w:t>He can click the Edit button of a actor record to update the respective actor name (</w:t>
      </w:r>
      <w:r w:rsidR="00785CC6" w:rsidRPr="007F50CE">
        <w:rPr>
          <w:rFonts w:ascii="Andalus" w:hAnsi="Andalus" w:cs="Andalus"/>
        </w:rPr>
        <w:t>Fig. C</w:t>
      </w:r>
      <w:r w:rsidRPr="007F50CE">
        <w:rPr>
          <w:rFonts w:ascii="Andalus" w:hAnsi="Andalus" w:cs="Andalus"/>
        </w:rPr>
        <w:t>14).</w:t>
      </w:r>
    </w:p>
    <w:p w:rsidR="00A026B1" w:rsidRPr="007F50CE" w:rsidRDefault="00A026B1" w:rsidP="007F50CE">
      <w:pPr>
        <w:tabs>
          <w:tab w:val="left" w:pos="567"/>
          <w:tab w:val="left" w:pos="1985"/>
        </w:tabs>
        <w:ind w:left="567" w:hanging="567"/>
        <w:jc w:val="both"/>
        <w:rPr>
          <w:rFonts w:ascii="Andalus" w:hAnsi="Andalus" w:cs="Andalus"/>
        </w:rPr>
      </w:pPr>
      <w:r w:rsidRPr="007F50CE">
        <w:rPr>
          <w:rFonts w:ascii="Andalus" w:hAnsi="Andalus" w:cs="Andalus"/>
        </w:rPr>
        <w:lastRenderedPageBreak/>
        <w:t>iii)</w:t>
      </w:r>
      <w:r w:rsidRPr="007F50CE">
        <w:rPr>
          <w:rFonts w:ascii="Andalus" w:hAnsi="Andalus" w:cs="Andalus"/>
        </w:rPr>
        <w:tab/>
        <w:t>He can click the Delete button to delete the selected actor record.</w:t>
      </w:r>
    </w:p>
    <w:p w:rsidR="00A026B1" w:rsidRPr="007F50CE" w:rsidRDefault="00A026B1" w:rsidP="007F50CE">
      <w:pPr>
        <w:tabs>
          <w:tab w:val="left" w:pos="567"/>
          <w:tab w:val="left" w:pos="1985"/>
        </w:tabs>
        <w:ind w:left="567" w:hanging="567"/>
        <w:jc w:val="both"/>
        <w:rPr>
          <w:rFonts w:ascii="Andalus" w:hAnsi="Andalus" w:cs="Andalus"/>
        </w:rPr>
      </w:pPr>
      <w:r w:rsidRPr="007F50CE">
        <w:rPr>
          <w:rFonts w:ascii="Andalus" w:hAnsi="Andalus" w:cs="Andalus"/>
        </w:rPr>
        <w:t>iv)</w:t>
      </w:r>
      <w:r w:rsidRPr="007F50CE">
        <w:rPr>
          <w:rFonts w:ascii="Andalus" w:hAnsi="Andalus" w:cs="Andalus"/>
        </w:rPr>
        <w:tab/>
        <w:t>He can click the Include or Exclude button to use the Include Title to Actor (</w:t>
      </w:r>
      <w:r w:rsidR="00785CC6" w:rsidRPr="007F50CE">
        <w:rPr>
          <w:rFonts w:ascii="Andalus" w:hAnsi="Andalus" w:cs="Andalus"/>
        </w:rPr>
        <w:t>Fig. C</w:t>
      </w:r>
      <w:r w:rsidRPr="007F50CE">
        <w:rPr>
          <w:rFonts w:ascii="Andalus" w:hAnsi="Andalus" w:cs="Andalus"/>
        </w:rPr>
        <w:t>15) or Exclude Title from Actor web form (</w:t>
      </w:r>
      <w:r w:rsidR="00785CC6" w:rsidRPr="007F50CE">
        <w:rPr>
          <w:rFonts w:ascii="Andalus" w:hAnsi="Andalus" w:cs="Andalus"/>
        </w:rPr>
        <w:t>Fig. C</w:t>
      </w:r>
      <w:r w:rsidRPr="007F50CE">
        <w:rPr>
          <w:rFonts w:ascii="Andalus" w:hAnsi="Andalus" w:cs="Andalus"/>
        </w:rPr>
        <w:t>16).</w:t>
      </w:r>
    </w:p>
    <w:p w:rsidR="00A026B1" w:rsidRPr="007F50CE" w:rsidRDefault="00A026B1" w:rsidP="007F50CE">
      <w:pPr>
        <w:jc w:val="both"/>
        <w:rPr>
          <w:rFonts w:ascii="Andalus" w:hAnsi="Andalus" w:cs="Andalus"/>
          <w:sz w:val="12"/>
          <w:szCs w:val="12"/>
        </w:rPr>
      </w:pPr>
    </w:p>
    <w:p w:rsidR="00A026B1" w:rsidRPr="007F50CE" w:rsidRDefault="00A026B1" w:rsidP="007F50CE">
      <w:pPr>
        <w:tabs>
          <w:tab w:val="left" w:pos="567"/>
          <w:tab w:val="left" w:pos="1985"/>
        </w:tabs>
        <w:jc w:val="both"/>
        <w:rPr>
          <w:rFonts w:ascii="Andalus" w:hAnsi="Andalus" w:cs="Andalus"/>
        </w:rPr>
      </w:pPr>
      <w:r w:rsidRPr="007F50CE">
        <w:rPr>
          <w:rFonts w:ascii="Andalus" w:hAnsi="Andalus" w:cs="Andalus"/>
        </w:rPr>
        <w:t>The system must ensure that each actor name is unique.</w:t>
      </w:r>
    </w:p>
    <w:p w:rsidR="00A026B1" w:rsidRPr="007F50CE" w:rsidRDefault="00A026B1" w:rsidP="007F50CE">
      <w:pPr>
        <w:jc w:val="both"/>
        <w:rPr>
          <w:rFonts w:ascii="Andalus" w:hAnsi="Andalus" w:cs="Andalus"/>
          <w:sz w:val="12"/>
          <w:szCs w:val="12"/>
        </w:rPr>
      </w:pPr>
    </w:p>
    <w:p w:rsidR="00A026B1" w:rsidRPr="007F50CE" w:rsidRDefault="00A026B1" w:rsidP="007F50CE">
      <w:pPr>
        <w:tabs>
          <w:tab w:val="left" w:pos="567"/>
          <w:tab w:val="left" w:pos="1985"/>
        </w:tabs>
        <w:jc w:val="both"/>
        <w:rPr>
          <w:rFonts w:ascii="Andalus" w:hAnsi="Andalus" w:cs="Andalus"/>
        </w:rPr>
      </w:pPr>
      <w:r w:rsidRPr="007F50CE">
        <w:rPr>
          <w:rFonts w:ascii="Andalus" w:hAnsi="Andalus" w:cs="Andalus"/>
        </w:rPr>
        <w:t>After creating a new actor record, the administrator will want to select DVD movie titles and include them under this actor. The administrator will also want to exclude titles from this actor later. The administrator can use the Include Title To Actor and Exclude Title From Actor web form to achieve this objective.</w:t>
      </w:r>
    </w:p>
    <w:p w:rsidR="00A026B1" w:rsidRPr="007F50CE" w:rsidRDefault="00A026B1" w:rsidP="007F50CE">
      <w:pPr>
        <w:jc w:val="both"/>
        <w:rPr>
          <w:rFonts w:ascii="Andalus" w:hAnsi="Andalus" w:cs="Andalus"/>
          <w:sz w:val="12"/>
          <w:szCs w:val="12"/>
        </w:rPr>
      </w:pPr>
    </w:p>
    <w:p w:rsidR="00A026B1" w:rsidRPr="007F50CE" w:rsidRDefault="00A026B1" w:rsidP="007F50CE">
      <w:pPr>
        <w:ind w:left="567" w:hanging="567"/>
        <w:jc w:val="both"/>
        <w:rPr>
          <w:rFonts w:ascii="Andalus" w:eastAsia="Times New Roman" w:hAnsi="Andalus" w:cs="Andalus"/>
          <w:b/>
          <w:bCs/>
          <w:sz w:val="21"/>
          <w:szCs w:val="21"/>
          <w:lang w:val="en-GB" w:eastAsia="en-US"/>
        </w:rPr>
      </w:pPr>
      <w:r w:rsidRPr="007F50CE">
        <w:rPr>
          <w:rFonts w:ascii="Andalus" w:eastAsia="Times New Roman" w:hAnsi="Andalus" w:cs="Andalus"/>
          <w:b/>
          <w:bCs/>
          <w:sz w:val="21"/>
          <w:szCs w:val="21"/>
          <w:lang w:val="en-GB" w:eastAsia="en-US"/>
        </w:rPr>
        <w:t>2.</w:t>
      </w:r>
      <w:r w:rsidR="00246B3A" w:rsidRPr="007F50CE">
        <w:rPr>
          <w:rFonts w:ascii="Andalus" w:eastAsia="Times New Roman" w:hAnsi="Andalus" w:cs="Andalus"/>
          <w:b/>
          <w:bCs/>
          <w:sz w:val="21"/>
          <w:szCs w:val="21"/>
          <w:lang w:val="en-GB" w:eastAsia="en-US"/>
        </w:rPr>
        <w:t>11</w:t>
      </w:r>
      <w:r w:rsidRPr="007F50CE">
        <w:rPr>
          <w:rFonts w:ascii="Andalus" w:eastAsia="Times New Roman" w:hAnsi="Andalus" w:cs="Andalus"/>
          <w:b/>
          <w:bCs/>
          <w:sz w:val="21"/>
          <w:szCs w:val="21"/>
          <w:lang w:val="en-GB" w:eastAsia="en-US"/>
        </w:rPr>
        <w:tab/>
        <w:t xml:space="preserve">Director Management </w:t>
      </w:r>
      <w:r w:rsidRPr="007F50CE">
        <w:rPr>
          <w:rFonts w:ascii="Andalus" w:eastAsia="Times New Roman" w:hAnsi="Andalus" w:cs="Andalus"/>
          <w:sz w:val="21"/>
          <w:szCs w:val="21"/>
          <w:lang w:val="en-GB" w:eastAsia="en-US"/>
        </w:rPr>
        <w:t>(Administrator)</w:t>
      </w:r>
    </w:p>
    <w:p w:rsidR="00A026B1" w:rsidRPr="007F50CE" w:rsidRDefault="00A026B1" w:rsidP="007F50CE">
      <w:pPr>
        <w:jc w:val="both"/>
        <w:rPr>
          <w:rFonts w:ascii="Andalus" w:hAnsi="Andalus" w:cs="Andalus"/>
          <w:sz w:val="12"/>
          <w:szCs w:val="12"/>
        </w:rPr>
      </w:pPr>
    </w:p>
    <w:p w:rsidR="00A026B1" w:rsidRPr="007F50CE" w:rsidRDefault="00A026B1" w:rsidP="007F50CE">
      <w:pPr>
        <w:jc w:val="both"/>
        <w:rPr>
          <w:rFonts w:ascii="Andalus" w:hAnsi="Andalus" w:cs="Andalus"/>
        </w:rPr>
      </w:pPr>
      <w:r w:rsidRPr="007F50CE">
        <w:rPr>
          <w:rFonts w:ascii="Andalus" w:hAnsi="Andalus" w:cs="Andalus"/>
        </w:rPr>
        <w:t>The administrator can use the Director Management web form (</w:t>
      </w:r>
      <w:r w:rsidR="00785CC6" w:rsidRPr="007F50CE">
        <w:rPr>
          <w:rFonts w:ascii="Andalus" w:hAnsi="Andalus" w:cs="Andalus"/>
        </w:rPr>
        <w:t>Fig. C</w:t>
      </w:r>
      <w:r w:rsidRPr="007F50CE">
        <w:rPr>
          <w:rFonts w:ascii="Andalus" w:hAnsi="Andalus" w:cs="Andalus"/>
        </w:rPr>
        <w:t>17) to manage the director records. Each title has one or more directors. For example, The Mask movie is directed by Charles Russell.</w:t>
      </w:r>
    </w:p>
    <w:p w:rsidR="00A026B1" w:rsidRPr="007F50CE" w:rsidRDefault="00A026B1" w:rsidP="007F50CE">
      <w:pPr>
        <w:jc w:val="both"/>
        <w:rPr>
          <w:rFonts w:ascii="Andalus" w:hAnsi="Andalus" w:cs="Andalus"/>
          <w:sz w:val="12"/>
          <w:szCs w:val="12"/>
        </w:rPr>
      </w:pPr>
    </w:p>
    <w:p w:rsidR="00A026B1" w:rsidRPr="007F50CE" w:rsidRDefault="00A026B1" w:rsidP="007F50CE">
      <w:pPr>
        <w:jc w:val="both"/>
        <w:rPr>
          <w:rFonts w:ascii="Andalus" w:hAnsi="Andalus" w:cs="Andalus"/>
        </w:rPr>
      </w:pPr>
      <w:r w:rsidRPr="007F50CE">
        <w:rPr>
          <w:rFonts w:ascii="Andalus" w:hAnsi="Andalus" w:cs="Andalus"/>
        </w:rPr>
        <w:t>By using the Director Management web form, the administrator can do the following:</w:t>
      </w:r>
    </w:p>
    <w:p w:rsidR="00A026B1" w:rsidRPr="007F50CE" w:rsidRDefault="00A026B1" w:rsidP="007F50CE">
      <w:pPr>
        <w:jc w:val="both"/>
        <w:rPr>
          <w:rFonts w:ascii="Andalus" w:hAnsi="Andalus" w:cs="Andalus"/>
          <w:sz w:val="12"/>
          <w:szCs w:val="12"/>
        </w:rPr>
      </w:pPr>
    </w:p>
    <w:p w:rsidR="00A026B1" w:rsidRPr="007F50CE" w:rsidRDefault="00A026B1" w:rsidP="007F50CE">
      <w:pPr>
        <w:tabs>
          <w:tab w:val="left" w:pos="567"/>
          <w:tab w:val="left" w:pos="1985"/>
        </w:tabs>
        <w:ind w:left="567" w:hanging="567"/>
        <w:jc w:val="both"/>
        <w:rPr>
          <w:rFonts w:ascii="Andalus" w:hAnsi="Andalus" w:cs="Andalus"/>
        </w:rPr>
      </w:pPr>
      <w:r w:rsidRPr="007F50CE">
        <w:rPr>
          <w:rFonts w:ascii="Andalus" w:hAnsi="Andalus" w:cs="Andalus"/>
        </w:rPr>
        <w:t>i)</w:t>
      </w:r>
      <w:r w:rsidRPr="007F50CE">
        <w:rPr>
          <w:rFonts w:ascii="Andalus" w:hAnsi="Andalus" w:cs="Andalus"/>
        </w:rPr>
        <w:tab/>
        <w:t>He can navigate to the Add Director web form to add director.</w:t>
      </w:r>
    </w:p>
    <w:p w:rsidR="00A026B1" w:rsidRPr="007F50CE" w:rsidRDefault="00A026B1" w:rsidP="007F50CE">
      <w:pPr>
        <w:tabs>
          <w:tab w:val="left" w:pos="567"/>
          <w:tab w:val="left" w:pos="1985"/>
        </w:tabs>
        <w:ind w:left="567" w:hanging="567"/>
        <w:jc w:val="both"/>
        <w:rPr>
          <w:rFonts w:ascii="Andalus" w:hAnsi="Andalus" w:cs="Andalus"/>
        </w:rPr>
      </w:pPr>
      <w:r w:rsidRPr="007F50CE">
        <w:rPr>
          <w:rFonts w:ascii="Andalus" w:hAnsi="Andalus" w:cs="Andalus"/>
        </w:rPr>
        <w:t>ii)</w:t>
      </w:r>
      <w:r w:rsidRPr="007F50CE">
        <w:rPr>
          <w:rFonts w:ascii="Andalus" w:hAnsi="Andalus" w:cs="Andalus"/>
        </w:rPr>
        <w:tab/>
        <w:t>He can click the Edit button to update the respective director name.</w:t>
      </w:r>
    </w:p>
    <w:p w:rsidR="00A026B1" w:rsidRPr="007F50CE" w:rsidRDefault="00A026B1" w:rsidP="007F50CE">
      <w:pPr>
        <w:tabs>
          <w:tab w:val="left" w:pos="567"/>
          <w:tab w:val="left" w:pos="1985"/>
        </w:tabs>
        <w:ind w:left="567" w:hanging="567"/>
        <w:jc w:val="both"/>
        <w:rPr>
          <w:rFonts w:ascii="Andalus" w:hAnsi="Andalus" w:cs="Andalus"/>
        </w:rPr>
      </w:pPr>
      <w:r w:rsidRPr="007F50CE">
        <w:rPr>
          <w:rFonts w:ascii="Andalus" w:hAnsi="Andalus" w:cs="Andalus"/>
        </w:rPr>
        <w:t>iii)</w:t>
      </w:r>
      <w:r w:rsidRPr="007F50CE">
        <w:rPr>
          <w:rFonts w:ascii="Andalus" w:hAnsi="Andalus" w:cs="Andalus"/>
        </w:rPr>
        <w:tab/>
        <w:t>He can click the Delete button to delete the selected director record.</w:t>
      </w:r>
    </w:p>
    <w:p w:rsidR="00A026B1" w:rsidRPr="007F50CE" w:rsidRDefault="00A026B1" w:rsidP="007F50CE">
      <w:pPr>
        <w:jc w:val="both"/>
        <w:rPr>
          <w:rFonts w:ascii="Andalus" w:hAnsi="Andalus" w:cs="Andalus"/>
          <w:sz w:val="12"/>
          <w:szCs w:val="12"/>
        </w:rPr>
      </w:pPr>
    </w:p>
    <w:p w:rsidR="00A026B1" w:rsidRPr="007F50CE" w:rsidRDefault="00A026B1" w:rsidP="007F50CE">
      <w:pPr>
        <w:tabs>
          <w:tab w:val="left" w:pos="567"/>
          <w:tab w:val="left" w:pos="1985"/>
        </w:tabs>
        <w:jc w:val="both"/>
        <w:rPr>
          <w:rFonts w:ascii="Andalus" w:hAnsi="Andalus" w:cs="Andalus"/>
        </w:rPr>
      </w:pPr>
      <w:r w:rsidRPr="007F50CE">
        <w:rPr>
          <w:rFonts w:ascii="Andalus" w:hAnsi="Andalus" w:cs="Andalus"/>
        </w:rPr>
        <w:t>When the administrator is editing or adding director records, the system must ensure that each director name is unique.</w:t>
      </w:r>
    </w:p>
    <w:p w:rsidR="00A026B1" w:rsidRPr="007F50CE" w:rsidRDefault="00A026B1" w:rsidP="007F50CE">
      <w:pPr>
        <w:jc w:val="both"/>
        <w:rPr>
          <w:rFonts w:ascii="Andalus" w:hAnsi="Andalus" w:cs="Andalus"/>
          <w:sz w:val="12"/>
          <w:szCs w:val="12"/>
        </w:rPr>
      </w:pPr>
    </w:p>
    <w:p w:rsidR="00A026B1" w:rsidRPr="007F50CE" w:rsidRDefault="00A026B1" w:rsidP="007F50CE">
      <w:pPr>
        <w:tabs>
          <w:tab w:val="left" w:pos="567"/>
          <w:tab w:val="left" w:pos="1985"/>
        </w:tabs>
        <w:jc w:val="both"/>
        <w:rPr>
          <w:rFonts w:ascii="Andalus" w:hAnsi="Andalus" w:cs="Andalus"/>
        </w:rPr>
      </w:pPr>
      <w:r w:rsidRPr="007F50CE">
        <w:rPr>
          <w:rFonts w:ascii="Andalus" w:hAnsi="Andalus" w:cs="Andalus"/>
        </w:rPr>
        <w:t>After creating a new director record, the administrator will want to select DVD movie titles and include them under this director. The administrator will also want to exclude titles from this director later. The administrator can use the Include Title to Director and Exclude Title from Director web form to achieve this objective.</w:t>
      </w:r>
    </w:p>
    <w:p w:rsidR="00A026B1" w:rsidRPr="007F50CE" w:rsidRDefault="00A026B1" w:rsidP="007F50CE">
      <w:pPr>
        <w:jc w:val="both"/>
        <w:rPr>
          <w:rFonts w:ascii="Andalus" w:hAnsi="Andalus" w:cs="Andalus"/>
          <w:sz w:val="12"/>
          <w:szCs w:val="12"/>
        </w:rPr>
      </w:pPr>
    </w:p>
    <w:p w:rsidR="00A026B1" w:rsidRPr="007F50CE" w:rsidRDefault="00A026B1" w:rsidP="007F50CE">
      <w:pPr>
        <w:ind w:left="567" w:hanging="567"/>
        <w:jc w:val="both"/>
        <w:rPr>
          <w:rFonts w:ascii="Andalus" w:eastAsia="Times New Roman" w:hAnsi="Andalus" w:cs="Andalus"/>
          <w:b/>
          <w:bCs/>
          <w:sz w:val="21"/>
          <w:szCs w:val="21"/>
          <w:lang w:val="en-GB" w:eastAsia="en-US"/>
        </w:rPr>
      </w:pPr>
      <w:r w:rsidRPr="007F50CE">
        <w:rPr>
          <w:rFonts w:ascii="Andalus" w:eastAsia="Times New Roman" w:hAnsi="Andalus" w:cs="Andalus"/>
          <w:b/>
          <w:bCs/>
          <w:sz w:val="21"/>
          <w:szCs w:val="21"/>
          <w:lang w:val="en-GB" w:eastAsia="en-US"/>
        </w:rPr>
        <w:t>2.</w:t>
      </w:r>
      <w:r w:rsidR="00246B3A" w:rsidRPr="007F50CE">
        <w:rPr>
          <w:rFonts w:ascii="Andalus" w:eastAsia="Times New Roman" w:hAnsi="Andalus" w:cs="Andalus"/>
          <w:b/>
          <w:bCs/>
          <w:sz w:val="21"/>
          <w:szCs w:val="21"/>
          <w:lang w:val="en-GB" w:eastAsia="en-US"/>
        </w:rPr>
        <w:t>12</w:t>
      </w:r>
      <w:r w:rsidRPr="007F50CE">
        <w:rPr>
          <w:rFonts w:ascii="Andalus" w:eastAsia="Times New Roman" w:hAnsi="Andalus" w:cs="Andalus"/>
          <w:b/>
          <w:bCs/>
          <w:sz w:val="21"/>
          <w:szCs w:val="21"/>
          <w:lang w:val="en-GB" w:eastAsia="en-US"/>
        </w:rPr>
        <w:tab/>
        <w:t xml:space="preserve">Movie Queue Management </w:t>
      </w:r>
      <w:r w:rsidRPr="007F50CE">
        <w:rPr>
          <w:rFonts w:ascii="Andalus" w:eastAsia="Times New Roman" w:hAnsi="Andalus" w:cs="Andalus"/>
          <w:sz w:val="21"/>
          <w:szCs w:val="21"/>
          <w:lang w:val="en-GB" w:eastAsia="en-US"/>
        </w:rPr>
        <w:t>(Administrator)</w:t>
      </w:r>
    </w:p>
    <w:p w:rsidR="00A026B1" w:rsidRPr="007F50CE" w:rsidRDefault="00A026B1" w:rsidP="007F50CE">
      <w:pPr>
        <w:jc w:val="both"/>
        <w:rPr>
          <w:rFonts w:ascii="Andalus" w:hAnsi="Andalus" w:cs="Andalus"/>
          <w:sz w:val="12"/>
          <w:szCs w:val="12"/>
        </w:rPr>
      </w:pPr>
    </w:p>
    <w:p w:rsidR="00A026B1" w:rsidRPr="007F50CE" w:rsidRDefault="00A026B1" w:rsidP="007F50CE">
      <w:pPr>
        <w:jc w:val="both"/>
        <w:rPr>
          <w:rFonts w:ascii="Andalus" w:hAnsi="Andalus" w:cs="Andalus"/>
        </w:rPr>
      </w:pPr>
      <w:r w:rsidRPr="007F50CE">
        <w:rPr>
          <w:rFonts w:ascii="Andalus" w:hAnsi="Andalus" w:cs="Andalus"/>
        </w:rPr>
        <w:t>The administrator uses the Movie Queue Management web form (</w:t>
      </w:r>
      <w:r w:rsidR="00785CC6" w:rsidRPr="007F50CE">
        <w:rPr>
          <w:rFonts w:ascii="Andalus" w:hAnsi="Andalus" w:cs="Andalus"/>
        </w:rPr>
        <w:t>Fig. C</w:t>
      </w:r>
      <w:r w:rsidRPr="007F50CE">
        <w:rPr>
          <w:rFonts w:ascii="Andalus" w:hAnsi="Andalus" w:cs="Andalus"/>
        </w:rPr>
        <w:t xml:space="preserve">18) to search and to list out the member’s movie queue. When the company receives the prepaid envelop that contains the returned movie titles from the customer, the administrator will search by email address for the member who returned the titles. Then, the administrator clicks the Manage </w:t>
      </w:r>
    </w:p>
    <w:p w:rsidR="00A026B1" w:rsidRPr="007F50CE" w:rsidRDefault="00A026B1" w:rsidP="007F50CE">
      <w:pPr>
        <w:jc w:val="both"/>
        <w:rPr>
          <w:rFonts w:ascii="Andalus" w:hAnsi="Andalus" w:cs="Andalus"/>
        </w:rPr>
      </w:pPr>
      <w:r w:rsidRPr="007F50CE">
        <w:rPr>
          <w:rFonts w:ascii="Andalus" w:hAnsi="Andalus" w:cs="Andalus"/>
        </w:rPr>
        <w:t>Queue button to view and update the status of the member’s Movie Queue by using the Manage Movie Queue web form (</w:t>
      </w:r>
      <w:r w:rsidR="00785CC6" w:rsidRPr="007F50CE">
        <w:rPr>
          <w:rFonts w:ascii="Andalus" w:hAnsi="Andalus" w:cs="Andalus"/>
        </w:rPr>
        <w:t>Fig. C</w:t>
      </w:r>
      <w:r w:rsidRPr="007F50CE">
        <w:rPr>
          <w:rFonts w:ascii="Andalus" w:hAnsi="Andalus" w:cs="Andalus"/>
        </w:rPr>
        <w:t>19).</w:t>
      </w:r>
    </w:p>
    <w:p w:rsidR="00A026B1" w:rsidRPr="007F50CE" w:rsidRDefault="00A026B1" w:rsidP="007F50CE">
      <w:pPr>
        <w:jc w:val="both"/>
        <w:rPr>
          <w:rFonts w:ascii="Andalus" w:hAnsi="Andalus" w:cs="Andalus"/>
          <w:sz w:val="12"/>
          <w:szCs w:val="12"/>
        </w:rPr>
      </w:pPr>
    </w:p>
    <w:p w:rsidR="00A026B1" w:rsidRPr="007F50CE" w:rsidRDefault="00A026B1" w:rsidP="007F50CE">
      <w:pPr>
        <w:jc w:val="both"/>
        <w:rPr>
          <w:rFonts w:ascii="Andalus" w:hAnsi="Andalus" w:cs="Andalus"/>
        </w:rPr>
      </w:pPr>
      <w:r w:rsidRPr="007F50CE">
        <w:rPr>
          <w:rFonts w:ascii="Andalus" w:hAnsi="Andalus" w:cs="Andalus"/>
        </w:rPr>
        <w:t>If the Movie Queue of the member is not empty (for example, there may be 10 titles listed in the queue), the company will post the first 3 movie titles that are listed in the queue. Then, the administrator will click the Posted button to update the status in the system.</w:t>
      </w:r>
    </w:p>
    <w:p w:rsidR="00A026B1" w:rsidRPr="007F50CE" w:rsidRDefault="00A026B1" w:rsidP="007F50CE">
      <w:pPr>
        <w:jc w:val="both"/>
        <w:rPr>
          <w:rFonts w:ascii="Andalus" w:hAnsi="Andalus" w:cs="Andalus"/>
          <w:sz w:val="12"/>
          <w:szCs w:val="12"/>
        </w:rPr>
      </w:pPr>
    </w:p>
    <w:p w:rsidR="00A026B1" w:rsidRPr="007F50CE" w:rsidRDefault="00A026B1" w:rsidP="007F50CE">
      <w:pPr>
        <w:jc w:val="both"/>
        <w:rPr>
          <w:rFonts w:ascii="Andalus" w:hAnsi="Andalus" w:cs="Andalus"/>
        </w:rPr>
      </w:pPr>
      <w:r w:rsidRPr="007F50CE">
        <w:rPr>
          <w:rFonts w:ascii="Andalus" w:hAnsi="Andalus" w:cs="Andalus"/>
        </w:rPr>
        <w:lastRenderedPageBreak/>
        <w:t>Note that the administrator cannot click the Posted button if the member’s membership is suspended or cancelled.</w:t>
      </w:r>
    </w:p>
    <w:p w:rsidR="00A026B1" w:rsidRPr="007F50CE" w:rsidRDefault="00A026B1" w:rsidP="007F50CE">
      <w:pPr>
        <w:jc w:val="both"/>
        <w:rPr>
          <w:rFonts w:ascii="Andalus" w:hAnsi="Andalus" w:cs="Andalus"/>
          <w:sz w:val="12"/>
          <w:szCs w:val="12"/>
        </w:rPr>
      </w:pPr>
    </w:p>
    <w:p w:rsidR="00A026B1" w:rsidRPr="007F50CE" w:rsidRDefault="00A026B1" w:rsidP="007F50CE">
      <w:pPr>
        <w:ind w:left="567" w:hanging="567"/>
        <w:jc w:val="both"/>
        <w:rPr>
          <w:rFonts w:ascii="Andalus" w:eastAsia="Times New Roman" w:hAnsi="Andalus" w:cs="Andalus"/>
          <w:b/>
          <w:bCs/>
          <w:sz w:val="21"/>
          <w:szCs w:val="21"/>
          <w:lang w:val="en-GB" w:eastAsia="en-US"/>
        </w:rPr>
      </w:pPr>
      <w:r w:rsidRPr="007F50CE">
        <w:rPr>
          <w:rFonts w:ascii="Andalus" w:eastAsia="Times New Roman" w:hAnsi="Andalus" w:cs="Andalus"/>
          <w:b/>
          <w:bCs/>
          <w:sz w:val="21"/>
          <w:szCs w:val="21"/>
          <w:lang w:val="en-GB" w:eastAsia="en-US"/>
        </w:rPr>
        <w:t>2.</w:t>
      </w:r>
      <w:r w:rsidR="00246B3A" w:rsidRPr="007F50CE">
        <w:rPr>
          <w:rFonts w:ascii="Andalus" w:eastAsia="Times New Roman" w:hAnsi="Andalus" w:cs="Andalus"/>
          <w:b/>
          <w:bCs/>
          <w:sz w:val="21"/>
          <w:szCs w:val="21"/>
          <w:lang w:val="en-GB" w:eastAsia="en-US"/>
        </w:rPr>
        <w:t>13</w:t>
      </w:r>
      <w:r w:rsidRPr="007F50CE">
        <w:rPr>
          <w:rFonts w:ascii="Andalus" w:eastAsia="Times New Roman" w:hAnsi="Andalus" w:cs="Andalus"/>
          <w:b/>
          <w:bCs/>
          <w:sz w:val="21"/>
          <w:szCs w:val="21"/>
          <w:lang w:val="en-GB" w:eastAsia="en-US"/>
        </w:rPr>
        <w:tab/>
        <w:t xml:space="preserve">Survey Answer Management </w:t>
      </w:r>
      <w:r w:rsidRPr="007F50CE">
        <w:rPr>
          <w:rFonts w:ascii="Andalus" w:eastAsia="Times New Roman" w:hAnsi="Andalus" w:cs="Andalus"/>
          <w:sz w:val="21"/>
          <w:szCs w:val="21"/>
          <w:lang w:val="en-GB" w:eastAsia="en-US"/>
        </w:rPr>
        <w:t>(Administrator)</w:t>
      </w:r>
    </w:p>
    <w:p w:rsidR="00A026B1" w:rsidRPr="007F50CE" w:rsidRDefault="00A026B1" w:rsidP="007F50CE">
      <w:pPr>
        <w:jc w:val="both"/>
        <w:rPr>
          <w:rFonts w:ascii="Andalus" w:hAnsi="Andalus" w:cs="Andalus"/>
          <w:sz w:val="12"/>
          <w:szCs w:val="12"/>
        </w:rPr>
      </w:pPr>
    </w:p>
    <w:p w:rsidR="00A026B1" w:rsidRPr="007F50CE" w:rsidRDefault="00A026B1" w:rsidP="007F50CE">
      <w:pPr>
        <w:jc w:val="both"/>
        <w:rPr>
          <w:rFonts w:ascii="Andalus" w:hAnsi="Andalus" w:cs="Andalus"/>
        </w:rPr>
      </w:pPr>
      <w:r w:rsidRPr="007F50CE">
        <w:rPr>
          <w:rFonts w:ascii="Andalus" w:hAnsi="Andalus" w:cs="Andalus"/>
        </w:rPr>
        <w:t>Note that the member will need to provide an answer to a survey question during his membership registration process (Fig. B2). The administrator needs to use the Survey Answer Management web form to add, edit, delete and sequence the answers.</w:t>
      </w:r>
    </w:p>
    <w:p w:rsidR="00A026B1" w:rsidRPr="007F50CE" w:rsidRDefault="00A026B1" w:rsidP="007F50CE">
      <w:pPr>
        <w:jc w:val="both"/>
        <w:rPr>
          <w:rFonts w:ascii="Andalus" w:hAnsi="Andalus" w:cs="Andalus"/>
          <w:sz w:val="12"/>
          <w:szCs w:val="12"/>
        </w:rPr>
      </w:pPr>
    </w:p>
    <w:p w:rsidR="00A026B1" w:rsidRPr="007F50CE" w:rsidRDefault="00A026B1" w:rsidP="007F50CE">
      <w:pPr>
        <w:jc w:val="both"/>
        <w:rPr>
          <w:rFonts w:ascii="Andalus" w:hAnsi="Andalus" w:cs="Andalus"/>
        </w:rPr>
      </w:pPr>
      <w:r w:rsidRPr="007F50CE">
        <w:rPr>
          <w:rFonts w:ascii="Andalus" w:hAnsi="Andalus" w:cs="Andalus"/>
        </w:rPr>
        <w:t>When the administrator deletes an answer record, the system must ensure that the Survey Summary Report (</w:t>
      </w:r>
      <w:r w:rsidR="00785CC6" w:rsidRPr="007F50CE">
        <w:rPr>
          <w:rFonts w:ascii="Andalus" w:hAnsi="Andalus" w:cs="Andalus"/>
        </w:rPr>
        <w:t>Fig. C</w:t>
      </w:r>
      <w:r w:rsidRPr="007F50CE">
        <w:rPr>
          <w:rFonts w:ascii="Andalus" w:hAnsi="Andalus" w:cs="Andalus"/>
        </w:rPr>
        <w:t>23) is still accurate. When the administrator adds or edits an answer, the system must ensure that there are no duplicate answers.</w:t>
      </w:r>
    </w:p>
    <w:p w:rsidR="00A026B1" w:rsidRPr="007F50CE" w:rsidRDefault="00A026B1" w:rsidP="007F50CE">
      <w:pPr>
        <w:jc w:val="both"/>
        <w:rPr>
          <w:rFonts w:ascii="Andalus" w:hAnsi="Andalus" w:cs="Andalus"/>
          <w:sz w:val="12"/>
          <w:szCs w:val="12"/>
        </w:rPr>
      </w:pPr>
    </w:p>
    <w:p w:rsidR="00A026B1" w:rsidRPr="007F50CE" w:rsidRDefault="00A026B1" w:rsidP="007F50CE">
      <w:pPr>
        <w:ind w:left="567" w:hanging="567"/>
        <w:jc w:val="both"/>
        <w:rPr>
          <w:rFonts w:ascii="Andalus" w:eastAsia="Times New Roman" w:hAnsi="Andalus" w:cs="Andalus"/>
          <w:b/>
          <w:bCs/>
          <w:sz w:val="21"/>
          <w:szCs w:val="21"/>
          <w:lang w:val="en-GB" w:eastAsia="en-US"/>
        </w:rPr>
      </w:pPr>
      <w:r w:rsidRPr="007F50CE">
        <w:rPr>
          <w:rFonts w:ascii="Andalus" w:eastAsia="Times New Roman" w:hAnsi="Andalus" w:cs="Andalus"/>
          <w:b/>
          <w:bCs/>
          <w:sz w:val="21"/>
          <w:szCs w:val="21"/>
          <w:lang w:val="en-GB" w:eastAsia="en-US"/>
        </w:rPr>
        <w:t>2.</w:t>
      </w:r>
      <w:r w:rsidR="00246B3A" w:rsidRPr="007F50CE">
        <w:rPr>
          <w:rFonts w:ascii="Andalus" w:eastAsia="Times New Roman" w:hAnsi="Andalus" w:cs="Andalus"/>
          <w:b/>
          <w:bCs/>
          <w:sz w:val="21"/>
          <w:szCs w:val="21"/>
          <w:lang w:val="en-GB" w:eastAsia="en-US"/>
        </w:rPr>
        <w:t>14</w:t>
      </w:r>
      <w:r w:rsidRPr="007F50CE">
        <w:rPr>
          <w:rFonts w:ascii="Andalus" w:eastAsia="Times New Roman" w:hAnsi="Andalus" w:cs="Andalus"/>
          <w:b/>
          <w:bCs/>
          <w:sz w:val="21"/>
          <w:szCs w:val="21"/>
          <w:lang w:val="en-GB" w:eastAsia="en-US"/>
        </w:rPr>
        <w:tab/>
        <w:t xml:space="preserve">Report </w:t>
      </w:r>
      <w:r w:rsidRPr="007F50CE">
        <w:rPr>
          <w:rFonts w:ascii="Andalus" w:eastAsia="Times New Roman" w:hAnsi="Andalus" w:cs="Andalus"/>
          <w:sz w:val="21"/>
          <w:szCs w:val="21"/>
          <w:lang w:val="en-GB" w:eastAsia="en-US"/>
        </w:rPr>
        <w:t>(Administrator)</w:t>
      </w:r>
    </w:p>
    <w:p w:rsidR="00A026B1" w:rsidRPr="007F50CE" w:rsidRDefault="00A026B1" w:rsidP="007F50CE">
      <w:pPr>
        <w:jc w:val="both"/>
        <w:rPr>
          <w:rFonts w:ascii="Andalus" w:hAnsi="Andalus" w:cs="Andalus"/>
          <w:sz w:val="12"/>
          <w:szCs w:val="12"/>
        </w:rPr>
      </w:pPr>
    </w:p>
    <w:p w:rsidR="00A026B1" w:rsidRPr="007F50CE" w:rsidRDefault="00A026B1" w:rsidP="007F50CE">
      <w:pPr>
        <w:jc w:val="both"/>
        <w:rPr>
          <w:rFonts w:ascii="Andalus" w:hAnsi="Andalus" w:cs="Andalus"/>
        </w:rPr>
      </w:pPr>
      <w:r w:rsidRPr="007F50CE">
        <w:rPr>
          <w:rFonts w:ascii="Andalus" w:hAnsi="Andalus" w:cs="Andalus"/>
        </w:rPr>
        <w:t>The system’s reporting function is important to help the company's management in analyzing the online DVD rental business trend.</w:t>
      </w:r>
    </w:p>
    <w:p w:rsidR="00A026B1" w:rsidRPr="007F50CE" w:rsidRDefault="00A026B1" w:rsidP="007F50CE">
      <w:pPr>
        <w:jc w:val="both"/>
        <w:rPr>
          <w:rFonts w:ascii="Andalus" w:hAnsi="Andalus" w:cs="Andalus"/>
          <w:sz w:val="12"/>
          <w:szCs w:val="12"/>
        </w:rPr>
      </w:pPr>
    </w:p>
    <w:p w:rsidR="00A026B1" w:rsidRPr="007F50CE" w:rsidRDefault="00A026B1" w:rsidP="007F50CE">
      <w:pPr>
        <w:jc w:val="both"/>
        <w:rPr>
          <w:rFonts w:ascii="Andalus" w:eastAsia="Times New Roman" w:hAnsi="Andalus" w:cs="Andalus"/>
          <w:b/>
          <w:bCs/>
          <w:i/>
          <w:sz w:val="21"/>
          <w:szCs w:val="21"/>
          <w:lang w:val="en-GB" w:eastAsia="en-US"/>
        </w:rPr>
      </w:pPr>
      <w:r w:rsidRPr="007F50CE">
        <w:rPr>
          <w:rFonts w:ascii="Andalus" w:eastAsia="Times New Roman" w:hAnsi="Andalus" w:cs="Andalus"/>
          <w:b/>
          <w:bCs/>
          <w:i/>
          <w:sz w:val="21"/>
          <w:szCs w:val="21"/>
          <w:lang w:val="en-GB" w:eastAsia="en-US"/>
        </w:rPr>
        <w:t>Title Performance Summary</w:t>
      </w:r>
    </w:p>
    <w:p w:rsidR="00A026B1" w:rsidRPr="007F50CE" w:rsidRDefault="00A026B1" w:rsidP="007F50CE">
      <w:pPr>
        <w:jc w:val="both"/>
        <w:rPr>
          <w:rFonts w:ascii="Andalus" w:hAnsi="Andalus" w:cs="Andalus"/>
          <w:sz w:val="12"/>
          <w:szCs w:val="12"/>
        </w:rPr>
      </w:pPr>
    </w:p>
    <w:p w:rsidR="00A026B1" w:rsidRPr="007F50CE" w:rsidRDefault="00785CC6" w:rsidP="007F50CE">
      <w:pPr>
        <w:jc w:val="both"/>
        <w:rPr>
          <w:rFonts w:ascii="Andalus" w:hAnsi="Andalus" w:cs="Andalus"/>
        </w:rPr>
      </w:pPr>
      <w:r w:rsidRPr="007F50CE">
        <w:rPr>
          <w:rFonts w:ascii="Andalus" w:hAnsi="Andalus" w:cs="Andalus"/>
        </w:rPr>
        <w:t>Fig. C</w:t>
      </w:r>
      <w:r w:rsidR="00A026B1" w:rsidRPr="007F50CE">
        <w:rPr>
          <w:rFonts w:ascii="Andalus" w:hAnsi="Andalus" w:cs="Andalus"/>
        </w:rPr>
        <w:t>21 describes 3 web forms. The 3 web forms work together for the administrator do the following:</w:t>
      </w:r>
    </w:p>
    <w:p w:rsidR="00A026B1" w:rsidRPr="007F50CE" w:rsidRDefault="00A026B1" w:rsidP="007F50CE">
      <w:pPr>
        <w:jc w:val="both"/>
        <w:rPr>
          <w:rFonts w:ascii="Andalus" w:hAnsi="Andalus" w:cs="Andalus"/>
          <w:sz w:val="12"/>
          <w:szCs w:val="12"/>
        </w:rPr>
      </w:pPr>
    </w:p>
    <w:p w:rsidR="00A026B1" w:rsidRPr="007F50CE" w:rsidRDefault="00A026B1" w:rsidP="007F50CE">
      <w:pPr>
        <w:ind w:left="567" w:hanging="567"/>
        <w:jc w:val="both"/>
        <w:rPr>
          <w:rFonts w:ascii="Andalus" w:hAnsi="Andalus" w:cs="Andalus"/>
        </w:rPr>
      </w:pPr>
      <w:r w:rsidRPr="007F50CE">
        <w:rPr>
          <w:rFonts w:ascii="Andalus" w:hAnsi="Andalus" w:cs="Andalus"/>
        </w:rPr>
        <w:t>i)</w:t>
      </w:r>
      <w:r w:rsidRPr="007F50CE">
        <w:rPr>
          <w:rFonts w:ascii="Andalus" w:hAnsi="Andalus" w:cs="Andalus"/>
        </w:rPr>
        <w:tab/>
        <w:t>The 1</w:t>
      </w:r>
      <w:r w:rsidRPr="007F50CE">
        <w:rPr>
          <w:rFonts w:ascii="Andalus" w:hAnsi="Andalus" w:cs="Andalus"/>
          <w:vertAlign w:val="superscript"/>
        </w:rPr>
        <w:t>st</w:t>
      </w:r>
      <w:r w:rsidRPr="007F50CE">
        <w:rPr>
          <w:rFonts w:ascii="Andalus" w:hAnsi="Andalus" w:cs="Andalus"/>
        </w:rPr>
        <w:t xml:space="preserve"> web form allows the administrator to view an overall category monthly performance, by specifying the start month and the end month (E.g. from May 2004 to August 2004).</w:t>
      </w:r>
    </w:p>
    <w:p w:rsidR="00A026B1" w:rsidRPr="007F50CE" w:rsidRDefault="00A026B1" w:rsidP="007F50CE">
      <w:pPr>
        <w:jc w:val="both"/>
        <w:rPr>
          <w:rFonts w:ascii="Andalus" w:hAnsi="Andalus" w:cs="Andalus"/>
          <w:sz w:val="12"/>
          <w:szCs w:val="12"/>
        </w:rPr>
      </w:pPr>
    </w:p>
    <w:p w:rsidR="00A026B1" w:rsidRPr="007F50CE" w:rsidRDefault="00A026B1" w:rsidP="007F50CE">
      <w:pPr>
        <w:ind w:left="567" w:hanging="567"/>
        <w:jc w:val="both"/>
        <w:rPr>
          <w:rFonts w:ascii="Andalus" w:hAnsi="Andalus" w:cs="Andalus"/>
        </w:rPr>
      </w:pPr>
      <w:r w:rsidRPr="007F50CE">
        <w:rPr>
          <w:rFonts w:ascii="Andalus" w:hAnsi="Andalus" w:cs="Andalus"/>
        </w:rPr>
        <w:t>ii)</w:t>
      </w:r>
      <w:r w:rsidRPr="007F50CE">
        <w:rPr>
          <w:rFonts w:ascii="Andalus" w:hAnsi="Andalus" w:cs="Andalus"/>
        </w:rPr>
        <w:tab/>
        <w:t>By clicking the respective numbers, the system can show the contribution by each title for a particular month in the 2</w:t>
      </w:r>
      <w:r w:rsidRPr="007F50CE">
        <w:rPr>
          <w:rFonts w:ascii="Andalus" w:hAnsi="Andalus" w:cs="Andalus"/>
          <w:vertAlign w:val="superscript"/>
        </w:rPr>
        <w:t>nd</w:t>
      </w:r>
      <w:r w:rsidRPr="007F50CE">
        <w:rPr>
          <w:rFonts w:ascii="Andalus" w:hAnsi="Andalus" w:cs="Andalus"/>
        </w:rPr>
        <w:t xml:space="preserve"> web form.</w:t>
      </w:r>
    </w:p>
    <w:p w:rsidR="00A026B1" w:rsidRPr="007F50CE" w:rsidRDefault="00A026B1" w:rsidP="007F50CE">
      <w:pPr>
        <w:jc w:val="both"/>
        <w:rPr>
          <w:rFonts w:ascii="Andalus" w:hAnsi="Andalus" w:cs="Andalus"/>
          <w:sz w:val="12"/>
          <w:szCs w:val="12"/>
        </w:rPr>
      </w:pPr>
    </w:p>
    <w:p w:rsidR="00A026B1" w:rsidRPr="007F50CE" w:rsidRDefault="00A026B1" w:rsidP="007F50CE">
      <w:pPr>
        <w:ind w:left="567" w:hanging="567"/>
        <w:jc w:val="both"/>
        <w:rPr>
          <w:rFonts w:ascii="Andalus" w:hAnsi="Andalus" w:cs="Andalus"/>
        </w:rPr>
      </w:pPr>
      <w:r w:rsidRPr="007F50CE">
        <w:rPr>
          <w:rFonts w:ascii="Andalus" w:hAnsi="Andalus" w:cs="Andalus"/>
        </w:rPr>
        <w:t>iii)</w:t>
      </w:r>
      <w:r w:rsidRPr="007F50CE">
        <w:rPr>
          <w:rFonts w:ascii="Andalus" w:hAnsi="Andalus" w:cs="Andalus"/>
        </w:rPr>
        <w:tab/>
        <w:t>By clicking the title, the 3</w:t>
      </w:r>
      <w:r w:rsidRPr="007F50CE">
        <w:rPr>
          <w:rFonts w:ascii="Andalus" w:hAnsi="Andalus" w:cs="Andalus"/>
          <w:vertAlign w:val="superscript"/>
        </w:rPr>
        <w:t>rd</w:t>
      </w:r>
      <w:r w:rsidRPr="007F50CE">
        <w:rPr>
          <w:rFonts w:ascii="Andalus" w:hAnsi="Andalus" w:cs="Andalus"/>
        </w:rPr>
        <w:t xml:space="preserve"> web form can show the monthly rental performance of the respective title from a start month to the end month (E.g. from May 2004 to August 2004).</w:t>
      </w:r>
    </w:p>
    <w:p w:rsidR="00A026B1" w:rsidRPr="007F50CE" w:rsidRDefault="00A026B1" w:rsidP="007F50CE">
      <w:pPr>
        <w:jc w:val="both"/>
        <w:rPr>
          <w:rFonts w:ascii="Andalus" w:hAnsi="Andalus" w:cs="Andalus"/>
          <w:sz w:val="12"/>
          <w:szCs w:val="12"/>
        </w:rPr>
      </w:pPr>
      <w:r w:rsidRPr="007F50CE">
        <w:rPr>
          <w:rFonts w:ascii="Andalus" w:hAnsi="Andalus" w:cs="Andalus"/>
          <w:sz w:val="12"/>
          <w:szCs w:val="12"/>
        </w:rPr>
        <w:br w:type="page"/>
      </w:r>
    </w:p>
    <w:p w:rsidR="00A026B1" w:rsidRPr="007F50CE" w:rsidRDefault="00A026B1" w:rsidP="007F50CE">
      <w:pPr>
        <w:jc w:val="both"/>
        <w:rPr>
          <w:rFonts w:ascii="Andalus" w:eastAsia="Times New Roman" w:hAnsi="Andalus" w:cs="Andalus"/>
          <w:b/>
          <w:bCs/>
          <w:i/>
          <w:sz w:val="21"/>
          <w:szCs w:val="21"/>
          <w:lang w:val="en-GB" w:eastAsia="en-US"/>
        </w:rPr>
      </w:pPr>
      <w:r w:rsidRPr="007F50CE">
        <w:rPr>
          <w:rFonts w:ascii="Andalus" w:eastAsia="Times New Roman" w:hAnsi="Andalus" w:cs="Andalus"/>
          <w:b/>
          <w:bCs/>
          <w:i/>
          <w:sz w:val="21"/>
          <w:szCs w:val="21"/>
          <w:lang w:val="en-GB" w:eastAsia="en-US"/>
        </w:rPr>
        <w:t>Monthly Membership Summary</w:t>
      </w:r>
    </w:p>
    <w:p w:rsidR="00A026B1" w:rsidRPr="007F50CE" w:rsidRDefault="00A026B1" w:rsidP="007F50CE">
      <w:pPr>
        <w:jc w:val="both"/>
        <w:rPr>
          <w:rFonts w:ascii="Andalus" w:hAnsi="Andalus" w:cs="Andalus"/>
          <w:sz w:val="12"/>
          <w:szCs w:val="12"/>
        </w:rPr>
      </w:pPr>
    </w:p>
    <w:p w:rsidR="00A026B1" w:rsidRPr="007F50CE" w:rsidRDefault="00785CC6" w:rsidP="007F50CE">
      <w:pPr>
        <w:jc w:val="both"/>
        <w:rPr>
          <w:rFonts w:ascii="Andalus" w:hAnsi="Andalus" w:cs="Andalus"/>
        </w:rPr>
      </w:pPr>
      <w:r w:rsidRPr="007F50CE">
        <w:rPr>
          <w:rFonts w:ascii="Andalus" w:hAnsi="Andalus" w:cs="Andalus"/>
        </w:rPr>
        <w:t>Fig. C</w:t>
      </w:r>
      <w:r w:rsidR="00A026B1" w:rsidRPr="007F50CE">
        <w:rPr>
          <w:rFonts w:ascii="Andalus" w:hAnsi="Andalus" w:cs="Andalus"/>
        </w:rPr>
        <w:t>22 describes the Monthly Membership Summary Report web form that allows the administrator to view the changes in the membership signup per month.</w:t>
      </w:r>
    </w:p>
    <w:p w:rsidR="00A026B1" w:rsidRPr="007F50CE" w:rsidRDefault="00A026B1" w:rsidP="007F50CE">
      <w:pPr>
        <w:jc w:val="both"/>
        <w:rPr>
          <w:rFonts w:ascii="Andalus" w:hAnsi="Andalus" w:cs="Andalus"/>
          <w:sz w:val="12"/>
          <w:szCs w:val="12"/>
        </w:rPr>
      </w:pPr>
    </w:p>
    <w:p w:rsidR="00A026B1" w:rsidRPr="007F50CE" w:rsidRDefault="00A026B1" w:rsidP="007F50CE">
      <w:pPr>
        <w:jc w:val="both"/>
        <w:rPr>
          <w:rFonts w:ascii="Andalus" w:eastAsia="Times New Roman" w:hAnsi="Andalus" w:cs="Andalus"/>
          <w:b/>
          <w:bCs/>
          <w:i/>
          <w:sz w:val="21"/>
          <w:szCs w:val="21"/>
          <w:lang w:val="en-GB" w:eastAsia="en-US"/>
        </w:rPr>
      </w:pPr>
      <w:r w:rsidRPr="007F50CE">
        <w:rPr>
          <w:rFonts w:ascii="Andalus" w:eastAsia="Times New Roman" w:hAnsi="Andalus" w:cs="Andalus"/>
          <w:b/>
          <w:bCs/>
          <w:i/>
          <w:sz w:val="21"/>
          <w:szCs w:val="21"/>
          <w:lang w:val="en-GB" w:eastAsia="en-US"/>
        </w:rPr>
        <w:t>Survey Summary</w:t>
      </w:r>
    </w:p>
    <w:p w:rsidR="00A026B1" w:rsidRPr="007F50CE" w:rsidRDefault="00A026B1" w:rsidP="007F50CE">
      <w:pPr>
        <w:jc w:val="both"/>
        <w:rPr>
          <w:rFonts w:ascii="Andalus" w:hAnsi="Andalus" w:cs="Andalus"/>
          <w:sz w:val="12"/>
          <w:szCs w:val="12"/>
        </w:rPr>
      </w:pPr>
    </w:p>
    <w:p w:rsidR="00A026B1" w:rsidRPr="007F50CE" w:rsidRDefault="00785CC6" w:rsidP="007F50CE">
      <w:pPr>
        <w:jc w:val="both"/>
        <w:rPr>
          <w:rFonts w:ascii="Andalus" w:hAnsi="Andalus" w:cs="Andalus"/>
        </w:rPr>
      </w:pPr>
      <w:r w:rsidRPr="007F50CE">
        <w:rPr>
          <w:rFonts w:ascii="Andalus" w:hAnsi="Andalus" w:cs="Andalus"/>
        </w:rPr>
        <w:t>Fig. C</w:t>
      </w:r>
      <w:r w:rsidR="00A026B1" w:rsidRPr="007F50CE">
        <w:rPr>
          <w:rFonts w:ascii="Andalus" w:hAnsi="Andalus" w:cs="Andalus"/>
        </w:rPr>
        <w:t>23 describes the Survey Summary report which shows the total member responses towards the survey question.</w:t>
      </w:r>
    </w:p>
    <w:p w:rsidR="00CD563E" w:rsidRPr="007F50CE" w:rsidRDefault="00CD563E" w:rsidP="007F50CE">
      <w:pPr>
        <w:jc w:val="both"/>
        <w:rPr>
          <w:rFonts w:ascii="Andalus" w:hAnsi="Andalus" w:cs="Andalus"/>
        </w:rPr>
      </w:pPr>
    </w:p>
    <w:p w:rsidR="00CD563E" w:rsidRPr="007F50CE" w:rsidRDefault="00CD563E" w:rsidP="007F50CE">
      <w:pPr>
        <w:jc w:val="both"/>
        <w:rPr>
          <w:rFonts w:ascii="Andalus" w:hAnsi="Andalus" w:cs="Andalus"/>
        </w:rPr>
      </w:pPr>
    </w:p>
    <w:p w:rsidR="00CD563E" w:rsidRPr="007F50CE" w:rsidRDefault="00CD563E" w:rsidP="007F50CE">
      <w:pPr>
        <w:jc w:val="both"/>
        <w:rPr>
          <w:rFonts w:ascii="Andalus" w:hAnsi="Andalus" w:cs="Andalus"/>
        </w:rPr>
      </w:pPr>
    </w:p>
    <w:p w:rsidR="00A026B1" w:rsidRPr="007F50CE" w:rsidRDefault="00A026B1" w:rsidP="007F50CE">
      <w:pPr>
        <w:jc w:val="both"/>
        <w:rPr>
          <w:rFonts w:ascii="Andalus" w:hAnsi="Andalus" w:cs="Andalus"/>
          <w:sz w:val="12"/>
          <w:szCs w:val="12"/>
        </w:rPr>
      </w:pPr>
    </w:p>
    <w:p w:rsidR="007041F2" w:rsidRPr="007F50CE" w:rsidRDefault="007041F2" w:rsidP="007F50CE">
      <w:pPr>
        <w:spacing w:line="360" w:lineRule="auto"/>
        <w:ind w:left="567" w:hanging="567"/>
        <w:jc w:val="both"/>
        <w:rPr>
          <w:rFonts w:ascii="Andalus" w:hAnsi="Andalus" w:cs="Andalus"/>
          <w:b/>
          <w:szCs w:val="28"/>
        </w:rPr>
      </w:pPr>
      <w:r w:rsidRPr="007F50CE">
        <w:rPr>
          <w:rFonts w:ascii="Andalus" w:hAnsi="Andalus" w:cs="Andalus"/>
          <w:b/>
          <w:szCs w:val="28"/>
        </w:rPr>
        <w:t>3.</w:t>
      </w:r>
      <w:r w:rsidRPr="007F50CE">
        <w:rPr>
          <w:rFonts w:ascii="Andalus" w:hAnsi="Andalus" w:cs="Andalus"/>
          <w:b/>
          <w:szCs w:val="28"/>
        </w:rPr>
        <w:tab/>
        <w:t>Database</w:t>
      </w:r>
    </w:p>
    <w:p w:rsidR="007041F2" w:rsidRPr="007F50CE" w:rsidRDefault="007041F2" w:rsidP="007F50CE">
      <w:pPr>
        <w:jc w:val="both"/>
        <w:rPr>
          <w:rFonts w:ascii="Andalus" w:hAnsi="Andalus" w:cs="Andalus"/>
        </w:rPr>
      </w:pPr>
      <w:r w:rsidRPr="007F50CE">
        <w:rPr>
          <w:rFonts w:ascii="Andalus" w:hAnsi="Andalus" w:cs="Andalus"/>
        </w:rPr>
        <w:t xml:space="preserve">A sample database design has been prepared and uploaded in the ESP for your references. You can use the database design to develop the system. Note that the database design can be modified, to provide </w:t>
      </w:r>
      <w:r w:rsidRPr="007F50CE">
        <w:rPr>
          <w:rFonts w:ascii="Andalus" w:hAnsi="Andalus" w:cs="Andalus"/>
          <w:u w:val="single"/>
        </w:rPr>
        <w:t>better web application features</w:t>
      </w:r>
      <w:r w:rsidRPr="007F50CE">
        <w:rPr>
          <w:rFonts w:ascii="Andalus" w:hAnsi="Andalus" w:cs="Andalus"/>
        </w:rPr>
        <w:t xml:space="preserve"> </w:t>
      </w:r>
      <w:r w:rsidRPr="007F50CE">
        <w:rPr>
          <w:rFonts w:ascii="Andalus" w:hAnsi="Andalus" w:cs="Andalus"/>
          <w:u w:val="single"/>
        </w:rPr>
        <w:t>without compromising the existing functional requirements</w:t>
      </w:r>
      <w:r w:rsidRPr="007F50CE">
        <w:rPr>
          <w:rFonts w:ascii="Andalus" w:hAnsi="Andalus" w:cs="Andalus"/>
        </w:rPr>
        <w:t xml:space="preserve"> laid out in this assignment.</w:t>
      </w:r>
    </w:p>
    <w:p w:rsidR="007041F2" w:rsidRPr="007F50CE" w:rsidRDefault="007041F2" w:rsidP="007F50CE">
      <w:pPr>
        <w:pStyle w:val="BodyText2"/>
        <w:rPr>
          <w:rFonts w:ascii="Andalus" w:hAnsi="Andalus" w:cs="Andalus"/>
          <w:sz w:val="24"/>
          <w:lang w:val="en-GB"/>
        </w:rPr>
      </w:pPr>
    </w:p>
    <w:p w:rsidR="007041F2" w:rsidRPr="007F50CE" w:rsidRDefault="007041F2" w:rsidP="007F50CE">
      <w:pPr>
        <w:spacing w:line="360" w:lineRule="auto"/>
        <w:ind w:left="567" w:hanging="567"/>
        <w:jc w:val="both"/>
        <w:rPr>
          <w:rFonts w:ascii="Andalus" w:hAnsi="Andalus" w:cs="Andalus"/>
          <w:b/>
        </w:rPr>
      </w:pPr>
      <w:r w:rsidRPr="007F50CE">
        <w:rPr>
          <w:rFonts w:ascii="Andalus" w:hAnsi="Andalus" w:cs="Andalus"/>
          <w:b/>
        </w:rPr>
        <w:t>4.</w:t>
      </w:r>
      <w:r w:rsidRPr="007F50CE">
        <w:rPr>
          <w:rFonts w:ascii="Andalus" w:hAnsi="Andalus" w:cs="Andalus"/>
          <w:b/>
        </w:rPr>
        <w:tab/>
        <w:t>Assessment</w:t>
      </w:r>
    </w:p>
    <w:p w:rsidR="007041F2" w:rsidRPr="007F50CE" w:rsidRDefault="007041F2" w:rsidP="007F50CE">
      <w:pPr>
        <w:ind w:left="540" w:hanging="540"/>
        <w:jc w:val="both"/>
        <w:rPr>
          <w:rFonts w:ascii="Andalus" w:hAnsi="Andalus" w:cs="Andalus"/>
        </w:rPr>
      </w:pPr>
      <w:r w:rsidRPr="007F50CE">
        <w:rPr>
          <w:rFonts w:ascii="Andalus" w:hAnsi="Andalus" w:cs="Andalus"/>
        </w:rPr>
        <w:t>The assignment will be evaluated based on the following criteria:</w:t>
      </w:r>
    </w:p>
    <w:p w:rsidR="007041F2" w:rsidRPr="007F50CE" w:rsidRDefault="007041F2" w:rsidP="007F50CE">
      <w:pPr>
        <w:pStyle w:val="BodyText2"/>
        <w:rPr>
          <w:rFonts w:ascii="Andalus" w:hAnsi="Andalus" w:cs="Andalus"/>
          <w:sz w:val="24"/>
          <w:lang w:val="en-GB"/>
        </w:rPr>
      </w:pPr>
    </w:p>
    <w:p w:rsidR="007041F2" w:rsidRPr="007F50CE" w:rsidRDefault="007041F2" w:rsidP="007F50CE">
      <w:pPr>
        <w:ind w:left="540" w:hanging="540"/>
        <w:jc w:val="both"/>
        <w:rPr>
          <w:rFonts w:ascii="Andalus" w:hAnsi="Andalus" w:cs="Andalus"/>
        </w:rPr>
      </w:pPr>
      <w:r w:rsidRPr="007F50CE">
        <w:rPr>
          <w:rFonts w:ascii="Andalus" w:hAnsi="Andalus" w:cs="Andalus"/>
        </w:rPr>
        <w:t>i)</w:t>
      </w:r>
      <w:r w:rsidRPr="007F50CE">
        <w:rPr>
          <w:rFonts w:ascii="Andalus" w:hAnsi="Andalus" w:cs="Andalus"/>
        </w:rPr>
        <w:tab/>
        <w:t>Ability to demonstrate the required functionalities accordingly to the specification.</w:t>
      </w:r>
    </w:p>
    <w:p w:rsidR="007041F2" w:rsidRPr="007F50CE" w:rsidRDefault="007041F2" w:rsidP="007F50CE">
      <w:pPr>
        <w:pStyle w:val="BodyText2"/>
        <w:rPr>
          <w:rFonts w:ascii="Andalus" w:hAnsi="Andalus" w:cs="Andalus"/>
          <w:sz w:val="24"/>
          <w:lang w:val="en-GB"/>
        </w:rPr>
      </w:pPr>
    </w:p>
    <w:p w:rsidR="007041F2" w:rsidRPr="007F50CE" w:rsidRDefault="007041F2" w:rsidP="007F50CE">
      <w:pPr>
        <w:ind w:left="540" w:hanging="540"/>
        <w:jc w:val="both"/>
        <w:rPr>
          <w:rFonts w:ascii="Andalus" w:hAnsi="Andalus" w:cs="Andalus"/>
        </w:rPr>
      </w:pPr>
      <w:r w:rsidRPr="007F50CE">
        <w:rPr>
          <w:rFonts w:ascii="Andalus" w:hAnsi="Andalus" w:cs="Andalus"/>
        </w:rPr>
        <w:t>ii)</w:t>
      </w:r>
      <w:r w:rsidRPr="007F50CE">
        <w:rPr>
          <w:rFonts w:ascii="Andalus" w:hAnsi="Andalus" w:cs="Andalus"/>
        </w:rPr>
        <w:tab/>
        <w:t>Site Architecture and Site Navigation.</w:t>
      </w:r>
      <w:r w:rsidR="00313BC0" w:rsidRPr="007F50CE">
        <w:rPr>
          <w:rFonts w:ascii="Andalus" w:hAnsi="Andalus" w:cs="Andalus"/>
          <w:b/>
          <w:color w:val="FFFFFF"/>
          <w:sz w:val="20"/>
          <w:szCs w:val="20"/>
          <w:shd w:val="clear" w:color="auto" w:fill="000000"/>
        </w:rPr>
        <w:t xml:space="preserve"> Important Note</w:t>
      </w:r>
      <w:r w:rsidR="00313BC0" w:rsidRPr="007F50CE">
        <w:rPr>
          <w:rFonts w:ascii="Andalus" w:hAnsi="Andalus" w:cs="Andalus"/>
        </w:rPr>
        <w:t xml:space="preserve"> The assignment specification does not describe how the site navigation should be designed. You must decide the most suitable navigation interface for your assignment.</w:t>
      </w:r>
    </w:p>
    <w:p w:rsidR="007041F2" w:rsidRPr="007F50CE" w:rsidRDefault="007041F2" w:rsidP="007F50CE">
      <w:pPr>
        <w:pStyle w:val="BodyText2"/>
        <w:rPr>
          <w:rFonts w:ascii="Andalus" w:hAnsi="Andalus" w:cs="Andalus"/>
          <w:sz w:val="24"/>
          <w:lang w:val="en-GB"/>
        </w:rPr>
      </w:pPr>
    </w:p>
    <w:p w:rsidR="007041F2" w:rsidRPr="007F50CE" w:rsidRDefault="007041F2" w:rsidP="007F50CE">
      <w:pPr>
        <w:ind w:left="540" w:hanging="540"/>
        <w:jc w:val="both"/>
        <w:rPr>
          <w:rFonts w:ascii="Andalus" w:hAnsi="Andalus" w:cs="Andalus"/>
        </w:rPr>
      </w:pPr>
      <w:r w:rsidRPr="007F50CE">
        <w:rPr>
          <w:rFonts w:ascii="Andalus" w:hAnsi="Andalus" w:cs="Andalus"/>
        </w:rPr>
        <w:t>iii)</w:t>
      </w:r>
      <w:r w:rsidRPr="007F50CE">
        <w:rPr>
          <w:rFonts w:ascii="Andalus" w:hAnsi="Andalus" w:cs="Andalus"/>
        </w:rPr>
        <w:tab/>
        <w:t>Consistent and dynamic user-friendly interface using CSS and DHTML.</w:t>
      </w:r>
    </w:p>
    <w:p w:rsidR="007041F2" w:rsidRPr="007F50CE" w:rsidRDefault="007041F2" w:rsidP="007F50CE">
      <w:pPr>
        <w:pStyle w:val="BodyText2"/>
        <w:rPr>
          <w:rFonts w:ascii="Andalus" w:hAnsi="Andalus" w:cs="Andalus"/>
          <w:sz w:val="24"/>
          <w:lang w:val="en-GB"/>
        </w:rPr>
      </w:pPr>
    </w:p>
    <w:p w:rsidR="007041F2" w:rsidRPr="007F50CE" w:rsidRDefault="007041F2" w:rsidP="007F50CE">
      <w:pPr>
        <w:ind w:left="540" w:hanging="540"/>
        <w:jc w:val="both"/>
        <w:rPr>
          <w:rFonts w:ascii="Andalus" w:hAnsi="Andalus" w:cs="Andalus"/>
        </w:rPr>
      </w:pPr>
      <w:r w:rsidRPr="007F50CE">
        <w:rPr>
          <w:rFonts w:ascii="Andalus" w:hAnsi="Andalus" w:cs="Andalus"/>
        </w:rPr>
        <w:t>iv)</w:t>
      </w:r>
      <w:r w:rsidRPr="007F50CE">
        <w:rPr>
          <w:rFonts w:ascii="Andalus" w:hAnsi="Andalus" w:cs="Andalus"/>
        </w:rPr>
        <w:tab/>
        <w:t xml:space="preserve">Appropriate web form validations using client side </w:t>
      </w:r>
      <w:r w:rsidR="00313BC0" w:rsidRPr="007F50CE">
        <w:rPr>
          <w:rFonts w:ascii="Andalus" w:hAnsi="Andalus" w:cs="Andalus"/>
        </w:rPr>
        <w:t xml:space="preserve">JavaScript </w:t>
      </w:r>
      <w:r w:rsidRPr="007F50CE">
        <w:rPr>
          <w:rFonts w:ascii="Andalus" w:hAnsi="Andalus" w:cs="Andalus"/>
        </w:rPr>
        <w:t xml:space="preserve">and server side </w:t>
      </w:r>
      <w:r w:rsidR="00313BC0" w:rsidRPr="007F50CE">
        <w:rPr>
          <w:rFonts w:ascii="Andalus" w:hAnsi="Andalus" w:cs="Andalus"/>
        </w:rPr>
        <w:t>VB.NET</w:t>
      </w:r>
      <w:r w:rsidRPr="007F50CE">
        <w:rPr>
          <w:rFonts w:ascii="Andalus" w:hAnsi="Andalus" w:cs="Andalus"/>
        </w:rPr>
        <w:t>.</w:t>
      </w:r>
      <w:r w:rsidR="00313BC0" w:rsidRPr="007F50CE">
        <w:rPr>
          <w:rFonts w:ascii="Andalus" w:hAnsi="Andalus" w:cs="Andalus"/>
        </w:rPr>
        <w:t xml:space="preserve"> </w:t>
      </w:r>
      <w:r w:rsidR="00313BC0" w:rsidRPr="007F50CE">
        <w:rPr>
          <w:rFonts w:ascii="Andalus" w:hAnsi="Andalus" w:cs="Andalus"/>
          <w:b/>
          <w:color w:val="FFFFFF"/>
          <w:sz w:val="20"/>
          <w:szCs w:val="20"/>
          <w:shd w:val="clear" w:color="auto" w:fill="000000"/>
        </w:rPr>
        <w:t>Important Note</w:t>
      </w:r>
      <w:r w:rsidR="00313BC0" w:rsidRPr="007F50CE">
        <w:rPr>
          <w:rFonts w:ascii="Andalus" w:hAnsi="Andalus" w:cs="Andalus"/>
        </w:rPr>
        <w:t xml:space="preserve"> The assignment specification does not list out all the required server-side and client-side validation logic. You must find out the required logic to ensure the completeness of the system.</w:t>
      </w:r>
    </w:p>
    <w:p w:rsidR="007041F2" w:rsidRPr="007F50CE" w:rsidRDefault="007041F2" w:rsidP="007F50CE">
      <w:pPr>
        <w:pStyle w:val="BodyText2"/>
        <w:rPr>
          <w:rFonts w:ascii="Andalus" w:hAnsi="Andalus" w:cs="Andalus"/>
          <w:sz w:val="24"/>
          <w:lang w:val="en-GB"/>
        </w:rPr>
      </w:pPr>
    </w:p>
    <w:p w:rsidR="007041F2" w:rsidRPr="007F50CE" w:rsidRDefault="007041F2" w:rsidP="007F50CE">
      <w:pPr>
        <w:ind w:left="540" w:hanging="540"/>
        <w:jc w:val="both"/>
        <w:rPr>
          <w:rFonts w:ascii="Andalus" w:hAnsi="Andalus" w:cs="Andalus"/>
        </w:rPr>
      </w:pPr>
      <w:r w:rsidRPr="007F50CE">
        <w:rPr>
          <w:rFonts w:ascii="Andalus" w:hAnsi="Andalus" w:cs="Andalus"/>
        </w:rPr>
        <w:t>v)</w:t>
      </w:r>
      <w:r w:rsidRPr="007F50CE">
        <w:rPr>
          <w:rFonts w:ascii="Andalus" w:hAnsi="Andalus" w:cs="Andalus"/>
        </w:rPr>
        <w:tab/>
        <w:t>User Friendliness</w:t>
      </w:r>
    </w:p>
    <w:p w:rsidR="007041F2" w:rsidRPr="007F50CE" w:rsidRDefault="007041F2" w:rsidP="007F50CE">
      <w:pPr>
        <w:pStyle w:val="BodyText2"/>
        <w:rPr>
          <w:rFonts w:ascii="Andalus" w:hAnsi="Andalus" w:cs="Andalus"/>
          <w:sz w:val="24"/>
          <w:lang w:val="en-GB"/>
        </w:rPr>
      </w:pPr>
    </w:p>
    <w:p w:rsidR="007041F2" w:rsidRPr="007F50CE" w:rsidRDefault="007041F2" w:rsidP="007F50CE">
      <w:pPr>
        <w:ind w:left="540" w:hanging="540"/>
        <w:jc w:val="both"/>
        <w:rPr>
          <w:rFonts w:ascii="Andalus" w:hAnsi="Andalus" w:cs="Andalus"/>
        </w:rPr>
      </w:pPr>
      <w:r w:rsidRPr="007F50CE">
        <w:rPr>
          <w:rFonts w:ascii="Andalus" w:hAnsi="Andalus" w:cs="Andalus"/>
        </w:rPr>
        <w:t>vi)</w:t>
      </w:r>
      <w:r w:rsidRPr="007F50CE">
        <w:rPr>
          <w:rFonts w:ascii="Andalus" w:hAnsi="Andalus" w:cs="Andalus"/>
        </w:rPr>
        <w:tab/>
        <w:t>Program Design, Readability and Reusability</w:t>
      </w:r>
    </w:p>
    <w:p w:rsidR="007041F2" w:rsidRPr="007F50CE" w:rsidRDefault="007041F2" w:rsidP="007F50CE">
      <w:pPr>
        <w:pStyle w:val="BodyText2"/>
        <w:rPr>
          <w:rFonts w:ascii="Andalus" w:hAnsi="Andalus" w:cs="Andalus"/>
          <w:sz w:val="24"/>
          <w:lang w:val="en-GB"/>
        </w:rPr>
      </w:pPr>
    </w:p>
    <w:p w:rsidR="007041F2" w:rsidRPr="007F50CE" w:rsidRDefault="007041F2" w:rsidP="007F50CE">
      <w:pPr>
        <w:ind w:left="540" w:hanging="540"/>
        <w:jc w:val="both"/>
        <w:rPr>
          <w:rFonts w:ascii="Andalus" w:hAnsi="Andalus" w:cs="Andalus"/>
        </w:rPr>
      </w:pPr>
      <w:r w:rsidRPr="007F50CE">
        <w:rPr>
          <w:rFonts w:ascii="Andalus" w:hAnsi="Andalus" w:cs="Andalus"/>
        </w:rPr>
        <w:t>vii)</w:t>
      </w:r>
      <w:r w:rsidRPr="007F50CE">
        <w:rPr>
          <w:rFonts w:ascii="Andalus" w:hAnsi="Andalus" w:cs="Andalus"/>
        </w:rPr>
        <w:tab/>
        <w:t>Innovation and Creativity</w:t>
      </w:r>
    </w:p>
    <w:p w:rsidR="007041F2" w:rsidRPr="007F50CE" w:rsidRDefault="007041F2" w:rsidP="007F50CE">
      <w:pPr>
        <w:pStyle w:val="BodyText2"/>
        <w:rPr>
          <w:rFonts w:ascii="Andalus" w:hAnsi="Andalus" w:cs="Andalus"/>
          <w:sz w:val="24"/>
          <w:lang w:val="en-GB"/>
        </w:rPr>
      </w:pPr>
    </w:p>
    <w:p w:rsidR="007041F2" w:rsidRPr="007F50CE" w:rsidRDefault="007041F2" w:rsidP="007F50CE">
      <w:pPr>
        <w:ind w:left="540" w:hanging="540"/>
        <w:jc w:val="both"/>
        <w:rPr>
          <w:rFonts w:ascii="Andalus" w:hAnsi="Andalus" w:cs="Andalus"/>
        </w:rPr>
      </w:pPr>
      <w:r w:rsidRPr="007F50CE">
        <w:rPr>
          <w:rFonts w:ascii="Andalus" w:hAnsi="Andalus" w:cs="Andalus"/>
        </w:rPr>
        <w:t>viii)</w:t>
      </w:r>
      <w:r w:rsidRPr="007F50CE">
        <w:rPr>
          <w:rFonts w:ascii="Andalus" w:hAnsi="Andalus" w:cs="Andalus"/>
        </w:rPr>
        <w:tab/>
        <w:t>Question &amp; Answers</w:t>
      </w:r>
    </w:p>
    <w:p w:rsidR="007041F2" w:rsidRPr="007F50CE" w:rsidRDefault="007041F2" w:rsidP="007F50CE">
      <w:pPr>
        <w:ind w:left="540" w:hanging="540"/>
        <w:jc w:val="both"/>
        <w:rPr>
          <w:rFonts w:ascii="Andalus" w:hAnsi="Andalus" w:cs="Andalus"/>
        </w:rPr>
      </w:pPr>
    </w:p>
    <w:p w:rsidR="007041F2" w:rsidRPr="007F50CE" w:rsidRDefault="007041F2" w:rsidP="007F50CE">
      <w:pPr>
        <w:ind w:left="540" w:hanging="540"/>
        <w:jc w:val="both"/>
        <w:rPr>
          <w:rFonts w:ascii="Andalus" w:hAnsi="Andalus" w:cs="Andalus"/>
        </w:rPr>
      </w:pPr>
      <w:r w:rsidRPr="007F50CE">
        <w:rPr>
          <w:rFonts w:ascii="Andalus" w:hAnsi="Andalus" w:cs="Andalus"/>
        </w:rPr>
        <w:sym w:font="Symbol" w:char="F0BE"/>
      </w:r>
      <w:r w:rsidRPr="007F50CE">
        <w:rPr>
          <w:rFonts w:ascii="Andalus" w:hAnsi="Andalus" w:cs="Andalus"/>
        </w:rPr>
        <w:sym w:font="Symbol" w:char="F0BE"/>
      </w:r>
      <w:r w:rsidRPr="007F50CE">
        <w:rPr>
          <w:rFonts w:ascii="Andalus" w:hAnsi="Andalus" w:cs="Andalus"/>
        </w:rPr>
        <w:sym w:font="Symbol" w:char="F0BE"/>
      </w:r>
      <w:r w:rsidRPr="007F50CE">
        <w:rPr>
          <w:rFonts w:ascii="Andalus" w:hAnsi="Andalus" w:cs="Andalus"/>
        </w:rPr>
        <w:sym w:font="Symbol" w:char="F0BE"/>
      </w:r>
      <w:r w:rsidRPr="007F50CE">
        <w:rPr>
          <w:rFonts w:ascii="Andalus" w:hAnsi="Andalus" w:cs="Andalus"/>
        </w:rPr>
        <w:sym w:font="Symbol" w:char="F0BE"/>
      </w:r>
      <w:r w:rsidRPr="007F50CE">
        <w:rPr>
          <w:rFonts w:ascii="Andalus" w:hAnsi="Andalus" w:cs="Andalus"/>
        </w:rPr>
        <w:sym w:font="Symbol" w:char="F0BE"/>
      </w:r>
      <w:r w:rsidRPr="007F50CE">
        <w:rPr>
          <w:rFonts w:ascii="Andalus" w:hAnsi="Andalus" w:cs="Andalus"/>
        </w:rPr>
        <w:sym w:font="Symbol" w:char="F0BE"/>
      </w:r>
      <w:r w:rsidRPr="007F50CE">
        <w:rPr>
          <w:rFonts w:ascii="Andalus" w:hAnsi="Andalus" w:cs="Andalus"/>
        </w:rPr>
        <w:sym w:font="Symbol" w:char="F0BE"/>
      </w:r>
      <w:r w:rsidRPr="007F50CE">
        <w:rPr>
          <w:rFonts w:ascii="Andalus" w:hAnsi="Andalus" w:cs="Andalus"/>
        </w:rPr>
        <w:sym w:font="Symbol" w:char="F0BE"/>
      </w:r>
      <w:r w:rsidRPr="007F50CE">
        <w:rPr>
          <w:rFonts w:ascii="Andalus" w:hAnsi="Andalus" w:cs="Andalus"/>
        </w:rPr>
        <w:sym w:font="Symbol" w:char="F0BE"/>
      </w:r>
      <w:r w:rsidRPr="007F50CE">
        <w:rPr>
          <w:rFonts w:ascii="Andalus" w:hAnsi="Andalus" w:cs="Andalus"/>
        </w:rPr>
        <w:sym w:font="Symbol" w:char="F0BE"/>
      </w:r>
      <w:r w:rsidRPr="007F50CE">
        <w:rPr>
          <w:rFonts w:ascii="Andalus" w:hAnsi="Andalus" w:cs="Andalus"/>
        </w:rPr>
        <w:sym w:font="Symbol" w:char="F0BE"/>
      </w:r>
      <w:r w:rsidRPr="007F50CE">
        <w:rPr>
          <w:rFonts w:ascii="Andalus" w:hAnsi="Andalus" w:cs="Andalus"/>
        </w:rPr>
        <w:sym w:font="Symbol" w:char="F0BE"/>
      </w:r>
      <w:r w:rsidRPr="007F50CE">
        <w:rPr>
          <w:rFonts w:ascii="Andalus" w:hAnsi="Andalus" w:cs="Andalus"/>
        </w:rPr>
        <w:sym w:font="Symbol" w:char="F0BE"/>
      </w:r>
      <w:r w:rsidRPr="007F50CE">
        <w:rPr>
          <w:rFonts w:ascii="Andalus" w:hAnsi="Andalus" w:cs="Andalus"/>
        </w:rPr>
        <w:t xml:space="preserve">       End      </w:t>
      </w:r>
      <w:r w:rsidRPr="007F50CE">
        <w:rPr>
          <w:rFonts w:ascii="Andalus" w:hAnsi="Andalus" w:cs="Andalus"/>
        </w:rPr>
        <w:sym w:font="Symbol" w:char="F0BE"/>
      </w:r>
      <w:r w:rsidRPr="007F50CE">
        <w:rPr>
          <w:rFonts w:ascii="Andalus" w:hAnsi="Andalus" w:cs="Andalus"/>
        </w:rPr>
        <w:sym w:font="Symbol" w:char="F0BE"/>
      </w:r>
      <w:r w:rsidRPr="007F50CE">
        <w:rPr>
          <w:rFonts w:ascii="Andalus" w:hAnsi="Andalus" w:cs="Andalus"/>
        </w:rPr>
        <w:sym w:font="Symbol" w:char="F0BE"/>
      </w:r>
      <w:r w:rsidRPr="007F50CE">
        <w:rPr>
          <w:rFonts w:ascii="Andalus" w:hAnsi="Andalus" w:cs="Andalus"/>
        </w:rPr>
        <w:sym w:font="Symbol" w:char="F0BE"/>
      </w:r>
      <w:r w:rsidRPr="007F50CE">
        <w:rPr>
          <w:rFonts w:ascii="Andalus" w:hAnsi="Andalus" w:cs="Andalus"/>
        </w:rPr>
        <w:sym w:font="Symbol" w:char="F0BE"/>
      </w:r>
      <w:r w:rsidRPr="007F50CE">
        <w:rPr>
          <w:rFonts w:ascii="Andalus" w:hAnsi="Andalus" w:cs="Andalus"/>
        </w:rPr>
        <w:sym w:font="Symbol" w:char="F0BE"/>
      </w:r>
      <w:r w:rsidRPr="007F50CE">
        <w:rPr>
          <w:rFonts w:ascii="Andalus" w:hAnsi="Andalus" w:cs="Andalus"/>
        </w:rPr>
        <w:sym w:font="Symbol" w:char="F0BE"/>
      </w:r>
      <w:r w:rsidRPr="007F50CE">
        <w:rPr>
          <w:rFonts w:ascii="Andalus" w:hAnsi="Andalus" w:cs="Andalus"/>
        </w:rPr>
        <w:sym w:font="Symbol" w:char="F0BE"/>
      </w:r>
      <w:r w:rsidRPr="007F50CE">
        <w:rPr>
          <w:rFonts w:ascii="Andalus" w:hAnsi="Andalus" w:cs="Andalus"/>
        </w:rPr>
        <w:sym w:font="Symbol" w:char="F0BE"/>
      </w:r>
      <w:r w:rsidRPr="007F50CE">
        <w:rPr>
          <w:rFonts w:ascii="Andalus" w:hAnsi="Andalus" w:cs="Andalus"/>
        </w:rPr>
        <w:sym w:font="Symbol" w:char="F0BE"/>
      </w:r>
      <w:r w:rsidRPr="007F50CE">
        <w:rPr>
          <w:rFonts w:ascii="Andalus" w:hAnsi="Andalus" w:cs="Andalus"/>
        </w:rPr>
        <w:sym w:font="Symbol" w:char="F0BE"/>
      </w:r>
      <w:r w:rsidRPr="007F50CE">
        <w:rPr>
          <w:rFonts w:ascii="Andalus" w:hAnsi="Andalus" w:cs="Andalus"/>
        </w:rPr>
        <w:sym w:font="Symbol" w:char="F0BE"/>
      </w:r>
      <w:r w:rsidRPr="007F50CE">
        <w:rPr>
          <w:rFonts w:ascii="Andalus" w:hAnsi="Andalus" w:cs="Andalus"/>
        </w:rPr>
        <w:sym w:font="Symbol" w:char="F0BE"/>
      </w:r>
      <w:r w:rsidRPr="007F50CE">
        <w:rPr>
          <w:rFonts w:ascii="Andalus" w:hAnsi="Andalus" w:cs="Andalus"/>
        </w:rPr>
        <w:sym w:font="Symbol" w:char="F0BE"/>
      </w:r>
      <w:r w:rsidRPr="007F50CE">
        <w:rPr>
          <w:rFonts w:ascii="Andalus" w:hAnsi="Andalus" w:cs="Andalus"/>
        </w:rPr>
        <w:sym w:font="Symbol" w:char="F0BE"/>
      </w:r>
      <w:r w:rsidRPr="007F50CE">
        <w:rPr>
          <w:rFonts w:ascii="Andalus" w:hAnsi="Andalus" w:cs="Andalus"/>
        </w:rPr>
        <w:sym w:font="Symbol" w:char="F0BE"/>
      </w:r>
    </w:p>
    <w:p w:rsidR="007041F2" w:rsidRPr="007F50CE" w:rsidRDefault="007041F2" w:rsidP="007F50CE">
      <w:pPr>
        <w:jc w:val="both"/>
        <w:rPr>
          <w:rFonts w:ascii="Andalus" w:hAnsi="Andalus" w:cs="Andalus"/>
        </w:rPr>
      </w:pPr>
    </w:p>
    <w:p w:rsidR="007041F2" w:rsidRPr="007F50CE" w:rsidRDefault="007041F2" w:rsidP="007F50CE">
      <w:pPr>
        <w:jc w:val="both"/>
        <w:rPr>
          <w:rFonts w:ascii="Andalus" w:hAnsi="Andalus" w:cs="Andalus"/>
        </w:rPr>
      </w:pPr>
    </w:p>
    <w:p w:rsidR="007041F2" w:rsidRPr="007F50CE" w:rsidRDefault="007041F2" w:rsidP="007F50CE">
      <w:pPr>
        <w:jc w:val="both"/>
        <w:rPr>
          <w:rFonts w:ascii="Andalus" w:hAnsi="Andalus" w:cs="Andalus"/>
        </w:rPr>
      </w:pPr>
    </w:p>
    <w:p w:rsidR="007041F2" w:rsidRPr="007F50CE" w:rsidRDefault="007041F2" w:rsidP="007F50CE">
      <w:pPr>
        <w:jc w:val="both"/>
        <w:rPr>
          <w:rFonts w:ascii="Andalus" w:hAnsi="Andalus" w:cs="Andalus"/>
        </w:rPr>
      </w:pPr>
    </w:p>
    <w:p w:rsidR="00F94616" w:rsidRPr="007F50CE" w:rsidRDefault="00F94616" w:rsidP="007F50CE">
      <w:pPr>
        <w:jc w:val="both"/>
        <w:rPr>
          <w:rFonts w:ascii="Andalus" w:hAnsi="Andalus" w:cs="Andalus"/>
        </w:rPr>
      </w:pPr>
    </w:p>
    <w:sectPr w:rsidR="00F94616" w:rsidRPr="007F50CE" w:rsidSect="00B47352">
      <w:footerReference w:type="default" r:id="rId7"/>
      <w:pgSz w:w="11907" w:h="16840" w:code="9"/>
      <w:pgMar w:top="1440" w:right="1418" w:bottom="1440"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6B1A" w:rsidRDefault="00296B1A">
      <w:r>
        <w:separator/>
      </w:r>
    </w:p>
  </w:endnote>
  <w:endnote w:type="continuationSeparator" w:id="0">
    <w:p w:rsidR="00296B1A" w:rsidRDefault="00296B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ndalus">
    <w:panose1 w:val="02010000000000000000"/>
    <w:charset w:val="00"/>
    <w:family w:val="auto"/>
    <w:pitch w:val="variable"/>
    <w:sig w:usb0="00002003" w:usb1="80000000" w:usb2="00000008" w:usb3="00000000" w:csb0="0000004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CC6" w:rsidRPr="00293F2C" w:rsidRDefault="00785CC6" w:rsidP="00CA7FC2">
    <w:pPr>
      <w:pStyle w:val="Footer"/>
      <w:pBdr>
        <w:top w:val="single" w:sz="4" w:space="1" w:color="auto"/>
      </w:pBdr>
      <w:jc w:val="center"/>
      <w:rPr>
        <w:rFonts w:asciiTheme="minorHAnsi" w:hAnsiTheme="minorHAnsi" w:cs="Arial"/>
        <w:bCs/>
      </w:rPr>
    </w:pPr>
    <w:r w:rsidRPr="00293F2C">
      <w:rPr>
        <w:rFonts w:asciiTheme="minorHAnsi" w:hAnsiTheme="minorHAnsi" w:cs="Arial"/>
        <w:bCs/>
      </w:rPr>
      <w:t xml:space="preserve">Page </w:t>
    </w:r>
    <w:r w:rsidR="0083273A" w:rsidRPr="00293F2C">
      <w:rPr>
        <w:rFonts w:asciiTheme="minorHAnsi" w:hAnsiTheme="minorHAnsi" w:cs="Arial"/>
        <w:bCs/>
      </w:rPr>
      <w:fldChar w:fldCharType="begin"/>
    </w:r>
    <w:r w:rsidRPr="00293F2C">
      <w:rPr>
        <w:rFonts w:asciiTheme="minorHAnsi" w:hAnsiTheme="minorHAnsi" w:cs="Arial"/>
        <w:bCs/>
      </w:rPr>
      <w:instrText xml:space="preserve"> PAGE </w:instrText>
    </w:r>
    <w:r w:rsidR="0083273A" w:rsidRPr="00293F2C">
      <w:rPr>
        <w:rFonts w:asciiTheme="minorHAnsi" w:hAnsiTheme="minorHAnsi" w:cs="Arial"/>
        <w:bCs/>
      </w:rPr>
      <w:fldChar w:fldCharType="separate"/>
    </w:r>
    <w:r w:rsidR="001B5767">
      <w:rPr>
        <w:rFonts w:asciiTheme="minorHAnsi" w:hAnsiTheme="minorHAnsi" w:cs="Arial"/>
        <w:bCs/>
        <w:noProof/>
      </w:rPr>
      <w:t>4</w:t>
    </w:r>
    <w:r w:rsidR="0083273A" w:rsidRPr="00293F2C">
      <w:rPr>
        <w:rFonts w:asciiTheme="minorHAnsi" w:hAnsiTheme="minorHAnsi" w:cs="Arial"/>
        <w:bCs/>
      </w:rPr>
      <w:fldChar w:fldCharType="end"/>
    </w:r>
    <w:r w:rsidRPr="00293F2C">
      <w:rPr>
        <w:rFonts w:asciiTheme="minorHAnsi" w:hAnsiTheme="minorHAnsi" w:cs="Arial"/>
        <w:bCs/>
      </w:rPr>
      <w:t xml:space="preserve"> of </w:t>
    </w:r>
    <w:r w:rsidR="0083273A" w:rsidRPr="00293F2C">
      <w:rPr>
        <w:rFonts w:asciiTheme="minorHAnsi" w:hAnsiTheme="minorHAnsi" w:cs="Arial"/>
        <w:bCs/>
      </w:rPr>
      <w:fldChar w:fldCharType="begin"/>
    </w:r>
    <w:r w:rsidRPr="00293F2C">
      <w:rPr>
        <w:rFonts w:asciiTheme="minorHAnsi" w:hAnsiTheme="minorHAnsi" w:cs="Arial"/>
        <w:bCs/>
      </w:rPr>
      <w:instrText xml:space="preserve"> NUMPAGES </w:instrText>
    </w:r>
    <w:r w:rsidR="0083273A" w:rsidRPr="00293F2C">
      <w:rPr>
        <w:rFonts w:asciiTheme="minorHAnsi" w:hAnsiTheme="minorHAnsi" w:cs="Arial"/>
        <w:bCs/>
      </w:rPr>
      <w:fldChar w:fldCharType="separate"/>
    </w:r>
    <w:r w:rsidR="001B5767">
      <w:rPr>
        <w:rFonts w:asciiTheme="minorHAnsi" w:hAnsiTheme="minorHAnsi" w:cs="Arial"/>
        <w:bCs/>
        <w:noProof/>
      </w:rPr>
      <w:t>13</w:t>
    </w:r>
    <w:r w:rsidR="0083273A" w:rsidRPr="00293F2C">
      <w:rPr>
        <w:rFonts w:asciiTheme="minorHAnsi" w:hAnsiTheme="minorHAnsi" w:cs="Arial"/>
        <w:bC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6B1A" w:rsidRDefault="00296B1A">
      <w:r>
        <w:separator/>
      </w:r>
    </w:p>
  </w:footnote>
  <w:footnote w:type="continuationSeparator" w:id="0">
    <w:p w:rsidR="00296B1A" w:rsidRDefault="00296B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9C328F"/>
    <w:multiLevelType w:val="hybridMultilevel"/>
    <w:tmpl w:val="6846E17C"/>
    <w:lvl w:ilvl="0" w:tplc="C62E534E">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38513B27"/>
    <w:multiLevelType w:val="hybridMultilevel"/>
    <w:tmpl w:val="E7EE43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46433A83"/>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C1112B"/>
    <w:multiLevelType w:val="hybridMultilevel"/>
    <w:tmpl w:val="00C2716C"/>
    <w:lvl w:ilvl="0" w:tplc="D00E2C3A">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6359253D"/>
    <w:multiLevelType w:val="hybridMultilevel"/>
    <w:tmpl w:val="FA08C04C"/>
    <w:lvl w:ilvl="0" w:tplc="6638D40A">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NotTrackMoves/>
  <w:defaultTabStop w:val="720"/>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12A23"/>
    <w:rsid w:val="00034DC7"/>
    <w:rsid w:val="00070873"/>
    <w:rsid w:val="00097630"/>
    <w:rsid w:val="000E5E42"/>
    <w:rsid w:val="00111EC8"/>
    <w:rsid w:val="001237DA"/>
    <w:rsid w:val="00140FDC"/>
    <w:rsid w:val="0014790E"/>
    <w:rsid w:val="00154C75"/>
    <w:rsid w:val="00161644"/>
    <w:rsid w:val="001719CD"/>
    <w:rsid w:val="001802D7"/>
    <w:rsid w:val="00194EE8"/>
    <w:rsid w:val="001B1271"/>
    <w:rsid w:val="001B3597"/>
    <w:rsid w:val="001B5767"/>
    <w:rsid w:val="001E6E3A"/>
    <w:rsid w:val="001E6FCF"/>
    <w:rsid w:val="001E7D23"/>
    <w:rsid w:val="00212A23"/>
    <w:rsid w:val="00230C2D"/>
    <w:rsid w:val="002314A5"/>
    <w:rsid w:val="00246B3A"/>
    <w:rsid w:val="0025659F"/>
    <w:rsid w:val="00293F2C"/>
    <w:rsid w:val="00296B1A"/>
    <w:rsid w:val="002A48AA"/>
    <w:rsid w:val="002A524A"/>
    <w:rsid w:val="002C358D"/>
    <w:rsid w:val="002F002B"/>
    <w:rsid w:val="00313BC0"/>
    <w:rsid w:val="00326B10"/>
    <w:rsid w:val="003522A3"/>
    <w:rsid w:val="00363DDA"/>
    <w:rsid w:val="003B7CF8"/>
    <w:rsid w:val="003D68A4"/>
    <w:rsid w:val="003F3B45"/>
    <w:rsid w:val="0040057E"/>
    <w:rsid w:val="00402F95"/>
    <w:rsid w:val="0041622C"/>
    <w:rsid w:val="004473BD"/>
    <w:rsid w:val="004B68FD"/>
    <w:rsid w:val="004E4B0C"/>
    <w:rsid w:val="004E4F0E"/>
    <w:rsid w:val="00552AF4"/>
    <w:rsid w:val="00570C10"/>
    <w:rsid w:val="00576AB8"/>
    <w:rsid w:val="00590B3A"/>
    <w:rsid w:val="005A7E65"/>
    <w:rsid w:val="005C0470"/>
    <w:rsid w:val="005D28BF"/>
    <w:rsid w:val="005E467F"/>
    <w:rsid w:val="00600660"/>
    <w:rsid w:val="00620029"/>
    <w:rsid w:val="00654CB1"/>
    <w:rsid w:val="006D2D46"/>
    <w:rsid w:val="006D4256"/>
    <w:rsid w:val="006F3F09"/>
    <w:rsid w:val="007017AD"/>
    <w:rsid w:val="007041F2"/>
    <w:rsid w:val="0072535F"/>
    <w:rsid w:val="0073276D"/>
    <w:rsid w:val="00741C39"/>
    <w:rsid w:val="00751393"/>
    <w:rsid w:val="007530CF"/>
    <w:rsid w:val="00763F72"/>
    <w:rsid w:val="00772F3D"/>
    <w:rsid w:val="00785CC6"/>
    <w:rsid w:val="007D0146"/>
    <w:rsid w:val="007F50CE"/>
    <w:rsid w:val="007F5597"/>
    <w:rsid w:val="007F77E1"/>
    <w:rsid w:val="00800BE7"/>
    <w:rsid w:val="00816743"/>
    <w:rsid w:val="008224D0"/>
    <w:rsid w:val="0083273A"/>
    <w:rsid w:val="00891144"/>
    <w:rsid w:val="008B1145"/>
    <w:rsid w:val="008C61FB"/>
    <w:rsid w:val="008E7B4F"/>
    <w:rsid w:val="009078BE"/>
    <w:rsid w:val="00933408"/>
    <w:rsid w:val="00935CF4"/>
    <w:rsid w:val="009A5D7B"/>
    <w:rsid w:val="00A026B1"/>
    <w:rsid w:val="00A25EB2"/>
    <w:rsid w:val="00A35013"/>
    <w:rsid w:val="00A905DE"/>
    <w:rsid w:val="00AB3AA0"/>
    <w:rsid w:val="00AF5FE8"/>
    <w:rsid w:val="00B11A61"/>
    <w:rsid w:val="00B375FA"/>
    <w:rsid w:val="00B47352"/>
    <w:rsid w:val="00B51E1C"/>
    <w:rsid w:val="00B54310"/>
    <w:rsid w:val="00B929B3"/>
    <w:rsid w:val="00BA5D22"/>
    <w:rsid w:val="00BC0217"/>
    <w:rsid w:val="00BD39F5"/>
    <w:rsid w:val="00BE2F19"/>
    <w:rsid w:val="00BE466F"/>
    <w:rsid w:val="00C00D90"/>
    <w:rsid w:val="00C20187"/>
    <w:rsid w:val="00C2183B"/>
    <w:rsid w:val="00C65FA2"/>
    <w:rsid w:val="00CA7FC2"/>
    <w:rsid w:val="00CB3131"/>
    <w:rsid w:val="00CD563E"/>
    <w:rsid w:val="00D05964"/>
    <w:rsid w:val="00D14E5A"/>
    <w:rsid w:val="00D21317"/>
    <w:rsid w:val="00D25CFA"/>
    <w:rsid w:val="00D601AB"/>
    <w:rsid w:val="00D76F9B"/>
    <w:rsid w:val="00D80282"/>
    <w:rsid w:val="00DB7D8F"/>
    <w:rsid w:val="00DC7E9E"/>
    <w:rsid w:val="00DE1A30"/>
    <w:rsid w:val="00DE562C"/>
    <w:rsid w:val="00DE65B9"/>
    <w:rsid w:val="00E1264D"/>
    <w:rsid w:val="00E131B8"/>
    <w:rsid w:val="00E14330"/>
    <w:rsid w:val="00E177AF"/>
    <w:rsid w:val="00E756A4"/>
    <w:rsid w:val="00E903E6"/>
    <w:rsid w:val="00EA02C2"/>
    <w:rsid w:val="00EB6431"/>
    <w:rsid w:val="00EC12E3"/>
    <w:rsid w:val="00EE572E"/>
    <w:rsid w:val="00F05F48"/>
    <w:rsid w:val="00F071A3"/>
    <w:rsid w:val="00F270B8"/>
    <w:rsid w:val="00F31BCB"/>
    <w:rsid w:val="00F37011"/>
    <w:rsid w:val="00F54CB0"/>
    <w:rsid w:val="00F56C70"/>
    <w:rsid w:val="00F616B7"/>
    <w:rsid w:val="00F65D11"/>
    <w:rsid w:val="00F66E2E"/>
    <w:rsid w:val="00F7701C"/>
    <w:rsid w:val="00F86D58"/>
    <w:rsid w:val="00F94616"/>
    <w:rsid w:val="00FC169B"/>
    <w:rsid w:val="00FD17A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time"/>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4CB1"/>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933408"/>
    <w:pPr>
      <w:ind w:left="240" w:hanging="240"/>
    </w:pPr>
  </w:style>
  <w:style w:type="paragraph" w:styleId="IndexHeading">
    <w:name w:val="index heading"/>
    <w:basedOn w:val="Normal"/>
    <w:next w:val="Index1"/>
    <w:semiHidden/>
    <w:rsid w:val="00933408"/>
    <w:pPr>
      <w:keepNext/>
      <w:spacing w:before="440" w:line="220" w:lineRule="atLeast"/>
    </w:pPr>
    <w:rPr>
      <w:rFonts w:ascii="Arial" w:eastAsia="Times New Roman" w:hAnsi="Arial"/>
      <w:b/>
      <w:caps/>
      <w:szCs w:val="20"/>
      <w:lang w:eastAsia="en-US"/>
    </w:rPr>
  </w:style>
  <w:style w:type="table" w:styleId="TableGrid">
    <w:name w:val="Table Grid"/>
    <w:basedOn w:val="TableNormal"/>
    <w:rsid w:val="00D14E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CA7FC2"/>
    <w:pPr>
      <w:tabs>
        <w:tab w:val="center" w:pos="4320"/>
        <w:tab w:val="right" w:pos="8640"/>
      </w:tabs>
    </w:pPr>
  </w:style>
  <w:style w:type="paragraph" w:styleId="Footer">
    <w:name w:val="footer"/>
    <w:basedOn w:val="Normal"/>
    <w:rsid w:val="00CA7FC2"/>
    <w:pPr>
      <w:tabs>
        <w:tab w:val="center" w:pos="4320"/>
        <w:tab w:val="right" w:pos="8640"/>
      </w:tabs>
    </w:pPr>
  </w:style>
  <w:style w:type="paragraph" w:styleId="BodyText2">
    <w:name w:val="Body Text 2"/>
    <w:basedOn w:val="Normal"/>
    <w:rsid w:val="007041F2"/>
    <w:pPr>
      <w:jc w:val="both"/>
    </w:pPr>
    <w:rPr>
      <w:rFonts w:ascii="Arial" w:eastAsia="Times New Roman" w:hAnsi="Arial" w:cs="Arial"/>
      <w:sz w:val="22"/>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3339</Words>
  <Characters>19035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Plan Management</vt:lpstr>
    </vt:vector>
  </TitlesOfParts>
  <Company>LearnAnywhere</Company>
  <LinksUpToDate>false</LinksUpToDate>
  <CharactersWithSpaces>22330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Management</dc:title>
  <dc:subject/>
  <dc:creator>Administrator</dc:creator>
  <cp:keywords/>
  <dc:description/>
  <cp:lastModifiedBy>common</cp:lastModifiedBy>
  <cp:revision>21</cp:revision>
  <cp:lastPrinted>2010-04-21T07:19:00Z</cp:lastPrinted>
  <dcterms:created xsi:type="dcterms:W3CDTF">2010-04-21T07:12:00Z</dcterms:created>
  <dcterms:modified xsi:type="dcterms:W3CDTF">2010-07-17T12:53:00Z</dcterms:modified>
</cp:coreProperties>
</file>