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DCFD" w14:textId="2CE25957" w:rsidR="00223C22" w:rsidRPr="002D559A" w:rsidRDefault="00415079" w:rsidP="00415079">
      <w:pPr>
        <w:jc w:val="center"/>
        <w:rPr>
          <w:rFonts w:ascii="Calibri" w:hAnsi="Calibri" w:cs="Calibri"/>
          <w:b/>
          <w:bCs/>
        </w:rPr>
      </w:pPr>
      <w:r w:rsidRPr="002D559A">
        <w:rPr>
          <w:rFonts w:ascii="Calibri" w:hAnsi="Calibri" w:cs="Calibri"/>
          <w:b/>
          <w:bCs/>
        </w:rPr>
        <w:t>Social distancing effects on the environment</w:t>
      </w:r>
    </w:p>
    <w:p w14:paraId="028A366D" w14:textId="2B077737" w:rsidR="00415079" w:rsidRPr="002D559A" w:rsidRDefault="00415079" w:rsidP="00415079">
      <w:pPr>
        <w:jc w:val="center"/>
        <w:rPr>
          <w:rFonts w:ascii="Calibri" w:hAnsi="Calibri" w:cs="Calibri"/>
        </w:rPr>
      </w:pPr>
      <w:r w:rsidRPr="002D559A">
        <w:rPr>
          <w:rFonts w:ascii="Calibri" w:hAnsi="Calibri" w:cs="Calibri"/>
        </w:rPr>
        <w:t>Benjamin A. Weintraub, Ph.D.</w:t>
      </w:r>
    </w:p>
    <w:p w14:paraId="48AD67C9" w14:textId="77777777" w:rsidR="00415079" w:rsidRPr="002D559A" w:rsidRDefault="00415079" w:rsidP="00415079">
      <w:pPr>
        <w:rPr>
          <w:rFonts w:ascii="Calibri" w:hAnsi="Calibri" w:cs="Calibri"/>
          <w:b/>
          <w:bCs/>
        </w:rPr>
      </w:pPr>
    </w:p>
    <w:p w14:paraId="5F077CD9" w14:textId="77777777" w:rsidR="00E23174" w:rsidRPr="002D559A" w:rsidRDefault="00E23174" w:rsidP="00E23174">
      <w:pPr>
        <w:rPr>
          <w:rFonts w:ascii="Calibri" w:hAnsi="Calibri" w:cs="Calibri"/>
          <w:color w:val="24292E"/>
          <w:shd w:val="clear" w:color="auto" w:fill="FFFFFF"/>
        </w:rPr>
      </w:pPr>
      <w:r w:rsidRPr="002D559A">
        <w:rPr>
          <w:rFonts w:ascii="Calibri" w:hAnsi="Calibri" w:cs="Calibri"/>
          <w:color w:val="24292E"/>
          <w:shd w:val="clear" w:color="auto" w:fill="FFFFFF"/>
        </w:rPr>
        <w:t xml:space="preserve">Table of Contents </w:t>
      </w:r>
    </w:p>
    <w:p w14:paraId="5ED110D8" w14:textId="77777777" w:rsidR="00E23174" w:rsidRPr="002D559A" w:rsidRDefault="00E23174" w:rsidP="00E23174">
      <w:pPr>
        <w:rPr>
          <w:rFonts w:ascii="Calibri" w:hAnsi="Calibri" w:cs="Calibri"/>
          <w:color w:val="24292E"/>
          <w:shd w:val="clear" w:color="auto" w:fill="FFFFFF"/>
        </w:rPr>
      </w:pPr>
      <w:r w:rsidRPr="002D559A">
        <w:rPr>
          <w:rFonts w:ascii="Calibri" w:hAnsi="Calibri" w:cs="Calibri"/>
          <w:color w:val="24292E"/>
          <w:shd w:val="clear" w:color="auto" w:fill="FFFFFF"/>
        </w:rPr>
        <w:t xml:space="preserve">-Background (social distancing, air quality environmental metrics) </w:t>
      </w:r>
    </w:p>
    <w:p w14:paraId="6D413F8E" w14:textId="77777777" w:rsidR="00E23174" w:rsidRPr="002D559A" w:rsidRDefault="00E23174" w:rsidP="00E23174">
      <w:pPr>
        <w:rPr>
          <w:rFonts w:ascii="Calibri" w:hAnsi="Calibri" w:cs="Calibri"/>
          <w:color w:val="24292E"/>
          <w:shd w:val="clear" w:color="auto" w:fill="FFFFFF"/>
        </w:rPr>
      </w:pPr>
      <w:r w:rsidRPr="002D559A">
        <w:rPr>
          <w:rFonts w:ascii="Calibri" w:hAnsi="Calibri" w:cs="Calibri"/>
          <w:color w:val="24292E"/>
          <w:shd w:val="clear" w:color="auto" w:fill="FFFFFF"/>
        </w:rPr>
        <w:t xml:space="preserve">-Data (source, hypothesis) </w:t>
      </w:r>
    </w:p>
    <w:p w14:paraId="0208D795" w14:textId="77777777" w:rsidR="00E23174" w:rsidRPr="002D559A" w:rsidRDefault="00E23174" w:rsidP="00E23174">
      <w:pPr>
        <w:rPr>
          <w:rFonts w:ascii="Calibri" w:hAnsi="Calibri" w:cs="Calibri"/>
          <w:color w:val="24292E"/>
          <w:shd w:val="clear" w:color="auto" w:fill="FFFFFF"/>
        </w:rPr>
      </w:pPr>
      <w:r w:rsidRPr="002D559A">
        <w:rPr>
          <w:rFonts w:ascii="Calibri" w:hAnsi="Calibri" w:cs="Calibri"/>
          <w:color w:val="24292E"/>
          <w:shd w:val="clear" w:color="auto" w:fill="FFFFFF"/>
        </w:rPr>
        <w:t xml:space="preserve">-Analysis (t-test, location differences) </w:t>
      </w:r>
    </w:p>
    <w:p w14:paraId="5CDD6888" w14:textId="7B302BAF" w:rsidR="00E23174" w:rsidRPr="002D559A" w:rsidRDefault="00E23174" w:rsidP="00E23174">
      <w:pPr>
        <w:rPr>
          <w:rFonts w:ascii="Calibri" w:hAnsi="Calibri" w:cs="Calibri"/>
        </w:rPr>
      </w:pPr>
      <w:r w:rsidRPr="002D559A">
        <w:rPr>
          <w:rFonts w:ascii="Calibri" w:hAnsi="Calibri" w:cs="Calibri"/>
          <w:color w:val="24292E"/>
          <w:shd w:val="clear" w:color="auto" w:fill="FFFFFF"/>
        </w:rPr>
        <w:t>-Discussion (Take Away, Final Thoughts, Future-steps)</w:t>
      </w:r>
    </w:p>
    <w:p w14:paraId="7BEF6376" w14:textId="77777777" w:rsidR="00E23174" w:rsidRPr="002D559A" w:rsidRDefault="00E23174" w:rsidP="00415079">
      <w:pPr>
        <w:rPr>
          <w:rFonts w:ascii="Calibri" w:hAnsi="Calibri" w:cs="Calibri"/>
          <w:b/>
          <w:bCs/>
        </w:rPr>
      </w:pPr>
    </w:p>
    <w:p w14:paraId="6BB38CDA" w14:textId="77777777" w:rsidR="00E23174" w:rsidRPr="002D559A" w:rsidRDefault="00E23174" w:rsidP="00415079">
      <w:pPr>
        <w:rPr>
          <w:rFonts w:ascii="Calibri" w:hAnsi="Calibri" w:cs="Calibri"/>
          <w:b/>
          <w:bCs/>
        </w:rPr>
      </w:pPr>
    </w:p>
    <w:p w14:paraId="52731C5C" w14:textId="77777777" w:rsidR="00E23174" w:rsidRPr="002D559A" w:rsidRDefault="00E23174" w:rsidP="00415079">
      <w:pPr>
        <w:rPr>
          <w:rFonts w:ascii="Calibri" w:hAnsi="Calibri" w:cs="Calibri"/>
          <w:b/>
          <w:bCs/>
        </w:rPr>
      </w:pPr>
    </w:p>
    <w:p w14:paraId="02C9BD1D" w14:textId="77777777" w:rsidR="00E23174" w:rsidRPr="002D559A" w:rsidRDefault="00E23174" w:rsidP="00415079">
      <w:pPr>
        <w:rPr>
          <w:rFonts w:ascii="Calibri" w:hAnsi="Calibri" w:cs="Calibri"/>
          <w:b/>
          <w:bCs/>
        </w:rPr>
      </w:pPr>
    </w:p>
    <w:p w14:paraId="1E1DD336" w14:textId="2513C718" w:rsidR="00415079" w:rsidRPr="002D559A" w:rsidRDefault="00415079" w:rsidP="00415079">
      <w:pPr>
        <w:rPr>
          <w:rFonts w:ascii="Calibri" w:hAnsi="Calibri" w:cs="Calibri"/>
          <w:b/>
          <w:bCs/>
        </w:rPr>
      </w:pPr>
      <w:r w:rsidRPr="002D559A">
        <w:rPr>
          <w:rFonts w:ascii="Calibri" w:hAnsi="Calibri" w:cs="Calibri"/>
          <w:b/>
          <w:bCs/>
        </w:rPr>
        <w:t>Background</w:t>
      </w:r>
    </w:p>
    <w:p w14:paraId="4FE3DB13" w14:textId="0D16E910" w:rsidR="000E2416" w:rsidRPr="002D559A" w:rsidRDefault="000E2416" w:rsidP="007F1921">
      <w:pPr>
        <w:ind w:firstLine="720"/>
        <w:rPr>
          <w:rFonts w:ascii="Calibri" w:hAnsi="Calibri" w:cs="Calibri"/>
        </w:rPr>
      </w:pPr>
      <w:r w:rsidRPr="002D559A">
        <w:rPr>
          <w:rFonts w:ascii="Calibri" w:hAnsi="Calibri" w:cs="Calibri"/>
        </w:rPr>
        <w:t xml:space="preserve">In response to </w:t>
      </w:r>
      <w:r w:rsidR="00DC4901" w:rsidRPr="002D559A">
        <w:rPr>
          <w:rFonts w:ascii="Calibri" w:hAnsi="Calibri" w:cs="Calibri"/>
        </w:rPr>
        <w:t xml:space="preserve">the </w:t>
      </w:r>
      <w:r w:rsidRPr="002D559A">
        <w:rPr>
          <w:rFonts w:ascii="Calibri" w:hAnsi="Calibri" w:cs="Calibri"/>
        </w:rPr>
        <w:t>COVID19 pandemic, governments are enacting social distancing guidelines to slow the spread of the virus.  This study investigates the environmental impact of social distancing with a focus on air quality effects.  Due to social distancing, there has been a decline in motor vehicle and airplane transportation</w:t>
      </w:r>
      <w:r w:rsidR="00DC4901" w:rsidRPr="002D559A">
        <w:rPr>
          <w:rFonts w:ascii="Calibri" w:hAnsi="Calibri" w:cs="Calibri"/>
        </w:rPr>
        <w:t>,</w:t>
      </w:r>
      <w:r w:rsidRPr="002D559A">
        <w:rPr>
          <w:rFonts w:ascii="Calibri" w:hAnsi="Calibri" w:cs="Calibri"/>
        </w:rPr>
        <w:t xml:space="preserve"> both major </w:t>
      </w:r>
      <w:r w:rsidR="00DC4901" w:rsidRPr="002D559A">
        <w:rPr>
          <w:rFonts w:ascii="Calibri" w:hAnsi="Calibri" w:cs="Calibri"/>
        </w:rPr>
        <w:t xml:space="preserve">carbon </w:t>
      </w:r>
      <w:r w:rsidRPr="002D559A">
        <w:rPr>
          <w:rFonts w:ascii="Calibri" w:hAnsi="Calibri" w:cs="Calibri"/>
        </w:rPr>
        <w:t xml:space="preserve">producers as they rely on fossil fuel combustion.  </w:t>
      </w:r>
    </w:p>
    <w:p w14:paraId="1B18909F" w14:textId="77777777" w:rsidR="000E2416" w:rsidRPr="002D559A" w:rsidRDefault="000E2416" w:rsidP="000E2416">
      <w:pPr>
        <w:rPr>
          <w:rFonts w:ascii="Calibri" w:hAnsi="Calibri" w:cs="Calibri"/>
        </w:rPr>
      </w:pPr>
    </w:p>
    <w:p w14:paraId="02E591BA" w14:textId="533B5E5D" w:rsidR="00340054" w:rsidRPr="002D559A" w:rsidRDefault="000E2416" w:rsidP="007F1921">
      <w:pPr>
        <w:ind w:firstLine="720"/>
        <w:rPr>
          <w:rFonts w:ascii="Calibri" w:hAnsi="Calibri" w:cs="Calibri"/>
        </w:rPr>
      </w:pPr>
      <w:r w:rsidRPr="002D559A">
        <w:rPr>
          <w:rFonts w:ascii="Calibri" w:hAnsi="Calibri" w:cs="Calibri"/>
        </w:rPr>
        <w:t>Nitrogen dioxide (NO</w:t>
      </w:r>
      <w:r w:rsidRPr="002D559A">
        <w:rPr>
          <w:rFonts w:ascii="Calibri" w:hAnsi="Calibri" w:cs="Calibri"/>
          <w:vertAlign w:val="subscript"/>
        </w:rPr>
        <w:t>2</w:t>
      </w:r>
      <w:r w:rsidRPr="002D559A">
        <w:rPr>
          <w:rFonts w:ascii="Calibri" w:hAnsi="Calibri" w:cs="Calibri"/>
        </w:rPr>
        <w:t>) is a byproduct of burning fossil fuels</w:t>
      </w:r>
      <w:r w:rsidR="00340054" w:rsidRPr="002D559A">
        <w:rPr>
          <w:rFonts w:ascii="Calibri" w:hAnsi="Calibri" w:cs="Calibri"/>
        </w:rPr>
        <w:t xml:space="preserve"> </w:t>
      </w:r>
      <w:r w:rsidR="0078177D" w:rsidRPr="002D559A">
        <w:rPr>
          <w:rFonts w:ascii="Calibri" w:hAnsi="Calibri" w:cs="Calibri"/>
        </w:rPr>
        <w:t xml:space="preserve">such as from emissions from cars, trucks, buses, power plants, and airplanes.  It forms </w:t>
      </w:r>
      <w:r w:rsidR="00340054" w:rsidRPr="002D559A">
        <w:rPr>
          <w:rFonts w:ascii="Calibri" w:hAnsi="Calibri" w:cs="Calibri"/>
        </w:rPr>
        <w:t>through a two-step process</w:t>
      </w:r>
      <w:r w:rsidR="00B43B9A" w:rsidRPr="002D559A">
        <w:rPr>
          <w:rStyle w:val="FootnoteReference"/>
          <w:rFonts w:ascii="Calibri" w:hAnsi="Calibri" w:cs="Calibri"/>
        </w:rPr>
        <w:footnoteReference w:id="1"/>
      </w:r>
      <w:r w:rsidR="00340054" w:rsidRPr="002D559A">
        <w:rPr>
          <w:rFonts w:ascii="Calibri" w:hAnsi="Calibri" w:cs="Calibri"/>
        </w:rPr>
        <w:t>.  At elevated temperatures during combustion, N</w:t>
      </w:r>
      <w:r w:rsidR="00340054" w:rsidRPr="002D559A">
        <w:rPr>
          <w:rFonts w:ascii="Calibri" w:hAnsi="Calibri" w:cs="Calibri"/>
          <w:vertAlign w:val="subscript"/>
        </w:rPr>
        <w:t>2</w:t>
      </w:r>
      <w:r w:rsidR="00340054" w:rsidRPr="002D559A">
        <w:rPr>
          <w:rFonts w:ascii="Calibri" w:hAnsi="Calibri" w:cs="Calibri"/>
        </w:rPr>
        <w:t xml:space="preserve"> is oxidized forming </w:t>
      </w:r>
      <w:r w:rsidR="00461342" w:rsidRPr="002D559A">
        <w:rPr>
          <w:rFonts w:ascii="Calibri" w:hAnsi="Calibri" w:cs="Calibri"/>
        </w:rPr>
        <w:t>an</w:t>
      </w:r>
      <w:r w:rsidR="00340054" w:rsidRPr="002D559A">
        <w:rPr>
          <w:rFonts w:ascii="Calibri" w:hAnsi="Calibri" w:cs="Calibri"/>
        </w:rPr>
        <w:t xml:space="preserve"> intermediate</w:t>
      </w:r>
      <w:r w:rsidR="00461342" w:rsidRPr="002D559A">
        <w:rPr>
          <w:rFonts w:ascii="Calibri" w:hAnsi="Calibri" w:cs="Calibri"/>
        </w:rPr>
        <w:t>,</w:t>
      </w:r>
      <w:r w:rsidR="00340054" w:rsidRPr="002D559A">
        <w:rPr>
          <w:rFonts w:ascii="Calibri" w:hAnsi="Calibri" w:cs="Calibri"/>
        </w:rPr>
        <w:t xml:space="preserve"> nitric oxide (NO) – (</w:t>
      </w:r>
      <w:proofErr w:type="spellStart"/>
      <w:r w:rsidR="00340054" w:rsidRPr="002D559A">
        <w:rPr>
          <w:rFonts w:ascii="Calibri" w:hAnsi="Calibri" w:cs="Calibri"/>
        </w:rPr>
        <w:t>eqn</w:t>
      </w:r>
      <w:proofErr w:type="spellEnd"/>
      <w:r w:rsidR="00340054" w:rsidRPr="002D559A">
        <w:rPr>
          <w:rFonts w:ascii="Calibri" w:hAnsi="Calibri" w:cs="Calibri"/>
        </w:rPr>
        <w:t xml:space="preserve"> 1). </w:t>
      </w:r>
      <w:r w:rsidR="002A6C98" w:rsidRPr="002D559A">
        <w:rPr>
          <w:rFonts w:ascii="Calibri" w:hAnsi="Calibri" w:cs="Calibri"/>
        </w:rPr>
        <w:t>In an oxygen-rich environment</w:t>
      </w:r>
      <w:r w:rsidR="00461342" w:rsidRPr="002D559A">
        <w:rPr>
          <w:rFonts w:ascii="Calibri" w:hAnsi="Calibri" w:cs="Calibri"/>
        </w:rPr>
        <w:t xml:space="preserve">, </w:t>
      </w:r>
      <w:r w:rsidR="00340054" w:rsidRPr="002D559A">
        <w:rPr>
          <w:rFonts w:ascii="Calibri" w:hAnsi="Calibri" w:cs="Calibri"/>
        </w:rPr>
        <w:t xml:space="preserve">nitric oxide </w:t>
      </w:r>
      <w:r w:rsidR="002A6C98" w:rsidRPr="002D559A">
        <w:rPr>
          <w:rFonts w:ascii="Calibri" w:hAnsi="Calibri" w:cs="Calibri"/>
        </w:rPr>
        <w:t>further oxidizes to</w:t>
      </w:r>
      <w:r w:rsidR="00340054" w:rsidRPr="002D559A">
        <w:rPr>
          <w:rFonts w:ascii="Calibri" w:hAnsi="Calibri" w:cs="Calibri"/>
        </w:rPr>
        <w:t xml:space="preserve"> NO</w:t>
      </w:r>
      <w:r w:rsidR="00340054" w:rsidRPr="002D559A">
        <w:rPr>
          <w:rFonts w:ascii="Calibri" w:hAnsi="Calibri" w:cs="Calibri"/>
          <w:vertAlign w:val="subscript"/>
        </w:rPr>
        <w:t>2</w:t>
      </w:r>
      <w:r w:rsidR="00340054" w:rsidRPr="002D559A">
        <w:rPr>
          <w:rFonts w:ascii="Calibri" w:hAnsi="Calibri" w:cs="Calibri"/>
        </w:rPr>
        <w:t>. (</w:t>
      </w:r>
      <w:proofErr w:type="spellStart"/>
      <w:r w:rsidR="00340054" w:rsidRPr="002D559A">
        <w:rPr>
          <w:rFonts w:ascii="Calibri" w:hAnsi="Calibri" w:cs="Calibri"/>
        </w:rPr>
        <w:t>eqn</w:t>
      </w:r>
      <w:proofErr w:type="spellEnd"/>
      <w:r w:rsidR="00340054" w:rsidRPr="002D559A">
        <w:rPr>
          <w:rFonts w:ascii="Calibri" w:hAnsi="Calibri" w:cs="Calibri"/>
        </w:rPr>
        <w:t xml:space="preserve"> 2)</w:t>
      </w:r>
    </w:p>
    <w:p w14:paraId="46AC7656" w14:textId="61449995" w:rsidR="00340054" w:rsidRPr="002D559A" w:rsidRDefault="00340054" w:rsidP="000E2416">
      <w:pPr>
        <w:rPr>
          <w:rFonts w:ascii="Calibri" w:hAnsi="Calibri" w:cs="Calibri"/>
        </w:rPr>
      </w:pPr>
    </w:p>
    <w:p w14:paraId="0AB2DEAC" w14:textId="4BA430DA" w:rsidR="00340054" w:rsidRPr="002D559A" w:rsidRDefault="00340054" w:rsidP="00340054">
      <w:pPr>
        <w:ind w:left="2880" w:firstLine="720"/>
        <w:rPr>
          <w:rFonts w:ascii="Calibri" w:hAnsi="Calibri" w:cs="Calibri"/>
        </w:rPr>
      </w:pP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>O</w:t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D559A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 + </w:t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>N</w:t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D559A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 → 2 </w:t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>NO</w:t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</w:t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ab/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ab/>
        <w:t>(1)</w:t>
      </w:r>
    </w:p>
    <w:p w14:paraId="1FC4C8E4" w14:textId="6AC01B3D" w:rsidR="00340054" w:rsidRPr="002D559A" w:rsidRDefault="00340054" w:rsidP="000E2416">
      <w:pPr>
        <w:rPr>
          <w:rFonts w:ascii="Calibri" w:hAnsi="Calibri" w:cs="Calibri"/>
        </w:rPr>
      </w:pPr>
    </w:p>
    <w:p w14:paraId="0747681A" w14:textId="4384F05C" w:rsidR="00340054" w:rsidRPr="002D559A" w:rsidRDefault="00340054" w:rsidP="00340054">
      <w:pPr>
        <w:ind w:left="2880" w:firstLine="720"/>
        <w:rPr>
          <w:rFonts w:ascii="Calibri" w:hAnsi="Calibri" w:cs="Calibri"/>
        </w:rPr>
      </w:pPr>
      <w:r w:rsidRPr="002D559A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2 </w:t>
      </w:r>
      <w:proofErr w:type="gramStart"/>
      <w:r w:rsidRPr="002D559A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NO</w:t>
      </w:r>
      <w:proofErr w:type="gramEnd"/>
      <w:r w:rsidRPr="002D559A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+ </w:t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>O</w:t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D559A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 → 2 </w:t>
      </w:r>
      <w:r w:rsidRPr="002D559A">
        <w:rPr>
          <w:rStyle w:val="chemf"/>
          <w:rFonts w:ascii="Calibri" w:hAnsi="Calibri" w:cs="Calibri"/>
          <w:color w:val="222222"/>
          <w:sz w:val="21"/>
          <w:szCs w:val="21"/>
          <w:shd w:val="clear" w:color="auto" w:fill="FFFFFF"/>
        </w:rPr>
        <w:t>NO</w:t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>2</w:t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ab/>
        <w:t xml:space="preserve"> </w:t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ab/>
      </w:r>
      <w:r w:rsidRPr="002D559A">
        <w:rPr>
          <w:rStyle w:val="chemf"/>
          <w:rFonts w:ascii="Calibri" w:hAnsi="Calibri" w:cs="Calibri"/>
          <w:color w:val="222222"/>
          <w:sz w:val="17"/>
          <w:szCs w:val="17"/>
          <w:shd w:val="clear" w:color="auto" w:fill="FFFFFF"/>
        </w:rPr>
        <w:t>(2)</w:t>
      </w:r>
    </w:p>
    <w:p w14:paraId="66E1F456" w14:textId="77777777" w:rsidR="00340054" w:rsidRPr="002D559A" w:rsidRDefault="00340054" w:rsidP="000E2416">
      <w:pPr>
        <w:rPr>
          <w:rFonts w:ascii="Calibri" w:hAnsi="Calibri" w:cs="Calibri"/>
        </w:rPr>
      </w:pPr>
    </w:p>
    <w:p w14:paraId="70F53201" w14:textId="77777777" w:rsidR="00340054" w:rsidRPr="002D559A" w:rsidRDefault="00340054" w:rsidP="000E2416">
      <w:pPr>
        <w:rPr>
          <w:rFonts w:ascii="Calibri" w:hAnsi="Calibri" w:cs="Calibri"/>
        </w:rPr>
      </w:pPr>
    </w:p>
    <w:p w14:paraId="64AB7710" w14:textId="470B70DD" w:rsidR="00340054" w:rsidRPr="002D559A" w:rsidRDefault="00A65B98" w:rsidP="000E2416">
      <w:pPr>
        <w:rPr>
          <w:rFonts w:ascii="Calibri" w:hAnsi="Calibri" w:cs="Calibri"/>
        </w:rPr>
      </w:pPr>
      <w:r w:rsidRPr="002D559A">
        <w:rPr>
          <w:rFonts w:ascii="Calibri" w:hAnsi="Calibri" w:cs="Calibri"/>
        </w:rPr>
        <w:t>Elevated levels of NO</w:t>
      </w:r>
      <w:r w:rsidRPr="002D559A">
        <w:rPr>
          <w:rFonts w:ascii="Calibri" w:hAnsi="Calibri" w:cs="Calibri"/>
          <w:vertAlign w:val="subscript"/>
        </w:rPr>
        <w:t>2</w:t>
      </w:r>
      <w:r w:rsidRPr="002D559A">
        <w:rPr>
          <w:rFonts w:ascii="Calibri" w:hAnsi="Calibri" w:cs="Calibri"/>
        </w:rPr>
        <w:t xml:space="preserve"> </w:t>
      </w:r>
      <w:r w:rsidR="00B34041" w:rsidRPr="002D559A">
        <w:rPr>
          <w:rFonts w:ascii="Calibri" w:hAnsi="Calibri" w:cs="Calibri"/>
        </w:rPr>
        <w:t>are</w:t>
      </w:r>
      <w:r w:rsidRPr="002D559A">
        <w:rPr>
          <w:rFonts w:ascii="Calibri" w:hAnsi="Calibri" w:cs="Calibri"/>
        </w:rPr>
        <w:t xml:space="preserve"> known to cause </w:t>
      </w:r>
      <w:r w:rsidRPr="002D559A">
        <w:rPr>
          <w:rFonts w:ascii="Calibri" w:hAnsi="Calibri" w:cs="Calibri"/>
        </w:rPr>
        <w:t>respiratory</w:t>
      </w:r>
      <w:r w:rsidRPr="002D559A">
        <w:rPr>
          <w:rFonts w:ascii="Calibri" w:hAnsi="Calibri" w:cs="Calibri"/>
        </w:rPr>
        <w:t xml:space="preserve"> problems for individuals</w:t>
      </w:r>
      <w:r w:rsidR="00B43B9A" w:rsidRPr="002D559A">
        <w:rPr>
          <w:rFonts w:ascii="Calibri" w:hAnsi="Calibri" w:cs="Calibri"/>
        </w:rPr>
        <w:t>,</w:t>
      </w:r>
      <w:r w:rsidR="00B34041" w:rsidRPr="002D559A">
        <w:rPr>
          <w:rFonts w:ascii="Calibri" w:hAnsi="Calibri" w:cs="Calibri"/>
        </w:rPr>
        <w:t xml:space="preserve"> particularly those with asthma</w:t>
      </w:r>
      <w:r w:rsidRPr="002D559A">
        <w:rPr>
          <w:rFonts w:ascii="Calibri" w:hAnsi="Calibri" w:cs="Calibri"/>
        </w:rPr>
        <w:t>.</w:t>
      </w:r>
    </w:p>
    <w:p w14:paraId="288E7731" w14:textId="28431E1C" w:rsidR="000E2416" w:rsidRPr="002D559A" w:rsidRDefault="000E2416">
      <w:pPr>
        <w:rPr>
          <w:rFonts w:ascii="Calibri" w:hAnsi="Calibri" w:cs="Calibri"/>
        </w:rPr>
      </w:pPr>
    </w:p>
    <w:p w14:paraId="31E6EDBE" w14:textId="427E0EB2" w:rsidR="00E23174" w:rsidRPr="002D559A" w:rsidRDefault="00E23174">
      <w:pPr>
        <w:rPr>
          <w:rFonts w:ascii="Calibri" w:hAnsi="Calibri" w:cs="Calibri"/>
          <w:b/>
          <w:bCs/>
        </w:rPr>
      </w:pPr>
      <w:r w:rsidRPr="002D559A">
        <w:rPr>
          <w:rFonts w:ascii="Calibri" w:hAnsi="Calibri" w:cs="Calibri"/>
          <w:b/>
          <w:bCs/>
        </w:rPr>
        <w:t>Data</w:t>
      </w:r>
    </w:p>
    <w:p w14:paraId="79068A71" w14:textId="0AFA11B5" w:rsidR="00E23174" w:rsidRPr="002D559A" w:rsidRDefault="00E23174">
      <w:pPr>
        <w:rPr>
          <w:rFonts w:ascii="Calibri" w:hAnsi="Calibri" w:cs="Calibri"/>
        </w:rPr>
      </w:pPr>
    </w:p>
    <w:p w14:paraId="3685FB96" w14:textId="667BC2C9" w:rsidR="00E23174" w:rsidRPr="002D559A" w:rsidRDefault="00E23174">
      <w:pPr>
        <w:rPr>
          <w:rFonts w:ascii="Calibri" w:hAnsi="Calibri" w:cs="Calibri"/>
        </w:rPr>
      </w:pPr>
      <w:r w:rsidRPr="002D559A">
        <w:rPr>
          <w:rFonts w:ascii="Calibri" w:hAnsi="Calibri" w:cs="Calibri"/>
        </w:rPr>
        <w:t>This study examines the following question:</w:t>
      </w:r>
    </w:p>
    <w:p w14:paraId="34EC867E" w14:textId="70F051B5" w:rsidR="008E18B7" w:rsidRPr="002D559A" w:rsidRDefault="008E18B7">
      <w:pPr>
        <w:rPr>
          <w:rFonts w:ascii="Calibri" w:hAnsi="Calibri" w:cs="Calibri"/>
        </w:rPr>
      </w:pPr>
    </w:p>
    <w:p w14:paraId="5F680E42" w14:textId="77777777" w:rsidR="008E18B7" w:rsidRPr="002D559A" w:rsidRDefault="008E18B7" w:rsidP="00770F5A">
      <w:pPr>
        <w:ind w:left="720"/>
        <w:rPr>
          <w:rFonts w:ascii="Calibri" w:hAnsi="Calibri" w:cs="Calibri"/>
        </w:rPr>
      </w:pPr>
      <w:r w:rsidRPr="002D559A">
        <w:rPr>
          <w:rFonts w:ascii="Calibri" w:hAnsi="Calibri" w:cs="Calibri"/>
        </w:rPr>
        <w:t xml:space="preserve">Is there a difference in </w:t>
      </w:r>
      <w:r w:rsidRPr="002D559A">
        <w:rPr>
          <w:rFonts w:ascii="Calibri" w:hAnsi="Calibri" w:cs="Calibri"/>
        </w:rPr>
        <w:t xml:space="preserve">NO2 </w:t>
      </w:r>
      <w:r w:rsidRPr="002D559A">
        <w:rPr>
          <w:rFonts w:ascii="Calibri" w:hAnsi="Calibri" w:cs="Calibri"/>
        </w:rPr>
        <w:t xml:space="preserve">concentration </w:t>
      </w:r>
      <w:r w:rsidRPr="002D559A">
        <w:rPr>
          <w:rFonts w:ascii="Calibri" w:hAnsi="Calibri" w:cs="Calibri"/>
        </w:rPr>
        <w:t xml:space="preserve">levels </w:t>
      </w:r>
      <w:r w:rsidRPr="002D559A">
        <w:rPr>
          <w:rFonts w:ascii="Calibri" w:hAnsi="Calibri" w:cs="Calibri"/>
        </w:rPr>
        <w:t>since social distancing measures started?</w:t>
      </w:r>
    </w:p>
    <w:p w14:paraId="02404B2D" w14:textId="77777777" w:rsidR="008E18B7" w:rsidRPr="002D559A" w:rsidRDefault="008E18B7">
      <w:pPr>
        <w:rPr>
          <w:rFonts w:ascii="Calibri" w:hAnsi="Calibri" w:cs="Calibri"/>
        </w:rPr>
      </w:pPr>
    </w:p>
    <w:p w14:paraId="24EAAB6B" w14:textId="39506CA7" w:rsidR="00EC4EF2" w:rsidRPr="002D559A" w:rsidRDefault="00EC4EF2">
      <w:pPr>
        <w:rPr>
          <w:rFonts w:ascii="Calibri" w:hAnsi="Calibri" w:cs="Calibri"/>
        </w:rPr>
      </w:pPr>
      <w:r w:rsidRPr="002D559A">
        <w:rPr>
          <w:rFonts w:ascii="Calibri" w:hAnsi="Calibri" w:cs="Calibri"/>
        </w:rPr>
        <w:t>Air quality data were collected from the WA Dept of Ecology.</w:t>
      </w:r>
    </w:p>
    <w:p w14:paraId="45B836D1" w14:textId="77777777" w:rsidR="008E6890" w:rsidRPr="002D559A" w:rsidRDefault="008E6890" w:rsidP="008E6890">
      <w:pPr>
        <w:rPr>
          <w:rFonts w:ascii="Calibri" w:hAnsi="Calibri" w:cs="Calibri"/>
        </w:rPr>
      </w:pPr>
      <w:hyperlink r:id="rId6" w:history="1">
        <w:r w:rsidRPr="002D559A">
          <w:rPr>
            <w:rStyle w:val="Hyperlink"/>
            <w:rFonts w:ascii="Calibri" w:hAnsi="Calibri" w:cs="Calibri"/>
          </w:rPr>
          <w:t>https://fortress.wa.gov/ecy/enviwa/</w:t>
        </w:r>
      </w:hyperlink>
    </w:p>
    <w:p w14:paraId="5D6506C7" w14:textId="77777777" w:rsidR="008E6890" w:rsidRPr="002D559A" w:rsidRDefault="008E6890">
      <w:pPr>
        <w:rPr>
          <w:rFonts w:ascii="Calibri" w:hAnsi="Calibri" w:cs="Calibri"/>
        </w:rPr>
      </w:pPr>
    </w:p>
    <w:p w14:paraId="4D10B71E" w14:textId="77777777" w:rsidR="00EC4EF2" w:rsidRPr="002D559A" w:rsidRDefault="00EC4EF2">
      <w:pPr>
        <w:rPr>
          <w:rFonts w:ascii="Calibri" w:hAnsi="Calibri" w:cs="Calibri"/>
        </w:rPr>
      </w:pPr>
    </w:p>
    <w:p w14:paraId="4E7B86F6" w14:textId="03EC2F2D" w:rsidR="008E18B7" w:rsidRPr="002D559A" w:rsidRDefault="00770F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Specifically, concentration values from </w:t>
      </w:r>
      <w:r w:rsidR="008E18B7" w:rsidRPr="002D559A">
        <w:rPr>
          <w:rFonts w:ascii="Calibri" w:hAnsi="Calibri" w:cs="Calibri"/>
        </w:rPr>
        <w:t xml:space="preserve">March 2019 and March 2020 </w:t>
      </w:r>
      <w:r>
        <w:rPr>
          <w:rFonts w:ascii="Calibri" w:hAnsi="Calibri" w:cs="Calibri"/>
        </w:rPr>
        <w:t xml:space="preserve">were compared </w:t>
      </w:r>
      <w:r w:rsidR="008E18B7" w:rsidRPr="002D559A">
        <w:rPr>
          <w:rFonts w:ascii="Calibri" w:hAnsi="Calibri" w:cs="Calibri"/>
        </w:rPr>
        <w:t xml:space="preserve">to see if </w:t>
      </w:r>
      <w:r>
        <w:rPr>
          <w:rFonts w:ascii="Calibri" w:hAnsi="Calibri" w:cs="Calibri"/>
        </w:rPr>
        <w:t xml:space="preserve">they </w:t>
      </w:r>
      <w:r w:rsidR="008E18B7" w:rsidRPr="002D559A">
        <w:rPr>
          <w:rFonts w:ascii="Calibri" w:hAnsi="Calibri" w:cs="Calibri"/>
        </w:rPr>
        <w:t xml:space="preserve">difference </w:t>
      </w:r>
      <w:r>
        <w:rPr>
          <w:rFonts w:ascii="Calibri" w:hAnsi="Calibri" w:cs="Calibri"/>
        </w:rPr>
        <w:t>were</w:t>
      </w:r>
      <w:r w:rsidR="008E18B7" w:rsidRPr="002D559A">
        <w:rPr>
          <w:rFonts w:ascii="Calibri" w:hAnsi="Calibri" w:cs="Calibri"/>
        </w:rPr>
        <w:t xml:space="preserve"> statistically significant. </w:t>
      </w:r>
    </w:p>
    <w:p w14:paraId="655F51B4" w14:textId="16DA8979" w:rsidR="00E23174" w:rsidRDefault="00E23174">
      <w:pPr>
        <w:rPr>
          <w:rFonts w:ascii="Calibri" w:hAnsi="Calibri" w:cs="Calibri"/>
        </w:rPr>
      </w:pPr>
    </w:p>
    <w:p w14:paraId="58D89C4E" w14:textId="1F9C2A0C" w:rsidR="00770F5A" w:rsidRPr="002D559A" w:rsidRDefault="00770F5A">
      <w:pPr>
        <w:rPr>
          <w:rFonts w:ascii="Calibri" w:hAnsi="Calibri" w:cs="Calibri"/>
        </w:rPr>
      </w:pPr>
      <w:r>
        <w:rPr>
          <w:rFonts w:ascii="Calibri" w:hAnsi="Calibri" w:cs="Calibri"/>
        </w:rPr>
        <w:t>Null hypothesis:</w:t>
      </w:r>
    </w:p>
    <w:p w14:paraId="71AA59A4" w14:textId="7531F129" w:rsidR="00E23174" w:rsidRPr="002D559A" w:rsidRDefault="00E23174" w:rsidP="00E23174">
      <w:pPr>
        <w:rPr>
          <w:rFonts w:ascii="Calibri" w:hAnsi="Calibri" w:cs="Calibri"/>
        </w:rPr>
      </w:pPr>
      <w:r w:rsidRPr="002D559A">
        <w:rPr>
          <w:rFonts w:ascii="Calibri" w:hAnsi="Calibri" w:cs="Calibri"/>
        </w:rPr>
        <w:t>Ho = There is no difference in NO2 values between March 2019 and March 2020.</w:t>
      </w:r>
    </w:p>
    <w:p w14:paraId="17FDB2ED" w14:textId="4505D936" w:rsidR="00E23174" w:rsidRDefault="00E23174" w:rsidP="00E23174">
      <w:pPr>
        <w:rPr>
          <w:rFonts w:ascii="Calibri" w:hAnsi="Calibri" w:cs="Calibri"/>
        </w:rPr>
      </w:pPr>
    </w:p>
    <w:p w14:paraId="0C6AD811" w14:textId="7126AB0D" w:rsidR="00770F5A" w:rsidRPr="002D559A" w:rsidRDefault="00770F5A" w:rsidP="00E23174">
      <w:pPr>
        <w:rPr>
          <w:rFonts w:ascii="Calibri" w:hAnsi="Calibri" w:cs="Calibri"/>
        </w:rPr>
      </w:pPr>
      <w:r>
        <w:rPr>
          <w:rFonts w:ascii="Calibri" w:hAnsi="Calibri" w:cs="Calibri"/>
        </w:rPr>
        <w:t>Alternative hypothesis:</w:t>
      </w:r>
    </w:p>
    <w:p w14:paraId="486E9E80" w14:textId="2F3DE975" w:rsidR="00E23174" w:rsidRPr="002D559A" w:rsidRDefault="00E23174" w:rsidP="00E23174">
      <w:pPr>
        <w:rPr>
          <w:rFonts w:ascii="Calibri" w:hAnsi="Calibri" w:cs="Calibri"/>
        </w:rPr>
      </w:pPr>
      <w:r w:rsidRPr="002D559A">
        <w:rPr>
          <w:rFonts w:ascii="Calibri" w:hAnsi="Calibri" w:cs="Calibri"/>
        </w:rPr>
        <w:t>Ha= NO2 values are comparatively less during March 2020.</w:t>
      </w:r>
    </w:p>
    <w:sectPr w:rsidR="00E23174" w:rsidRPr="002D559A" w:rsidSect="00B5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EDDD" w14:textId="77777777" w:rsidR="008D2A58" w:rsidRDefault="008D2A58" w:rsidP="00B43B9A">
      <w:r>
        <w:separator/>
      </w:r>
    </w:p>
  </w:endnote>
  <w:endnote w:type="continuationSeparator" w:id="0">
    <w:p w14:paraId="07AEA5EB" w14:textId="77777777" w:rsidR="008D2A58" w:rsidRDefault="008D2A58" w:rsidP="00B4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CF746" w14:textId="77777777" w:rsidR="008D2A58" w:rsidRDefault="008D2A58" w:rsidP="00B43B9A">
      <w:r>
        <w:separator/>
      </w:r>
    </w:p>
  </w:footnote>
  <w:footnote w:type="continuationSeparator" w:id="0">
    <w:p w14:paraId="2269FC41" w14:textId="77777777" w:rsidR="008D2A58" w:rsidRDefault="008D2A58" w:rsidP="00B43B9A">
      <w:r>
        <w:continuationSeparator/>
      </w:r>
    </w:p>
  </w:footnote>
  <w:footnote w:id="1">
    <w:p w14:paraId="27A008A7" w14:textId="6D0E668E" w:rsidR="00B43B9A" w:rsidRDefault="00B43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3B9A">
        <w:t>https://en.wikipedia.org/wiki/Nitrogen_dioxide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6"/>
    <w:rsid w:val="000E2416"/>
    <w:rsid w:val="00223C22"/>
    <w:rsid w:val="002A6C98"/>
    <w:rsid w:val="002D559A"/>
    <w:rsid w:val="00340054"/>
    <w:rsid w:val="00415079"/>
    <w:rsid w:val="00461342"/>
    <w:rsid w:val="004667C1"/>
    <w:rsid w:val="00770F5A"/>
    <w:rsid w:val="0078177D"/>
    <w:rsid w:val="007F1921"/>
    <w:rsid w:val="008A3E99"/>
    <w:rsid w:val="008D2A58"/>
    <w:rsid w:val="008E18B7"/>
    <w:rsid w:val="008E6890"/>
    <w:rsid w:val="00A65B98"/>
    <w:rsid w:val="00B34041"/>
    <w:rsid w:val="00B43B9A"/>
    <w:rsid w:val="00B55415"/>
    <w:rsid w:val="00DC4901"/>
    <w:rsid w:val="00E23174"/>
    <w:rsid w:val="00EC4EF2"/>
    <w:rsid w:val="00F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A421B"/>
  <w15:chartTrackingRefBased/>
  <w15:docId w15:val="{2501E110-B9D0-2746-8AD4-4AE9F5D9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mf">
    <w:name w:val="chemf"/>
    <w:basedOn w:val="DefaultParagraphFont"/>
    <w:rsid w:val="00340054"/>
  </w:style>
  <w:style w:type="paragraph" w:styleId="FootnoteText">
    <w:name w:val="footnote text"/>
    <w:basedOn w:val="Normal"/>
    <w:link w:val="FootnoteTextChar"/>
    <w:uiPriority w:val="99"/>
    <w:semiHidden/>
    <w:unhideWhenUsed/>
    <w:rsid w:val="00B43B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B9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3B9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E6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tress.wa.gov/ecy/enviw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Weintraub</dc:creator>
  <cp:keywords/>
  <dc:description/>
  <cp:lastModifiedBy>Ben Weintraub</cp:lastModifiedBy>
  <cp:revision>17</cp:revision>
  <dcterms:created xsi:type="dcterms:W3CDTF">2020-04-09T04:32:00Z</dcterms:created>
  <dcterms:modified xsi:type="dcterms:W3CDTF">2020-04-09T05:04:00Z</dcterms:modified>
</cp:coreProperties>
</file>