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https://www.bundeskartellamt.de/SharedDocs/Entscheidung/DE/Entscheidungen/Fusionskontrolle/2008/B2-359-07.pdf;jsessionid=79F81C40385F8A8364C0115800FD1F9D.2_cid362?__blob=publicationFile&amp;v=3</w:t>
      </w:r>
    </w:p>
    <w:p>
      <w:r>
        <w:t>Pages translated : 59</w:t>
      </w:r>
    </w:p>
    <w:p/>
    <w:p>
      <w:r>
        <w:rPr>
          <w:b/>
        </w:rPr>
        <w:t>[Pages 1–3]</w:t>
      </w:r>
    </w:p>
    <w:p>
      <w:r>
        <w:t xml:space="preserve">BUNDESKARTELLAMT 53113 Bonn  </w:t>
        <w:br/>
        <w:t xml:space="preserve">2. DECISION DIVISION Kaiser-Friedrich-Straße 16  </w:t>
        <w:br/>
        <w:t xml:space="preserve">B2 – 359/07  </w:t>
        <w:br/>
        <w:t xml:space="preserve">FOR PUBLICATION  </w:t>
        <w:br/>
        <w:t xml:space="preserve">MERGER PROCEDURE  </w:t>
        <w:br/>
        <w:t xml:space="preserve">ORDER PURSUANT TO § 40 ABS. 2  </w:t>
        <w:br/>
        <w:t xml:space="preserve">GWB  </w:t>
        <w:br/>
        <w:t xml:space="preserve">DECISION  </w:t>
        <w:br/>
        <w:t xml:space="preserve">In the administrative procedure  </w:t>
        <w:br/>
        <w:t xml:space="preserve">1. Corporate Group  </w:t>
        <w:br/>
        <w:t xml:space="preserve">Theo Müller GmbH &amp; Co. KG  </w:t>
        <w:br/>
        <w:t xml:space="preserve">Zollerstraße 6  </w:t>
        <w:br/>
        <w:t xml:space="preserve">86850 Aretsried  </w:t>
        <w:br/>
        <w:t xml:space="preserve">– Participant 1 –  </w:t>
        <w:br/>
        <w:t xml:space="preserve">2. Käserei Loose GmbH &amp; Co. KG  </w:t>
        <w:br/>
        <w:t xml:space="preserve">Authorized representatives for the participants 1 and 2:  </w:t>
        <w:br/>
        <w:t xml:space="preserve">An den Breiten  </w:t>
        <w:br/>
        <w:t xml:space="preserve">01454 Leppersdorf  </w:t>
        <w:br/>
        <w:t xml:space="preserve">Attorneys  </w:t>
        <w:br/>
        <w:t xml:space="preserve">Gleiss Lutz  </w:t>
        <w:br/>
        <w:t xml:space="preserve">– Participant 2 –  </w:t>
        <w:br/>
        <w:t xml:space="preserve">Prinzregentenstraße 50  </w:t>
        <w:br/>
        <w:t xml:space="preserve">80538 Munich  </w:t>
        <w:br/>
        <w:t xml:space="preserve">3. Poelmeyer Holding GmbH  </w:t>
        <w:br/>
        <w:t xml:space="preserve">Burchard Retschy Ring 2  </w:t>
        <w:br/>
        <w:t xml:space="preserve">31275 Lehrte  </w:t>
        <w:br/>
        <w:t xml:space="preserve">– Participant 3 –  </w:t>
        <w:br/>
        <w:t xml:space="preserve">4. Allerstedter Käserei  </w:t>
        <w:br/>
        <w:t xml:space="preserve">H.J. Poelmeyer GmbH,  </w:t>
        <w:br/>
        <w:t xml:space="preserve">06642 Wohlmirstedt  </w:t>
        <w:br/>
        <w:t>– Participant 4 –</w:t>
      </w:r>
    </w:p>
    <w:p>
      <w:r>
        <w:t xml:space="preserve">2  </w:t>
        <w:br/>
        <w:t xml:space="preserve">5. Breitunger Käserei  </w:t>
        <w:br/>
        <w:t xml:space="preserve">Ernst Rumpf GmbH  </w:t>
        <w:br/>
        <w:t xml:space="preserve">06642 Wohlmirstedt  </w:t>
        <w:br/>
        <w:t xml:space="preserve">– Participant 5 –  </w:t>
        <w:br/>
        <w:t xml:space="preserve">6. Herz-König Harzinger  </w:t>
        <w:br/>
        <w:t xml:space="preserve">Distribution GmbH  </w:t>
        <w:br/>
        <w:t xml:space="preserve">Authorized representatives for the participants 3 – 6:  </w:t>
        <w:br/>
        <w:t xml:space="preserve">06642 Wohlmirstedt  </w:t>
        <w:br/>
        <w:t xml:space="preserve">Poelmeyer Holding GmbH  </w:t>
        <w:br/>
        <w:t xml:space="preserve">Am Bauergarten 9  </w:t>
        <w:br/>
        <w:t xml:space="preserve">– Participant 6 –  </w:t>
        <w:br/>
        <w:t xml:space="preserve">06642 Wohlmirstedt  </w:t>
        <w:br/>
        <w:t xml:space="preserve">regarding the examination of a merger project pursuant to § 36 GWB, the 2nd Decision Division of the Federal Cartel Office decided on July 2, 2008:  </w:t>
        <w:br/>
        <w:t xml:space="preserve">1. The merger notified by letter dated December 21, 2007 is prohibited.  </w:t>
        <w:br/>
        <w:t xml:space="preserve">2. The fee for this decision is set at a total of  </w:t>
        <w:br/>
        <w:t xml:space="preserve">...  </w:t>
        <w:br/>
        <w:t xml:space="preserve">(in words: [...] Euro)  </w:t>
        <w:br/>
        <w:t xml:space="preserve">after crediting a fee of [...] € for the notification of the merger project and is imposed on the participants [...].  </w:t>
        <w:br/>
        <w:t xml:space="preserve">Reasons  </w:t>
        <w:br/>
        <w:t>By letter dated December 21, 2007, received by fax at the Federal Cartel Office on the same day, the legal department of the corporate group Theo Müller, on behalf of and in the interest of Käserei Loose GmbH &amp; Co. KG (hereinafter: "Loose"), notified the merger project described below.</w:t>
      </w:r>
    </w:p>
    <w:p>
      <w:r>
        <w:t xml:space="preserve">3  </w:t>
        <w:br/>
        <w:t xml:space="preserve">The corporate group Theo Müller GmbH &amp; Co. KG (hereinafter: "Müller" or "Participant 1") intends to acquire all shares in the companies Allerstedter Käserei H.J. Poelmeyer GmbH (hereinafter: "Käserei Poelmeyer" or "Participant 4"), Breitunger Käserei Ernst Rumpf GmbH (hereinafter: "Käserei Rumpf" or "Participant 5"), and Herz-König Harzinger Vertrieb GmbH (hereinafter: "Herz-König" or "Participant 6"). For this purpose, a notarial purchase agreement was concluded between the seller, Poelmeyer Holding GmbH, Lehrte (hereinafter: "Poelmeyer Holding" or "Participant 3"), and the Käserei Loose GmbH &amp; Co. KG (hereinafter: "Loose" or "Participant 2") belonging to Müller, as well as Mr. Stefan Müller, under which Participant 2 acquired 94.9% of Participant 4 and Participant 5, as well as 100% of Participant 6; the remaining shares in Participants 4 and 5 were acquired by Mr. Stefan Müller. Since Mr. Stefan Müller's acquisition of shares, as evidenced by the internal approval document dated December 18, 2007, is solely for the purpose of avoiding the incurrence of real estate transfer tax and Participant 2 is granted a related call option, it is in any case a 100% acquisition of the aforementioned companies by Participant 2. The purchase agreement is subject to the suspensive condition of the merger project being approved by the Federal Cartel Office.  </w:t>
        <w:br/>
        <w:t xml:space="preserve">I. THE PARTICIPATING COMPANIES  </w:t>
        <w:br/>
        <w:t>1. Loose has been a 100% subsidiary of the corporate group Theo Müller since December 30, 1998. According to the commercial register, the business purpose of Loose is the production and trade of dairy products and, in addition, other goods of all kinds. According to information in the letter from Müller dated January 7, 2008, Loose operates in the product areas of sour milk and cooking cheese as well as sliced cheese. The information on the website of Loose only indicates that Loose produces sour milk and cooking cheese. Also, in response to the questionnaire sent by the Federal Cartel Office as part of the investigations, Loose only provided production information for sour milk and cooking cheese. Against this background, the Federal Cartel Office assumes that Loose exclusively produces and distributes sour milk and cooking cheese. This assessment, already presented in the context of the legal hearing, was not contested by the participants.</w:t>
      </w:r>
    </w:p>
    <w:p>
      <w:r>
        <w:rPr>
          <w:b/>
        </w:rPr>
        <w:t>[Pages 4–6]</w:t>
      </w:r>
    </w:p>
    <w:p>
      <w:r>
        <w:t>4</w:t>
        <w:br/>
        <w:t>In 2007, Loose reportedly produced [...] tons of cheese and achieved a turnover of [...] €. Of this, the production of sour milk cheese accounted for [...] tons or [...] €, and the production of Kochkäse accounted for [...] tons or [...] €.</w:t>
      </w:r>
    </w:p>
    <w:p>
      <w:r>
        <w:t>2. Müller describes itself as the market leader in dairy products white line in Germany. The corporate group includes a number of subsidiaries in a total of four European countries that are engaged in the production and distribution of dairy products. The entire corporate group achieved worldwide revenues of [...] € in the fiscal year 2006 according to the information in the application. In response to the questionnaire sent by the Federal Cartel Office, Müller quantified these revenues for the same year at [...] €, of which [...] € were within Germany. In cheese production, Müller is only active alongside Loose through the subsidiary Sachsenmilch AG, Leppersdorf, as well as a 74.9% stake in Weihenstephan Holding GmbH &amp; Co. KG, Freising. According to the information in the letter dated March 20, 2008, Müller produced a total of [...] cheese in 2007 and achieved revenues of [...] €.</w:t>
      </w:r>
    </w:p>
    <w:p>
      <w:r>
        <w:t>3. The cheese dairies Poelmeyer, Rumpf, and Herz-König (hereinafter collectively referred to as "Poelmeyer") are the operational companies owned by brothers Bernd and Kai Poelmeyer under Poelmeyer Holding. Poelmeyer is engaged in the production and distribution of cheese products, with a focus on the production of sour milk cheese. The information regarding production and sales figures for Poelmeyer is contradictory. The revenue figures for Poelmeyer resulting from Müller's application, amounting to a total of [...] €, were corrected by Müller in a letter dated January 3, 2008, received by the Federal Cartel Office on January 7, 2008, as they also included internal sales figures from Poelmeyer; the external revenue resulting from the group’s consolidated financial statements was simultaneously stated as [...] €. Müller indicated in this letter that the total production of cheese by Poelmeyer in 2006 was [...] tons, resulting in a revenue of [...] €, of which [...] or [...] € were attributable to sour milk cheese. Müller confirmed these figures again in the context of the legal hearing and pointed out that the stated revenue figures for Poelmeyer only included products sold to trade, whereas the figures reported by Poelmeyer Holding during the proceedings were said to include total production, thus also including, for example, melt and B-goods. In contrast, Poelmeyer Holding itself reported a total production of [...] tons for 2006 during the conducted survey, of which [...] tons pertained to the production of sour milk cheese. In a telephone conversation with Mr. Kai Poelmeyer, he relativized the production quantity for sour milk cheese in that it was reported including curd; the quantities sold to trade were stated by Mr. Poelmeyer in this context as only [...] tons. In favor of the merger participants, the Federal Cartel Office based its material assessment of the merger project on the lower values reported by Poelmeyer Holding.</w:t>
      </w:r>
    </w:p>
    <w:p>
      <w:r>
        <w:t>To round out the range of products that Poelmeyer offers to trade through its distribution company Herz-König, Poelmeyer also purchases individual sour milk cheese products from competitors, which the company sells under its own brand. This also includes Kochkäse; with a corresponding sale of [...] tons, Poelmeyer achieved revenues of [...] €.</w:t>
      </w:r>
    </w:p>
    <w:p>
      <w:r>
        <w:t>II. PROCEDURAL STEPS</w:t>
        <w:br/>
        <w:t>In a letter dated January 18, 2008, the Federal Cartel Office informed Müller that the application was to be considered complete as of that date due to the supplementary information in the letter dated January 3, 2008, received by the Federal Cartel Office on January 7, 2008, and that the one-month deadline would end on February 7, 2008. In a letter dated February 6, 2008, the Federal Cartel Office informed Müller that it had entered into the examination of the merger (main examination procedure). The examination period thus initially ended on May 7, 2008.</w:t>
      </w:r>
    </w:p>
    <w:p>
      <w:r>
        <w:t>After the Federal Cartel Office had signaled to the lawyers Gleiss Lutz, Munich, who had been appointed as legal representatives for Müller in the meantime by letter dated February 21, 2008, that it intended to communicate its preliminary legal assessment of the project (= warning) in writing to the merger participants, they agreed in a letter dated April 14, 2008, to an extension of the deadline until June 4, 2008. On April 18, 2008, another meeting took place at the Federal Cartel Office with the merger participants, during which the companies were thoroughly informed about the preliminary legal assessment of the merger project by the Federal Cartel Office and had the opportunity to comment.</w:t>
      </w:r>
    </w:p>
    <w:p>
      <w:r>
        <w:t>During the proceedings, Müller, directly or through its legal representative, as well as Poelmeyer Holding, provided multiple comments both in writing and by telephone. Regarding the questions raised in the meeting on April 18, 2008, "Vulnerability of the market due to current and potential competition" and "Market foreclosure effects due to the withdrawal of demand in the upstream market for sour milk curd," the Federal Cartel Office conducted follow-up investigations. Taking into account the results of these investigations, the Federal Cartel Office communicated its preliminary legal assessment in writing to the parties on May 15, 2008, which was faxed to Müller's legal representatives on the same day, and provided them with an opportunity to comment. The transmission to Poelmeyer Holding took place with a letter dated June 13, 2008.</w:t>
      </w:r>
    </w:p>
    <w:p>
      <w:r>
        <w:t>As an immediate reaction to this letter, Müller's legal representatives requested another meeting with the Federal Cartel Office, in which a rough concept for a commitment solution, which should include structural measures, was to be discussed, and simultaneously agreed on behalf of the merger participants to a further extension of the deadline until July 4, 2008. In a letter dated May 30, 2008, received by the Federal Cartel Office by fax on the same day, Müller itself commented on the Federal Cartel Office's letter of May 15, 2008. In it, Müller stated that the merger participants considered the merger to be unproblematic.</w:t>
      </w:r>
    </w:p>
    <w:p>
      <w:r>
        <w:rPr>
          <w:b/>
        </w:rPr>
        <w:t>[Pages 7–9]</w:t>
      </w:r>
    </w:p>
    <w:p>
      <w:r>
        <w:t>7</w:t>
        <w:br/>
        <w:t>considered to be permissible without any conditions needing to be imposed. In order not to have to enforce this only in court proceedings, the merger participants offered the following concessions in this letter: "The Müller corporate group can supply the remaining competitors in the area of sour milk cheese from its own production, provided that this is done under market-conform conditions. Details would, of course, still need to be clarified."</w:t>
      </w:r>
    </w:p>
    <w:p>
      <w:r>
        <w:t>The presentation of further substantive details of the letter and the legal opinion expressed by the participants will be addressed – as necessary – in the subsequent legal assessment of the merger project.</w:t>
      </w:r>
    </w:p>
    <w:p>
      <w:r>
        <w:t>Otherwise, the letter did not contain any significant new factual submissions. Instead of the announced rough concept for a structural concession solution, the proposal presented was merely an offer of a behavioral commitment, which from the perspective of the Federal Cartel Office would obviously not be suitable to dispel the competitive concerns. Against this background, the Federal Cartel Office informed Müller’s legal representatives by letter dated June 3, 2008, that the condition under which a further meeting was to take place had been lifted, especially since they had previously stated that they did not see themselves in a position to make further concession offers. At the same time, the meeting scheduled for the following day was canceled.</w:t>
      </w:r>
    </w:p>
    <w:p>
      <w:r>
        <w:t>Subsequently, Poelmeyer Holding also contacted the Federal Cartel Office by letter dated June 18, 2008, without, however, addressing the warning in detail. More than Müller had already done in his statement of May 30, 2008, this letter alleges that the Federal Cartel Office had taken an early and unfounded rejection of the notified project and – referring to the canceled meeting – a violation of the procedural rights of the merger participants.</w:t>
      </w:r>
    </w:p>
    <w:p>
      <w:r>
        <w:t>In light of the described procedural sequence, the assertion of the participants that the Federal Cartel Office had conducted biased investigations and violated essential procedural rights of the merger participants is not comprehensible.</w:t>
      </w:r>
    </w:p>
    <w:p>
      <w:r>
        <w:t>8</w:t>
        <w:br/>
        <w:t>The warning was also sent to the state cartel authorities of Bavaria, Saxony, and Saxony-Anhalt for their comments; they did not express any opinion.</w:t>
      </w:r>
    </w:p>
    <w:p>
      <w:r>
        <w:t>III. MERGER NOTIFICATION REQUIREMENT</w:t>
        <w:br/>
        <w:t>The acquisition of shares by Loose in Poelmeyer fulfills – regardless of the question of whether the acquisition of minority stakes in two companies of Poelmeyer by Mr. Stefan Müller Loose or the Müller corporate group can be directly attributed or not – the merger notification requirement of the acquisition of shares according to § 37 Abs. 1 Nr. 3 a) GWB and – due to the concomitant acquisition of sole control over Poelmeyer – the merger notification requirement of § 37 Abs. 1 Nr. 2 GWB.</w:t>
      </w:r>
    </w:p>
    <w:p>
      <w:r>
        <w:t>IV. SCOPE OF APPLICATION OF THE GWB</w:t>
        <w:br/>
        <w:t>The provisions of merger control under the GWB apply to the notified merger because the participating companies have generated total worldwide revenues of more than €500 million and the so-called de minimis clause of § 35 Abs. 2 Satz 1 Nr. 1 GWB is not applicable. The exception of § 35 Abs. 2 Satz 1 Nr. 2 GWB (de minimis market regulation) is not applicable in any relevant market delineation.</w:t>
      </w:r>
    </w:p>
    <w:p>
      <w:r>
        <w:t>In contrast, the notified project does not have community-wide significance within the meaning of Article 1 of the EU Merger Regulation, as Poelmeyer’s community-wide revenue in the last financial year was below €100 million.</w:t>
      </w:r>
    </w:p>
    <w:p>
      <w:r>
        <w:t>V. COMPETITIVE ASSESSMENT</w:t>
        <w:br/>
        <w:t>The merger project is expected to lead to the creation of a dominant position for Müller in the nationally delineated market for the production of sour milk cheese.</w:t>
      </w:r>
    </w:p>
    <w:p>
      <w:r>
        <w:t>Merger control aims to prevent the creation or strengthening of dominant positions. It requires a market-related consideration, i.e., the determination and delineation of the relevant product market, the geographic market, and, if applicable, the temporal market. The delineation of the product market is carried out according to the modified demand-side substitution concept. According to established case law, all goods that are so similar in terms of their characteristics, economic purpose, and price level that a reasonable consumer would consider them suitable for meeting a specific need and interchangeable with one another are to be included in a market (see, e.g., BGH, WuW/E BGH 2433, 2436 f. "Gruner+Jahr – Zeit II" and WuW/E BGH 2150, 2153 "Edelstahlbestecke"). In determining functional interchangeability, the aspect of usage and, closely related, the characteristics of goods are of primary importance, while the aspect of price or price differences recedes in comparison. In addition to interchangeability from the perspective of the market counterpart, established practice also requires consideration of the suppliers' ability to switch their offerings to other goods or services, or the ability of manufacturers of other products to switch their production to the manufacture of the goods affected by the merger.</w:t>
      </w:r>
    </w:p>
    <w:p>
      <w:r>
        <w:t>It should be noted that the initial delineation of a market for the production of sour milk cheese is based on a comprehensive consideration of all relevant criteria – namely product characteristics, consumer habits, the perspective of the direct market counterpart (trade), price development, production switching flexibility, and direct input basis – and is not based solely on the consideration of individual factors.</w:t>
      </w:r>
    </w:p>
    <w:p>
      <w:r>
        <w:t>1. Product Market Delineation</w:t>
        <w:br/>
        <w:t>The merger project concerns cheese production, as the participating companies produce various types of cheese. While the Müller corporate group produces sliced cheese, soft cheese, and sour milk cheese, the Poelmeyer group reportedly only produces sliced cheese and sour milk cheese. If the relevant product market were the overall market for cheese production in Germany, the merger participants would have a combined market share of approximately [&lt; 10] %, so that the merger...</w:t>
      </w:r>
    </w:p>
    <w:p>
      <w:r>
        <w:rPr>
          <w:b/>
        </w:rPr>
        <w:t>[Pages 10–12]</w:t>
      </w:r>
    </w:p>
    <w:p>
      <w:r>
        <w:t>10</w:t>
        <w:br/>
        <w:t>terpiece project would, at first glance, be unproblematic from a competition law perspective. However, even Müller considers it an "absurd result" that the most diverse types of cheese form a common market with sour milk cheese.</w:t>
      </w:r>
    </w:p>
    <w:p>
      <w:r>
        <w:t>The "Great Book of Cheese" submitted by the parties in the administrative proceedings lists an almost overwhelming variety of cheese products. They are united solely by the raw material milk, which is typically used for their production, even though the use of milk from different animal species already significantly influences the different character of the end product. Otherwise, the types of cheese differ in numerous ways in appearance, smell, taste, and fat content. However, this does not necessarily lead to the assumption that each individual type of cheese constitutes its own relevant market. Such a narrow market delineation would ultimately result in a nonsensical atomization of product markets in the consumer goods sector.</w:t>
      </w:r>
    </w:p>
    <w:p>
      <w:r>
        <w:t>According to the investigations conducted, the Federal Cartel Office assumes that it is appropriate to delineate at least an independent market for the production of sour milk cheese.</w:t>
      </w:r>
    </w:p>
    <w:p>
      <w:r>
        <w:t>a) Product Description Sour Milk Cheese</w:t>
        <w:br/>
        <w:t>Sour milk cheese – generally better known by the designation of its most typical product "Harzer Käse," in other regions referred to as "Mainzer Handkäse (with music)" or "Olmützer Quargel" – is, particularly in Germany, a specialty within the entire range of cheeses.</w:t>
      </w:r>
    </w:p>
    <w:p>
      <w:r>
        <w:t>The objectively most important distinguishing criterion from all other types of cheese is the raw material used for its production. While other types of cheese are made directly from milk, sour milk cheese requires sour milk curd for its production.</w:t>
      </w:r>
    </w:p>
    <w:p>
      <w:r>
        <w:t>Although this is also made from milk, so that ultimately – as Müller has repeatedly stated – milk is the raw material for sour milk cheese as well. This also applies to other dairy products such as yogurt, quark, or butter, without assuming a unified market for the production of these different products.</w:t>
      </w:r>
    </w:p>
    <w:p>
      <w:r>
        <w:t>However, sour milk curd is – apparently in contrast to the so-called "cheese curd," which otherwise occurs in the production of cheese – an independent precursor that, as Müller points out, is usually produced by dairies specialized in this and must be obtained by the producers of sour milk cheese. The investigations of the Federal Cartel Office have shown that, with the exception of Müller, no other producer of sour milk cheese currently produces sour milk curd themselves.</w:t>
      </w:r>
    </w:p>
    <w:p>
      <w:r>
        <w:t>If there is a separate supplier structure for a precursor of a type of cheese, this initially indicates a special production process, which in turn represents a first, albeit not solely sufficient, indication of a separate market.</w:t>
      </w:r>
    </w:p>
    <w:p>
      <w:r>
        <w:t>In addition to sour milk curd, only table salt, spices, drinking water, and certain amounts of cooking oil may be used in the production of sour milk cheese in accordance with § 3 Abs. 2a Käseverordnung – subject to § 23 KäseV. For the production of sour milk curd, § 3 Abs. 2b KäseV stipulates that it must be made from skimmed milk using lactic acid bacteria, also using rennet or rennet substitutes and under the influence of heat; furthermore, a fat-free milk dry matter of at least 32% is required. In any case, the protein separation generally occurs through lactic acid bacteria, possibly with the addition of rennet, which is continuously used in the production of sweet whey cheese. In this respect, the raw material used already has direct effects on the consistency, smell, taste, and fat content of the end product.</w:t>
      </w:r>
    </w:p>
    <w:p>
      <w:r>
        <w:t>Whether it is – as Müller stated in his submission of May 30, 2008 – technically possible to produce sour milk curd in such a way that it has a milk dry matter of less than 32% – contrary to the requirement of § 3 Abs. 2b KäseV – so that cheese produced on the basis of this precursor would no longer be classified as sour milk cheese under the cheese regulation, but rather, due to a comparable water content, as "semi-soft cheese," even though it exhibits the same smell and taste characteristics, remains open in this case. Müller does not dispute that the products produced in Germany as sour milk cheese and brought to market comply with the requirements of the cheese regulation.</w:t>
      </w:r>
    </w:p>
    <w:p>
      <w:r>
        <w:t>Since these legal requirements are likely not known or familiar to most consumers, it is obvious that the market delineation in the context of a merger control review cannot solely rely on the fact that the requirements of the cheese regulation are met. However, it is undoubtedly the case that the reasonable consumer – at least to the extent that they are familiar with sour milk cheese – associates this term (or its typical forms and product designations, see below) with a specific combination of consistency, smell, taste, and fat content. If there were types of cheese that could not be referred to as sour milk cheese in trade solely due to non-compliance with certain limits of the cheese regulation, it would need to be examined to what extent these should be taken into account in the present proceedings. However, even Müller has not argued that such types exist; corresponding indications have also not emerged from the investigations conducted.</w:t>
      </w:r>
    </w:p>
    <w:p>
      <w:r>
        <w:t>aa) Subsegment Cooking Cheese</w:t>
        <w:br/>
        <w:t>A special form of sour milk cheese is cooking cheese. Common with "Harzer" is this type of cheese solely in that the raw material for its production is sour milk curd. Cooking cheese, on the other hand – in contrast to "Harzer" – has a viscous, spreadable consistency and is therefore considered a spread. The mass</w:t>
      </w:r>
    </w:p>
    <w:p>
      <w:r>
        <w:rPr>
          <w:b/>
        </w:rPr>
        <w:t>[Pages 13–15]</w:t>
      </w:r>
    </w:p>
    <w:p>
      <w:r>
        <w:t>13</w:t>
        <w:br/>
        <w:t>mass is mixed with butter, possibly also with cream and egg yolk, and seasoned with salt and usually also caraway. For particularly aromatic Kochkäse, hand cheese, Harzer cheese, or similar can be used instead of curd that has been aged for several days.</w:t>
      </w:r>
    </w:p>
    <w:p>
      <w:r>
        <w:t>Whether Kochkäse constitutes an independent product and a separately delineated submarket has not been conclusively examined by the Federal Cartel Office. A separate consideration is supported by the fact that none of the surveyed competitors in the production of sour milk cheese produces Kochkäse. This circumstance was explained by the fact that while the starting product for the production of both types of cheese is identical in the use of sour milk curd, they are ultimately different products with different production requirements.</w:t>
      </w:r>
    </w:p>
    <w:p>
      <w:r>
        <w:t>However, the Müller group includes the company ESKO, which Müller itself describes as the largest producer of Kochkäse in Germany. The Poelmeyer group also states that it does not produce Kochkäse itself but has smaller quantities produced by another manufacturer to round out its product portfolio, marketing it under its own name. Since Poelmeyer is thus considered a manufacturer, there are also minor market share additions in this regard.</w:t>
      </w:r>
    </w:p>
    <w:p>
      <w:r>
        <w:t>However, according to the investigations of the Federal Cartel Office, Kochkäse has only a small share of the entire sour milk cheese market. If one relates the production quantities for "Harzer" cheese determined by the Federal Cartel Office for Germany, plus a safety margin of 5% for unexamined producers, to the total production volume, the production of Kochkäse cannot exceed approximately 2,500 tons. Since Müller and Poelmeyer together hold a share of about [...], it has no impact on the competitive assessment of the present merger whether Kochkäse is considered a separate market or as a subsegment of the entire sour milk cheese market.</w:t>
      </w:r>
    </w:p>
    <w:p>
      <w:r>
        <w:t>14</w:t>
        <w:br/>
        <w:t>Therefore, the term "sour milk cheese" is understood here to refer solely to the segment that is commonly described by the varieties "Harzer" or "Mainzer," among others. This also corresponds to the understanding of the merger participants, as they have neither named companies as competitors in the relevant market that produce Kochkäse nor allocated the revenues from Kochkäse to the revenues from sour milk cheese in the data queried.</w:t>
      </w:r>
    </w:p>
    <w:p>
      <w:r>
        <w:t>bb) Harzer Cheese</w:t>
        <w:br/>
        <w:t>The production of sour milk cheese comprises three stages: In the first step of the actual production of sour milk cheese, the grainy sour milk curd is ground, for which – depending on the type of cheese – a recipe that has been handed down for generations serves as a template, according to Loose's own representation. In the second step, the important ripening salts and table salt, as well as – depending on the type – caraway or noble mold cultures, are added. Finally, in the third step, the cheese takes on its typical shape: small and larger discs or rolls.</w:t>
      </w:r>
    </w:p>
    <w:p>
      <w:r>
        <w:t>Sour milk cheese is a very spicy cheese, whose degree of ripeness is crucial for taste and consistency. Since the cheese ripens from the outside in, it initially contains a core with a curd-like, white consistency, which only later turns golden yellow. Unlike soft cheeses such as Camembert, Limburger, etc., sour milk cheese – which Müller explicitly points out in his statement of May 30, 2008 – is already ready for consumption at this stage and is delivered to trade, where it continues to ripen on the shelves, whereas the aforementioned types of cheese only reach the market when they are fully matured. Three to four weeks before reaching the minimum shelf life, sour milk cheese is young and fresh in taste, two weeks before it is semi-mature but still has a curd-like core and is mild in flavor. One week before reaching the minimum shelf life, the sour milk cheese is fully matured and develops its typical hearty-spicy smell and taste, the evaluation of which, however, is generally controversial.</w:t>
      </w:r>
    </w:p>
    <w:p>
      <w:r>
        <w:t>Due to the use of sour milk curd, which is made from skimmed milk, as the starting product for the production of sour milk cheese, it naturally has a very low fat content of typically 0.5% and, in contrast, a high protein content. Because of this fact, as well as its high content of vitamin B2 and B12, as well as calcium and phosphorus, sour milk cheese is marketed as particularly suitable for diabetics and health-conscious consumers.</w:t>
      </w:r>
    </w:p>
    <w:p>
      <w:r>
        <w:t>In accordance with its particularities in production, sour milk cheese is also classified as a separate type of cheese within the Cheese Regulation, which itself divides cheese into six cheese groups. The classification of the Cheese Regulation is based – according to Müller's presentation – solely on the water content in the fat-free cheese mass and distinguishes between hard cheese, semi-hard cheese, semi-soft cheese, sour milk cheese, soft cheese, and fresh cheese. Furthermore, it lists as independent cheese types whey cheese or whey protein cheese, cheese pickled in brine, whey, or cooking oil, as well as pasta filata cheese (e.g., mozzarella). The aforementioned so-called standard types are classified – with the exception of sour milk cheese and layer cheese – according to Annex 1 of the Cheese Regulation based on the minimum content of dry matter in cheese groups.</w:t>
      </w:r>
    </w:p>
    <w:p>
      <w:r>
        <w:t>However, the reference to the Cheese Regulation serves here – contrary to Müller's objection – not to define the relevant product market but rather merely as a descriptive indication of the criteria by which the production of a specific type of cheese occurs in Germany. Nevertheless, the fact that the Cheese Regulation also describes sour milk cheese as an independent cheese group is an indication of a separate market. Here, the distinction between the individual cheese groups – contrary to Müller's presentation – apparently does not occur "only based on the water content of the respective cheese," because otherwise there would be no overlaps between the individual cheese groups.</w:t>
      </w:r>
    </w:p>
    <w:p>
      <w:r>
        <w:rPr>
          <w:b/>
        </w:rPr>
        <w:t>[Pages 16–18]</w:t>
      </w:r>
    </w:p>
    <w:p>
      <w:r>
        <w:t>16</w:t>
        <w:br/>
        <w:t>given water content, but rather assumes the difference between the various cheese groups based on other criteria and regulates the respective water content to be maintained. Consequently, this legislative distinction between the different cheese groups also leads to separate market observation by the Centrale Marketing-Gesellschaft der deutschen Agrarwirtschaft mbH, Bonn (CMA) and the Zentrale Markt- und Preisberichtsstelle GmbH, Bonn (ZMP) for the aforementioned six standard cheese groups. Both organizations work closely with all market participants and conduct practical market reporting in this context. This market observation, as well as the product-related sales observation by the trade itself, and the separate designation in the Cheese Regulation, argue against the view of the parties involved for an independent competitive positioning of sour milk cheese in the market. According to the reporting by the ZMP, a total of 2.1 million tons of cheese were produced in Germany in 2006; taking into account imports and exports, total cheese consumption in Germany in 2006 amounted to 1.8 million tons. Measured against these figures for total production, the production and consumption of sour milk cheese (including Kochkäse) each reached only 26,000 tons, accounting for 1.2% and 1.5%, respectively. However, with a sales volume of producers in 2007 of 22,500 tons and revenues of €88.5 million, the sour milk cheese market is far from the threshold of a negligible market. Notably, the market observation by the ZMP – and this also highlights the special position of sour milk cheese compared to other types of cheese – is that no figures for imports and exports of sour milk cheese to and from Germany are reported. In contrast, high import and export volumes are reported for the other cheese groups. The export quota of cheese produced in Germany is partly over 50% of domestic production and is compensated by correspondingly high import volumes. However, the representations of the ZMP do not mean that there are no imports and exports of sour milk cheese to or from Germany at all. Rather, investigations by the Federal Cartel Office have shown that both imports of sour milk cheese produced abroad and exports occur (each to and from Austria or the Czech Republic). However, exports are solely carried out by Loose and Poelmeyer (Müller cites approximately [...] tons per year and refers to this as "small quantities"; the exports of Poelmeyer are in the same range) as well as the third-largest sour milk cheese producer in Germany, the company Birkenstock, whose exports are even lower. However, the determined export figures and also the determined imports are evidently so low that they have no relevant impact on the German market. Sour milk cheese is essentially a German specialty, the production and sales of which are predominantly limited to certain regions in Germany. Outside of Germany, there is, as far as can be seen, sour milk cheese production only in the Czech Republic and Austria, which, however, is predominantly produced for national consumption. Furthermore, no other country, particularly those known for their cheese production such as France, Italy, the Netherlands, and the Scandinavian countries, produces sour milk cheese. This already supports qualifying sour milk cheese as an independent market.</w:t>
      </w:r>
    </w:p>
    <w:p>
      <w:r>
        <w:t>b) Production Adjustment Flexibility</w:t>
        <w:br/>
        <w:t>The lack of production adjustment flexibility on the part of cheese manufacturers also supports the existence of a separate materially relevant market for the production of sour milk cheese. In the context of market delineation, a potential flexibility of suppliers to adjust their offerings and also provide a product in the relevant market can be taken into account. However, this applies – in agreement with Müller’s related argument – only if the suppliers of similar products under consideration are willing and able to adjust their production quickly, in sufficient quantity, and with economically justifiable effort and a resulting competitive price to meet existing demand (recently BGH, decision of March 4, 2008 - KVR 21/07 – "Soda-Club" referring to the decision BGHZ 170, 299 Tz. 19 f. – "National Geographic 1"). However, the investigations have not revealed any indications that would support corresponding flexibility of the suppliers. While the correctness of Müller’s argument, which is supported by the submission of corresponding expert opinions, that other types of cheese could fundamentally also be produced on the production facilities of Loose for sour milk cheese, is not disputed. However, only the Poelmeyer Holding has made such statements; the other competitors involved in the production of sour milk cheese have denied any possibility of adjustment. But – crucial for the question of additional competition – the manufacturers of other types of cheese, particularly the larger manufacturers surveyed by the Federal Cartel Office or domestic sales subsidiaries of foreign producers of soft cheese, have denied any corresponding adjustment flexibility, particularly their willingness in this regard. They initially indicated that they do not have any production facilities that would allow for the production of sour milk cheese. A conceivable adjustment process was uniformly classified as "high" in terms of both its time requirements and the associated costs, with correspondingly high adjustment costs (up to €20 million), whereby – if at all – the establishment of a new production facility was seen as the only option, since otherwise, due to a lack of available production capacities, the production of the previously marketed types of cheese would have to be discontinued. It was also repeatedly pointed out that the production of sour milk cheese requires...</w:t>
      </w:r>
    </w:p>
    <w:p>
      <w:r>
        <w:rPr>
          <w:b/>
        </w:rPr>
        <w:t>[Pages 19–21]</w:t>
      </w:r>
    </w:p>
    <w:p>
      <w:r>
        <w:t>19</w:t>
        <w:br/>
        <w:t>the frequently occurring listeria problem17 poses a risk of spreading to other production. This further reduces the willingness to switch production.</w:t>
      </w:r>
    </w:p>
    <w:p>
      <w:r>
        <w:t>Müller also cites the costs associated with switching or starting the production of sour milk cheese as at least €1.85 million or €7.5 million. To the extent that Müller points out that investment incentives for other manufacturers would increase if "the prices were further increased by the sour milk cheese manufacturers"18, the company apparently expects that it will be able to enforce higher prices in the market in the future due to its market position. However, the purpose of merger control is to counteract the dangers typically posed by corporate mergers to the competitive order in advance. It is intended to prevent companies from developing a pricing behavior that cannot be effectively controlled by competition due to their market position, as a consequence of which only new competitors (at this price level) might have an interest in entering the market. Furthermore, a high price enforced due to market dominance is accompanied by high barriers to market entry.</w:t>
      </w:r>
    </w:p>
    <w:p>
      <w:r>
        <w:t>In addition to these purely technical costs, the current or, in the event of the merger, arising market structures represent another significant barrier to market entry. Future producers would have to invest significantly in marketing, regardless of whether they wanted to produce their own branded product or private labels. In the former case, the establishment of their own brand would need to be heavily promoted, while in the latter case, the marketing expenses would need to focus on gaining advantages in competition with established suppliers among the retail chains. In both cases, significant additional costs would likely arise to achieve the necessary listing with the trading companies for market penetration.</w:t>
      </w:r>
    </w:p>
    <w:p>
      <w:r>
        <w:t>In addition to the currently missing opportunity to start the production of sour milk cheese, the surveyed producers generally stated that there is currently no concrete interest in producing sour milk cheese. This was primarily justified by the fact that the companies wanted to focus on their core competencies. It was also expressed that the market segment is not considered valuable enough to invest in a brand and production facilities.</w:t>
      </w:r>
    </w:p>
    <w:p>
      <w:r>
        <w:t>This is particularly true in light of the relatively small market volume. The manufacturers describe the customers who buy sour milk cheese as an aging buyer demographic. Given the low sales volume compared to the overall cheese market and the already prevailing market structures (high concentration, market leadership of a financially strong, diversified manufacturer), there is only limited willingness to switch or expand production to sour milk cheese.</w:t>
      </w:r>
    </w:p>
    <w:p>
      <w:r>
        <w:t>Müller's argument in his statement regarding the warning that the willingness of other manufacturers to produce sour milk cheese would increase in the event of the merger, because in that case sour milk cheese could be advertised more intensively and thus gain favor with buyers, is not convincing in this context. It must be countered that no such causality is evident, which would enable Müller to make increased marketing investments for sour milk cheese only in the event of the merger. Rather, past advertising measures aimed at specifically attracting younger and thus new buyer demographics ("Tradition in Trend") have not led to a significant increase in demand for sour milk cheese. Furthermore, an argument that additional behavioral leeway for the parties after the merger could justify an increase in switching flexibility is speculative. This concept of an "attackable market" is not comprehensible in light of Müller's structural advantages after the merger and a market that is already largely distributed, with the resulting risks for a corresponding investment. A further strengthening of the position of the already far-leading company would likely further reduce the willingness of other companies to enter the market.</w:t>
      </w:r>
    </w:p>
    <w:p>
      <w:r>
        <w:t>In particular, it is not to be expected that the large producers of soft cheese, whose headquarters are located outside Germany, would expand their production outside their core business to a type of cheese that can essentially only be sold in Germany and predominantly only in certain regions, and which cannot be considered a growth market due to the declining sales figures.</w:t>
      </w:r>
    </w:p>
    <w:p>
      <w:r>
        <w:t>There is no question of existing production switching flexibility regarding whether companies that already produce sour milk cheese are able to significantly expand their production. To the extent that Müller therefore states in his letter of May 30, 2008, "that the Federal Cartel Office should not have denied the supply switching flexibility with regard to the company Birkenstock under any circumstances," Müller apparently confuses the concept of production switching flexibility or supply switching flexibility with that of a possible expansion of production. While Birkenstock has confirmed both the possibility and the willingness to significantly increase sour milk cheese production, this company is already a manufacturer of sour milk cheese.</w:t>
      </w:r>
    </w:p>
    <w:p>
      <w:r>
        <w:t>The same applies to foreign companies, as far as they already produce sour milk cheese. Their ability to possibly increase exports to Germany by expanding their production does not confirm any production switching flexibility of companies that have not yet operated in the relevant market.</w:t>
      </w:r>
    </w:p>
    <w:p>
      <w:r>
        <w:t>In any case, the production switching flexibility between the various aforementioned cheese groups is of a different quality than between different types of cheese within the respective cheese group, as it usually only concerns the use of different seasonings to produce different varieties of semi-hard cheese or soft cheese, for example. Against this background, the delineation of an independent production market for sour milk cheese does not necessarily imply that a separate market would have to be assumed for each type of cheese. However, to the extent that – as stated by Müller – a switching of production between other types of cheese...</w:t>
      </w:r>
    </w:p>
    <w:p>
      <w:r>
        <w:rPr>
          <w:b/>
        </w:rPr>
        <w:t>[Pages 22–24]</w:t>
      </w:r>
    </w:p>
    <w:p>
      <w:r>
        <w:t>22</w:t>
        <w:br/>
        <w:t>would also only be possible with a relatively high technical or financial effort or could even be significantly more difficult than a transition from soft cheese production to that of sour milk cheese, this could potentially be taken into account by delineating further submarkets for other specialties, but it does not negate the finding made here.</w:t>
      </w:r>
    </w:p>
    <w:p>
      <w:r>
        <w:t>Finally, the fact that the merging parties produce other types of cheese in addition to sour milk cheese does not support the necessity to delineate the market more broadly. Rather, companies can also offer bundled services that can simultaneously be effective in several materially relevant markets.</w:t>
      </w:r>
    </w:p>
    <w:p>
      <w:r>
        <w:t>c) Perspective of the Demand Side</w:t>
      </w:r>
    </w:p>
    <w:p>
      <w:r>
        <w:t>The market counterpart of the sour milk cheese producers on the sales side is directly represented by the companies in the food retail sector. However, their demand is derived demand, as they compile their product offerings presented in stores according to consumer habits and preferences. However, it can be assumed that the food retail companies, due to their long-standing customer relationships, are aware of consumer wishes and take them into account in their assortment design.</w:t>
      </w:r>
    </w:p>
    <w:p>
      <w:r>
        <w:t>It corresponds to general life experience that a large part of the population fundamentally rejects the consumption of Harzer cheese due to its smell and taste. In contrast, there are also dedicated supporters. However, the number of consumers who exclusively use Harzer cheese as a bread topping is likely to be negligible; according to a Nielsen study presented by Müller, only 0.6% of all households are exclusive users of sour milk cheese. In any case, however, there is – in light of the subsequently presented production quantities for sour milk cheese – obviously a sustainably large group of consumers who at least also use sour milk cheese.</w:t>
      </w:r>
    </w:p>
    <w:p>
      <w:r>
        <w:t>23</w:t>
        <w:br/>
        <w:t>aa) Survey of the Trade</w:t>
      </w:r>
    </w:p>
    <w:p>
      <w:r>
        <w:t>As part of its investigations, the Federal Cartel Office surveyed the fifteen largest food retailers regarding their assessment of sour milk cheese. They were specifically asked whether, from their perspective and in their estimation from the consumers' perspective, sour milk cheese constitutes only a part of a broader product market that includes other types of cheese and thus should be delineated more broadly for cheese production, or whether sour milk cheese cannot be substituted by other types of cheese and thus represents a separately delineated submarket. In their responses, they were particularly asked to consider criteria such as taste/aroma, fat content, specific recipe characteristics, sales areas, and regulatory specifics.</w:t>
      </w:r>
    </w:p>
    <w:p>
      <w:r>
        <w:t>The responses of the retail companies are – as was the questioning – unequivocal. The companies were asked for their assessment regarding the material market delineation to be made here. They unanimously described sour milk cheese as an independent, non-substitutable product within the cheese assortment, which, due to its unique taste, aroma, and fat content, is not comparable to any other product and therefore could not be replaced by any other product. Only one company named an independent market for sour milk cheese, to which it also attributes sheep and goat cheese as well as fresh cheese. Even in this regard, there is at least a delineation from other soft cheeses. All retail companies emphasized the specialty character of sour milk cheese.</w:t>
      </w:r>
    </w:p>
    <w:p>
      <w:r>
        <w:t>Due to the regionally varying consumer habits, the companies do not consider sour milk cheese to be universally, but at least predominantly, a must-have product nationwide that retailers must carry to meet consumer expectations for a cheese assortment; 11 companies made corresponding statements. The remaining companies see sour milk cheese as a must-have product at least for certain regions, although they state that they still carry it nationwide because nationwide operating discounters also offer sour milk cheese comprehensively.</w:t>
      </w:r>
    </w:p>
    <w:p>
      <w:r>
        <w:t>This means that the retail sector, insofar as it carries sour milk cheese in its assortment, demands and must demand this type of cheese, i.e., it cannot fall back on any other type of cheese in this regard.</w:t>
      </w:r>
    </w:p>
    <w:p>
      <w:r>
        <w:t>The clarity of these statements – according to Müller's presentation – is not suitable to demonstrate that the retail sector assumes a separate market for sour milk cheese is not comprehensible.</w:t>
      </w:r>
    </w:p>
    <w:p>
      <w:r>
        <w:t>Insofar as the retail companies have independently commented on the consumer perspective – which suggests that their own assessment is already derived from consumer behavior – they have pointed out, based on the criteria presented at the beginning for delineating an independent market, the traditional characteristic of the product sour milk cheese in certain regions. This leads to sour milk cheese being regarded here as a traditional food that is part of daily life. It was explicitly stated that the corresponding customer expectations for sour milk cheese could not be met by any other type of cheese.</w:t>
      </w:r>
    </w:p>
    <w:p>
      <w:r>
        <w:t>The customer base for sour milk cheese essentially consists of an extremely high proportion of regular customers, while there are hardly any new customers or impulse buyers; sour milk cheese is certainly not purchased randomly.</w:t>
      </w:r>
    </w:p>
    <w:p>
      <w:r>
        <w:t>Regarding the characteristics of sour milk cheese in terms of taste, which were also described by the trade, the parties have argued that there are at least in the area of soft cheese varieties that are comparable in smell and taste to sour milk cheese. This assessment cannot be completely dismissed according to the Federal Cartel Office's own findings. In particular, for products like Limburger and Romadur, an intense, spicy smell and taste profile can be observed, which</w:t>
      </w:r>
    </w:p>
    <w:p>
      <w:r>
        <w:rPr>
          <w:b/>
        </w:rPr>
        <w:t>[Pages 25–27]</w:t>
      </w:r>
    </w:p>
    <w:p>
      <w:r>
        <w:t>25</w:t>
        <w:br/>
        <w:t>can indeed be described as similar to that of sour milk cheese. However, these cheese varieties are soft cheese products that, due to their traditional production, differ significantly from sour milk cheese with a substantially higher fat content of at least 40% in dry matter. Although there are now such cheese varieties with reduced fat content as part of the fitness trend; for example, the dairy St. Mang offers Limburger or Romadur with a fat content of 9% in dry matter. Aside from the fact that this fat content is still about twenty times that of sour milk cheese, it is questionable whether these cheese variants correspond in their flavor profile to that of sour milk cheese, as it has been stated by cheese manufacturers that in "normal" cheese types, fat content is a significant flavor carrier. Even if the low fat content of sour milk cheese may not be the decisive criterion for consumers' purchasing decisions – as indicated by a consumer survey partially submitted by Müller from 2003 – the specialty character of sour milk cheese is not denied from the consumers' perspective.</w:t>
      </w:r>
    </w:p>
    <w:p>
      <w:r>
        <w:t>In contrast to Müller, the companies operating in the industry consistently pointed out the low fat content of sour milk cheese as a defining element of this type of cheese, which is particularly utilized in efforts to attract new customer segments. In any case, the low fat content of sour milk cheese is a criterion for its special position in the cheese assortment from the perspective of trade as the immediate market counterpart.</w:t>
      </w:r>
    </w:p>
    <w:p>
      <w:r>
        <w:t>As a result, the low fat content of sour milk cheese – contrary to Müller's assertion in this regard – is not "decisive for the assumption of an independent market" from the perspective of the Federal Cartel Office, but it is one of several criteria determining this market delineation.</w:t>
      </w:r>
    </w:p>
    <w:p>
      <w:r>
        <w:t>The presented market delineation is also not contradicted by the extensive and supported by corresponding visual material presentation of the parties involved, that sour milk cheese is presented by trade in the context of its category management alongside or even in the midst of other soft cheeses, which would speak for their mutual interchangeability. The documents submitted by trading companies during the present investigations also refute this conclusion.</w:t>
      </w:r>
    </w:p>
    <w:p>
      <w:r>
        <w:t>The placement of sour milk cheese in the refrigerated section of food retailing is diverse. Typically, within the framework of trade category management, there is only a rough subdivision between hard cheese (in pieces and slices), fresh cheese, and soft cheese; sometimes the shelves are also "labeled" or provided with indications to give customers a rough orientation. In this rough distinction, sour milk cheese is regularly found among soft cheeses, occasionally also among fresh cheeses.</w:t>
      </w:r>
    </w:p>
    <w:p>
      <w:r>
        <w:t>However, under the category of soft cheese, there are a multitude of different varieties that, from the consumers' perspective and derived from the perspective of the trade demanding from the manufacturer, are not interchangeable with one another due to distinguishing criteria such as taste, aroma, consistency, fat content, and also intended use. This is most evident – alongside sour milk cheese – for the category of mozzarella. This type of cheese – also referred to as pasta filata – is a specialty that, from the consumers' perspective, is interchangeable neither with hard cheese, fresh cheese, nor with other types of soft cheese, particularly not with sour milk cheese. Nevertheless, at several trading companies, sour milk cheese products and mozzarella are placed next to or on top of each other. However, the mutual interchangeability of sour milk cheese and mozzarella is not considered by the parties involved.</w:t>
      </w:r>
    </w:p>
    <w:p>
      <w:r>
        <w:t>That the placement of a product on the shelf in proximity to other products does not alone prove their interchangeability is clearly illustrated by a representation submitted by Müller showing the placement of sour milk cheese at Rewe, where sour milk cheese is offered above pieces of hard cheese and even butter. This different placement of sour milk cheese – although predominantly within the product group of soft cheese – is not evidence that this type of cheese is regarded from the consumers' perspective as interchangeable with soft cheese products such as Camembert or Brie and is therefore placed there within the framework of trade category management. Rather, it results from the fact that sour milk cheese constitutes only a relatively small part of the overall cheese offering in trade, necessitating its placement alongside other cheese varieties, as even in regions where sour milk cheese is in higher demand, the supply will regularly not be sufficient to fill a dedicated shelf. The repeatedly presented proximity between the positioning of sour milk cheese and, for example, Limburger and Romadur merely demonstrates the business decision to present spicy cheese varieties side by side, but does not provide a decisive indication for market delineation from the consumers' perspective.</w:t>
      </w:r>
    </w:p>
    <w:p>
      <w:r>
        <w:t>In contrast, the investigations of the Federal Cartel Office have shown that the product group sour milk cheese is regarded by trade as an independent product group that stands independently alongside other cheese varieties, particularly also alongside soft cheese, as it differentiates between soft cheese and sour milk cheese at the same hierarchical level in product-related sales observation.</w:t>
      </w:r>
    </w:p>
    <w:p>
      <w:r>
        <w:t>For example, the Rewe Group submitted the so-called "Four-Column Report" prepared by AC Nielsen regarding the overall cheese market for the year 2007. This report lists the product group 1100 Cheese-SB as independent product groups and at the same hierarchical level includes the following product groups:</w:t>
        <w:br/>
        <w:t>1110 Natural cheese (1111 slices; 1112 portions),</w:t>
        <w:br/>
        <w:t>1120 Processed cheese (1121 spreadable; 1122 slices),</w:t>
        <w:br/>
        <w:t>1131 Soft cheese – SB –,</w:t>
        <w:br/>
        <w:t>1141 Fresh cheese – SB –,</w:t>
        <w:br/>
        <w:t>1151 Sour milk cheese – SB –,</w:t>
        <w:br/>
        <w:t>1161 Grated/Parmesan cheese – SB –,</w:t>
        <w:br/>
        <w:t>1171 Cheese specialties – SB –.</w:t>
      </w:r>
    </w:p>
    <w:p>
      <w:r>
        <w:t>The internal procurement market research of Globus also observes sour milk cheese as an independent product group on an equal footing alongside, among others, hard &amp; sliced cheese, soft cheese SB, fresh cheese SB, processed cheese SB, grated cheese SB, semi-hard sliced cheese.</w:t>
      </w:r>
    </w:p>
    <w:p>
      <w:r>
        <w:rPr>
          <w:b/>
        </w:rPr>
        <w:t>[Pages 28–30]</w:t>
      </w:r>
    </w:p>
    <w:p>
      <w:r>
        <w:t>28</w:t>
        <w:br/>
        <w:t>cheese SB as well as other specialties such as mozzarella, feta cheese, blue cheese, and red smear cheese. Coop has also submitted a market observation from AC Nielsen, which identifies sour milk cheese as an independent product group. The product-related sales analysis conducted by the retail companies themselves or by market research institutes, which comply with the corresponding specifications of retail companies as their clients, is – contrary to Müller's argument – not merely organizational but market-related and shows that sour milk cheese, from the perspective of the market counterpart, is a special, independent, and thus strategic product in the cheese assortment. Finally, Müller's argument against the market delineation made here, which states that the interchangeability of sour milk cheese with soft cheese, specifically Limburger, is already evident from the fact that the production of Limburger increased by 5% from 2001 to 2006, while the production of sour milk cheese decreased by 6.6% during the same period, does not hold. This representation – assuming its accuracy – only has significance for the development over a longer period concerning the respective cheese type itself; Müller's argument also contains no evidence that there is a substantive correlation between these opposing developments. Furthermore, the change – when considered over a period of five years – is overall extremely small; from this alone, no further substantive market delineation can be derived. In particular, it does not provide evidence for mutual interchangeability from the consumers' perspective. It merely confirms that the demand for sour milk cheese has decreased, which corresponds to the statements of manufacturers and retailers that it is difficult for this cheese type to attract new customers. Rather, Müller contradicts his own argumentation with his related statement. If sour milk cheese – according to Müller's argument – merely belongs to the entire group of soft cheeses, it is incomprehensible why this cheese type could not benefit from the "trend towards cheese" "due to the BSE issue and bird flu a few years ago," like all cheese types, including soft cheeses. If certain products develop unevenly – influenced by external factors – this rather indicates separate markets than belonging to a common market.</w:t>
      </w:r>
    </w:p>
    <w:p>
      <w:r>
        <w:t>29</w:t>
        <w:br/>
        <w:t>Moreover, when considering the sales achieved by the surveyed food retail companies with the respective product groups on the sales side, the sales of sour milk cheese on the one hand and soft cheese on the other have taken an inverse development. While manufacturers of sour milk cheese were only able to increase their sales to retailers by 2.8% between 2006 and 2007, the retail sector was able to achieve a 13.5% higher turnover with sour milk cheese in 2007. This analysis does not take into account – in accordance with the spatial market delineation presented below – the sales that individual retail companies have achieved with products from the Austrian supplier Lactoprot. When adjusting this sales increase for the effects resulting from the increase in quantities, the price increase at the retail level is still over 10%. Only a single retail company recorded a lower turnover in 2007 compared to the previous year. In contrast, the trade in products classified as part of the soft cheese assortment achieved only an average sales increase of 2.3% in 2007, with a total of six companies reporting sales declines in soft cheese. The retail company that – as stated – experienced a sales decline in sour milk cheese had an even higher sales decline in soft cheese.</w:t>
      </w:r>
    </w:p>
    <w:p>
      <w:r>
        <w:t>bb) Survey of Manufacturers</w:t>
        <w:br/>
        <w:t>The perspective of consumers obtained through the survey of retail companies is also confirmed by corresponding statements from manufacturers. Both manufacturers of sour milk cheese and producers who do not manufacture this cheese type have commonly classified sour milk cheese as a non-substitutable specialty. They also emphasized that this cheese has a unique position in the cheese assortment due to its taste, aroma, and very low fat content.</w:t>
      </w:r>
    </w:p>
    <w:p>
      <w:r>
        <w:t>cc) Consumer Surveys</w:t>
        <w:br/>
        <w:t xml:space="preserve">The insights gained from the survey of leading retail companies regarding the consumer perspective are also not decisively contradicted by the consumer analyses or surveys presented by Müller. </w:t>
        <w:br/>
        <w:t>(1) To the extent that Müller refers to the consumer analysis published by the publishing houses Bauer and Axel Springer, it merely categorizes the cheese assortment according to the broad classifications of retail, without drawing any conclusions as to whether the individual cheese types are interchangeable from the consumers' perspective. The same applies to a table submitted by the parties and titled "Annex GfK," which lists several sour milk cheese products under the category "total soft cheese" alongside other cheese types. Aside from the fact that it is not clear who created this table and in what context it originates, the relevant question of the interchangeability of various cheese types from the consumers' perspective is evidently not addressed.</w:t>
      </w:r>
    </w:p>
    <w:p>
      <w:r>
        <w:t>(2) Regarding the consumer survey "Sour Milk Cheese – To Determine the Cheese Type" conducted by Ipsos GmbH, there are already fundamental reservations about such consumer surveys that are conducted on behalf of or in the name of the parties involved in the proceedings – and particularly during an ongoing procedure at the Federal Cartel Office. Such surveys are regularly conducted with the aim of obtaining statements that can be utilized in favor of the parties involved and their pursued objectives – here: the approval of a merger project. It corresponds to general life experience that one is more likely to receive the desired answer with a targeted selection or formulation of a specific question.</w:t>
      </w:r>
    </w:p>
    <w:p>
      <w:r>
        <w:rPr>
          <w:b/>
        </w:rPr>
        <w:t>[Pages 31–33]</w:t>
      </w:r>
    </w:p>
    <w:p>
      <w:r>
        <w:t>31</w:t>
        <w:br/>
        <w:t xml:space="preserve">The significance of the study presented here is also affected by the subjectivity of the selection of respondents and the questions posed. </w:t>
        <w:br/>
        <w:t>(a) There are already considerable doubts as to whether the correct consumers were surveyed in this case and whether they were asked the relevant questions. "Reasonable consumers" are neither those who represent a representative cross-section of the residential population nor those consumers who only know sour milk cheese – even if only by name (as is the case with the subset formed in the ipsos study according to question 4 there). "Reasonable consumers" are rather initially only those consumers who (at least also) demand sour milk cheese for their own consumption, as only these consumers can answer the question of whether this type of cheese is substitutable by other products from their perspective. Possibly, those consumers who have previously tried sour milk cheese and no longer do so today may also be considered "reasonable consumers," as they also have subjective experiences with the product. The surveyed consumer group would have been more representative if a regional focus had been established for the survey, as sour milk cheese – even though it is offered nationwide – is classically a regional specialty. In this respect, in a "representative cross-section of the residential population," consumers from those regions where sour milk cheese has little or no significance are overrepresented.</w:t>
      </w:r>
    </w:p>
    <w:p>
      <w:r>
        <w:t>In contrast, it is not necessary for these consumers to exclusively use sour milk cheese as a bread spread, as the parallel use of different products is typical when consuming cheese, even if they are not necessarily interchangeable. In the context of the material market delineation, it must be examined what alternative options exist for consumers who use sour milk cheese should an uncontrollable scope of behavior arise or be intensified due to the merger. This follows from the purpose of market delineation. For it is not an end in itself; rather, it is intended to enable the assessment of economic power by the merger participants.</w:t>
      </w:r>
    </w:p>
    <w:p>
      <w:r>
        <w:t>32</w:t>
        <w:br/>
        <w:t>In this context, the finding obtained from the survey that – as the merger participants state in their letter of April 11, 2008 – two-thirds of the surveyed consumers cannot make anything of the term "sour milk cheese" is irrelevant for market delineation, because these consumers may not be consumers of this type of cheese at all, and because ignorance of the term sour milk cheese does not indicate whether the surveyed consumers may know sour milk cheese products under the far more common terms "Harzer cheese," "Mainzer," etc. – also from personal use. Otherwise, the entire survey clearly aims to obtain confirming answers to the thesis "sour milk cheese belongs to the category of soft cheese" using the so-called "prompted questioning technique," i.e., for the surveyed consumers, the connection presented by the merger participants to "soft cheese" was established with each question.</w:t>
      </w:r>
    </w:p>
    <w:p>
      <w:r>
        <w:t>This is already evident from the introductory note to the actual questions directed at the respondents: "I should ask you about 'soft cheese'." With this information, an internal connection of all questions to the category "soft cheese" is already established for the respondents. This effect is further amplified by the subsequent questions: "Let me ask a bit more precisely: Do you think Harzer cheese (or sour milk cheese) also belongs to the category of 'soft cheese,' or is that not the case?" The more obvious answer is certainly a "yes," so that the result of the survey, according to which "Harzer cheese" was assigned to soft cheese by 47.8% of the "knowers" of sour milk cheese and sour milk cheese itself by 52.0% of the respondents, is not surprising. The question regarding "sour milk cheese" also contains the implicit statement that sour milk cheese can be assigned to a certain overarching category at all and cannot be a standalone product category in the cheese sector. The questions presented therefore allow for the desired response behavior to be expected with relative certainty. In this respect, the result of the survey is predetermined.</w:t>
      </w:r>
    </w:p>
    <w:p>
      <w:r>
        <w:t>33</w:t>
        <w:br/>
        <w:t>Furthermore, Müller’s summary of the consumer survey, stating that sour milk cheese was assigned by consumers "immediately after 'Camembert,' but still before the generally known cheese variety 'Brie' to the group of soft cheeses," is incorrect, as the percentages cited here are linked from two different questions. Initially, the percentage mentioned in this context (34.3%) does not stem from the question "Do you think 'sour milk cheese' belongs to the category of 'soft cheese,' or is that not the case?" but from the corresponding question related to "Harzer cheese." Even more crucially, these are responses to the follow-up question that presupposes the category assignment, as described. In contrast, the percentage figures for "Camembert" and "Brie" come from the preceding – what ipsos refers to as the "open question." In this question, a significantly smaller group of respondents (5.5% of all respondents or 9.9% of the "knowers of sour milk cheese") assigned Harzer cheese to the category of soft cheese. The responses to this question also show that consumers apparently cannot make sense of the question, as, apart from a figure comparable to that for "Harzer cheese" for the brand "Geramont," the percentage figures for a variety of "typical soft cheese varieties" are in the low single digits.</w:t>
      </w:r>
    </w:p>
    <w:p>
      <w:r>
        <w:t>However, the decisive question in the present merger proceedings is not – as Müller claims – whether sour milk cheese belongs to soft cheese, but whether sour milk cheese can be substituted by any other product, presumably by another cheese, possibly a soft cheese, from the consumer's perspective. The therefore crucial question, however, of whether the surveyed consumers view sour milk cheese as an independent, non-substitutable type of cheese due to its taste, fat content, etc., or whether they can meet corresponding demand by purchasing other types of cheese, such that there would be interchangeability from the perspective of the demanders, apparently was not included in the consumer survey. Regarding "sour milk cheese," the percentage of agreement is only 16.7%.</w:t>
      </w:r>
    </w:p>
    <w:p>
      <w:r>
        <w:rPr>
          <w:b/>
        </w:rPr>
        <w:t>[Pages 34–36]</w:t>
      </w:r>
    </w:p>
    <w:p>
      <w:r>
        <w:t>34</w:t>
        <w:br/>
        <w:t>(b) Furthermore, it appears questionable whether a unified market can be assumed based on the parallel use of different types of cheese.</w:t>
      </w:r>
    </w:p>
    <w:p>
      <w:r>
        <w:t>Of course – the parties to the merger must agree on this – it is correct that most consumers will not only consume sour milk cheese to meet their cheese needs. A significant portion of consumers will consume multiple types of cheese. However, this consumption is not substitutive due to the very specific characteristics of sour milk cheese; rather, the various types of cheese consumed – at least as far as specialties like sour milk cheese are concerned – cover a broader, complementary need. They also partially target different consumer groups. This clearly indicates separate relevant markets.</w:t>
      </w:r>
    </w:p>
    <w:p>
      <w:r>
        <w:t>With the argument of parallel use, one could even delineate the relevant market further by stating that sour milk cheese competes as a bread topping with other toppings such as meat and sausage slices or – even more absurdly – with jam and nougat cream. That this would at least be conceivable is not claimed by the parties to the merger.</w:t>
      </w:r>
    </w:p>
    <w:p>
      <w:r>
        <w:t>(3) Similar reservations, both of a fundamental and specific nature, also apply to the additional consumer survey conducted by Ipsos, which Müller submitted at short notice. Again, it is questionable whether the questions were directed at the right consumers, as even the (merely) buyers of Harzer cheese, who do not use this cheese themselves, cannot make a reliable statement about the interchangeability of this product with other types of cheese.</w:t>
      </w:r>
    </w:p>
    <w:p>
      <w:r>
        <w:t>Otherwise, questions 1 and 3 and the related answers provide no indications of the interchangeability of different types of cheese and are therefore not useful for market delineation. Only question 2 addresses the interchangeability of different varieties. However, even here, the question posed does not address the issue relevant for market delineation. It is not decisive what a consumer does when the "Harzer cheese" they desire is not available at the store they visit – which is equivalent to a price increase to a prohibitively high level. For merger control, the relevant question would rather have been: "If there is a 5-10% price increase, does such a significant share of customers switch to another product group, making such an increase unprofitable for a hypothetical monopolist?" The fact that, given a practically prohibitive strong increase, about 43% of all customers or 52.5% of Harzer cheese buyers would switch to a soft cheese as an alternative does not imply that a sufficiently large number of customers would also switch to this type with a smaller increase of 5-10%, and thus the market should encompass all soft cheese varieties. The survey provides no indications on this either.</w:t>
      </w:r>
    </w:p>
    <w:p>
      <w:r>
        <w:t>Contrary to Müller's related argument in the letter dated May 30, 2008, the Federal Cartel Office's assessment of question 2 of this study is not based on a rephrasing of the question or an arbitrary assumption of certain price increases. This assessment rather overlooks the antitrust criteria for the material market delineation. By means of the so-called "SSNIP test," which is generally recognized in merger control practice, determinations are to be made as to whether a monopolist has an uncontrolled range of behavior; for this, the indicated range of a presumed price increase of 5-10% is the usual framework.</w:t>
      </w:r>
    </w:p>
    <w:p>
      <w:r>
        <w:t>The investigations conducted here, however, show that price increases of 10% for sour milk cheese have no impact on consumer demand behavior. As stated, the end consumer prices for sour milk cheese increased by 10% in 2007 compared to the previous year; nevertheless, the sales figures were even higher than in the previous year. This rather means that either (other) soft cheese does not represent an alternative for the consumer, or – if the price development for soft cheese has gone in the same direction – that soft cheese does not serve as a corrective for the price development of sour milk cheese.</w:t>
      </w:r>
    </w:p>
    <w:p>
      <w:r>
        <w:t>Furthermore, the question used in the Ipsos study, regarding what a consumer would do if Harzer cheese were sold out at the store they visited, does not go so far as to assume a complete disappearance of the product from the market and to inquire about the consequences to be drawn from that. However, it does assume a relatively high procurement effort for a relatively low-value product by suggesting that seeking out another store is a conceivable alternative. Nevertheless, even a fifth of the respondents would actually switch stores.</w:t>
      </w:r>
    </w:p>
    <w:p>
      <w:r>
        <w:t>Unasked, however, is whether consumers in the given case would not merely postpone the purchase of sour milk cheese temporarily and actually buy another cheese product, perceiving it as an "aliud," just to have some kind of bread topping. Because, as already stated, the parallel use of different products does not automatically imply their interchangeability from the consumer's perspective.</w:t>
      </w:r>
    </w:p>
    <w:p>
      <w:r>
        <w:t>(4) In summary, it can be stated that consumer demand behavior, which would justify the inclusion of sour milk cheese in a market for soft cheese – and thus a further market delineation – has not been substantiated by the studies presented.</w:t>
      </w:r>
    </w:p>
    <w:p>
      <w:r>
        <w:t>d) Market for the Production of Sour Milk Curd</w:t>
        <w:br/>
        <w:t>The merger project also affects the upstream market for the production of sour milk curd. Although there are no market share additions in this market, as Poelmeyer has not yet produced sour milk curd himself, this market is affected in that Müller has stated that he will henceforth produce the sour milk curd needed by Poelmeyer for sour milk cheese production himself. As a result of the merger, a significant demand is thus being withdrawn from the market.</w:t>
      </w:r>
    </w:p>
    <w:p>
      <w:r>
        <w:t>While there are a variety of products made from sour milk, namely sour milk butter, buttermilk, yogurt, and kefir, the processed product sour milk curd is a specialty that is exclusively used for the production of...</w:t>
      </w:r>
    </w:p>
    <w:p>
      <w:r>
        <w:rPr>
          <w:b/>
        </w:rPr>
        <w:t>[Pages 37–39]</w:t>
      </w:r>
    </w:p>
    <w:p>
      <w:r>
        <w:t>37</w:t>
        <w:br/>
        <w:t>production of sour milk cheese – Harzer or Kochkäse – can be used. This means that the dairies producing sour milk curd have no alternative sales options other than the manufacturers of sour milk cheese.</w:t>
      </w:r>
    </w:p>
    <w:p>
      <w:r>
        <w:t>e) Evaluation</w:t>
      </w:r>
    </w:p>
    <w:p>
      <w:r>
        <w:t>The Federal Cartel Office does not overlook the fact that it is, for the first time and explicitly, delineating an independent, materially relevant market "production of sour milk cheese." It sees itself compelled to make this delineation due to the findings obtained from extensive surveys of competitors, potential competitors, and the immediate market counterpart.</w:t>
      </w:r>
    </w:p>
    <w:p>
      <w:r>
        <w:t>However, this market delineation, contrary to Müller's related argument, does not contradict previous market delineations by the Federal Cartel Office. To the extent that Müller refers to the statements in the activity report of the Federal Cartel Office for the year 1997/98 (p. 78), there was no necessity in the cases presented for an in-depth examination as to whether the rough subdivision made there between hard cheese, semi-hard cheese, and soft cheese additionally necessitated the delineation of (sub-)markets for individual types of cheese due to their specialty character. A determination that this is not the case from the perspective of the Federal Cartel Office cannot be derived from the information published in the activity report. Rather, the Federal Cartel Office decided only on what was relevant for decision-making at that time.</w:t>
      </w:r>
    </w:p>
    <w:p>
      <w:r>
        <w:t>Furthermore, the fact that the Federal Cartel Office did not prohibit the Müller corporate group from acquiring the Harzer Käserei Rusack in 2003 does not grant Müller a right to assert that an independent market for the production of sour milk cheese should not be delineated here.</w:t>
      </w:r>
    </w:p>
    <w:p>
      <w:r>
        <w:t>The decision of the EU Commission in the procedure COMP/M.4761 – Bongrain/Sodiaal/JV cited by Müller also does not prevent the Federal Cartel Office from delineating a market for the production of sour milk cheese here. A project to be examined by the Federal Cartel Office must be assessed in light of the application of German law. The intervention norms and the decision-making practice of the Commission cannot simply be transferred to the application of German law without scrutiny.</w:t>
      </w:r>
    </w:p>
    <w:p>
      <w:r>
        <w:t>Moreover, the EU Commission confirms the result found based on the conducted investigations in that it – in the decision there, however, referring to the territory of France – has confirmed the delineation of different markets for various types of soft cheese. In another decision, COMP/M.4135 – Lactalis/Galbani, it had previously delineated a separate market for mozzarella, and likely also for mascarpone. Furthermore, the Commission even distinguished between the markets for the production of manufacturer brands and private labels.</w:t>
      </w:r>
    </w:p>
    <w:p>
      <w:r>
        <w:t>To the extent that the Commission considered a broader market definition to be justifiable in the Bongrain/Sodiaal/JV decision for Germany, this statement merely referred to the fact that the German consumer does not distinguish between Camembert and Brie, among other things. By adopting the approach of taking national peculiarities into account as much as possible and establishing different product markets in individual countries, the Commission has precisely approved the option that the delineation of an independent market for a national cheese specialty, such as sour milk cheese for Germany, is conceivable.</w:t>
      </w:r>
    </w:p>
    <w:p>
      <w:r>
        <w:t>In this regard, the decision-making practice of the French Competition Authority is comparable, which assumes that the market for the production of cheese should be subdivided into at least seven families, namely fresh cheese, processed cheese, blue cheese, goat cheese, soft cheese, and cooked or uncooked semi-hard cheese (DGCCRF C2006-102 Lactalis/Celia m.w.N.). This also makes it clear that for specialties such as blue cheese or goat cheese, the delineation of separate submarkets is appropriate. Also, due to the lack of necessity in this regard, the decision-making practice of the French Competition Authority does not contain any statements regarding sour milk cheese. However, the French Competition Authority also distinguishes between the production of manufacturer brands on the one hand and private labels on the other.</w:t>
      </w:r>
    </w:p>
    <w:p>
      <w:r>
        <w:t>Finally, it should be noted that it is not only the Federal Cartel Office that represents a more differentiated position regarding the appropriate market delineation than in the past. In the context of an administrative procedure conducted at the Federal Cartel Office in 1989, which concerned the examination of the competition law permissibility of a cooperation of medium-sized dairies in the area of joint marketing of sour milk cheese, and in which the Müller corporate group was not involved, Theo Müller at that time argued that sour milk cheese forms its own relevant market, as it is a non-interchangeable specialty. Since this narrow market delineation was viewed critically by the Federal Cartel Office at that time, Müller even offered to commission a market research report on this issue, which, however, does not appear to have occurred.</w:t>
      </w:r>
    </w:p>
    <w:p>
      <w:r>
        <w:t>2. Spatial Market Delimitation</w:t>
      </w:r>
    </w:p>
    <w:p>
      <w:r>
        <w:t>In light of the fact that according to the investigations of the Federal Cartel Office, only about 1% of the domestic production of sour milk cheese is exported and that trade sources its relevant assortment predominantly from German companies, the market for the production of sour milk cheese is to be delineated nationwide. In contrast, considering that production and sales of sour milk cheese within Germany exhibit regional focal points, a delineation of regional markets is not considered, as the sales of this type of cheese among the surveyed manufacturers predominantly occur through nationwide operating retail chains and thus at least on a supra-regional basis. A market delineation at the European level, as presented by Müller, would not be appropriate. This does not arise from the concentration in the area of cheese producers nor from the concentration in food retailing. Even though the only share of about 3% for private labels was covered by imports from abroad.</w:t>
      </w:r>
    </w:p>
    <w:p>
      <w:r>
        <w:rPr>
          <w:b/>
        </w:rPr>
        <w:t>[Pages 40–42]</w:t>
      </w:r>
    </w:p>
    <w:p>
      <w:r>
        <w:t>40</w:t>
        <w:br/>
        <w:t>retail companies – assumed – are increasingly purchasing on a European level, this can only occur to the extent that corresponding producers also offer the necessary products. However, since particularly the large cheese producers named by Müller in his letter of April 11, 2008, do not produce sour milk cheese and the retail companies have described sour milk cheese as a "must-have product," food retailers can, regardless of their other demand behavior, only meet the demand for sour milk cheese – apart from the exceptions presented in Austria and the Czech Republic – exclusively within Germany. The case is thus a purely German case. It primarily concerns the acquisition of the most important (national) competitor in the market for sour milk cheese.</w:t>
      </w:r>
    </w:p>
    <w:p>
      <w:r>
        <w:t>3. Structural Consideration of the Relevant Markets</w:t>
        <w:br/>
        <w:t>The market for the production of sour milk cheese in Germany has undergone a strong concentration process in recent years. While there were still a multitude of sour milk cheese producers in Germany about twenty years ago, Müller initially named seven companies to the Federal Cartel Office during the notification process that also produce sour milk cheese alongside the merging parties, but pointed out that "there are still artisanal small producers in this segment (which we have omitted from the list and of which we are not individually aware)." In an email dated February 21, 2008, Müller provided addresses for six of the named companies. The Federal Cartel Office questioned these companies about the effects of the merger project on competition and requested the naming of further sour milk cheese producers. This inquiry yielded indications of additional manufacturers, although they were all small producers. One surveyed company also stated that it does not produce sour milk cheese itself but distributes small quantities of sour milk cheese under its own brand, which it has manufactured by one of the (surveyed) sour milk cheese producers.</w:t>
      </w:r>
    </w:p>
    <w:p>
      <w:r>
        <w:t>In the further course of the investigations, Müller submitted a collection of addresses for a total of 12 companies, including two foreign ones, that were said to produce sour milk cheese, which largely corresponds with the previous information. This list also included at least two companies that do not produce sour milk cheese themselves but only distribute it. To the extent that food retailers named additional sour milk cheese producers from whom they sourced goods during their survey, a review revealed that these were either wholesalers without their own production or, systematically correctly, manufacturers of Kochkäse.</w:t>
      </w:r>
    </w:p>
    <w:p>
      <w:r>
        <w:t>Against this background, the Federal Cartel Office assumes that it has questioned the relevant competitors in the market for the production of sour milk cheese and thus largely determined the relevant market volume. The significant decline in the number of sour milk cheese producers is, in addition to the closure of unprofitable operations, also attributable to Müller’s previous acquisition activities, which have involved acquiring larger producers of sour milk cheese in the past. In 1998, Müller, who had previously only produced sour milk cheese to a limited extent, acquired the then market leader Loose and subsequently consolidated the production of sour milk cheese within that company. In 2002, Loose acquired the cheese factory Rehkopf, which Müller had previously referred to as one of Loose's three largest competitors during the acquisition of Loose. Finally, in 2003, Loose acquired the cheese factory Ruhsack. Subsequently, the production facilities of the acquired cheese factories were closed; Müller concentrated the production of sour milk cheese at its production facility in Leppersdorf – where only sour milk cheese is produced. However, sour milk cheese is still offered in trade under various brands – but not under the Müller brand. The cheese factory Rusack, formerly located in Harsleben, which Loose last acquired in 2003 and under whose name sour milk cheese is still offered in trade, is now operating under a Leppersdorf address.</w:t>
      </w:r>
    </w:p>
    <w:p>
      <w:r>
        <w:t>a) Development of Market Shares</w:t>
        <w:br/>
        <w:t>The investigations of the Federal Cartel Office in the materially and geographically delineated market for the production of sour milk cheese in Germany have yielded the following picture – explicitly confirmed by Müller as "essentially accurate":</w:t>
        <w:br/>
        <w:t>2005 2006 2007</w:t>
        <w:br/>
        <w:t>Sales in tons 22,621 21,894 22,516</w:t>
        <w:br/>
        <w:t>Revenue in € 1,000 84,696 77,542 88,529</w:t>
        <w:br/>
        <w:t>That the actual market volume is largely determined with the presented production quantities – even if there are still other manufacturers producing sour milk cheese – is already shown by a comparison with the data from ZMP, even if their figures appear significantly higher at first glance:</w:t>
        <w:br/>
        <w:t>2005 2006 2007</w:t>
        <w:br/>
        <w:t>Production in tons 27,600 25,900 n.a.</w:t>
        <w:br/>
        <w:t>In a direct comparison, it must be taken into account that ZMP reports on sour milk cheese including Kochkäse. The production quantities for Kochkäse provided by Loose alone, which are not included in the aforementioned production quantities for sour milk cheese determined by the Federal Cartel Office, cover a significant part of the difference. Furthermore, from the information provided by the surveyed retailers regarding their sourcing of sour milk cheese and particularly the named suppliers, it follows that they have also included the quantities of Kochkäse sourced, which is systematically correct since it is a sour milk cheese product; the relevant quantities as well as</w:t>
      </w:r>
    </w:p>
    <w:p>
      <w:r>
        <w:rPr>
          <w:b/>
        </w:rPr>
        <w:t>[Pages 43–45]</w:t>
      </w:r>
    </w:p>
    <w:p>
      <w:r>
        <w:t>43</w:t>
        <w:br/>
        <w:t>the distribution volume mentioned by Poelmeyer largely closes the existing gap. The production quantities for sour milk cheese reported by the ZMP for the past ten years show a continuous decline; thus, it is a market that can be described as stagnant. To the extent that the investigations of the Federal Cartel Office indicate an increase in production quantities for the year 2007 compared to the previous year, this is less a reversal of the trend but merely a correction of an above-average decline in 2006. This decline was, however, attributed by both the involved companies and third parties primarily to production problems at certain manufacturers – particularly at Müller – which led to a significant decrease in demand from the trade. In contrast, the investigations of the Federal Cartel Office have shown that the manufacturers have managed to increase their selling prices by approximately 4.5% when comparing the years 2005 and 2007.</w:t>
      </w:r>
    </w:p>
    <w:p>
      <w:r>
        <w:t>Based on the production quantities for sour milk cheese determined by the Federal Cartel Office through surveys of manufacturers, Loose had a sales volume of [...] tons in 2007, resulting in a market share of [50 – 60]% based on weight. Based on the revenues achieved amounting to [...] €, this calculates to a market share of [50 – 60]%. With these two values, Loose is already significantly above the threshold of one-third, above which the GWB presumes a dominant market position. In contrast, Poelmeyer had a sold production of [...] tons in 2007, resulting in a market share of [20 – 30]%; the revenues achieved amounting to [...] € give Poelmeyer a market share of [20 – 30]%. This means that in the event of the merger, Müller would have a revenue market share of over [70]%. Even if the market volume were to be increased by 5% as a safety margin for uninvestigated producers of sour milk cheese, the market shares would only decrease insignificantly; the combined market share would still be over [70]%.</w:t>
      </w:r>
    </w:p>
    <w:p>
      <w:r>
        <w:t>The plausibility of these findings has been verified by the Federal Cartel Office through a parallel survey of the relevant trading companies in Germany. Their statements cannot be directly compared with those of the manufacturers, as their revenue figures were limited to the revenues achieved on the sales side. Moreover, several companies were unable to provide information on the quantities purchased from individual producers within the deadlines granted for answering the questionnaires. However, when relating the sales revenues that the trading companies achieved with sour milk cheese from Loose or Poelmeyer to their total revenues, Loose had a revenue share of [50 – 60]% across all surveyed trading companies in 2007; for Poelmeyer, this share is [20 – 30]%, which together also amounts to over [70]%.</w:t>
      </w:r>
    </w:p>
    <w:p>
      <w:r>
        <w:t>The fact that the sales revenues of the trading companies include at least partially revenues generated with Kochkäse initially works in favor of the merger participants, as the total revenue volume is set too high according to the definition of the relevant market applied here. However, since it cannot be ruled out that conversely, at least occasionally, revenues from their Kochkäse products are also included in the revenues reported for the merger participants, this would likely balance out overall. In any case, it can be assumed that the revenue shares of the merger participants are not overstated to their detriment.</w:t>
      </w:r>
    </w:p>
    <w:p>
      <w:r>
        <w:t>The market share lead of the merger participants is particularly significant when considering the production of private labels for food retailers. According to the revenue figures provided by the manufacturing companies, Müller already has a market share of nearly [60 – 70]% at present; the increase from the acquisition of Poelmeyer amounts to over [20 – 30]%, so that the combined market share in the event of the merger would be around [80 – 100]%; in other words, the private label sector would be [...] served by the merger participants. If one were to assume a separate market for the production of private labels with the Commission, Müller would acquire an almost monopolistic position through the merger.</w:t>
      </w:r>
    </w:p>
    <w:p>
      <w:r>
        <w:t>In contrast, Müller currently has a market share of [40 – 50]% (based on production weight) or [35 – 45]% (based on revenue), which it would expand to [70 – 80]% or [60 – 70]% through the acquisition of Poelmeyer. Even when viewed separately, Müller achieves a market share that is significantly above the threshold for presumption of market dominance.</w:t>
      </w:r>
    </w:p>
    <w:p>
      <w:r>
        <w:t>According to the spatial market delineation made here, these figures do not include the production figures of the Austrian provider Lactoprot, which delivered sour milk cheese as private label products to Germany last year. However, its production figures are so low that their inclusion would not result in any significant changes to the determined market shares.</w:t>
      </w:r>
    </w:p>
    <w:p>
      <w:r>
        <w:t>To the extent that Müller points out that its company has had to endure significant sales losses in sour milk cheese in the past due to delistings by the trade, and that this development is a sign of vigorous competition, this statement may be true for the past; however, in the event of the merger, such significant changes are no longer to be expected. However, the merger participants themselves stated in the meeting on April 18, 2008, that Müller’s sales losses were due to self-inflicted quality problems in production, thus not occurring as a result of competition.</w:t>
      </w:r>
    </w:p>
    <w:p>
      <w:r>
        <w:t>At the very least, the likelihood of such a development recurring is very low, given the concentration level that has now occurred in the market for the production of sour milk cheese, which would be significantly increased by the present merger. The related statement by Müller that there have already been production relocations to Birkenstock during the course of the present proceedings by the trade only concerns a production volume of [&lt; 100] tons and thus a share of [&lt; 1]% of the total production volume in Germany.</w:t>
      </w:r>
    </w:p>
    <w:p>
      <w:r>
        <w:t>The investigations have also shown that Müller’s past sales losses were practically exclusively due to corresponding...</w:t>
      </w:r>
    </w:p>
    <w:p>
      <w:r>
        <w:rPr>
          <w:b/>
        </w:rPr>
        <w:t>[Pages 46–48]</w:t>
      </w:r>
    </w:p>
    <w:p>
      <w:r>
        <w:t>46</w:t>
        <w:br/>
        <w:t>sales increases at Poelmeyer; only this company was apparently able to satisfy a significantly larger demand from the trade in the past. From 2005 to 2006, Poelmeyer was able to increase its sales from approximately [...] tons to approximately [...] tons by nearly [60 – 70]%. Considering the period from 2004, the sales increase according to Müller even amounted to approximately [...]. However, the increased listing of Poelmeyer in the food retail sector did not lead to a significant challenge to Müller's market leadership. Müller's market share was still over [50 – 60]% in 2007, which is about twice as high as Poelmeyer's market share.</w:t>
      </w:r>
    </w:p>
    <w:p>
      <w:r>
        <w:t>Only the third-largest sour milk cheese manufacturer in Germany, Birkenstock, also had a significant production increase during the period queried by the Federal Cartel Office, but this was only in the low double-digit percentage range. Even though Birkenstock's production expansion – as stated by Müller – occurred over three years at a rate of 60%, it must be taken into account that this increase started from a much lower level than, for example, Poelmeyer.</w:t>
      </w:r>
    </w:p>
    <w:p>
      <w:r>
        <w:t>In the event of a merger between Müller and Poelmeyer, the trade would only have one relevant manufacturer as an alternative to Müller, namely Birkenstock. Although the company claims to currently have unused production capacities, allowing it to potentially double its production figures in the short term, the resulting possible production volumes would still be significantly below those of Poelmeyer and even more so below those of Müller. Even a – also conceivable from the company's perspective – further production increase through necessary investments would not significantly affect the market position of the merging parties, at least within the forecast period to be considered.</w:t>
      </w:r>
    </w:p>
    <w:p>
      <w:r>
        <w:t>The established market structure in the market for the production of sour milk cheese is, moreover, completely different from that in a market for soft cheese, even if the production of sour milk cheese were also included. In a letter dated January 7, 2008, Müller pointed out that its company has a market share of only [&lt; 10]% in the "soft cheese market overall"; the corresponding market share of Poelmeyer is [&lt; 5]%, resulting in a combined market share of under [15]%. However, if there are significant structural differences between a (theoretical) overall market and a sub-segment of this market, this constitutes further evidence of different markets.</w:t>
      </w:r>
    </w:p>
    <w:p>
      <w:r>
        <w:t>b) Creation or Strengthening of a Dominant Position</w:t>
        <w:br/>
        <w:t>Whether the Müller group already possesses a dominant position given the market shares it has already acquired can remain open in this case. Because the acquisition of the Poelmeyer group, the second-largest supplier of sour milk cheese in Germany by far, would create a dominant position in the event of a merger. Furthermore, if one were to assume a dominant position of the Müller group already now, the gain in market shares and business resources resulting from the merger would certainly be sufficient to establish a strengthening effect.</w:t>
      </w:r>
    </w:p>
    <w:p>
      <w:r>
        <w:t>aa) Market Share</w:t>
        <w:br/>
        <w:t>The established high market share is significant not only because of its absolute size but also because the gap to competitors is exceedingly large. The next competitor, Birkenstock, has a production volume in the low four-digit ton range with a market share between 12% and 18%. Even if the company could double its production and related sales to the trade in the short term – with the market volume remaining constant and entirely at the expense of the merging parties – the market share would be about half of the market share of the merging parties, who would still hold a market share of approximately [60 – 70%].</w:t>
      </w:r>
    </w:p>
    <w:p>
      <w:r>
        <w:t>The combined market shares of the largest three – soon to be two – manufacturers of sour milk cheese of 92% - 98% already show that the subsequent competitors no longer have such market significance that they would be able to serve as an alternative source for the trade. They all have only limited production capacities and can at most be considered niche providers or suppliers for specific regions. Even Birkenstock's ability to supply was described by the trade as "only around its chimney," meaning: only in the vicinity of its factory.</w:t>
      </w:r>
    </w:p>
    <w:p>
      <w:r>
        <w:t>The same applies to the Austrian company Lactoprot, which in 2007 – however sequentially – supplied two German trading companies with private labels. It also has only a relatively low – not immediately increaseable – production capacity, which predominantly covers the demand in Austria; exports take place both to the Czech Republic and to Germany. The sales of the German trade with its products, which are distributed via concept fresh, account for about 3% of the total sales of the food retail sector with sour milk cheese.</w:t>
      </w:r>
    </w:p>
    <w:p>
      <w:r>
        <w:t>bb) Financial Strength</w:t>
        <w:br/>
        <w:t>Loose already possesses a financial strength that is superior to its competitors in the market for the production of sour milk cheese; the relationship to other companies with which the parent company Müller competes in other markets is not relevant. As the only company, Loose is part of a group with a turnover of over €2 billion, which, due to this size, is always able to reallocate its resources within the group to enhance its competitive activities. In the sour milk cheese market, Müller has used its financial strength in recent years to achieve external growth through the acquisition of producers. In this case, the most significant remaining competitor is now being acquired. With the Poelmeyer group, a turnover volume is added that is larger than that of all remaining competitors combined.</w:t>
      </w:r>
    </w:p>
    <w:p>
      <w:r>
        <w:rPr>
          <w:b/>
        </w:rPr>
        <w:t>[Pages 49–51]</w:t>
      </w:r>
    </w:p>
    <w:p>
      <w:r>
        <w:t>49</w:t>
        <w:br/>
        <w:t>consistently small to medium-sized enterprises down to small family businesses, which do not have any significant financial resources.</w:t>
      </w:r>
    </w:p>
    <w:p>
      <w:r>
        <w:t>cc) Access to Procurement Markets</w:t>
        <w:br/>
        <w:t>Last but not least, Loose, through its integration into the Müller Group, has a superior access to procurement markets compared to its competitors, which is further strengthened by the merger. Although the merger would not lead to market foreclosure effects regarding the supply of sour milk curd, it would, due to the in-house production of the intermediate product sour milk curd, further enhance the cost advantages for Müller over its competitors in the sour milk cheese market, especially if Müller were to take over the production of Poelmeyer as well.</w:t>
      </w:r>
    </w:p>
    <w:p>
      <w:r>
        <w:t>On the procurement side, the producers of sour milk cheese – at least those who do not produce sour milk curd themselves and thus all of Müller’s competitors – face those dairies that produce sour milk curd. If the demand for sour milk curd from these dairies decreases because the production of sour milk cheese on the part of the cheese producers is discontinued or because the intermediate product is produced in-house, they have no alternative sales options for their sour milk curd and cannot turn to third companies as buyers.</w:t>
      </w:r>
    </w:p>
    <w:p>
      <w:r>
        <w:t>Müller is currently the only manufacturer of sour milk cheese in Germany that does not need to source the necessary intermediate product sour milk curd from third parties, but produces it in its own dairy in Leppersdorf. Müller has extensive milk collection quotas, making it easy for the company to adjust the allocation of milk to the individual product lines at any time, for example, if the company wants to produce more sour milk curd and subsequently more sour milk cheese. This allows Müller to make competitive moves at short notice.</w:t>
      </w:r>
    </w:p>
    <w:p>
      <w:r>
        <w:t>In this context, it can be assumed that Müller will also be able to produce the sour milk curd needed for the production volumes of Poelmeyer in the future and will thus be independent of other dairies as suppliers. Müller has also stated to the Federal Cartel Office that it intends to supply the sour milk cheese production of Poelmeyer from its own sour milk curd production.</w:t>
      </w:r>
    </w:p>
    <w:p>
      <w:r>
        <w:t>This is also confirmed by Müller’s approach in connection with the cheese dairies acquired in the past. Müller itself has indicated that since August 2007, the company has been using sour milk curd entirely from in-house production in conjunction with the integration of the production of acquired dairies into the production facility in Leppersdorf.</w:t>
      </w:r>
    </w:p>
    <w:p>
      <w:r>
        <w:t>The manufacturers of sour milk curd, who were also surveyed by the Federal Cartel Office during the investigations, confirm the likelihood of such a development. The Federal Cartel Office asked six dairies named by Müller for their assessment regarding the effects of the current merger project. Of these companies, the dairies Langenhorn, Schmalfeld, Wagenfeld, Upländer, and Wasbek responded. These dairies produced approximately 10,500 tons of sour milk curd in 2007, which roughly corresponds to the production volume needed by the sour milk cheese producers operating in Germany alongside Loose as an intermediate product. The surveyed dairies thus largely cover the relevant market volume in this regard. However, recently another company, Fude+Serrahn Milchprodukte, has started producing sour milk curd with a capacity of 5,000 tons/year. According to Mr. Kai Poelmeyer’s statements to the Federal Cartel Office, this was initiated by his company.</w:t>
      </w:r>
    </w:p>
    <w:p>
      <w:r>
        <w:t>In this regard, it should be noted that there are currently only a few dairies in Germany that produce sour milk curd on a larger scale. The traditional manufacturers have indicated that the demand for sour milk curd has continuously decreased in the past with the acquisition of dairies by Müller and could only be partially compensated. Should the acquisition of Poelmeyer take place, they expect a similar scenario.</w:t>
      </w:r>
    </w:p>
    <w:p>
      <w:r>
        <w:t>Several dairies have announced that in such a case, a further decline in demand for sour milk curd could no longer be compensated and that further production of sour milk curd would no longer be economically viable for them, leading them to abandon it. Their situation is further exacerbated by the recent market entry of Fude+Serrahn, which competes with a modern, yet to be depreciated production facility, while demand would drastically decrease with the exit of Poelmeyer.</w:t>
      </w:r>
    </w:p>
    <w:p>
      <w:r>
        <w:t>As far as Müller has stated after the meeting on April 18, 2008, that Poelmeyer intended to establish its own production of sour milk curd, this seems implausible in light of the late presentation of this claim during the proceedings and the circumstances previously described by the parties regarding Fude+Serrahn's entry into sour milk curd production. Furthermore, this claim is not substantiated by any evidence and is also irrelevant for the present decision.</w:t>
      </w:r>
    </w:p>
    <w:p>
      <w:r>
        <w:t>However, if the scenario described by the dairies occurs, the risk for the sour milk cheese manufacturers of not being able to obtain sufficient sour milk curd would, considering the new supplier Fude+Serrahn, be somewhat mitigated, even though Müller has not supplied competitors so far. The current third-largest producer of sour milk cheese, Birkenstock, is already sourcing a part of the required sour milk curd from Fude+Serrahn, with a growing tendency. In this context, it can be assumed that the number of suppliers may decrease, thereby reducing the procurement alternatives for the competitors of the merger participants overall. Nevertheless, the concerns of the Federal Cartel Office do not extend so far as to assume a relevant market foreclosure effect, especially since the establishment of production for sour milk curd is technically and economically easily feasible with corresponding purchase volumes.</w:t>
      </w:r>
    </w:p>
    <w:p>
      <w:r>
        <w:rPr>
          <w:b/>
        </w:rPr>
        <w:t>[Pages 52–54]</w:t>
      </w:r>
    </w:p>
    <w:p>
      <w:r>
        <w:t>52</w:t>
        <w:br/>
        <w:t>The interpretation of the warning by Müller is incorrect in this respect; the Federal Cartel Office assesses the situation due to the market entry of Fude+Serrahn as "even more dramatic." This may appear so for the other producers of sour milk curd, as they are facing a new and modern competitor, but not – which would be relevant here – for the competitors of the merger participants regarding their necessity to source sour milk curd.</w:t>
      </w:r>
    </w:p>
    <w:p>
      <w:r>
        <w:t>In any case, Müller will in the future rely on its own sour milk curd for the production of "Poelmeyer sour milk cheese," so that the related production costs can be calculated without the imputed margin for the production of sour milk curd. This allows Müller to offer "Poelmeyer sour milk cheese" at a lower price in the future, which further enhances Müller's market position and intensifies the competitive effect of the present merger project.</w:t>
      </w:r>
    </w:p>
    <w:p>
      <w:r>
        <w:t>dd) Access to Sales Markets</w:t>
        <w:br/>
        <w:t>Finally, Müller already has a better access to the sales markets compared to its competitors, which would be further strengthened by the acquisition. Müller and Poelmeyer are the only two manufacturers of sour milk cheese who also produce other dairy products, allowing Müller to potentially offer an even larger variety of cheeses in the future.</w:t>
      </w:r>
    </w:p>
    <w:p>
      <w:r>
        <w:t>While Poelmeyer is exclusively engaged in cheese production, Müller offers a wide range of dairy products to the trade; in the product group "White Line," Müller describes itself as the market leader in Germany. Although no trading company has indicated that the decision to source sour milk cheese from a specific producer is significantly influenced by the supplier's ability to offer a larger variety of cheeses, it is crucial that Müller, with its much larger product portfolio and the recognition of its brands, is a must-have supplier in many areas, which is likely to impose restraint on the trade during price negotiations.</w:t>
      </w:r>
    </w:p>
    <w:p>
      <w:r>
        <w:t>53</w:t>
        <w:br/>
        <w:t>Moreover, Müller has a comprehensive logistics system for the distribution of its products, including sour milk cheese. Due to its large delivery volume and nationwide presence, Müller already possesses significant logistical advantages over its competitors, which the company can leverage to create more favorable conditions.</w:t>
      </w:r>
    </w:p>
    <w:p>
      <w:r>
        <w:t>Due to the in-house production of sour milk curd and its comprehensive logistics system, Müller – also concerning the segment of sour milk cheese itself – not only has a comparatively strong position as a must-have supplier but also a particularly favorable cost structure compared to its competitors (e.g., economies of scale, in-house production of sour milk curd).</w:t>
      </w:r>
    </w:p>
    <w:p>
      <w:r>
        <w:t>The Federal Cartel Office also assumes that it is legitimate for businesses to seek rationalization advantages through the acquisition of competitors. However, in the merger control assessment of merger projects, all structural advantages that can be causally attributed to the merger must be taken into account, including permissible and justifiable rationalization advantages of a merger.</w:t>
      </w:r>
    </w:p>
    <w:p>
      <w:r>
        <w:t>The advantages presented by Müller over its competitors, which are further increased by the merger – as also demonstrated – enable the company to engage in predatory competition in price negotiations against smaller competitors.</w:t>
      </w:r>
    </w:p>
    <w:p>
      <w:r>
        <w:t>Additionally, with the acquisition of Poelmeyer, Müller would gain access to its production technology in the area of packaging, which would enhance the attractiveness of its sour milk cheese products to the trade. According to consistent statements from both the companies involved in the merger and third parties, Poelmeyer has developed an innovative technology, namely a hard-shell packaging that can be resealed, thus meeting consumer demands. In contrast, other manufacturers who do not have access to this packaging technology can only offer their sour milk cheese in traditional film packaging; a comparable product development will not be feasible for them given their relatively low production volumes. The merger thus leads to a convergence of production and packaging know-how.</w:t>
      </w:r>
    </w:p>
    <w:p>
      <w:r>
        <w:t>To the extent that Müller now claims for the first time in its letter dated May 30, 2008, that the company "has already negotiated the same plant technology with a manufacturer," so that the merger is not causal for Müller's access to this packaging technology, there are doubts about the credibility of this assertion given the late timing of its introduction – which is also not further substantiated.</w:t>
      </w:r>
    </w:p>
    <w:p>
      <w:r>
        <w:t>Finally, the trade does not have a disciplining function over Müller, as there is a common interest between both sides regarding must-have products, in that price increases can be passed on to the consumer for mutual benefit due to the low elasticity of demand. This is confirmed by the fact that manufacturers of sour milk cheese have succeeded in recent years in increasing the selling prices for their products to the trade. Whether this was a necessary passing on of cost increases on the production side or an increase in their own margin is irrelevant in this respect. The available sales figures from the trade indicate, in any case, that the trade has passed these price increases on to end customers.</w:t>
      </w:r>
    </w:p>
    <w:p>
      <w:r>
        <w:t>ee) Current and Potential Competition</w:t>
        <w:br/>
        <w:t>Neither the current nor any potential competitors will have a disciplining influence on Müller in the future.</w:t>
      </w:r>
    </w:p>
    <w:p>
      <w:r>
        <w:t>According to the investigations of the Federal Cartel Office, the current competitors are not able to control Müller's behavioral leeway in light of the market potential expected from the merger through a sufficient increase in production. They do not have the necessary capacities to ramp up their production to such an extent that here-</w:t>
      </w:r>
    </w:p>
    <w:p>
      <w:r>
        <w:rPr>
          <w:b/>
        </w:rPr>
        <w:t>[Pages 55–57]</w:t>
      </w:r>
    </w:p>
    <w:p>
      <w:r>
        <w:t>55</w:t>
        <w:br/>
        <w:t>could effectively limit the market leadership of the merging parties. One manufacturer has explicitly stated that it does not wish to increase its production in order not to become the target of further acquisition efforts by Müller.</w:t>
      </w:r>
    </w:p>
    <w:p>
      <w:r>
        <w:t>There is also no apparent potential competition. Larger cheese manufacturers, who already possess a significant market potential in the overall cheese market, are not engaged in the production of sour milk cheese. The Federal Cartel Office has not found any concrete indications that a market entry is imminent. Given that sour milk cheese accounts for only a very small share of the entire cheese assortment, it is also not expected that these companies would serve a segment outside their core competencies that is already so heavily occupied by Müller. This is particularly true for foreign producers such as Arla or Bongrain, for whom sour milk cheese represents a German specialty that would likely not sell in their home countries.</w:t>
      </w:r>
    </w:p>
    <w:p>
      <w:r>
        <w:t>Moreover, even the largest soft cheese manufacturer in Germany, Käserei Champignon Hofmeister, which has a market share of approximately 25% in this segment, would likely not pose relevant competition in the event of a market entry. Due to the respective participations of Käserei Champignon and Müller in Weihenstephan, both companies are considered to be merged companies in the area of cheese production, particularly in soft cheese, in accordance with § 37 Abs. 1 Nr. 3 S. 3 GWB.</w:t>
      </w:r>
    </w:p>
    <w:p>
      <w:r>
        <w:t>To the extent that Müller argues in this context that it would always be possible for trade to encourage a producer to increase its production or even to resume the production of sour milk cheese through corresponding purchase commitments, the Federal Cartel Office does not expect that this scenario will occur to such an extent that Müller’s dominant market position would be jeopardized given the structures that would arise in the event of the merger.</w:t>
      </w:r>
    </w:p>
    <w:p>
      <w:r>
        <w:t>This argument does acknowledge that it is conceivable, as is often the case in other sectors, that trading companies could issue corresponding purchase commitments. However, the examples presented by Müller – chocolate production, pizza manufacturing, and mineral water bottling – concerned key products in the food assortment that hold particular significance for the positioning of trade in competition. Sour milk cheese certainly does not belong to such important key products. However, some of the trading companies surveyed, including Lidl, did not rule out a corresponding approach for sour milk cheese. It should be noted, however, that the production capacity of the only realistic competitor, Birkenstock, is insufficient to meet the demand of trade to an extent that would endanger Müller’s dominant market position, even considering the mentioned possibilities for increase.</w:t>
      </w:r>
    </w:p>
    <w:p>
      <w:r>
        <w:t>Even if Birkenstock were to expand its production in the short term by switching to multi-shift operations and in the medium term by increasing production capacities, the production volumes of the company would only be sufficient to satisfy the demand of trade as a whole to a small extent, or only to satisfy the demand of individual traders in total. The trading companies would still be dependent – either predominantly or to a significant extent – on the purchase of sour milk cheese from Müller to meet their demand.</w:t>
      </w:r>
    </w:p>
    <w:p>
      <w:r>
        <w:t>Furthermore, such measures would only establish a competitor that would be at a disadvantage compared to Müller in terms of the quantities it produces, its cost structure, and its packaging technology know-how, and thus would not be competitively viable in the long term. Against this background, smaller competitors would only be suitable for satisfying partial quantities. Lidl also considers a supply to its own company by Birkenstock to be realistic only within a small radius around its location.</w:t>
      </w:r>
    </w:p>
    <w:p>
      <w:r>
        <w:t>Moreover, a new entry prompted by corresponding commitments from trade by companies that have not previously produced sour milk cheese to a corresponding extent is not to be expected. First of all, the surveyed manufacturers – as stated – indicated that, given the existing market structures and the specialty of sour milk cheese, they do not wish to engage in such production, particularly because they lack the corresponding expertise. In this context, the production risk inherent in any sour milk cheese production (e.g., listeria problem) also plays a role, as there is a risk of affecting other production. If manufacturers were to establish a production facility due to corresponding purchase commitments from trading companies, they would enter into an economic dependency on this buyer, which does not seem realistic given that sour milk cheese production will not be part of their core competencies. Furthermore, such an investment would carry the risk of entering the market, particularly against Müller’s market dominance, after the expiration of the purchase commitment. In light of a relatively small and stagnating market compared to the overall cheese assortment, such a scenario appears to be unrealistic.</w:t>
      </w:r>
    </w:p>
    <w:p>
      <w:r>
        <w:t>3. Proposal for Commitments</w:t>
        <w:br/>
        <w:t>The commitment proposal submitted by the merging parties in a letter dated May 30, 2008 – as described at the outset – is not suitable to eliminate the prohibition conditions of § 36 Abs. 1 GWB; rather, the behavior promised therein by Müller could potentially fulfill the prohibition conditions due to deteriorations in the upstream market for the production of sour milk curd.</w:t>
      </w:r>
    </w:p>
    <w:p>
      <w:r>
        <w:t>First of all, the proposal of the merging parties that Müller can supply the remaining competitors in the area of sour milk cheese with sour milk curd from its own production is merely a behavioral commitment and does not offer a structural change in market conditions.</w:t>
      </w:r>
    </w:p>
    <w:p>
      <w:r>
        <w:t>Such behavior by Müller would, however, lead to Müller, who has not previously supplied sour milk curd to competitors, becoming active in the upstream market in the future. Until now, Müller has not even been considered a potential competitor to the other producers of sour milk curd due to its consistent non-supply to competitors.</w:t>
      </w:r>
    </w:p>
    <w:p>
      <w:r>
        <w:rPr>
          <w:b/>
        </w:rPr>
        <w:t>[Pages 58–59]</w:t>
      </w:r>
    </w:p>
    <w:p>
      <w:r>
        <w:t>58</w:t>
        <w:br/>
        <w:t>dairies would be classified as potential competitors to the other sour milk curd producers and sellers to third parties, this assessment would reverse into a current competitive relationship. The market conditions in this market would noticeably deteriorate due to the merger project. There could possibly be market foreclosure effects, as on the one hand, the demand for sour milk curd that has so far been generated by Poelmeyer would be withdrawn from the market, while on the other hand, Müller would simultaneously be able to satisfy the demand of other sour milk cheese manufacturers at any time due to its extensive milk collection volumes.</w:t>
      </w:r>
    </w:p>
    <w:p>
      <w:r>
        <w:t>Crucial for the assessment that the commitment offer is not sufficient to eliminate the prohibition requirements is that the proposal in no way addresses the previously stated reasons for which the merger project must be prohibited.</w:t>
      </w:r>
    </w:p>
    <w:p>
      <w:r>
        <w:t>The proposal essentially concerns a possibly improved access of competitors to the procurement markets. The Federal Cartel Office indeed expressed related concerns during the meeting on April 18, 2008, in which it explained its then-current assessment of the merger project to the parties involved. However, due to new information from the merger participants and subsequent investigations, which particularly confirmed the entry of Fude+Serrahn into the market for the production of sour milk curd, the Federal Cartel Office has deemed these concerns no longer justified and has stated this in the notice of May 15, 2008.</w:t>
      </w:r>
    </w:p>
    <w:p>
      <w:r>
        <w:t>4. Balancing Clause</w:t>
        <w:br/>
        <w:t>The parties have neither demonstrated nor is it apparent that the merger would also lead to improvements in competitive conditions that outweigh the disadvantages of market dominance (§ 36 Abs. 1 S. 1, 2. Halbsatz GWB). According to the investigations of the Federal Cartel Office, such improvements in competitive conditions due to the merger are not evident.</w:t>
      </w:r>
    </w:p>
    <w:p>
      <w:r>
        <w:t>59</w:t>
        <w:br/>
        <w:t>VI. OVERALL ASSESSMENT</w:t>
        <w:br/>
        <w:t>In light of all the above, the Federal Cartel Office concludes, based on the comprehensive evaluation of all established facts and considerations, that the merger project is expected to lead to the creation or strengthening of a dominant market position of Müller in the nationally delineated market for the production of sour milk cheese. It is not apparent that the merger would also result in improvements in competitive conditions and that these improvements would outweigh the disadvantages of market dominance.</w:t>
      </w:r>
    </w:p>
    <w:p>
      <w:r>
        <w:t>For the aforementioned reasons, the Federal Cartel Office has therefore decided to prohibit the notified merger project. This decision is issued pursuant to § 40 Abs. 2 Satz 1 GWB.</w:t>
      </w:r>
    </w:p>
    <w:p>
      <w:r>
        <w:t>VII. FEES</w:t>
        <w:br/>
        <w:t>...</w:t>
        <w:br/>
        <w:t>VII. INSTRUCTION ON LEGAL REMEDIES</w:t>
        <w:br/>
        <w:t>...</w:t>
        <w:br/>
        <w:t>........................ ..................... .....................</w:t>
        <w:br/>
        <w:t>Krueger Medler Hauß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