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2AE8" w:rsidRPr="00547FF2" w:rsidRDefault="00A32AE8" w:rsidP="00A32AE8">
      <w:pPr>
        <w:shd w:val="clear" w:color="auto" w:fill="FFFFFF"/>
        <w:spacing w:before="893"/>
        <w:ind w:left="696"/>
        <w:rPr>
          <w:rFonts w:ascii="Arial" w:eastAsia="Times New Roman" w:hAnsi="Arial"/>
          <w:b/>
          <w:bCs/>
          <w:color w:val="000000"/>
          <w:sz w:val="58"/>
          <w:szCs w:val="58"/>
        </w:rPr>
      </w:pPr>
      <w:r w:rsidRPr="00547FF2">
        <w:rPr>
          <w:rFonts w:ascii="Arial" w:eastAsia="Times New Roman" w:hAnsi="Arial"/>
          <w:b/>
          <w:bCs/>
          <w:color w:val="000000"/>
          <w:sz w:val="58"/>
          <w:szCs w:val="58"/>
        </w:rPr>
        <w:t>БЕСПРОВОДНЫЕ И МОБИЛЬНЫЕ СЕТИ</w:t>
      </w:r>
    </w:p>
    <w:p w:rsidR="00A32AE8" w:rsidRDefault="00A32AE8" w:rsidP="00A32AE8">
      <w:pPr>
        <w:shd w:val="clear" w:color="auto" w:fill="FFFFFF"/>
        <w:spacing w:before="1430" w:line="542" w:lineRule="exact"/>
        <w:ind w:right="5" w:firstLine="696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>В мире телефонии последние 15 лет, бесспорно, стали «золотой эпо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хой» сотовой связи. Количество абонентов сотовых сетей по всему миру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увеличилось с 34 </w:t>
      </w:r>
      <w:proofErr w:type="gramStart"/>
      <w:r>
        <w:rPr>
          <w:rFonts w:eastAsia="Times New Roman"/>
          <w:color w:val="000000"/>
          <w:spacing w:val="-17"/>
          <w:sz w:val="46"/>
          <w:szCs w:val="46"/>
        </w:rPr>
        <w:t>млн</w:t>
      </w:r>
      <w:proofErr w:type="gramEnd"/>
      <w:r>
        <w:rPr>
          <w:rFonts w:eastAsia="Times New Roman"/>
          <w:color w:val="000000"/>
          <w:spacing w:val="-17"/>
          <w:sz w:val="46"/>
          <w:szCs w:val="46"/>
        </w:rPr>
        <w:t xml:space="preserve"> в 1993 году до почти 5,5 млрд в 2011-м. Более того,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количество абонентов сотовой связи превышает количество абонентов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проводных телефонных сетей. Многочисленные преимущества сотовой </w:t>
      </w:r>
      <w:r>
        <w:rPr>
          <w:rFonts w:eastAsia="Times New Roman"/>
          <w:color w:val="000000"/>
          <w:spacing w:val="-10"/>
          <w:sz w:val="46"/>
          <w:szCs w:val="46"/>
        </w:rPr>
        <w:t>связи очевидны для всех: безграничный доступ к глобальной телефон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ной сети в любом месте и в любое время с помощью легкого ультра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портативного мобильного устройства. Ждет ли нас вскоре подобный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взрыв для мобильных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Интернет-устройств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, всех этих ноутбуков, КПК </w:t>
      </w:r>
      <w:r>
        <w:rPr>
          <w:rFonts w:eastAsia="Times New Roman"/>
          <w:color w:val="000000"/>
          <w:sz w:val="46"/>
          <w:szCs w:val="46"/>
        </w:rPr>
        <w:t>и смартфонов, обещающих безграничный доступ к глобальной сети в любое время и в любом месте?</w:t>
      </w:r>
    </w:p>
    <w:p w:rsidR="00A32AE8" w:rsidRDefault="00A32AE8" w:rsidP="00A32AE8">
      <w:pPr>
        <w:shd w:val="clear" w:color="auto" w:fill="FFFFFF"/>
        <w:spacing w:before="346" w:line="542" w:lineRule="exact"/>
        <w:ind w:right="5" w:firstLine="696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Вне зависимости от темпов роста отрасли беспроводных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Интернет-</w:t>
      </w:r>
      <w:r>
        <w:rPr>
          <w:rFonts w:eastAsia="Times New Roman"/>
          <w:color w:val="000000"/>
          <w:spacing w:val="-8"/>
          <w:sz w:val="46"/>
          <w:szCs w:val="46"/>
        </w:rPr>
        <w:t>устройств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в будущем, сегодня уже ясно, что сети и службы, связанные с мобильной связью, останутся с нами и точно уже никуда не денутся.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 точки зрения сетевых технологий,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задачи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поставленные такими сетя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ми, а именно на сетевом и канальном уровнях, настолько сильно отли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чаются от того, что мы видим в проводных компьютерных сетях, что для </w:t>
      </w:r>
      <w:r>
        <w:rPr>
          <w:rFonts w:eastAsia="Times New Roman"/>
          <w:color w:val="000000"/>
          <w:spacing w:val="-12"/>
          <w:sz w:val="46"/>
          <w:szCs w:val="46"/>
        </w:rPr>
        <w:t>изучения особенностей беспроводных и мобильных сетей нам потребу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ется отдельное рассмотрение.</w:t>
      </w:r>
    </w:p>
    <w:p w:rsidR="00A32AE8" w:rsidRDefault="00A32AE8" w:rsidP="00A32AE8">
      <w:pPr>
        <w:shd w:val="clear" w:color="auto" w:fill="FFFFFF"/>
        <w:spacing w:before="341" w:line="542" w:lineRule="exact"/>
        <w:ind w:firstLine="691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Мы начнем с обсуждения мобильных пользователей, беспровод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ных каналов связи и сетей, а также их взаимоотношений с более круп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ными (как правило, проводными) сетями, к которым они подключены.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Мы проведем различие между задачами, поставленными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беспроводной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природой каналов связи в таких сетях, и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мобильностью, </w:t>
      </w:r>
      <w:r>
        <w:rPr>
          <w:rFonts w:eastAsia="Times New Roman"/>
          <w:color w:val="000000"/>
          <w:spacing w:val="-11"/>
          <w:sz w:val="46"/>
          <w:szCs w:val="46"/>
        </w:rPr>
        <w:t>предоставляе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мой этими сетями. Это поможет нам лучше выделить, идентифициро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вать и разобраться с ключевыми концептами в данной сфере. Обратите </w:t>
      </w:r>
      <w:r>
        <w:rPr>
          <w:rFonts w:eastAsia="Times New Roman"/>
          <w:color w:val="000000"/>
          <w:spacing w:val="-14"/>
          <w:sz w:val="46"/>
          <w:szCs w:val="46"/>
        </w:rPr>
        <w:t>внимание, что во многих сетевых средах сетевые узлы являются беспро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водными, но не мобильными (например, домашние или офисные бес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проводные сети с подключенными стационарными рабочими станциями </w:t>
      </w:r>
      <w:r>
        <w:rPr>
          <w:rFonts w:eastAsia="Times New Roman"/>
          <w:color w:val="000000"/>
          <w:spacing w:val="-13"/>
          <w:sz w:val="46"/>
          <w:szCs w:val="46"/>
        </w:rPr>
        <w:t>с большими дисплеями). Кроме того, существуют ограниченные формы мобильности, которым не требуются беспроводные сети (например, ра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>ботник, использующий проводной ноутбук дома, выключает его, приез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жает на работу на машине и подключает этот ноутбук к проводной сети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организации, в которой работает).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Конечно, наибольший восторг вызы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вают те сетевые среды, в которых пользователи являются как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>беспро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водными,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так 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мобильными, например, если мобильный пользователь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(скажем, находящийся на заднем сиденье автомобиля) делает голосовой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вызов посредством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-телефонии 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>(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VoIP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1"/>
          <w:sz w:val="46"/>
          <w:szCs w:val="46"/>
        </w:rPr>
        <w:t>и большое количество непре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рывных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TCP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-подключений при быстрой езде по автостраде со скоростью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160 км/ч. Именно здесь, на пересечении беспроводного и мобильного, </w:t>
      </w:r>
      <w:r>
        <w:rPr>
          <w:rFonts w:eastAsia="Times New Roman"/>
          <w:color w:val="000000"/>
          <w:spacing w:val="-14"/>
          <w:sz w:val="46"/>
          <w:szCs w:val="46"/>
        </w:rPr>
        <w:t>мы столкнемся с самыми интересными техническими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задачами!</w:t>
      </w:r>
    </w:p>
    <w:p w:rsidR="00A32AE8" w:rsidRDefault="00A32AE8" w:rsidP="00A32AE8">
      <w:pPr>
        <w:shd w:val="clear" w:color="auto" w:fill="FFFFFF"/>
        <w:spacing w:before="336" w:line="542" w:lineRule="exact"/>
        <w:ind w:firstLine="686"/>
        <w:jc w:val="both"/>
      </w:pPr>
      <w:r>
        <w:rPr>
          <w:rFonts w:eastAsia="Times New Roman"/>
          <w:color w:val="000000"/>
          <w:spacing w:val="-18"/>
          <w:sz w:val="46"/>
          <w:szCs w:val="46"/>
        </w:rPr>
        <w:t>Мы начнем с примера, сочетающего в себе беспроводную связь и мо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бильность — сеть, к которой пользователи подключаются посредством </w:t>
      </w:r>
      <w:r>
        <w:rPr>
          <w:rFonts w:eastAsia="Times New Roman"/>
          <w:color w:val="000000"/>
          <w:spacing w:val="-11"/>
          <w:sz w:val="46"/>
          <w:szCs w:val="46"/>
        </w:rPr>
        <w:t>беспроводной связи (и, возможно, мобильной телефонии) и далее, сно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ва по беспроводным каналам, подключаются к еще большей сетевой ин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фраструктуре. После этого мы рассмотрим характеристики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такого беспроводного канала связи. Кроме того, мы также </w:t>
      </w:r>
      <w:r>
        <w:rPr>
          <w:rFonts w:eastAsia="Times New Roman"/>
          <w:color w:val="000000"/>
          <w:spacing w:val="-17"/>
          <w:sz w:val="46"/>
          <w:szCs w:val="46"/>
        </w:rPr>
        <w:t>включили краткое описание технологии множественного доступа с кодо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вым разделением </w:t>
      </w:r>
      <w:r w:rsidRPr="00547FF2">
        <w:rPr>
          <w:rFonts w:eastAsia="Times New Roman"/>
          <w:color w:val="000000"/>
          <w:spacing w:val="-18"/>
          <w:sz w:val="46"/>
          <w:szCs w:val="46"/>
        </w:rPr>
        <w:t>(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18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8"/>
          <w:sz w:val="46"/>
          <w:szCs w:val="46"/>
        </w:rPr>
        <w:t>протокола разделенного доступа к среде пере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21"/>
          <w:sz w:val="46"/>
          <w:szCs w:val="46"/>
        </w:rPr>
        <w:t>дачи данных, часто используемого в беспроводных сетях. Б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олее подробно изучим некоторые аспекты канального уровня стандарта беспроводной локальной сети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IEEE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802.11 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>(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Wi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>-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Fi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7"/>
          <w:sz w:val="46"/>
          <w:szCs w:val="46"/>
        </w:rPr>
        <w:t>кроме того, мы вкрат</w:t>
      </w:r>
      <w:r>
        <w:rPr>
          <w:rFonts w:eastAsia="Times New Roman"/>
          <w:color w:val="000000"/>
          <w:spacing w:val="-17"/>
          <w:sz w:val="46"/>
          <w:szCs w:val="46"/>
        </w:rPr>
        <w:softHyphen/>
        <w:t xml:space="preserve">це рассмотрим технологию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Bluetooth</w:t>
      </w:r>
      <w:r w:rsidRPr="00A32AE8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>и прочие персональные сети. Ниже будет</w:t>
      </w:r>
      <w:r>
        <w:rPr>
          <w:rFonts w:eastAsia="Times New Roman"/>
          <w:color w:val="000000"/>
          <w:spacing w:val="-20"/>
          <w:sz w:val="46"/>
          <w:szCs w:val="46"/>
        </w:rPr>
        <w:t xml:space="preserve"> представлен обзор доступа в Интернет посредством сетей сотовой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связи, в том числе технологии третьего </w:t>
      </w:r>
      <w:r w:rsidRPr="00547FF2">
        <w:rPr>
          <w:rFonts w:eastAsia="Times New Roman"/>
          <w:color w:val="000000"/>
          <w:spacing w:val="-19"/>
          <w:sz w:val="46"/>
          <w:szCs w:val="46"/>
        </w:rPr>
        <w:t>(3</w:t>
      </w:r>
      <w:r>
        <w:rPr>
          <w:rFonts w:eastAsia="Times New Roman"/>
          <w:color w:val="000000"/>
          <w:spacing w:val="-19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9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и четвертого </w:t>
      </w:r>
      <w:r w:rsidRPr="00547FF2">
        <w:rPr>
          <w:rFonts w:eastAsia="Times New Roman"/>
          <w:color w:val="000000"/>
          <w:spacing w:val="-19"/>
          <w:sz w:val="46"/>
          <w:szCs w:val="46"/>
        </w:rPr>
        <w:t>(4</w:t>
      </w:r>
      <w:r>
        <w:rPr>
          <w:rFonts w:eastAsia="Times New Roman"/>
          <w:color w:val="000000"/>
          <w:spacing w:val="-19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9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поколений,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предоставляющей как голосовую связь, так и высокоскоростной доступ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к Интернету. Далее мы обратим свое внимание на мобильность, </w:t>
      </w:r>
      <w:r>
        <w:rPr>
          <w:rFonts w:eastAsia="Times New Roman"/>
          <w:color w:val="000000"/>
          <w:spacing w:val="-17"/>
          <w:sz w:val="46"/>
          <w:szCs w:val="46"/>
        </w:rPr>
        <w:t>сосредоточившись на проблемах определения местонахождения пользо</w:t>
      </w:r>
      <w:r>
        <w:rPr>
          <w:rFonts w:eastAsia="Times New Roman"/>
          <w:color w:val="000000"/>
          <w:spacing w:val="-17"/>
          <w:sz w:val="46"/>
          <w:szCs w:val="46"/>
        </w:rPr>
        <w:softHyphen/>
        <w:t xml:space="preserve">вателя мобильной сети, его маршрутизации и «передачи» пользователей,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активно перемещающихся по сети от одной точки доступа к другой. Мы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изучим, каким образом эти мобильные службы применяются в стандарте </w:t>
      </w:r>
      <w:proofErr w:type="gramStart"/>
      <w:r>
        <w:rPr>
          <w:rFonts w:eastAsia="Times New Roman"/>
          <w:color w:val="000000"/>
          <w:spacing w:val="-19"/>
          <w:sz w:val="46"/>
          <w:szCs w:val="46"/>
        </w:rPr>
        <w:t>мобильного</w:t>
      </w:r>
      <w:proofErr w:type="gramEnd"/>
      <w:r>
        <w:rPr>
          <w:rFonts w:eastAsia="Times New Roman"/>
          <w:color w:val="000000"/>
          <w:spacing w:val="-1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9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1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9"/>
          <w:sz w:val="46"/>
          <w:szCs w:val="46"/>
          <w:lang w:val="en-US"/>
        </w:rPr>
        <w:t>GSM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. Наконец </w:t>
      </w:r>
      <w:r>
        <w:rPr>
          <w:rFonts w:eastAsia="Times New Roman"/>
          <w:color w:val="000000"/>
          <w:spacing w:val="-18"/>
          <w:sz w:val="46"/>
          <w:szCs w:val="46"/>
        </w:rPr>
        <w:t>мы поговорим о влиянии беспроводных каналов связи и мобиль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>ности на протоколы транспортного уровня и сетевые приложения.</w:t>
      </w:r>
    </w:p>
    <w:p w:rsidR="00A32AE8" w:rsidRDefault="00A32AE8" w:rsidP="00A32AE8">
      <w:pPr>
        <w:shd w:val="clear" w:color="auto" w:fill="FFFFFF"/>
        <w:spacing w:before="893"/>
        <w:ind w:left="696"/>
      </w:pPr>
      <w:r>
        <w:rPr>
          <w:rFonts w:ascii="Arial" w:eastAsia="Times New Roman" w:hAnsi="Arial"/>
          <w:b/>
          <w:bCs/>
          <w:color w:val="000000"/>
          <w:sz w:val="58"/>
          <w:szCs w:val="58"/>
        </w:rPr>
        <w:t>Введение</w:t>
      </w:r>
    </w:p>
    <w:p w:rsidR="00A32AE8" w:rsidRDefault="00A32AE8" w:rsidP="00A32AE8">
      <w:pPr>
        <w:shd w:val="clear" w:color="auto" w:fill="FFFFFF"/>
        <w:spacing w:before="413" w:line="547" w:lineRule="exact"/>
        <w:ind w:left="29" w:firstLine="677"/>
        <w:jc w:val="both"/>
        <w:rPr>
          <w:rFonts w:eastAsia="Times New Roman"/>
          <w:color w:val="000000"/>
          <w:spacing w:val="-13"/>
          <w:sz w:val="46"/>
          <w:szCs w:val="46"/>
        </w:rPr>
      </w:pPr>
      <w:r>
        <w:rPr>
          <w:rFonts w:eastAsia="Times New Roman"/>
          <w:color w:val="000000"/>
          <w:spacing w:val="-12"/>
          <w:sz w:val="46"/>
          <w:szCs w:val="46"/>
        </w:rPr>
        <w:t xml:space="preserve">На рис. 6.1 изображена конфигурация сети, на примере которой мы </w:t>
      </w:r>
      <w:r>
        <w:rPr>
          <w:rFonts w:eastAsia="Times New Roman"/>
          <w:color w:val="000000"/>
          <w:spacing w:val="-15"/>
          <w:sz w:val="46"/>
          <w:szCs w:val="46"/>
        </w:rPr>
        <w:t>будем рассматривать особенности беспроводной передачи данных и мо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бильности. Для начала, наш рассказ будет носить достаточно общий ха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рактер. Это сделано для того, чтобы включить в обсуждение как беспро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водные локальные сети, например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IEEE</w:t>
      </w:r>
      <w:r w:rsidRPr="00547FF2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802.11, так и сети сотовой связи,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такие как сеть 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>3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3"/>
          <w:sz w:val="46"/>
          <w:szCs w:val="46"/>
        </w:rPr>
        <w:t>По ходу обсуждения мы сузим наш рассказ до более детального повествования о конкретных беспроводных структурах.</w:t>
      </w:r>
    </w:p>
    <w:p w:rsidR="00BA27A3" w:rsidRDefault="00BA27A3" w:rsidP="00A32AE8">
      <w:pPr>
        <w:shd w:val="clear" w:color="auto" w:fill="FFFFFF"/>
        <w:spacing w:before="413" w:line="547" w:lineRule="exact"/>
        <w:ind w:left="29" w:firstLine="677"/>
        <w:jc w:val="both"/>
        <w:rPr>
          <w:rFonts w:eastAsia="Times New Roman"/>
          <w:color w:val="000000"/>
          <w:spacing w:val="-13"/>
          <w:sz w:val="46"/>
          <w:szCs w:val="46"/>
        </w:rPr>
      </w:pPr>
      <w:r>
        <w:rPr>
          <w:rFonts w:eastAsia="Times New Roman"/>
          <w:noProof/>
          <w:color w:val="000000"/>
          <w:spacing w:val="-13"/>
          <w:sz w:val="46"/>
          <w:szCs w:val="46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427990</wp:posOffset>
            </wp:positionV>
            <wp:extent cx="8551545" cy="6678930"/>
            <wp:effectExtent l="0" t="0" r="1905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1545" cy="667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32F1" w:rsidRDefault="007432F1" w:rsidP="007432F1">
      <w:pPr>
        <w:shd w:val="clear" w:color="auto" w:fill="FFFFFF"/>
        <w:spacing w:line="394" w:lineRule="exact"/>
        <w:ind w:left="2827"/>
      </w:pPr>
      <w:r>
        <w:rPr>
          <w:rFonts w:ascii="Arial" w:eastAsia="Times New Roman" w:hAnsi="Arial"/>
          <w:b/>
          <w:bCs/>
          <w:color w:val="000000"/>
          <w:spacing w:val="-14"/>
          <w:position w:val="5"/>
          <w:sz w:val="38"/>
          <w:szCs w:val="38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14"/>
          <w:position w:val="5"/>
          <w:sz w:val="38"/>
          <w:szCs w:val="38"/>
        </w:rPr>
        <w:t xml:space="preserve">. </w:t>
      </w:r>
      <w:r>
        <w:rPr>
          <w:rFonts w:ascii="Arial" w:eastAsia="Times New Roman" w:hAnsi="Arial" w:cs="Arial"/>
          <w:color w:val="000000"/>
          <w:spacing w:val="-14"/>
          <w:position w:val="5"/>
          <w:sz w:val="38"/>
          <w:szCs w:val="38"/>
        </w:rPr>
        <w:t xml:space="preserve">6.1. </w:t>
      </w:r>
      <w:r>
        <w:rPr>
          <w:rFonts w:ascii="Arial" w:eastAsia="Times New Roman" w:hAnsi="Arial"/>
          <w:color w:val="000000"/>
          <w:spacing w:val="-14"/>
          <w:position w:val="5"/>
          <w:sz w:val="38"/>
          <w:szCs w:val="38"/>
        </w:rPr>
        <w:t>Элементы</w:t>
      </w:r>
      <w:r>
        <w:rPr>
          <w:rFonts w:ascii="Arial" w:eastAsia="Times New Roman" w:hAnsi="Arial" w:cs="Arial"/>
          <w:color w:val="000000"/>
          <w:spacing w:val="-14"/>
          <w:position w:val="5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pacing w:val="-14"/>
          <w:position w:val="5"/>
          <w:sz w:val="38"/>
          <w:szCs w:val="38"/>
        </w:rPr>
        <w:t>беспроводной</w:t>
      </w:r>
      <w:r>
        <w:rPr>
          <w:rFonts w:ascii="Arial" w:eastAsia="Times New Roman" w:hAnsi="Arial" w:cs="Arial"/>
          <w:color w:val="000000"/>
          <w:spacing w:val="-14"/>
          <w:position w:val="5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pacing w:val="-14"/>
          <w:position w:val="5"/>
          <w:sz w:val="38"/>
          <w:szCs w:val="38"/>
        </w:rPr>
        <w:t>сети</w:t>
      </w:r>
    </w:p>
    <w:p w:rsidR="007432F1" w:rsidRDefault="007432F1" w:rsidP="007432F1">
      <w:pPr>
        <w:shd w:val="clear" w:color="auto" w:fill="FFFFFF"/>
        <w:spacing w:before="782"/>
        <w:ind w:left="24"/>
      </w:pPr>
      <w:r>
        <w:rPr>
          <w:rFonts w:eastAsia="Times New Roman"/>
          <w:color w:val="000000"/>
          <w:spacing w:val="-12"/>
          <w:sz w:val="46"/>
          <w:szCs w:val="46"/>
        </w:rPr>
        <w:t>В беспроводной сети можно выделить следующие элементы:</w:t>
      </w:r>
    </w:p>
    <w:p w:rsidR="00A32AE8" w:rsidRPr="007432F1" w:rsidRDefault="007432F1" w:rsidP="007432F1">
      <w:pPr>
        <w:pStyle w:val="a5"/>
        <w:numPr>
          <w:ilvl w:val="0"/>
          <w:numId w:val="36"/>
        </w:numPr>
        <w:shd w:val="clear" w:color="auto" w:fill="FFFFFF"/>
        <w:spacing w:before="413" w:line="547" w:lineRule="exact"/>
        <w:jc w:val="both"/>
        <w:rPr>
          <w:rFonts w:eastAsia="Times New Roman"/>
          <w:color w:val="000000"/>
          <w:sz w:val="46"/>
          <w:szCs w:val="46"/>
        </w:rPr>
      </w:pPr>
      <w:proofErr w:type="gramStart"/>
      <w:r w:rsidRPr="007432F1">
        <w:rPr>
          <w:rFonts w:eastAsia="Times New Roman"/>
          <w:i/>
          <w:iCs/>
          <w:color w:val="000000"/>
          <w:spacing w:val="-11"/>
          <w:sz w:val="46"/>
          <w:szCs w:val="46"/>
        </w:rPr>
        <w:t>Беспроводной</w:t>
      </w:r>
      <w:proofErr w:type="gramEnd"/>
      <w:r w:rsidRPr="007432F1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хост.</w:t>
      </w:r>
      <w:r w:rsidRPr="007432F1">
        <w:rPr>
          <w:rFonts w:eastAsia="Times New Roman"/>
          <w:i/>
          <w:iCs/>
          <w:color w:val="000000"/>
          <w:spacing w:val="-20"/>
          <w:sz w:val="46"/>
          <w:szCs w:val="46"/>
        </w:rPr>
        <w:t xml:space="preserve"> </w:t>
      </w:r>
      <w:r w:rsidRPr="007432F1">
        <w:rPr>
          <w:rFonts w:eastAsia="Times New Roman"/>
          <w:color w:val="000000"/>
          <w:spacing w:val="-20"/>
          <w:sz w:val="46"/>
          <w:szCs w:val="46"/>
        </w:rPr>
        <w:t xml:space="preserve">Как и в случае с проводными сетями, хосты — это </w:t>
      </w:r>
      <w:r w:rsidRPr="007432F1">
        <w:rPr>
          <w:rFonts w:eastAsia="Times New Roman"/>
          <w:color w:val="000000"/>
          <w:spacing w:val="-11"/>
          <w:sz w:val="46"/>
          <w:szCs w:val="46"/>
        </w:rPr>
        <w:t>конечные устройства, на которых осуществляется выполнение при</w:t>
      </w:r>
      <w:r w:rsidRPr="007432F1">
        <w:rPr>
          <w:rFonts w:eastAsia="Times New Roman"/>
          <w:color w:val="000000"/>
          <w:spacing w:val="-11"/>
          <w:sz w:val="46"/>
          <w:szCs w:val="46"/>
        </w:rPr>
        <w:softHyphen/>
      </w:r>
      <w:r w:rsidRPr="007432F1">
        <w:rPr>
          <w:rFonts w:eastAsia="Times New Roman"/>
          <w:color w:val="000000"/>
          <w:spacing w:val="-13"/>
          <w:sz w:val="46"/>
          <w:szCs w:val="46"/>
        </w:rPr>
        <w:t xml:space="preserve">ложений. </w:t>
      </w:r>
      <w:r w:rsidRPr="007432F1"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Беспроводным хостом </w:t>
      </w:r>
      <w:r w:rsidRPr="007432F1">
        <w:rPr>
          <w:rFonts w:eastAsia="Times New Roman"/>
          <w:color w:val="000000"/>
          <w:spacing w:val="-13"/>
          <w:sz w:val="46"/>
          <w:szCs w:val="46"/>
        </w:rPr>
        <w:t>может быть ноутбук, КПК, смарт</w:t>
      </w:r>
      <w:r w:rsidRPr="007432F1">
        <w:rPr>
          <w:rFonts w:eastAsia="Times New Roman"/>
          <w:color w:val="000000"/>
          <w:spacing w:val="-13"/>
          <w:sz w:val="46"/>
          <w:szCs w:val="46"/>
        </w:rPr>
        <w:softHyphen/>
      </w:r>
      <w:r w:rsidRPr="007432F1">
        <w:rPr>
          <w:rFonts w:eastAsia="Times New Roman"/>
          <w:color w:val="000000"/>
          <w:spacing w:val="-15"/>
          <w:sz w:val="46"/>
          <w:szCs w:val="46"/>
        </w:rPr>
        <w:t xml:space="preserve">фон или настольный компьютер. Сами по себе хосты могут быть или </w:t>
      </w:r>
      <w:r w:rsidRPr="007432F1">
        <w:rPr>
          <w:rFonts w:eastAsia="Times New Roman"/>
          <w:color w:val="000000"/>
          <w:sz w:val="46"/>
          <w:szCs w:val="46"/>
        </w:rPr>
        <w:t>не быть мобильными.</w:t>
      </w:r>
    </w:p>
    <w:p w:rsidR="007432F1" w:rsidRDefault="007432F1" w:rsidP="007432F1">
      <w:pPr>
        <w:shd w:val="clear" w:color="auto" w:fill="FFFFFF"/>
        <w:spacing w:before="797" w:line="437" w:lineRule="exact"/>
        <w:ind w:left="470"/>
      </w:pPr>
      <w:r>
        <w:rPr>
          <w:rFonts w:ascii="Arial" w:eastAsia="Times New Roman" w:hAnsi="Arial"/>
          <w:b/>
          <w:bCs/>
          <w:color w:val="000000"/>
          <w:sz w:val="40"/>
          <w:szCs w:val="40"/>
        </w:rPr>
        <w:t>ИСТОРИЯ</w:t>
      </w:r>
    </w:p>
    <w:p w:rsidR="007432F1" w:rsidRDefault="007432F1" w:rsidP="007432F1">
      <w:pPr>
        <w:shd w:val="clear" w:color="auto" w:fill="FFFFFF"/>
        <w:spacing w:before="346" w:line="442" w:lineRule="exact"/>
        <w:ind w:left="466" w:right="2477"/>
      </w:pPr>
      <w:r>
        <w:rPr>
          <w:rFonts w:ascii="Arial" w:eastAsia="Times New Roman" w:hAnsi="Arial"/>
          <w:b/>
          <w:bCs/>
          <w:color w:val="000000"/>
          <w:spacing w:val="-10"/>
          <w:sz w:val="40"/>
          <w:szCs w:val="40"/>
        </w:rPr>
        <w:t>Публичный</w:t>
      </w:r>
      <w:r>
        <w:rPr>
          <w:rFonts w:ascii="Arial" w:eastAsia="Times New Roman" w:hAnsi="Arial" w:cs="Arial"/>
          <w:b/>
          <w:bCs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0"/>
          <w:sz w:val="40"/>
          <w:szCs w:val="40"/>
        </w:rPr>
        <w:t>доступ</w:t>
      </w:r>
      <w:r>
        <w:rPr>
          <w:rFonts w:ascii="Arial" w:eastAsia="Times New Roman" w:hAnsi="Arial" w:cs="Arial"/>
          <w:b/>
          <w:bCs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0"/>
          <w:sz w:val="40"/>
          <w:szCs w:val="40"/>
        </w:rPr>
        <w:t>к</w:t>
      </w:r>
      <w:r>
        <w:rPr>
          <w:rFonts w:ascii="Arial" w:eastAsia="Times New Roman" w:hAnsi="Arial" w:cs="Arial"/>
          <w:b/>
          <w:bCs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pacing w:val="-10"/>
          <w:sz w:val="40"/>
          <w:szCs w:val="40"/>
          <w:lang w:val="en-US"/>
        </w:rPr>
        <w:t>Wi</w:t>
      </w:r>
      <w:r w:rsidRPr="00547FF2">
        <w:rPr>
          <w:rFonts w:ascii="Arial" w:eastAsia="Times New Roman" w:hAnsi="Arial" w:cs="Arial"/>
          <w:b/>
          <w:bCs/>
          <w:color w:val="000000"/>
          <w:spacing w:val="-10"/>
          <w:sz w:val="40"/>
          <w:szCs w:val="40"/>
        </w:rPr>
        <w:t>-</w:t>
      </w:r>
      <w:r>
        <w:rPr>
          <w:rFonts w:ascii="Arial" w:eastAsia="Times New Roman" w:hAnsi="Arial" w:cs="Arial"/>
          <w:b/>
          <w:bCs/>
          <w:color w:val="000000"/>
          <w:spacing w:val="-10"/>
          <w:sz w:val="40"/>
          <w:szCs w:val="40"/>
          <w:lang w:val="en-US"/>
        </w:rPr>
        <w:t>Fi</w:t>
      </w:r>
      <w:r w:rsidRPr="00547FF2">
        <w:rPr>
          <w:rFonts w:ascii="Arial" w:eastAsia="Times New Roman" w:hAnsi="Arial" w:cs="Arial"/>
          <w:b/>
          <w:bCs/>
          <w:color w:val="000000"/>
          <w:spacing w:val="-10"/>
          <w:sz w:val="40"/>
          <w:szCs w:val="40"/>
        </w:rPr>
        <w:t xml:space="preserve">: </w:t>
      </w:r>
      <w:r>
        <w:rPr>
          <w:rFonts w:ascii="Arial" w:eastAsia="Times New Roman" w:hAnsi="Arial"/>
          <w:b/>
          <w:bCs/>
          <w:color w:val="000000"/>
          <w:spacing w:val="-10"/>
          <w:sz w:val="40"/>
          <w:szCs w:val="40"/>
        </w:rPr>
        <w:t>в</w:t>
      </w:r>
      <w:r>
        <w:rPr>
          <w:rFonts w:ascii="Arial" w:eastAsia="Times New Roman" w:hAnsi="Arial" w:cs="Arial"/>
          <w:b/>
          <w:bCs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0"/>
          <w:sz w:val="40"/>
          <w:szCs w:val="40"/>
        </w:rPr>
        <w:t>ближайшем</w:t>
      </w:r>
      <w:r>
        <w:rPr>
          <w:rFonts w:ascii="Arial" w:eastAsia="Times New Roman" w:hAnsi="Arial" w:cs="Arial"/>
          <w:b/>
          <w:bCs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0"/>
          <w:sz w:val="40"/>
          <w:szCs w:val="40"/>
        </w:rPr>
        <w:t xml:space="preserve">будущем </w:t>
      </w:r>
      <w:r>
        <w:rPr>
          <w:rFonts w:ascii="Arial" w:eastAsia="Times New Roman" w:hAnsi="Arial"/>
          <w:b/>
          <w:bCs/>
          <w:color w:val="000000"/>
          <w:sz w:val="40"/>
          <w:szCs w:val="40"/>
        </w:rPr>
        <w:t>на</w:t>
      </w:r>
      <w:r>
        <w:rPr>
          <w:rFonts w:ascii="Arial" w:eastAsia="Times New Roman" w:hAnsi="Arial" w:cs="Arial"/>
          <w:b/>
          <w:bCs/>
          <w:color w:val="000000"/>
          <w:sz w:val="40"/>
          <w:szCs w:val="40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40"/>
          <w:szCs w:val="40"/>
        </w:rPr>
        <w:t>ближайшем</w:t>
      </w:r>
      <w:r>
        <w:rPr>
          <w:rFonts w:ascii="Arial" w:eastAsia="Times New Roman" w:hAnsi="Arial" w:cs="Arial"/>
          <w:b/>
          <w:bCs/>
          <w:color w:val="000000"/>
          <w:sz w:val="40"/>
          <w:szCs w:val="40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40"/>
          <w:szCs w:val="40"/>
        </w:rPr>
        <w:t>фонарном</w:t>
      </w:r>
      <w:r>
        <w:rPr>
          <w:rFonts w:ascii="Arial" w:eastAsia="Times New Roman" w:hAnsi="Arial" w:cs="Arial"/>
          <w:b/>
          <w:bCs/>
          <w:color w:val="000000"/>
          <w:sz w:val="40"/>
          <w:szCs w:val="40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40"/>
          <w:szCs w:val="40"/>
        </w:rPr>
        <w:t>столбе</w:t>
      </w:r>
      <w:r>
        <w:rPr>
          <w:rFonts w:ascii="Arial" w:eastAsia="Times New Roman" w:hAnsi="Arial" w:cs="Arial"/>
          <w:b/>
          <w:bCs/>
          <w:color w:val="000000"/>
          <w:sz w:val="40"/>
          <w:szCs w:val="40"/>
        </w:rPr>
        <w:t>?</w:t>
      </w:r>
    </w:p>
    <w:p w:rsidR="007432F1" w:rsidRPr="007432F1" w:rsidRDefault="007432F1" w:rsidP="007432F1">
      <w:pPr>
        <w:shd w:val="clear" w:color="auto" w:fill="FFFFFF"/>
        <w:spacing w:before="480" w:line="485" w:lineRule="exact"/>
        <w:ind w:left="34" w:right="5"/>
        <w:jc w:val="both"/>
        <w:rPr>
          <w:rFonts w:ascii="Arial" w:eastAsia="Times New Roman" w:hAnsi="Arial"/>
          <w:color w:val="000000"/>
          <w:spacing w:val="-1"/>
          <w:sz w:val="38"/>
          <w:szCs w:val="38"/>
        </w:rPr>
      </w:pPr>
      <w:r>
        <w:rPr>
          <w:rFonts w:ascii="Arial" w:eastAsia="Times New Roman" w:hAnsi="Arial"/>
          <w:color w:val="000000"/>
          <w:spacing w:val="-1"/>
          <w:sz w:val="38"/>
          <w:szCs w:val="38"/>
        </w:rPr>
        <w:t>Точки</w:t>
      </w:r>
      <w:r>
        <w:rPr>
          <w:rFonts w:ascii="Arial" w:eastAsia="Times New Roman" w:hAnsi="Arial" w:cs="Arial"/>
          <w:color w:val="000000"/>
          <w:spacing w:val="-1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pacing w:val="-1"/>
          <w:sz w:val="38"/>
          <w:szCs w:val="38"/>
        </w:rPr>
        <w:t>доступа</w:t>
      </w:r>
      <w:r>
        <w:rPr>
          <w:rFonts w:ascii="Arial" w:eastAsia="Times New Roman" w:hAnsi="Arial" w:cs="Arial"/>
          <w:color w:val="000000"/>
          <w:spacing w:val="-1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pacing w:val="-1"/>
          <w:sz w:val="38"/>
          <w:szCs w:val="38"/>
        </w:rPr>
        <w:t>к</w:t>
      </w:r>
      <w:r>
        <w:rPr>
          <w:rFonts w:ascii="Arial" w:eastAsia="Times New Roman" w:hAnsi="Arial" w:cs="Arial"/>
          <w:color w:val="000000"/>
          <w:spacing w:val="-1"/>
          <w:sz w:val="38"/>
          <w:szCs w:val="38"/>
        </w:rPr>
        <w:t xml:space="preserve"> </w:t>
      </w:r>
      <w:r>
        <w:rPr>
          <w:rFonts w:ascii="Arial" w:eastAsia="Times New Roman" w:hAnsi="Arial" w:cs="Arial"/>
          <w:color w:val="000000"/>
          <w:spacing w:val="-1"/>
          <w:sz w:val="38"/>
          <w:szCs w:val="38"/>
          <w:lang w:val="en-US"/>
        </w:rPr>
        <w:t>Wi</w:t>
      </w:r>
      <w:r w:rsidRPr="00547FF2">
        <w:rPr>
          <w:rFonts w:ascii="Arial" w:eastAsia="Times New Roman" w:hAnsi="Arial" w:cs="Arial"/>
          <w:color w:val="000000"/>
          <w:spacing w:val="-1"/>
          <w:sz w:val="38"/>
          <w:szCs w:val="38"/>
        </w:rPr>
        <w:t>-</w:t>
      </w:r>
      <w:r>
        <w:rPr>
          <w:rFonts w:ascii="Arial" w:eastAsia="Times New Roman" w:hAnsi="Arial" w:cs="Arial"/>
          <w:color w:val="000000"/>
          <w:spacing w:val="-1"/>
          <w:sz w:val="38"/>
          <w:szCs w:val="38"/>
          <w:lang w:val="en-US"/>
        </w:rPr>
        <w:t>Fi</w:t>
      </w:r>
      <w:r w:rsidRPr="00547FF2">
        <w:rPr>
          <w:rFonts w:ascii="Arial" w:eastAsia="Times New Roman" w:hAnsi="Arial" w:cs="Arial"/>
          <w:color w:val="000000"/>
          <w:spacing w:val="-1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pacing w:val="-1"/>
          <w:sz w:val="38"/>
          <w:szCs w:val="38"/>
        </w:rPr>
        <w:t>в</w:t>
      </w:r>
      <w:r>
        <w:rPr>
          <w:rFonts w:ascii="Arial" w:eastAsia="Times New Roman" w:hAnsi="Arial" w:cs="Arial"/>
          <w:color w:val="000000"/>
          <w:spacing w:val="-1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pacing w:val="-1"/>
          <w:sz w:val="38"/>
          <w:szCs w:val="38"/>
        </w:rPr>
        <w:t>местах</w:t>
      </w:r>
      <w:r>
        <w:rPr>
          <w:rFonts w:ascii="Arial" w:eastAsia="Times New Roman" w:hAnsi="Arial" w:cs="Arial"/>
          <w:color w:val="000000"/>
          <w:spacing w:val="-1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pacing w:val="-1"/>
          <w:sz w:val="38"/>
          <w:szCs w:val="38"/>
        </w:rPr>
        <w:t>общего</w:t>
      </w:r>
      <w:r>
        <w:rPr>
          <w:rFonts w:ascii="Arial" w:eastAsia="Times New Roman" w:hAnsi="Arial" w:cs="Arial"/>
          <w:color w:val="000000"/>
          <w:spacing w:val="-1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pacing w:val="-1"/>
          <w:sz w:val="38"/>
          <w:szCs w:val="38"/>
        </w:rPr>
        <w:t>пользования</w:t>
      </w:r>
      <w:r>
        <w:rPr>
          <w:rFonts w:ascii="Arial" w:eastAsia="Times New Roman" w:hAnsi="Arial" w:cs="Arial"/>
          <w:color w:val="000000"/>
          <w:spacing w:val="-1"/>
          <w:sz w:val="38"/>
          <w:szCs w:val="38"/>
        </w:rPr>
        <w:t xml:space="preserve">, </w:t>
      </w:r>
      <w:r>
        <w:rPr>
          <w:rFonts w:ascii="Arial" w:eastAsia="Times New Roman" w:hAnsi="Arial"/>
          <w:color w:val="000000"/>
          <w:spacing w:val="-1"/>
          <w:sz w:val="38"/>
          <w:szCs w:val="38"/>
        </w:rPr>
        <w:t>где</w:t>
      </w:r>
      <w:r>
        <w:rPr>
          <w:rFonts w:ascii="Arial" w:eastAsia="Times New Roman" w:hAnsi="Arial" w:cs="Arial"/>
          <w:color w:val="000000"/>
          <w:spacing w:val="-1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pacing w:val="-1"/>
          <w:sz w:val="38"/>
          <w:szCs w:val="38"/>
        </w:rPr>
        <w:t>пользовате</w:t>
      </w:r>
      <w:r>
        <w:rPr>
          <w:rFonts w:ascii="Arial" w:eastAsia="Times New Roman" w:hAnsi="Arial"/>
          <w:color w:val="000000"/>
          <w:spacing w:val="-1"/>
          <w:sz w:val="38"/>
          <w:szCs w:val="38"/>
        </w:rPr>
        <w:softHyphen/>
      </w:r>
      <w:r>
        <w:rPr>
          <w:rFonts w:ascii="Arial" w:eastAsia="Times New Roman" w:hAnsi="Arial"/>
          <w:color w:val="000000"/>
          <w:sz w:val="38"/>
          <w:szCs w:val="38"/>
        </w:rPr>
        <w:t>ли</w:t>
      </w:r>
      <w:r>
        <w:rPr>
          <w:rFonts w:ascii="Arial" w:eastAsia="Times New Roman" w:hAnsi="Arial" w:cs="Arial"/>
          <w:color w:val="000000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z w:val="38"/>
          <w:szCs w:val="38"/>
        </w:rPr>
        <w:t>могут</w:t>
      </w:r>
      <w:r>
        <w:rPr>
          <w:rFonts w:ascii="Arial" w:eastAsia="Times New Roman" w:hAnsi="Arial" w:cs="Arial"/>
          <w:color w:val="000000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z w:val="38"/>
          <w:szCs w:val="38"/>
        </w:rPr>
        <w:t>получить</w:t>
      </w:r>
      <w:r>
        <w:rPr>
          <w:rFonts w:ascii="Arial" w:eastAsia="Times New Roman" w:hAnsi="Arial" w:cs="Arial"/>
          <w:color w:val="000000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z w:val="38"/>
          <w:szCs w:val="38"/>
        </w:rPr>
        <w:t>доступ</w:t>
      </w:r>
      <w:r>
        <w:rPr>
          <w:rFonts w:ascii="Arial" w:eastAsia="Times New Roman" w:hAnsi="Arial" w:cs="Arial"/>
          <w:color w:val="000000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z w:val="38"/>
          <w:szCs w:val="38"/>
        </w:rPr>
        <w:t>к</w:t>
      </w:r>
      <w:r>
        <w:rPr>
          <w:rFonts w:ascii="Arial" w:eastAsia="Times New Roman" w:hAnsi="Arial" w:cs="Arial"/>
          <w:color w:val="000000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z w:val="38"/>
          <w:szCs w:val="38"/>
        </w:rPr>
        <w:t>беспроводной</w:t>
      </w:r>
      <w:r>
        <w:rPr>
          <w:rFonts w:ascii="Arial" w:eastAsia="Times New Roman" w:hAnsi="Arial" w:cs="Arial"/>
          <w:color w:val="000000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z w:val="38"/>
          <w:szCs w:val="38"/>
        </w:rPr>
        <w:t>сети</w:t>
      </w:r>
      <w:r>
        <w:rPr>
          <w:rFonts w:ascii="Arial" w:eastAsia="Times New Roman" w:hAnsi="Arial" w:cs="Arial"/>
          <w:color w:val="000000"/>
          <w:sz w:val="38"/>
          <w:szCs w:val="38"/>
        </w:rPr>
        <w:t xml:space="preserve"> 802.11, </w:t>
      </w:r>
      <w:r>
        <w:rPr>
          <w:rFonts w:ascii="Arial" w:eastAsia="Times New Roman" w:hAnsi="Arial"/>
          <w:color w:val="000000"/>
          <w:sz w:val="38"/>
          <w:szCs w:val="38"/>
        </w:rPr>
        <w:t>все</w:t>
      </w:r>
      <w:r>
        <w:rPr>
          <w:rFonts w:ascii="Arial" w:eastAsia="Times New Roman" w:hAnsi="Arial" w:cs="Arial"/>
          <w:color w:val="000000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z w:val="38"/>
          <w:szCs w:val="38"/>
        </w:rPr>
        <w:t>быстрее и</w:t>
      </w:r>
      <w:r>
        <w:rPr>
          <w:rFonts w:ascii="Arial" w:eastAsia="Times New Roman" w:hAnsi="Arial" w:cs="Arial"/>
          <w:color w:val="000000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z w:val="38"/>
          <w:szCs w:val="38"/>
        </w:rPr>
        <w:t>быстрее</w:t>
      </w:r>
      <w:r>
        <w:rPr>
          <w:rFonts w:ascii="Arial" w:eastAsia="Times New Roman" w:hAnsi="Arial" w:cs="Arial"/>
          <w:color w:val="000000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z w:val="38"/>
          <w:szCs w:val="38"/>
        </w:rPr>
        <w:t>становятся</w:t>
      </w:r>
      <w:r>
        <w:rPr>
          <w:rFonts w:ascii="Arial" w:eastAsia="Times New Roman" w:hAnsi="Arial" w:cs="Arial"/>
          <w:color w:val="000000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z w:val="38"/>
          <w:szCs w:val="38"/>
        </w:rPr>
        <w:t>обыденным</w:t>
      </w:r>
      <w:r>
        <w:rPr>
          <w:rFonts w:ascii="Arial" w:eastAsia="Times New Roman" w:hAnsi="Arial" w:cs="Arial"/>
          <w:color w:val="000000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z w:val="38"/>
          <w:szCs w:val="38"/>
        </w:rPr>
        <w:t>явлением</w:t>
      </w:r>
      <w:r>
        <w:rPr>
          <w:rFonts w:ascii="Arial" w:eastAsia="Times New Roman" w:hAnsi="Arial" w:cs="Arial"/>
          <w:color w:val="000000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z w:val="38"/>
          <w:szCs w:val="38"/>
        </w:rPr>
        <w:t>в</w:t>
      </w:r>
      <w:r>
        <w:rPr>
          <w:rFonts w:ascii="Arial" w:eastAsia="Times New Roman" w:hAnsi="Arial" w:cs="Arial"/>
          <w:color w:val="000000"/>
          <w:sz w:val="38"/>
          <w:szCs w:val="38"/>
        </w:rPr>
        <w:t xml:space="preserve"> </w:t>
      </w:r>
      <w:r>
        <w:rPr>
          <w:rFonts w:ascii="Arial" w:eastAsia="Times New Roman" w:hAnsi="Arial"/>
          <w:color w:val="000000"/>
          <w:sz w:val="38"/>
          <w:szCs w:val="38"/>
        </w:rPr>
        <w:t>гостиницах</w:t>
      </w:r>
      <w:r>
        <w:rPr>
          <w:rFonts w:ascii="Arial" w:eastAsia="Times New Roman" w:hAnsi="Arial" w:cs="Arial"/>
          <w:color w:val="000000"/>
          <w:sz w:val="38"/>
          <w:szCs w:val="38"/>
        </w:rPr>
        <w:t xml:space="preserve">, 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t>аэропортах и кафе по всему миру. В большинстве студенческих городков предоставляется неограниченный доступ к беспроводным сетям, кроме того в наши дни сложно найти отель, который бы не распола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>гал беспроводным доступом к Интернету.</w:t>
      </w:r>
    </w:p>
    <w:p w:rsidR="007432F1" w:rsidRPr="007432F1" w:rsidRDefault="007432F1" w:rsidP="007432F1">
      <w:pPr>
        <w:shd w:val="clear" w:color="auto" w:fill="FFFFFF"/>
        <w:spacing w:before="480" w:line="485" w:lineRule="exact"/>
        <w:ind w:left="34" w:right="5"/>
        <w:jc w:val="both"/>
        <w:rPr>
          <w:rFonts w:ascii="Arial" w:eastAsia="Times New Roman" w:hAnsi="Arial"/>
          <w:color w:val="000000"/>
          <w:spacing w:val="-1"/>
          <w:sz w:val="38"/>
          <w:szCs w:val="38"/>
        </w:rPr>
      </w:pP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lastRenderedPageBreak/>
        <w:t>За прошедшее десятилетие во многих городах были развернуты и эксплуатируются муниципальные сети Wi-Fi. Идея обеспечить ши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 xml:space="preserve">роким массам неограниченного доступа к Wi-Fi в качестве еще одной услуги муниципалитета (наподобие уличных фонарей), преодолев цифровой барьер, предоставив всем </w:t>
      </w:r>
      <w:proofErr w:type="gramStart"/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t>горожанам</w:t>
      </w:r>
      <w:proofErr w:type="gramEnd"/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t xml:space="preserve"> неограниченный доступ в Интернет и ускорив темпы экономического развития, явля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>ется очень привлекательной. Большое количество городов по все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>му миру, в том числе Филадельфия, Торонто, Гонконг, Миннеаполис, Лондон и Окленд, либо вынашивают планы предоставить неограни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>ченный беспроводной доступ к Интернету на своей территории, либо уже достигли определенного прогресса в реализации этой идеи.</w:t>
      </w:r>
    </w:p>
    <w:p w:rsidR="007432F1" w:rsidRPr="007432F1" w:rsidRDefault="007432F1" w:rsidP="007432F1">
      <w:pPr>
        <w:shd w:val="clear" w:color="auto" w:fill="FFFFFF"/>
        <w:spacing w:before="480" w:line="485" w:lineRule="exact"/>
        <w:ind w:left="34" w:right="5"/>
        <w:jc w:val="both"/>
        <w:rPr>
          <w:rFonts w:ascii="Arial" w:eastAsia="Times New Roman" w:hAnsi="Arial"/>
          <w:color w:val="000000"/>
          <w:spacing w:val="-1"/>
          <w:sz w:val="38"/>
          <w:szCs w:val="38"/>
        </w:rPr>
      </w:pP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t>Целью осуществления такого проекта в Филадельфии было «пре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>вратить Филадельфию в крупнейшую в США точку доступа к Wi-Fi и оказать поддержку в улучшении образования, уменьшении цифро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 xml:space="preserve">вого барьера, развитии городских микрорайонов, а также сократить расходы на правительство». Результатом </w:t>
      </w:r>
      <w:proofErr w:type="gramStart"/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t>амбициозной</w:t>
      </w:r>
      <w:proofErr w:type="gramEnd"/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t xml:space="preserve"> програм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>мы — соглашения между городом, некоммерческой организацией «Беспроводная Филадельфия» и провайдером услуг доступа к Ин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>тернету «EarthLink» — стало создание действующей сети, состоя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>щей из точек доступа 802.11b, монтируемых на столбах световых опор и устройствах контроля дорожного движения, которая покрыла 80% территории города. Однако по финансовым и эксплуатацион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>ным причинам эта сеть была продана группе частных инвесторов в 2008 году, а те позже перепродали сеть обратно городу в 2010-м. Другие города, например Миннеаполис, Торонто и Гонконг, доби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>лись успеха при гораздо меньших усилиях.</w:t>
      </w:r>
    </w:p>
    <w:p w:rsidR="007432F1" w:rsidRPr="007432F1" w:rsidRDefault="007432F1" w:rsidP="007432F1">
      <w:pPr>
        <w:shd w:val="clear" w:color="auto" w:fill="FFFFFF"/>
        <w:spacing w:before="480" w:line="485" w:lineRule="exact"/>
        <w:ind w:left="34" w:right="5"/>
        <w:jc w:val="both"/>
        <w:rPr>
          <w:rFonts w:ascii="Arial" w:eastAsia="Times New Roman" w:hAnsi="Arial"/>
          <w:color w:val="000000"/>
          <w:spacing w:val="-1"/>
          <w:sz w:val="38"/>
          <w:szCs w:val="38"/>
        </w:rPr>
      </w:pP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t>Сам факт, что сети 802.11 функционируют в не лицензируемом диа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>пазоне (и поэтому могут быть развернуты без необходимости при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>обретать дорогостоящие разрешения на использование частотного диапазона), казалось бы, мог сделать их привлекательными в фи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>нансовом плане. Однако точки доступа 802.11 об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>ладают гораздо меньшей территорией охвата, чем базовые станции сотовой связи 3G из-за чего требуется установка большего количества точек доступа для покрытия одинаковых по площади территорий. Однако с другой стороны, сотовые сети пере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>дачи данных, предоставляющие доступ в Интернет, работают в диа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>пазоне частот, подлежащем лицензированию. Операторы сотовой связи платят за разрешение на использование частотного диапазо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>на миллиарды долларов, что, конечно, превращает такие сети в биз</w:t>
      </w:r>
      <w:r w:rsidRPr="007432F1">
        <w:rPr>
          <w:rFonts w:ascii="Arial" w:eastAsia="Times New Roman" w:hAnsi="Arial"/>
          <w:color w:val="000000"/>
          <w:spacing w:val="-1"/>
          <w:sz w:val="38"/>
          <w:szCs w:val="38"/>
        </w:rPr>
        <w:softHyphen/>
        <w:t>нес, а не услугу муниципальных властей.</w:t>
      </w:r>
    </w:p>
    <w:p w:rsidR="00A32AE8" w:rsidRDefault="00A32AE8" w:rsidP="00A32AE8">
      <w:pPr>
        <w:shd w:val="clear" w:color="auto" w:fill="FFFFFF"/>
        <w:tabs>
          <w:tab w:val="left" w:pos="624"/>
        </w:tabs>
        <w:spacing w:before="470" w:line="538" w:lineRule="exact"/>
        <w:ind w:left="624" w:hanging="595"/>
        <w:jc w:val="both"/>
      </w:pPr>
      <w:r>
        <w:rPr>
          <w:rFonts w:eastAsia="Times New Roman"/>
          <w:color w:val="000000"/>
          <w:sz w:val="46"/>
          <w:szCs w:val="46"/>
        </w:rPr>
        <w:t>•</w:t>
      </w:r>
      <w:r>
        <w:rPr>
          <w:rFonts w:eastAsia="Times New Roman"/>
          <w:color w:val="000000"/>
          <w:sz w:val="46"/>
          <w:szCs w:val="46"/>
        </w:rPr>
        <w:tab/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Беспроводные каналы связи. </w:t>
      </w:r>
      <w:r>
        <w:rPr>
          <w:rFonts w:eastAsia="Times New Roman"/>
          <w:color w:val="000000"/>
          <w:spacing w:val="-11"/>
          <w:sz w:val="46"/>
          <w:szCs w:val="46"/>
        </w:rPr>
        <w:t>Хост подключается к базовой станции</w:t>
      </w:r>
      <w:r>
        <w:rPr>
          <w:rFonts w:eastAsia="Times New Roman"/>
          <w:color w:val="000000"/>
          <w:spacing w:val="-11"/>
          <w:sz w:val="46"/>
          <w:szCs w:val="46"/>
        </w:rPr>
        <w:br/>
      </w:r>
      <w:r>
        <w:rPr>
          <w:rFonts w:eastAsia="Times New Roman"/>
          <w:color w:val="000000"/>
          <w:spacing w:val="-15"/>
          <w:sz w:val="46"/>
          <w:szCs w:val="46"/>
        </w:rPr>
        <w:t xml:space="preserve">(см. ниже) или к другому беспроводному хосту посредством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>беспро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водного канала связи. </w:t>
      </w:r>
      <w:r>
        <w:rPr>
          <w:rFonts w:eastAsia="Times New Roman"/>
          <w:color w:val="000000"/>
          <w:spacing w:val="-11"/>
          <w:sz w:val="46"/>
          <w:szCs w:val="46"/>
        </w:rPr>
        <w:t>Различные технологии беспроводной связи</w:t>
      </w:r>
      <w:r w:rsidR="007432F1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характеризуются различной скоростью передачи данных и могут</w:t>
      </w:r>
      <w:r w:rsidR="007432F1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обеспечивать связь на различных расстояниях. На рис. 6.2 </w:t>
      </w:r>
      <w:r>
        <w:rPr>
          <w:rFonts w:eastAsia="Times New Roman"/>
          <w:color w:val="000000"/>
          <w:spacing w:val="-8"/>
          <w:sz w:val="46"/>
          <w:szCs w:val="46"/>
        </w:rPr>
        <w:lastRenderedPageBreak/>
        <w:t>показа</w:t>
      </w:r>
      <w:r>
        <w:rPr>
          <w:rFonts w:eastAsia="Times New Roman"/>
          <w:color w:val="000000"/>
          <w:spacing w:val="-11"/>
          <w:sz w:val="46"/>
          <w:szCs w:val="46"/>
        </w:rPr>
        <w:t>ны две ключевые характеристики (территория покрытия и скорость</w:t>
      </w:r>
      <w:r w:rsidR="007432F1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передачи данных) наиболее популярных стандартов беспроводных</w:t>
      </w:r>
      <w:r w:rsidR="007432F1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сетей.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(Впрочем, цель этого рисунка — предоставить только общую</w:t>
      </w:r>
      <w:r w:rsidR="007432F1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информацию о вышеупомянутых характеристиках.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Так, некоторые</w:t>
      </w:r>
      <w:r w:rsidR="007432F1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из этих типов сетей лишь начинают внедряться, а скорость переда</w:t>
      </w:r>
      <w:r>
        <w:rPr>
          <w:rFonts w:eastAsia="Times New Roman"/>
          <w:color w:val="000000"/>
          <w:spacing w:val="-11"/>
          <w:sz w:val="46"/>
          <w:szCs w:val="46"/>
        </w:rPr>
        <w:t>чи данных в некоторых случаях может не достигать указанных зна</w:t>
      </w:r>
      <w:r>
        <w:rPr>
          <w:rFonts w:eastAsia="Times New Roman"/>
          <w:color w:val="000000"/>
          <w:spacing w:val="-7"/>
          <w:sz w:val="46"/>
          <w:szCs w:val="46"/>
        </w:rPr>
        <w:t>чений или превышать их, в зависимости от расстояния, состояния</w:t>
      </w:r>
      <w:r w:rsidR="007432F1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канала связи и количества пользователей, подключенных к беспро</w:t>
      </w:r>
      <w:r>
        <w:rPr>
          <w:rFonts w:eastAsia="Times New Roman"/>
          <w:color w:val="000000"/>
          <w:spacing w:val="-12"/>
          <w:sz w:val="46"/>
          <w:szCs w:val="46"/>
        </w:rPr>
        <w:t>водной сети.)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Мы рассмотрим эти стандарты </w:t>
      </w:r>
      <w:r w:rsidR="007432F1">
        <w:rPr>
          <w:rFonts w:eastAsia="Times New Roman"/>
          <w:color w:val="000000"/>
          <w:spacing w:val="-12"/>
          <w:sz w:val="46"/>
          <w:szCs w:val="46"/>
        </w:rPr>
        <w:t>ниже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. </w:t>
      </w:r>
      <w:r w:rsidR="007432F1">
        <w:rPr>
          <w:rFonts w:eastAsia="Times New Roman"/>
          <w:color w:val="000000"/>
          <w:spacing w:val="-13"/>
          <w:sz w:val="46"/>
          <w:szCs w:val="46"/>
        </w:rPr>
        <w:t>М</w:t>
      </w:r>
      <w:r>
        <w:rPr>
          <w:rFonts w:eastAsia="Times New Roman"/>
          <w:color w:val="000000"/>
          <w:spacing w:val="-13"/>
          <w:sz w:val="46"/>
          <w:szCs w:val="46"/>
        </w:rPr>
        <w:t>ы также поговорим о других характеристиках</w:t>
      </w:r>
      <w:r w:rsidR="007432F1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беспроводных каналов связи, таких как интенсивность и причины</w:t>
      </w:r>
      <w:r w:rsidR="007432F1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возникновения битовых ошибок.</w:t>
      </w:r>
    </w:p>
    <w:p w:rsidR="00A32AE8" w:rsidRDefault="00A32AE8" w:rsidP="00A32AE8">
      <w:pPr>
        <w:shd w:val="clear" w:color="auto" w:fill="FFFFFF"/>
        <w:spacing w:before="230" w:line="538" w:lineRule="exact"/>
        <w:ind w:left="634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На рис. 6.1 показано, что беспроводные хосты, расположенные на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периферии сети подключены с помощью беспроводных каналов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связи к большей сетевой инфраструктуре. Забегая вперед, добавим,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что беспроводные каналы связи иногда также используются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внутри </w:t>
      </w:r>
      <w:r>
        <w:rPr>
          <w:rFonts w:eastAsia="Times New Roman"/>
          <w:color w:val="000000"/>
          <w:spacing w:val="-10"/>
          <w:sz w:val="46"/>
          <w:szCs w:val="46"/>
        </w:rPr>
        <w:t>самой сети для соединения маршрутизаторов, коммутаторов и про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чего сетевого оборудования. Однако </w:t>
      </w:r>
      <w:r w:rsidR="00DB07D5">
        <w:rPr>
          <w:rFonts w:eastAsia="Times New Roman"/>
          <w:color w:val="000000"/>
          <w:spacing w:val="-13"/>
          <w:sz w:val="46"/>
          <w:szCs w:val="46"/>
        </w:rPr>
        <w:t>сейчас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 мы сфокусируемся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на использовании беспроводной связи на периферии сети, так как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именно здесь приходится сталкиваться с наиболее захватывающими </w:t>
      </w:r>
      <w:r>
        <w:rPr>
          <w:rFonts w:eastAsia="Times New Roman"/>
          <w:color w:val="000000"/>
          <w:spacing w:val="-11"/>
          <w:sz w:val="46"/>
          <w:szCs w:val="46"/>
        </w:rPr>
        <w:t>техническими задачами и именно здесь происходит основной рост.</w:t>
      </w:r>
    </w:p>
    <w:p w:rsidR="00A32AE8" w:rsidRDefault="00A32AE8" w:rsidP="00A32AE8">
      <w:pPr>
        <w:shd w:val="clear" w:color="auto" w:fill="FFFFFF"/>
        <w:tabs>
          <w:tab w:val="left" w:pos="624"/>
        </w:tabs>
        <w:spacing w:before="226" w:line="538" w:lineRule="exact"/>
        <w:ind w:left="624" w:right="5" w:hanging="595"/>
        <w:jc w:val="both"/>
      </w:pPr>
      <w:r>
        <w:rPr>
          <w:rFonts w:eastAsia="Times New Roman"/>
          <w:color w:val="000000"/>
          <w:sz w:val="46"/>
          <w:szCs w:val="46"/>
        </w:rPr>
        <w:t>•</w:t>
      </w:r>
      <w:r>
        <w:rPr>
          <w:rFonts w:eastAsia="Times New Roman"/>
          <w:color w:val="000000"/>
          <w:sz w:val="46"/>
          <w:szCs w:val="46"/>
        </w:rPr>
        <w:tab/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Базовая станция.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Базовая станция </w:t>
      </w:r>
      <w:r>
        <w:rPr>
          <w:rFonts w:eastAsia="Times New Roman"/>
          <w:color w:val="000000"/>
          <w:spacing w:val="-13"/>
          <w:sz w:val="46"/>
          <w:szCs w:val="46"/>
        </w:rPr>
        <w:t>— это ключевой компонент ин</w:t>
      </w:r>
      <w:r>
        <w:rPr>
          <w:rFonts w:eastAsia="Times New Roman"/>
          <w:color w:val="000000"/>
          <w:spacing w:val="-11"/>
          <w:sz w:val="46"/>
          <w:szCs w:val="46"/>
        </w:rPr>
        <w:t>фраструктуры беспроводной сети. В отличие от беспроводного хо</w:t>
      </w:r>
      <w:r>
        <w:rPr>
          <w:rFonts w:eastAsia="Times New Roman"/>
          <w:color w:val="000000"/>
          <w:spacing w:val="-12"/>
          <w:sz w:val="46"/>
          <w:szCs w:val="46"/>
        </w:rPr>
        <w:t>ста и беспроводного канала связи, у базовой станции нет очевидных</w:t>
      </w:r>
      <w:r w:rsidR="00DB07D5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>аналогов в проводных сетях. Базовая станция отвечает за отправку</w:t>
      </w:r>
      <w:r w:rsidR="00DB07D5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и получение данных (например, пакетов) от беспроводного хоста,</w:t>
      </w:r>
      <w:r w:rsidR="00DB07D5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>связанного с этой базовой станцией. Базовая станция также часто</w:t>
      </w:r>
      <w:r w:rsidR="00DB07D5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ответственна за координацию передачи данных большого количе</w:t>
      </w:r>
      <w:r>
        <w:rPr>
          <w:rFonts w:eastAsia="Times New Roman"/>
          <w:color w:val="000000"/>
          <w:spacing w:val="-14"/>
          <w:sz w:val="46"/>
          <w:szCs w:val="46"/>
        </w:rPr>
        <w:t>ства беспроводных хостов, подключенных к ней. Когда мы говорим,</w:t>
      </w:r>
      <w:r w:rsidR="00DB07D5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>что беспроводной хост «подключен» к базовой станции мы имеем</w:t>
      </w:r>
      <w:r w:rsidR="00DB07D5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в виду, что (1) хост находится в зоне досягаемости базовой станции</w:t>
      </w:r>
      <w:r w:rsidR="00DB07D5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3"/>
          <w:sz w:val="46"/>
          <w:szCs w:val="46"/>
        </w:rPr>
        <w:t>и (2), что хост использует базовую станцию для передачи данных</w:t>
      </w:r>
      <w:r w:rsidR="00DB07D5">
        <w:rPr>
          <w:rFonts w:eastAsia="Times New Roman"/>
          <w:color w:val="000000"/>
          <w:spacing w:val="-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в более крупную сеть. Примерами базовых станций в сотовой теле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фонии служат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вышки сотовой связи, </w:t>
      </w:r>
      <w:r>
        <w:rPr>
          <w:rFonts w:eastAsia="Times New Roman"/>
          <w:color w:val="000000"/>
          <w:spacing w:val="-14"/>
          <w:sz w:val="46"/>
          <w:szCs w:val="46"/>
        </w:rPr>
        <w:t>а в беспроводных локальных</w:t>
      </w:r>
      <w:r w:rsidR="00DB07D5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 xml:space="preserve">сетях 802.11 — </w:t>
      </w:r>
      <w:r>
        <w:rPr>
          <w:rFonts w:eastAsia="Times New Roman"/>
          <w:b/>
          <w:bCs/>
          <w:color w:val="000000"/>
          <w:sz w:val="46"/>
          <w:szCs w:val="46"/>
        </w:rPr>
        <w:t>точки доступа.</w:t>
      </w:r>
    </w:p>
    <w:p w:rsidR="00A32AE8" w:rsidRDefault="00A32AE8" w:rsidP="00A32AE8">
      <w:pPr>
        <w:shd w:val="clear" w:color="auto" w:fill="FFFFFF"/>
        <w:spacing w:before="466" w:line="542" w:lineRule="exact"/>
        <w:ind w:left="5" w:right="14" w:firstLine="68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На рис. 6.1 базовая станция подключена к большей сети (например, </w:t>
      </w:r>
      <w:r>
        <w:rPr>
          <w:rFonts w:eastAsia="Times New Roman"/>
          <w:color w:val="000000"/>
          <w:spacing w:val="-12"/>
          <w:sz w:val="46"/>
          <w:szCs w:val="46"/>
        </w:rPr>
        <w:t>к Интернету, к корпоративной, домашней, либо телефонной сети). Поэ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тому она функционирует как посредник канального уровня между бес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проводным хостом и остальным миром, с которым этот хост общается.</w:t>
      </w:r>
    </w:p>
    <w:p w:rsidR="00A32AE8" w:rsidRDefault="00A32AE8" w:rsidP="00A32AE8">
      <w:pPr>
        <w:shd w:val="clear" w:color="auto" w:fill="FFFFFF"/>
        <w:spacing w:before="346" w:line="542" w:lineRule="exact"/>
        <w:ind w:firstLine="672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9"/>
          <w:sz w:val="46"/>
          <w:szCs w:val="46"/>
        </w:rPr>
        <w:lastRenderedPageBreak/>
        <w:t>Часто хосты, подключенные к базовым станциям, называются ра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ботающими в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инфраструктурном режиме,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так как все традиционные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сетевые службы (например, назначение адресов или маршрутизация) </w:t>
      </w:r>
      <w:r>
        <w:rPr>
          <w:rFonts w:eastAsia="Times New Roman"/>
          <w:color w:val="000000"/>
          <w:spacing w:val="-10"/>
          <w:sz w:val="46"/>
          <w:szCs w:val="46"/>
        </w:rPr>
        <w:t>предоставляются самой сетью, к которой хост подключается посред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ством базовой станции. В сетях с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прямым подключением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отсутствует </w:t>
      </w:r>
      <w:r>
        <w:rPr>
          <w:rFonts w:eastAsia="Times New Roman"/>
          <w:color w:val="000000"/>
          <w:spacing w:val="-9"/>
          <w:sz w:val="46"/>
          <w:szCs w:val="46"/>
        </w:rPr>
        <w:t>подобная инфраструктура, к которой подключались бы беспроводные хосты. В отсутствие такой инфраструктуры хосты должны самостоя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тельно предоставлять такие службы, как маршрутизация, назначение </w:t>
      </w:r>
      <w:r>
        <w:rPr>
          <w:rFonts w:eastAsia="Times New Roman"/>
          <w:color w:val="000000"/>
          <w:sz w:val="46"/>
          <w:szCs w:val="46"/>
        </w:rPr>
        <w:t xml:space="preserve">адресов, </w:t>
      </w:r>
      <w:r>
        <w:rPr>
          <w:rFonts w:eastAsia="Times New Roman"/>
          <w:color w:val="000000"/>
          <w:sz w:val="46"/>
          <w:szCs w:val="46"/>
          <w:lang w:val="en-US"/>
        </w:rPr>
        <w:t>DNS</w:t>
      </w:r>
      <w:r>
        <w:rPr>
          <w:rFonts w:eastAsia="Times New Roman"/>
          <w:color w:val="000000"/>
          <w:sz w:val="46"/>
          <w:szCs w:val="46"/>
        </w:rPr>
        <w:t>-подобная трансляция имен и прочее.</w:t>
      </w:r>
    </w:p>
    <w:p w:rsidR="00A32AE8" w:rsidRDefault="00DB07D5" w:rsidP="00DB07D5">
      <w:pPr>
        <w:shd w:val="clear" w:color="auto" w:fill="FFFFFF"/>
        <w:spacing w:before="346" w:line="542" w:lineRule="exact"/>
        <w:jc w:val="both"/>
        <w:rPr>
          <w:rFonts w:ascii="Arial" w:hAnsi="Arial" w:cs="Arial"/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ABD265A" wp14:editId="75754101">
            <wp:simplePos x="0" y="0"/>
            <wp:positionH relativeFrom="column">
              <wp:posOffset>78740</wp:posOffset>
            </wp:positionH>
            <wp:positionV relativeFrom="paragraph">
              <wp:posOffset>179070</wp:posOffset>
            </wp:positionV>
            <wp:extent cx="8390255" cy="549402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0255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2AE8" w:rsidRDefault="00A32AE8" w:rsidP="00A32AE8">
      <w:pPr>
        <w:shd w:val="clear" w:color="auto" w:fill="FFFFFF"/>
        <w:spacing w:before="341"/>
        <w:ind w:right="19"/>
        <w:jc w:val="center"/>
      </w:pPr>
      <w:r>
        <w:rPr>
          <w:rFonts w:ascii="Arial" w:eastAsia="Times New Roman" w:hAnsi="Arial"/>
          <w:b/>
          <w:bCs/>
          <w:color w:val="000000"/>
          <w:spacing w:val="-10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10"/>
          <w:sz w:val="34"/>
          <w:szCs w:val="34"/>
        </w:rPr>
        <w:t xml:space="preserve">. 6.2. </w:t>
      </w:r>
      <w:r>
        <w:rPr>
          <w:rFonts w:ascii="Arial" w:eastAsia="Times New Roman" w:hAnsi="Arial"/>
          <w:b/>
          <w:bCs/>
          <w:color w:val="000000"/>
          <w:spacing w:val="-10"/>
          <w:sz w:val="34"/>
          <w:szCs w:val="34"/>
        </w:rPr>
        <w:t>Характеристика</w:t>
      </w:r>
      <w:r>
        <w:rPr>
          <w:rFonts w:ascii="Arial" w:eastAsia="Times New Roman" w:hAnsi="Arial" w:cs="Arial"/>
          <w:b/>
          <w:bCs/>
          <w:color w:val="000000"/>
          <w:spacing w:val="-10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0"/>
          <w:sz w:val="34"/>
          <w:szCs w:val="34"/>
        </w:rPr>
        <w:t>каналов</w:t>
      </w:r>
      <w:r>
        <w:rPr>
          <w:rFonts w:ascii="Arial" w:eastAsia="Times New Roman" w:hAnsi="Arial" w:cs="Arial"/>
          <w:b/>
          <w:bCs/>
          <w:color w:val="000000"/>
          <w:spacing w:val="-10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0"/>
          <w:sz w:val="34"/>
          <w:szCs w:val="34"/>
        </w:rPr>
        <w:t>связи</w:t>
      </w:r>
      <w:r>
        <w:rPr>
          <w:rFonts w:ascii="Arial" w:eastAsia="Times New Roman" w:hAnsi="Arial" w:cs="Arial"/>
          <w:b/>
          <w:bCs/>
          <w:color w:val="000000"/>
          <w:spacing w:val="-10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0"/>
          <w:sz w:val="34"/>
          <w:szCs w:val="34"/>
        </w:rPr>
        <w:t>отдельных</w:t>
      </w:r>
      <w:r>
        <w:rPr>
          <w:rFonts w:ascii="Arial" w:eastAsia="Times New Roman" w:hAnsi="Arial" w:cs="Arial"/>
          <w:b/>
          <w:bCs/>
          <w:color w:val="000000"/>
          <w:spacing w:val="-10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0"/>
          <w:sz w:val="34"/>
          <w:szCs w:val="34"/>
        </w:rPr>
        <w:t>стандартов</w:t>
      </w:r>
    </w:p>
    <w:p w:rsidR="00A32AE8" w:rsidRDefault="00A32AE8" w:rsidP="00A32AE8">
      <w:pPr>
        <w:shd w:val="clear" w:color="auto" w:fill="FFFFFF"/>
        <w:spacing w:before="14"/>
        <w:ind w:right="34"/>
        <w:jc w:val="center"/>
      </w:pPr>
      <w:r>
        <w:rPr>
          <w:rFonts w:ascii="Arial" w:eastAsia="Times New Roman" w:hAnsi="Arial"/>
          <w:b/>
          <w:bCs/>
          <w:color w:val="000000"/>
          <w:spacing w:val="-12"/>
          <w:sz w:val="34"/>
          <w:szCs w:val="34"/>
        </w:rPr>
        <w:t>беспроводных</w:t>
      </w:r>
      <w:r>
        <w:rPr>
          <w:rFonts w:ascii="Arial" w:eastAsia="Times New Roman" w:hAnsi="Arial" w:cs="Arial"/>
          <w:b/>
          <w:bCs/>
          <w:color w:val="000000"/>
          <w:spacing w:val="-12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2"/>
          <w:sz w:val="34"/>
          <w:szCs w:val="34"/>
        </w:rPr>
        <w:t>сетей</w:t>
      </w:r>
    </w:p>
    <w:p w:rsidR="00A32AE8" w:rsidRDefault="00A32AE8" w:rsidP="002E5EE4">
      <w:pPr>
        <w:shd w:val="clear" w:color="auto" w:fill="FFFFFF"/>
        <w:spacing w:before="816" w:line="542" w:lineRule="exact"/>
        <w:ind w:left="10" w:right="14" w:firstLine="68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Когда мобильный хост выходит из зоны покрытия одной базовой </w:t>
      </w:r>
      <w:r>
        <w:rPr>
          <w:rFonts w:eastAsia="Times New Roman"/>
          <w:color w:val="000000"/>
          <w:spacing w:val="-11"/>
          <w:sz w:val="46"/>
          <w:szCs w:val="46"/>
        </w:rPr>
        <w:t>станции и попадает в зону покрытия другой, он меняет точку подклю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чения к большей сети (то есть, иными словами, подключается к другой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базовой станции). Этот процесс называют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эстафетной передачей.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Такая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мобильность поднимает большое количество непростых вопросов. Если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хост может перемещаться, то каким образом необходимо определять его </w:t>
      </w:r>
      <w:r>
        <w:rPr>
          <w:rFonts w:eastAsia="Times New Roman"/>
          <w:color w:val="000000"/>
          <w:spacing w:val="-13"/>
          <w:sz w:val="46"/>
          <w:szCs w:val="46"/>
        </w:rPr>
        <w:t>текущее местонахождение в сети для переадресации направляемых это</w:t>
      </w:r>
      <w:r>
        <w:rPr>
          <w:rFonts w:eastAsia="Times New Roman"/>
          <w:color w:val="000000"/>
          <w:spacing w:val="-12"/>
          <w:sz w:val="46"/>
          <w:szCs w:val="46"/>
        </w:rPr>
        <w:t>му мобильному хосту данных? Каким образом осуществляется адреса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ция, ведь хост может находиться в любом из многих доступных мест?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Если хост перемещается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во время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активности ТСР-соединения или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телефонного вызова, каким образом должна происходить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>маршрутиза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ция данных, чтобы соединение при этом не прерывалось? Эти и боль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шое (большое!) количество других вопросов превратили беспроводные и мобильные сети в поле очень захватывающих исследований.</w:t>
      </w:r>
    </w:p>
    <w:p w:rsidR="00A32AE8" w:rsidRDefault="00A32AE8" w:rsidP="00A32AE8">
      <w:pPr>
        <w:shd w:val="clear" w:color="auto" w:fill="FFFFFF"/>
        <w:tabs>
          <w:tab w:val="left" w:pos="667"/>
        </w:tabs>
        <w:spacing w:before="221" w:line="542" w:lineRule="exact"/>
        <w:ind w:left="667" w:right="24" w:hanging="610"/>
        <w:jc w:val="both"/>
      </w:pPr>
      <w:r>
        <w:rPr>
          <w:rFonts w:eastAsia="Times New Roman"/>
          <w:color w:val="000000"/>
          <w:sz w:val="46"/>
          <w:szCs w:val="46"/>
        </w:rPr>
        <w:t>•</w:t>
      </w:r>
      <w:r>
        <w:rPr>
          <w:rFonts w:eastAsia="Times New Roman"/>
          <w:color w:val="000000"/>
          <w:sz w:val="46"/>
          <w:szCs w:val="46"/>
        </w:rPr>
        <w:tab/>
      </w:r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Сетевая инфраструктура. </w:t>
      </w:r>
      <w:r>
        <w:rPr>
          <w:rFonts w:eastAsia="Times New Roman"/>
          <w:color w:val="000000"/>
          <w:spacing w:val="-15"/>
          <w:sz w:val="46"/>
          <w:szCs w:val="46"/>
        </w:rPr>
        <w:t>Это та самая большая сеть, с которой мо</w:t>
      </w:r>
      <w:r>
        <w:rPr>
          <w:rFonts w:eastAsia="Times New Roman"/>
          <w:color w:val="000000"/>
          <w:sz w:val="46"/>
          <w:szCs w:val="46"/>
        </w:rPr>
        <w:t>жет связаться хост.</w:t>
      </w:r>
    </w:p>
    <w:p w:rsidR="00A32AE8" w:rsidRDefault="00A32AE8" w:rsidP="00A32AE8">
      <w:pPr>
        <w:shd w:val="clear" w:color="auto" w:fill="FFFFFF"/>
        <w:spacing w:before="221" w:line="542" w:lineRule="exact"/>
        <w:ind w:left="677" w:right="5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Обсудив все «кусочки» беспроводной сети, мы обращаем ваше вни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мание на то, что эти кусочки могут быть скомбинированы различны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ми способами для создания различных типов беспроводных сетей. </w:t>
      </w:r>
      <w:r>
        <w:rPr>
          <w:rFonts w:eastAsia="Times New Roman"/>
          <w:color w:val="000000"/>
          <w:spacing w:val="-12"/>
          <w:sz w:val="46"/>
          <w:szCs w:val="46"/>
        </w:rPr>
        <w:t>Классификация типов беспроводных сетей может оказаться вам по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лезной </w:t>
      </w:r>
      <w:r w:rsidR="00DB07D5">
        <w:rPr>
          <w:rFonts w:eastAsia="Times New Roman"/>
          <w:color w:val="000000"/>
          <w:spacing w:val="-15"/>
          <w:sz w:val="46"/>
          <w:szCs w:val="46"/>
        </w:rPr>
        <w:t>в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 дальнейшем, а также, если вы буде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те читать или изучать какие-либо материалы о беспроводных сетях </w:t>
      </w:r>
      <w:r w:rsidR="00DB07D5">
        <w:rPr>
          <w:rFonts w:eastAsia="Times New Roman"/>
          <w:color w:val="000000"/>
          <w:spacing w:val="-10"/>
          <w:sz w:val="46"/>
          <w:szCs w:val="46"/>
        </w:rPr>
        <w:t>по другим источникам</w:t>
      </w:r>
      <w:r>
        <w:rPr>
          <w:rFonts w:eastAsia="Times New Roman"/>
          <w:color w:val="000000"/>
          <w:spacing w:val="-10"/>
          <w:sz w:val="46"/>
          <w:szCs w:val="46"/>
        </w:rPr>
        <w:t>. На самом верхнем уровне мы можем клас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сифицировать беспроводные сети по двум критериям: во-первых,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проходит ли пакет данных в беспроводной сети только через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один </w:t>
      </w:r>
      <w:r w:rsidRPr="00DB07D5">
        <w:rPr>
          <w:rFonts w:eastAsia="Times New Roman"/>
          <w:bCs/>
          <w:i/>
          <w:iCs/>
          <w:color w:val="000000"/>
          <w:spacing w:val="-23"/>
          <w:sz w:val="46"/>
          <w:szCs w:val="46"/>
        </w:rPr>
        <w:t xml:space="preserve">или несколько беспроводных переходов </w:t>
      </w:r>
      <w:r w:rsidRPr="00DB07D5">
        <w:rPr>
          <w:rFonts w:eastAsia="Times New Roman"/>
          <w:bCs/>
          <w:color w:val="000000"/>
          <w:spacing w:val="-23"/>
          <w:sz w:val="46"/>
          <w:szCs w:val="46"/>
        </w:rPr>
        <w:t>и во-вторых, — присутству</w:t>
      </w:r>
      <w:r w:rsidRPr="00DB07D5">
        <w:rPr>
          <w:rFonts w:eastAsia="Times New Roman"/>
          <w:bCs/>
          <w:color w:val="000000"/>
          <w:spacing w:val="-23"/>
          <w:sz w:val="46"/>
          <w:szCs w:val="46"/>
        </w:rPr>
        <w:softHyphen/>
      </w:r>
      <w:r w:rsidRPr="00DB07D5">
        <w:rPr>
          <w:rFonts w:eastAsia="Times New Roman"/>
          <w:bCs/>
          <w:color w:val="000000"/>
          <w:spacing w:val="-8"/>
          <w:sz w:val="46"/>
          <w:szCs w:val="46"/>
        </w:rPr>
        <w:t>ет</w:t>
      </w:r>
      <w:r>
        <w:rPr>
          <w:rFonts w:eastAsia="Times New Roman"/>
          <w:b/>
          <w:b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ли в сети какая-либо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инфраструктура,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как, например, базовая </w:t>
      </w:r>
      <w:r>
        <w:rPr>
          <w:rFonts w:eastAsia="Times New Roman"/>
          <w:color w:val="000000"/>
          <w:sz w:val="46"/>
          <w:szCs w:val="46"/>
        </w:rPr>
        <w:t>станция.</w:t>
      </w:r>
    </w:p>
    <w:p w:rsidR="00A32AE8" w:rsidRDefault="00A32AE8" w:rsidP="00A32AE8">
      <w:pPr>
        <w:numPr>
          <w:ilvl w:val="0"/>
          <w:numId w:val="1"/>
        </w:numPr>
        <w:shd w:val="clear" w:color="auto" w:fill="FFFFFF"/>
        <w:tabs>
          <w:tab w:val="left" w:pos="667"/>
        </w:tabs>
        <w:spacing w:before="221" w:line="542" w:lineRule="exact"/>
        <w:ind w:left="667" w:right="5" w:hanging="610"/>
        <w:jc w:val="both"/>
        <w:rPr>
          <w:rFonts w:eastAsia="Times New Roman"/>
          <w:b/>
          <w:bCs/>
          <w:color w:val="000000"/>
          <w:sz w:val="46"/>
          <w:szCs w:val="46"/>
        </w:rPr>
      </w:pPr>
      <w:r w:rsidRPr="00DB07D5">
        <w:rPr>
          <w:rFonts w:eastAsia="Times New Roman"/>
          <w:bCs/>
          <w:i/>
          <w:iCs/>
          <w:color w:val="000000"/>
          <w:spacing w:val="-21"/>
          <w:sz w:val="46"/>
          <w:szCs w:val="46"/>
        </w:rPr>
        <w:t xml:space="preserve">Однопереходная сеть с инфраструктурой. </w:t>
      </w:r>
      <w:r w:rsidRPr="00DB07D5">
        <w:rPr>
          <w:rFonts w:eastAsia="Times New Roman"/>
          <w:bCs/>
          <w:color w:val="000000"/>
          <w:spacing w:val="-21"/>
          <w:sz w:val="46"/>
          <w:szCs w:val="46"/>
        </w:rPr>
        <w:t>В таких сетях присут</w:t>
      </w:r>
      <w:r w:rsidRPr="00DB07D5">
        <w:rPr>
          <w:rFonts w:eastAsia="Times New Roman"/>
          <w:bCs/>
          <w:color w:val="000000"/>
          <w:spacing w:val="-21"/>
          <w:sz w:val="46"/>
          <w:szCs w:val="46"/>
        </w:rPr>
        <w:softHyphen/>
      </w:r>
      <w:r w:rsidRPr="00DB07D5">
        <w:rPr>
          <w:rFonts w:eastAsia="Times New Roman"/>
          <w:bCs/>
          <w:color w:val="000000"/>
          <w:spacing w:val="-10"/>
          <w:sz w:val="46"/>
          <w:szCs w:val="46"/>
        </w:rPr>
        <w:t>ствует</w:t>
      </w:r>
      <w:r w:rsidR="00DB07D5">
        <w:rPr>
          <w:rFonts w:eastAsia="Times New Roman"/>
          <w:b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базовая станция, подключаемая к большей проводной сети </w:t>
      </w:r>
      <w:r>
        <w:rPr>
          <w:rFonts w:eastAsia="Times New Roman"/>
          <w:color w:val="000000"/>
          <w:spacing w:val="-8"/>
          <w:sz w:val="46"/>
          <w:szCs w:val="46"/>
        </w:rPr>
        <w:t>(например, Интернет). Более того, все сообщение между этой ба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зовой станцией и беспроводным хостом осуществляется за один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беспроводный переход. Сетями 802.11 вы чаще всего пользуетесь </w:t>
      </w:r>
      <w:r>
        <w:rPr>
          <w:rFonts w:eastAsia="Times New Roman"/>
          <w:color w:val="000000"/>
          <w:spacing w:val="-13"/>
          <w:sz w:val="46"/>
          <w:szCs w:val="46"/>
        </w:rPr>
        <w:t>в учебных аудиториях, кафе или библиотеках. Сотовые сети переда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чи данных 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>3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о которых мы поговорим чуть позже, также попадают </w:t>
      </w:r>
      <w:r>
        <w:rPr>
          <w:rFonts w:eastAsia="Times New Roman"/>
          <w:color w:val="000000"/>
          <w:sz w:val="46"/>
          <w:szCs w:val="46"/>
        </w:rPr>
        <w:t>под эту категорию.</w:t>
      </w:r>
    </w:p>
    <w:p w:rsidR="00A32AE8" w:rsidRDefault="00A32AE8" w:rsidP="00A32AE8">
      <w:pPr>
        <w:numPr>
          <w:ilvl w:val="0"/>
          <w:numId w:val="1"/>
        </w:numPr>
        <w:shd w:val="clear" w:color="auto" w:fill="FFFFFF"/>
        <w:tabs>
          <w:tab w:val="left" w:pos="667"/>
        </w:tabs>
        <w:spacing w:before="221" w:line="542" w:lineRule="exact"/>
        <w:ind w:left="667" w:hanging="610"/>
        <w:jc w:val="both"/>
        <w:rPr>
          <w:rFonts w:eastAsia="Times New Roman"/>
          <w:b/>
          <w:bCs/>
          <w:color w:val="000000"/>
          <w:sz w:val="46"/>
          <w:szCs w:val="46"/>
        </w:rPr>
      </w:pPr>
      <w:r w:rsidRPr="00DB07D5">
        <w:rPr>
          <w:rFonts w:eastAsia="Times New Roman"/>
          <w:bCs/>
          <w:i/>
          <w:iCs/>
          <w:color w:val="000000"/>
          <w:spacing w:val="-26"/>
          <w:sz w:val="46"/>
          <w:szCs w:val="46"/>
        </w:rPr>
        <w:t xml:space="preserve">Однопереходная сеть без инфраструктуры. </w:t>
      </w:r>
      <w:r w:rsidRPr="00DB07D5">
        <w:rPr>
          <w:rFonts w:eastAsia="Times New Roman"/>
          <w:bCs/>
          <w:color w:val="000000"/>
          <w:spacing w:val="-26"/>
          <w:sz w:val="46"/>
          <w:szCs w:val="46"/>
        </w:rPr>
        <w:t>В таких сетях отсутству</w:t>
      </w:r>
      <w:r w:rsidRPr="00DB07D5">
        <w:rPr>
          <w:rFonts w:eastAsia="Times New Roman"/>
          <w:bCs/>
          <w:color w:val="000000"/>
          <w:spacing w:val="-26"/>
          <w:sz w:val="46"/>
          <w:szCs w:val="46"/>
        </w:rPr>
        <w:softHyphen/>
      </w:r>
      <w:r w:rsidRPr="00DB07D5">
        <w:rPr>
          <w:rFonts w:eastAsia="Times New Roman"/>
          <w:bCs/>
          <w:color w:val="000000"/>
          <w:spacing w:val="-14"/>
          <w:sz w:val="46"/>
          <w:szCs w:val="46"/>
        </w:rPr>
        <w:t>ет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базовая станция, подключаемая к беспроводной сети. Однако, как мы увидим в дальнейшем, один из узлов такой однопереходной сети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может выступать в качестве координатора передачи данных между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остальными узлами. Сети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Bluetooth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 сети 802.11 в режиме прямого подключения являются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одно-</w:t>
      </w:r>
      <w:r>
        <w:rPr>
          <w:rFonts w:eastAsia="Times New Roman"/>
          <w:color w:val="000000"/>
          <w:sz w:val="46"/>
          <w:szCs w:val="46"/>
        </w:rPr>
        <w:t>переходными</w:t>
      </w:r>
      <w:proofErr w:type="gramEnd"/>
      <w:r>
        <w:rPr>
          <w:rFonts w:eastAsia="Times New Roman"/>
          <w:color w:val="000000"/>
          <w:sz w:val="46"/>
          <w:szCs w:val="46"/>
        </w:rPr>
        <w:t xml:space="preserve"> сетями без инфраструктуры.</w:t>
      </w:r>
    </w:p>
    <w:p w:rsidR="00A32AE8" w:rsidRPr="00DB07D5" w:rsidRDefault="00A32AE8" w:rsidP="00A32AE8">
      <w:pPr>
        <w:numPr>
          <w:ilvl w:val="0"/>
          <w:numId w:val="1"/>
        </w:numPr>
        <w:shd w:val="clear" w:color="auto" w:fill="FFFFFF"/>
        <w:tabs>
          <w:tab w:val="left" w:pos="667"/>
        </w:tabs>
        <w:spacing w:before="461" w:line="542" w:lineRule="exact"/>
        <w:ind w:left="667" w:right="14" w:hanging="610"/>
        <w:jc w:val="both"/>
      </w:pPr>
      <w:proofErr w:type="spellStart"/>
      <w:r w:rsidRPr="00DB07D5">
        <w:rPr>
          <w:rFonts w:eastAsia="Times New Roman"/>
          <w:bCs/>
          <w:i/>
          <w:iCs/>
          <w:color w:val="000000"/>
          <w:spacing w:val="-22"/>
          <w:sz w:val="46"/>
          <w:szCs w:val="46"/>
        </w:rPr>
        <w:t>Многопереходная</w:t>
      </w:r>
      <w:proofErr w:type="spellEnd"/>
      <w:r w:rsidRPr="00DB07D5">
        <w:rPr>
          <w:rFonts w:eastAsia="Times New Roman"/>
          <w:bCs/>
          <w:i/>
          <w:iCs/>
          <w:color w:val="000000"/>
          <w:spacing w:val="-22"/>
          <w:sz w:val="46"/>
          <w:szCs w:val="46"/>
        </w:rPr>
        <w:t xml:space="preserve"> сеть с инфраструктурой. </w:t>
      </w:r>
      <w:r w:rsidRPr="00DB07D5">
        <w:rPr>
          <w:rFonts w:eastAsia="Times New Roman"/>
          <w:bCs/>
          <w:color w:val="000000"/>
          <w:spacing w:val="-22"/>
          <w:sz w:val="46"/>
          <w:szCs w:val="46"/>
        </w:rPr>
        <w:t>В таких сетях базовая</w:t>
      </w:r>
      <w:r w:rsidRPr="00DB07D5">
        <w:rPr>
          <w:rFonts w:eastAsia="Times New Roman"/>
          <w:b/>
          <w:bCs/>
          <w:color w:val="000000"/>
          <w:spacing w:val="-22"/>
          <w:sz w:val="46"/>
          <w:szCs w:val="46"/>
        </w:rPr>
        <w:t xml:space="preserve"> </w:t>
      </w:r>
      <w:r w:rsidRPr="00DB07D5">
        <w:rPr>
          <w:rFonts w:eastAsia="Times New Roman"/>
          <w:color w:val="000000"/>
          <w:spacing w:val="-10"/>
          <w:sz w:val="46"/>
          <w:szCs w:val="46"/>
        </w:rPr>
        <w:t>станция присутствует и подключается по проводам к большей про</w:t>
      </w:r>
      <w:r w:rsidRPr="00DB07D5">
        <w:rPr>
          <w:rFonts w:eastAsia="Times New Roman"/>
          <w:color w:val="000000"/>
          <w:spacing w:val="-9"/>
          <w:sz w:val="46"/>
          <w:szCs w:val="46"/>
        </w:rPr>
        <w:t>водной сети. Однако некоторые беспроводные узлы должны осу</w:t>
      </w:r>
      <w:r w:rsidRPr="00DB07D5">
        <w:rPr>
          <w:rFonts w:eastAsia="Times New Roman"/>
          <w:color w:val="000000"/>
          <w:spacing w:val="-9"/>
          <w:sz w:val="46"/>
          <w:szCs w:val="46"/>
        </w:rPr>
        <w:softHyphen/>
      </w:r>
      <w:r w:rsidRPr="00DB07D5">
        <w:rPr>
          <w:rFonts w:eastAsia="Times New Roman"/>
          <w:color w:val="000000"/>
          <w:spacing w:val="-11"/>
          <w:sz w:val="46"/>
          <w:szCs w:val="46"/>
        </w:rPr>
        <w:t xml:space="preserve">ществлять связь через другие беспроводные узлы для установления </w:t>
      </w:r>
      <w:r w:rsidRPr="00DB07D5">
        <w:rPr>
          <w:rFonts w:eastAsia="Times New Roman"/>
          <w:color w:val="000000"/>
          <w:spacing w:val="-15"/>
          <w:sz w:val="46"/>
          <w:szCs w:val="46"/>
        </w:rPr>
        <w:t>связи через базовую станцию. Под эту категорию подпадают некото</w:t>
      </w:r>
      <w:r w:rsidRPr="00DB07D5">
        <w:rPr>
          <w:rFonts w:eastAsia="Times New Roman"/>
          <w:color w:val="000000"/>
          <w:spacing w:val="-15"/>
          <w:sz w:val="46"/>
          <w:szCs w:val="46"/>
        </w:rPr>
        <w:softHyphen/>
      </w:r>
      <w:r w:rsidRPr="00DB07D5">
        <w:rPr>
          <w:rFonts w:eastAsia="Times New Roman"/>
          <w:color w:val="000000"/>
          <w:spacing w:val="-13"/>
          <w:sz w:val="46"/>
          <w:szCs w:val="46"/>
        </w:rPr>
        <w:t xml:space="preserve">рые беспроводные сенсорные сети и так </w:t>
      </w:r>
      <w:r w:rsidRPr="00DB07D5">
        <w:rPr>
          <w:rFonts w:eastAsia="Times New Roman"/>
          <w:color w:val="000000"/>
          <w:spacing w:val="-13"/>
          <w:sz w:val="46"/>
          <w:szCs w:val="46"/>
        </w:rPr>
        <w:lastRenderedPageBreak/>
        <w:t xml:space="preserve">называемые </w:t>
      </w:r>
      <w:r w:rsidRPr="00DB07D5">
        <w:rPr>
          <w:rFonts w:eastAsia="Times New Roman"/>
          <w:bCs/>
          <w:color w:val="000000"/>
          <w:spacing w:val="-13"/>
          <w:sz w:val="46"/>
          <w:szCs w:val="46"/>
        </w:rPr>
        <w:t xml:space="preserve">беспроводные </w:t>
      </w:r>
      <w:r w:rsidRPr="00DB07D5">
        <w:rPr>
          <w:rFonts w:eastAsia="Times New Roman"/>
          <w:bCs/>
          <w:color w:val="000000"/>
          <w:sz w:val="46"/>
          <w:szCs w:val="46"/>
        </w:rPr>
        <w:t>смешанные сети.</w:t>
      </w:r>
    </w:p>
    <w:p w:rsidR="00A32AE8" w:rsidRDefault="00A32AE8" w:rsidP="00A32AE8">
      <w:pPr>
        <w:shd w:val="clear" w:color="auto" w:fill="FFFFFF"/>
        <w:spacing w:before="226" w:line="542" w:lineRule="exact"/>
        <w:ind w:left="662" w:right="5" w:hanging="610"/>
        <w:jc w:val="both"/>
      </w:pPr>
      <w:r w:rsidRPr="00DB07D5">
        <w:rPr>
          <w:rFonts w:eastAsia="Times New Roman"/>
          <w:bCs/>
          <w:color w:val="000000"/>
          <w:spacing w:val="-21"/>
          <w:sz w:val="46"/>
          <w:szCs w:val="46"/>
        </w:rPr>
        <w:t xml:space="preserve">• </w:t>
      </w:r>
      <w:proofErr w:type="spellStart"/>
      <w:r w:rsidRPr="00DB07D5">
        <w:rPr>
          <w:rFonts w:eastAsia="Times New Roman"/>
          <w:bCs/>
          <w:i/>
          <w:iCs/>
          <w:color w:val="000000"/>
          <w:spacing w:val="-21"/>
          <w:sz w:val="46"/>
          <w:szCs w:val="46"/>
        </w:rPr>
        <w:t>Многопереходная</w:t>
      </w:r>
      <w:proofErr w:type="spellEnd"/>
      <w:r w:rsidRPr="00DB07D5">
        <w:rPr>
          <w:rFonts w:eastAsia="Times New Roman"/>
          <w:bCs/>
          <w:i/>
          <w:iCs/>
          <w:color w:val="000000"/>
          <w:spacing w:val="-21"/>
          <w:sz w:val="46"/>
          <w:szCs w:val="46"/>
        </w:rPr>
        <w:t xml:space="preserve"> сеть без инфраструктуры. </w:t>
      </w:r>
      <w:r w:rsidRPr="00DB07D5">
        <w:rPr>
          <w:rFonts w:eastAsia="Times New Roman"/>
          <w:bCs/>
          <w:color w:val="000000"/>
          <w:spacing w:val="-21"/>
          <w:sz w:val="46"/>
          <w:szCs w:val="46"/>
        </w:rPr>
        <w:t>В сетях такого типа от</w:t>
      </w:r>
      <w:r w:rsidRPr="00DB07D5">
        <w:rPr>
          <w:rFonts w:eastAsia="Times New Roman"/>
          <w:bCs/>
          <w:color w:val="000000"/>
          <w:spacing w:val="-21"/>
          <w:sz w:val="46"/>
          <w:szCs w:val="46"/>
        </w:rPr>
        <w:softHyphen/>
      </w:r>
      <w:r w:rsidRPr="00DB07D5">
        <w:rPr>
          <w:rFonts w:eastAsia="Times New Roman"/>
          <w:bCs/>
          <w:color w:val="000000"/>
          <w:spacing w:val="-16"/>
          <w:sz w:val="46"/>
          <w:szCs w:val="46"/>
        </w:rPr>
        <w:t>сутствует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базовая станция и сообщения, отправляемые одним узлом,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могут передаваться посредством еще нескольких узлов, прежде чем </w:t>
      </w:r>
      <w:r>
        <w:rPr>
          <w:rFonts w:eastAsia="Times New Roman"/>
          <w:color w:val="000000"/>
          <w:spacing w:val="-9"/>
          <w:sz w:val="46"/>
          <w:szCs w:val="46"/>
        </w:rPr>
        <w:t>достигнут места назначения. Узлы сети также могут быть мобиль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ными, при этом соединения между узлами будут изменяться. Сети </w:t>
      </w:r>
      <w:r>
        <w:rPr>
          <w:rFonts w:eastAsia="Times New Roman"/>
          <w:color w:val="000000"/>
          <w:spacing w:val="-22"/>
          <w:sz w:val="46"/>
          <w:szCs w:val="46"/>
        </w:rPr>
        <w:t xml:space="preserve">такого класса называют </w:t>
      </w:r>
      <w:r w:rsidRPr="0000422E">
        <w:rPr>
          <w:rFonts w:eastAsia="Times New Roman"/>
          <w:bCs/>
          <w:color w:val="000000"/>
          <w:spacing w:val="-22"/>
          <w:sz w:val="46"/>
          <w:szCs w:val="46"/>
        </w:rPr>
        <w:t>мобильными децентрализованными сетями</w:t>
      </w:r>
      <w:r>
        <w:rPr>
          <w:rFonts w:eastAsia="Times New Roman"/>
          <w:b/>
          <w:bCs/>
          <w:color w:val="000000"/>
          <w:spacing w:val="-22"/>
          <w:sz w:val="46"/>
          <w:szCs w:val="46"/>
        </w:rPr>
        <w:t xml:space="preserve"> 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>(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mobile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ad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>-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hoc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network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 w:rsidRPr="0000422E">
        <w:rPr>
          <w:rFonts w:eastAsia="Times New Roman"/>
          <w:bCs/>
          <w:color w:val="000000"/>
          <w:spacing w:val="-11"/>
          <w:sz w:val="46"/>
          <w:szCs w:val="46"/>
          <w:lang w:val="en-US"/>
        </w:rPr>
        <w:t>MANET</w:t>
      </w:r>
      <w:r w:rsidRPr="0000422E">
        <w:rPr>
          <w:rFonts w:eastAsia="Times New Roman"/>
          <w:bCs/>
          <w:color w:val="000000"/>
          <w:spacing w:val="-11"/>
          <w:sz w:val="46"/>
          <w:szCs w:val="46"/>
        </w:rPr>
        <w:t>).</w:t>
      </w:r>
      <w:r w:rsidRPr="00547FF2"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Если узлами такой сети являются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какие-либо транспортные средства, то сеть называется </w:t>
      </w:r>
      <w:r w:rsidRPr="0000422E">
        <w:rPr>
          <w:rFonts w:eastAsia="Times New Roman"/>
          <w:bCs/>
          <w:color w:val="000000"/>
          <w:spacing w:val="-12"/>
          <w:sz w:val="46"/>
          <w:szCs w:val="46"/>
        </w:rPr>
        <w:t>децентрали</w:t>
      </w:r>
      <w:r w:rsidRPr="0000422E">
        <w:rPr>
          <w:rFonts w:eastAsia="Times New Roman"/>
          <w:bCs/>
          <w:color w:val="000000"/>
          <w:spacing w:val="-12"/>
          <w:sz w:val="46"/>
          <w:szCs w:val="46"/>
        </w:rPr>
        <w:softHyphen/>
      </w:r>
      <w:r w:rsidRPr="0000422E">
        <w:rPr>
          <w:rFonts w:eastAsia="Times New Roman"/>
          <w:bCs/>
          <w:color w:val="000000"/>
          <w:spacing w:val="-14"/>
          <w:sz w:val="46"/>
          <w:szCs w:val="46"/>
        </w:rPr>
        <w:t xml:space="preserve">зованной транспортной сетью </w:t>
      </w:r>
      <w:r w:rsidRPr="00A32AE8">
        <w:rPr>
          <w:rFonts w:eastAsia="Times New Roman"/>
          <w:color w:val="000000"/>
          <w:spacing w:val="-14"/>
          <w:sz w:val="46"/>
          <w:szCs w:val="46"/>
        </w:rPr>
        <w:t>(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vehicular</w:t>
      </w:r>
      <w:r w:rsidRPr="00A32AE8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ad</w:t>
      </w:r>
      <w:r w:rsidRPr="00A32AE8">
        <w:rPr>
          <w:rFonts w:eastAsia="Times New Roman"/>
          <w:color w:val="000000"/>
          <w:spacing w:val="-14"/>
          <w:sz w:val="46"/>
          <w:szCs w:val="46"/>
        </w:rPr>
        <w:t>-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hoc</w:t>
      </w:r>
      <w:r w:rsidRPr="00A32AE8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network</w:t>
      </w:r>
      <w:r w:rsidRPr="00A32AE8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 w:rsidRPr="0000422E">
        <w:rPr>
          <w:rFonts w:eastAsia="Times New Roman"/>
          <w:bCs/>
          <w:color w:val="000000"/>
          <w:spacing w:val="-14"/>
          <w:sz w:val="46"/>
          <w:szCs w:val="46"/>
          <w:lang w:val="en-US"/>
        </w:rPr>
        <w:t>VANET</w:t>
      </w:r>
      <w:r w:rsidRPr="0000422E">
        <w:rPr>
          <w:rFonts w:eastAsia="Times New Roman"/>
          <w:bCs/>
          <w:color w:val="000000"/>
          <w:spacing w:val="-14"/>
          <w:sz w:val="46"/>
          <w:szCs w:val="46"/>
        </w:rPr>
        <w:t>).</w:t>
      </w:r>
      <w:r w:rsidRPr="00A32AE8"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Как вы можете представить себе, разработка протоколов для таких </w:t>
      </w:r>
      <w:r>
        <w:rPr>
          <w:rFonts w:eastAsia="Times New Roman"/>
          <w:color w:val="000000"/>
          <w:spacing w:val="-13"/>
          <w:sz w:val="46"/>
          <w:szCs w:val="46"/>
        </w:rPr>
        <w:t>сетей — это серьезный вызов и объект непрекращающихся исследо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ваний.</w:t>
      </w:r>
    </w:p>
    <w:p w:rsidR="00A32AE8" w:rsidRDefault="0000422E" w:rsidP="00A32AE8">
      <w:pPr>
        <w:shd w:val="clear" w:color="auto" w:fill="FFFFFF"/>
        <w:spacing w:before="336" w:line="542" w:lineRule="exact"/>
        <w:ind w:firstLine="682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М</w:t>
      </w:r>
      <w:r w:rsidR="00A32AE8">
        <w:rPr>
          <w:rFonts w:eastAsia="Times New Roman"/>
          <w:color w:val="000000"/>
          <w:spacing w:val="-13"/>
          <w:sz w:val="46"/>
          <w:szCs w:val="46"/>
        </w:rPr>
        <w:t xml:space="preserve">ы ограничимся, по большей части, повествованием об </w:t>
      </w:r>
      <w:r w:rsidR="00A32AE8">
        <w:rPr>
          <w:rFonts w:eastAsia="Times New Roman"/>
          <w:color w:val="000000"/>
          <w:spacing w:val="-11"/>
          <w:sz w:val="46"/>
          <w:szCs w:val="46"/>
        </w:rPr>
        <w:t>однопереходных сетях, а затем в основном о сетях с инфраструктурой.</w:t>
      </w:r>
    </w:p>
    <w:p w:rsidR="00A32AE8" w:rsidRDefault="00A32AE8" w:rsidP="00A32AE8">
      <w:pPr>
        <w:shd w:val="clear" w:color="auto" w:fill="FFFFFF"/>
        <w:spacing w:before="341" w:line="542" w:lineRule="exact"/>
        <w:ind w:right="14" w:firstLine="672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А сейчас давайте глубже изучим технические задачи, встающие пе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>ред нами при работе с беспроводными и мобильными сетями. Мы нач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нем с изучения отдельного беспроводного канала связи, откладывая об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суждение вопросов мобильности до более поздних разделов главы.</w:t>
      </w:r>
    </w:p>
    <w:p w:rsidR="00A32AE8" w:rsidRDefault="00A32AE8" w:rsidP="00A32AE8">
      <w:pPr>
        <w:shd w:val="clear" w:color="auto" w:fill="FFFFFF"/>
        <w:spacing w:before="1008" w:line="514" w:lineRule="exact"/>
        <w:ind w:left="696" w:right="2496"/>
      </w:pPr>
      <w:r>
        <w:rPr>
          <w:rFonts w:ascii="Arial" w:eastAsia="Times New Roman" w:hAnsi="Arial"/>
          <w:b/>
          <w:bCs/>
          <w:color w:val="000000"/>
          <w:spacing w:val="-17"/>
          <w:sz w:val="60"/>
          <w:szCs w:val="60"/>
        </w:rPr>
        <w:t>Беспроводные</w:t>
      </w:r>
      <w:r>
        <w:rPr>
          <w:rFonts w:ascii="Arial" w:eastAsia="Times New Roman" w:hAnsi="Arial" w:cs="Arial"/>
          <w:b/>
          <w:bCs/>
          <w:color w:val="000000"/>
          <w:spacing w:val="-17"/>
          <w:sz w:val="60"/>
          <w:szCs w:val="60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60"/>
          <w:szCs w:val="60"/>
        </w:rPr>
        <w:t>каналы</w:t>
      </w:r>
      <w:r>
        <w:rPr>
          <w:rFonts w:ascii="Arial" w:eastAsia="Times New Roman" w:hAnsi="Arial" w:cs="Arial"/>
          <w:b/>
          <w:bCs/>
          <w:color w:val="000000"/>
          <w:spacing w:val="-17"/>
          <w:sz w:val="60"/>
          <w:szCs w:val="60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7"/>
          <w:sz w:val="60"/>
          <w:szCs w:val="60"/>
        </w:rPr>
        <w:t xml:space="preserve">связи </w:t>
      </w:r>
      <w:r>
        <w:rPr>
          <w:rFonts w:ascii="Arial" w:eastAsia="Times New Roman" w:hAnsi="Arial"/>
          <w:b/>
          <w:bCs/>
          <w:color w:val="000000"/>
          <w:sz w:val="60"/>
          <w:szCs w:val="60"/>
        </w:rPr>
        <w:t>и</w:t>
      </w:r>
      <w:r>
        <w:rPr>
          <w:rFonts w:ascii="Arial" w:eastAsia="Times New Roman" w:hAnsi="Arial" w:cs="Arial"/>
          <w:b/>
          <w:bCs/>
          <w:color w:val="000000"/>
          <w:sz w:val="60"/>
          <w:szCs w:val="60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60"/>
          <w:szCs w:val="60"/>
        </w:rPr>
        <w:t>характеристики</w:t>
      </w:r>
      <w:r>
        <w:rPr>
          <w:rFonts w:ascii="Arial" w:eastAsia="Times New Roman" w:hAnsi="Arial" w:cs="Arial"/>
          <w:b/>
          <w:bCs/>
          <w:color w:val="000000"/>
          <w:sz w:val="60"/>
          <w:szCs w:val="60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60"/>
          <w:szCs w:val="60"/>
        </w:rPr>
        <w:t>сети</w:t>
      </w:r>
    </w:p>
    <w:p w:rsidR="00A32AE8" w:rsidRDefault="00A32AE8" w:rsidP="00A32AE8">
      <w:pPr>
        <w:shd w:val="clear" w:color="auto" w:fill="FFFFFF"/>
        <w:spacing w:before="456" w:line="542" w:lineRule="exact"/>
        <w:ind w:firstLine="667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Давайте начнем с рассмотрения простой проводной, например, до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машней, сети с проводным коммутатором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служащим для соединения хостов. Если мы заменим проводную сеть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беспроводной сетью 802.11, то интерфейс беспроводной сети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заменит интерфейс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хоста, а точка доступа — коммутатор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4"/>
          <w:sz w:val="46"/>
          <w:szCs w:val="46"/>
        </w:rPr>
        <w:t>Однако на уровне сети и выше не потребуется практически ни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каких изменений. Поэтому для рассмотрения важных различий между </w:t>
      </w:r>
      <w:r>
        <w:rPr>
          <w:rFonts w:eastAsia="Times New Roman"/>
          <w:color w:val="000000"/>
          <w:spacing w:val="-14"/>
          <w:sz w:val="46"/>
          <w:szCs w:val="46"/>
        </w:rPr>
        <w:t>проводными и беспроводными сетями, мы, по-видимому, должны обра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тить внимание на канальный уровень. На самом деле мы можем найти </w:t>
      </w:r>
      <w:r>
        <w:rPr>
          <w:rFonts w:eastAsia="Times New Roman"/>
          <w:color w:val="000000"/>
          <w:spacing w:val="-12"/>
          <w:sz w:val="46"/>
          <w:szCs w:val="46"/>
        </w:rPr>
        <w:t>некоторое количество различий между проводным и беспроводным ка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налом связи:</w:t>
      </w:r>
    </w:p>
    <w:p w:rsidR="00A32AE8" w:rsidRDefault="00A32AE8" w:rsidP="00A32AE8">
      <w:pPr>
        <w:numPr>
          <w:ilvl w:val="0"/>
          <w:numId w:val="2"/>
        </w:numPr>
        <w:shd w:val="clear" w:color="auto" w:fill="FFFFFF"/>
        <w:tabs>
          <w:tab w:val="left" w:pos="682"/>
        </w:tabs>
        <w:spacing w:before="480" w:line="542" w:lineRule="exact"/>
        <w:ind w:left="682" w:right="19" w:hanging="600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Ослабление сигнала.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Электромагнитное излучение ослабляется при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прохождении через вещество (например, радиосигнал, проходящий через стену). Сигнал рассеивается даже в свободном пространстве, </w:t>
      </w:r>
      <w:r>
        <w:rPr>
          <w:rFonts w:eastAsia="Times New Roman"/>
          <w:color w:val="000000"/>
          <w:spacing w:val="-12"/>
          <w:sz w:val="46"/>
          <w:szCs w:val="46"/>
        </w:rPr>
        <w:t>что приведет к ослаблению силы сигнала (иногда это явление назы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вают </w:t>
      </w:r>
      <w:r w:rsidRPr="0000422E">
        <w:rPr>
          <w:rFonts w:eastAsia="Times New Roman"/>
          <w:bCs/>
          <w:color w:val="000000"/>
          <w:spacing w:val="-16"/>
          <w:sz w:val="46"/>
          <w:szCs w:val="46"/>
        </w:rPr>
        <w:t xml:space="preserve">потерями при распространении)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при увеличении расстояния </w:t>
      </w:r>
      <w:r>
        <w:rPr>
          <w:rFonts w:eastAsia="Times New Roman"/>
          <w:color w:val="000000"/>
          <w:sz w:val="46"/>
          <w:szCs w:val="46"/>
        </w:rPr>
        <w:lastRenderedPageBreak/>
        <w:t>между отправителем и получателем.</w:t>
      </w:r>
    </w:p>
    <w:p w:rsidR="00A32AE8" w:rsidRDefault="00A32AE8" w:rsidP="00A32AE8">
      <w:pPr>
        <w:numPr>
          <w:ilvl w:val="0"/>
          <w:numId w:val="2"/>
        </w:numPr>
        <w:shd w:val="clear" w:color="auto" w:fill="FFFFFF"/>
        <w:tabs>
          <w:tab w:val="left" w:pos="682"/>
        </w:tabs>
        <w:spacing w:before="211" w:line="542" w:lineRule="exact"/>
        <w:ind w:left="682" w:hanging="600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Помехи от других источников.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Радиоисточники, ведущие передачу </w:t>
      </w:r>
      <w:r>
        <w:rPr>
          <w:rFonts w:eastAsia="Times New Roman"/>
          <w:color w:val="000000"/>
          <w:spacing w:val="-11"/>
          <w:sz w:val="46"/>
          <w:szCs w:val="46"/>
        </w:rPr>
        <w:t>на одинаковой частоте, будут создавать друг для друга помехи. На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пример, беспроводные телефоны работают на частоте 2,4 ГГц, и ту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же частоту имеют беспроводные локальные сети 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>802.11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b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Поэтому </w:t>
      </w:r>
      <w:r>
        <w:rPr>
          <w:rFonts w:eastAsia="Times New Roman"/>
          <w:color w:val="000000"/>
          <w:sz w:val="46"/>
          <w:szCs w:val="46"/>
        </w:rPr>
        <w:t xml:space="preserve">пользователь беспроводной локальной сети </w:t>
      </w:r>
      <w:r w:rsidRPr="00547FF2">
        <w:rPr>
          <w:rFonts w:eastAsia="Times New Roman"/>
          <w:color w:val="000000"/>
          <w:sz w:val="46"/>
          <w:szCs w:val="46"/>
        </w:rPr>
        <w:t>802.11</w:t>
      </w:r>
      <w:r>
        <w:rPr>
          <w:rFonts w:eastAsia="Times New Roman"/>
          <w:color w:val="000000"/>
          <w:sz w:val="46"/>
          <w:szCs w:val="46"/>
          <w:lang w:val="en-US"/>
        </w:rPr>
        <w:t>b</w:t>
      </w:r>
      <w:r w:rsidRPr="00547FF2">
        <w:rPr>
          <w:rFonts w:eastAsia="Times New Roman"/>
          <w:color w:val="000000"/>
          <w:sz w:val="46"/>
          <w:szCs w:val="46"/>
        </w:rPr>
        <w:t xml:space="preserve">, </w:t>
      </w:r>
      <w:r>
        <w:rPr>
          <w:rFonts w:eastAsia="Times New Roman"/>
          <w:color w:val="000000"/>
          <w:sz w:val="46"/>
          <w:szCs w:val="46"/>
        </w:rPr>
        <w:t xml:space="preserve">говорящий </w:t>
      </w:r>
      <w:r>
        <w:rPr>
          <w:rFonts w:eastAsia="Times New Roman"/>
          <w:color w:val="000000"/>
          <w:spacing w:val="-12"/>
          <w:sz w:val="46"/>
          <w:szCs w:val="46"/>
        </w:rPr>
        <w:t>по беспроводному телефону, работающему на частоте 2,4 ГГц, мо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жет столкнуться с тем, что ни телефон, ни сеть не будут нормально </w:t>
      </w:r>
      <w:r>
        <w:rPr>
          <w:rFonts w:eastAsia="Times New Roman"/>
          <w:color w:val="000000"/>
          <w:spacing w:val="-9"/>
          <w:sz w:val="46"/>
          <w:szCs w:val="46"/>
        </w:rPr>
        <w:t>функционировать. В дополнение к помехам от источников радио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сигналов, помехи может также вызвать электромагнитный шум из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окружающей среды (например, мотор, работающий неподалеку, или </w:t>
      </w:r>
      <w:r>
        <w:rPr>
          <w:rFonts w:eastAsia="Times New Roman"/>
          <w:color w:val="000000"/>
          <w:sz w:val="46"/>
          <w:szCs w:val="46"/>
        </w:rPr>
        <w:t>микроволновая печь).</w:t>
      </w:r>
    </w:p>
    <w:p w:rsidR="00A32AE8" w:rsidRDefault="00A32AE8" w:rsidP="00A32AE8">
      <w:pPr>
        <w:numPr>
          <w:ilvl w:val="0"/>
          <w:numId w:val="2"/>
        </w:numPr>
        <w:shd w:val="clear" w:color="auto" w:fill="FFFFFF"/>
        <w:tabs>
          <w:tab w:val="left" w:pos="682"/>
        </w:tabs>
        <w:spacing w:before="226" w:line="542" w:lineRule="exact"/>
        <w:ind w:left="682" w:hanging="600"/>
        <w:jc w:val="both"/>
        <w:rPr>
          <w:rFonts w:eastAsia="Times New Roman"/>
          <w:b/>
          <w:bCs/>
          <w:color w:val="000000"/>
          <w:sz w:val="46"/>
          <w:szCs w:val="46"/>
        </w:rPr>
      </w:pPr>
      <w:r w:rsidRPr="0000422E">
        <w:rPr>
          <w:rFonts w:eastAsia="Times New Roman"/>
          <w:bCs/>
          <w:i/>
          <w:iCs/>
          <w:color w:val="000000"/>
          <w:spacing w:val="-24"/>
          <w:sz w:val="46"/>
          <w:szCs w:val="46"/>
        </w:rPr>
        <w:t xml:space="preserve">Эффект многолучевого распространения волн. </w:t>
      </w:r>
      <w:r w:rsidRPr="0000422E">
        <w:rPr>
          <w:rFonts w:eastAsia="Times New Roman"/>
          <w:bCs/>
          <w:color w:val="000000"/>
          <w:spacing w:val="-24"/>
          <w:sz w:val="46"/>
          <w:szCs w:val="46"/>
        </w:rPr>
        <w:t>Эффект многолуче</w:t>
      </w:r>
      <w:r w:rsidRPr="0000422E">
        <w:rPr>
          <w:rFonts w:eastAsia="Times New Roman"/>
          <w:bCs/>
          <w:color w:val="000000"/>
          <w:spacing w:val="-24"/>
          <w:sz w:val="46"/>
          <w:szCs w:val="46"/>
        </w:rPr>
        <w:softHyphen/>
      </w:r>
      <w:r w:rsidRPr="0000422E">
        <w:rPr>
          <w:rFonts w:eastAsia="Times New Roman"/>
          <w:bCs/>
          <w:color w:val="000000"/>
          <w:spacing w:val="-14"/>
          <w:sz w:val="46"/>
          <w:szCs w:val="46"/>
        </w:rPr>
        <w:t>вого распространения волн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возникает при отражении частей элек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тромагнитных волн от различных объектов и земли, в результате </w:t>
      </w:r>
      <w:r>
        <w:rPr>
          <w:rFonts w:eastAsia="Times New Roman"/>
          <w:color w:val="000000"/>
          <w:spacing w:val="-8"/>
          <w:sz w:val="46"/>
          <w:szCs w:val="46"/>
        </w:rPr>
        <w:t>физическая длина пути, проходимого сигналом между отправите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лем и получателем, может варьироваться. Это приводит к «размы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ванию» сигнала, получаемого приемником. Объекты, движущиеся </w:t>
      </w:r>
      <w:r>
        <w:rPr>
          <w:rFonts w:eastAsia="Times New Roman"/>
          <w:color w:val="000000"/>
          <w:spacing w:val="-11"/>
          <w:sz w:val="46"/>
          <w:szCs w:val="46"/>
        </w:rPr>
        <w:t>между получателем и отправителем, могут время от времени изме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>нять интенсивность эффекта многолучевого распространения волн.</w:t>
      </w:r>
    </w:p>
    <w:p w:rsidR="00A32AE8" w:rsidRDefault="00A32AE8" w:rsidP="00A32AE8">
      <w:pPr>
        <w:shd w:val="clear" w:color="auto" w:fill="FFFFFF"/>
        <w:spacing w:before="331" w:line="547" w:lineRule="exact"/>
        <w:ind w:right="19" w:firstLine="682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Для более подробного изучения характеристик беспроводных кана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лов связи, моделей и измерений см. публикацию Андерсона.</w:t>
      </w:r>
    </w:p>
    <w:p w:rsidR="00A32AE8" w:rsidRDefault="00A32AE8" w:rsidP="00A32AE8">
      <w:pPr>
        <w:shd w:val="clear" w:color="auto" w:fill="FFFFFF"/>
        <w:spacing w:before="230" w:line="542" w:lineRule="exact"/>
        <w:ind w:left="10" w:right="5" w:firstLine="686"/>
        <w:jc w:val="both"/>
      </w:pP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Все вышесказанное делает очевидным факт, что количество бито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вых ошибок в беспроводных каналах будет большим, чем в проводных.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Поэтому неудивительно, что в протоколах беспроводных каналов связи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(таких как протокол 802.11, который мы изучим </w:t>
      </w:r>
      <w:r w:rsidR="0000422E">
        <w:rPr>
          <w:rFonts w:eastAsia="Times New Roman"/>
          <w:color w:val="000000"/>
          <w:spacing w:val="-10"/>
          <w:sz w:val="46"/>
          <w:szCs w:val="46"/>
        </w:rPr>
        <w:t>ниже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8"/>
          <w:sz w:val="46"/>
          <w:szCs w:val="46"/>
        </w:rPr>
        <w:t>используются не только мощные алгоритмы выявления ошибок с по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мощью кода циклического контроля </w:t>
      </w:r>
      <w:r w:rsidRPr="00547FF2">
        <w:rPr>
          <w:rFonts w:eastAsia="Times New Roman"/>
          <w:color w:val="000000"/>
          <w:spacing w:val="-8"/>
          <w:sz w:val="46"/>
          <w:szCs w:val="46"/>
        </w:rPr>
        <w:t>(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CRC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8"/>
          <w:sz w:val="46"/>
          <w:szCs w:val="46"/>
        </w:rPr>
        <w:t>но также надежные про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токолы передачи данных канального уровня, позволяющие пересылать </w:t>
      </w:r>
      <w:r>
        <w:rPr>
          <w:rFonts w:eastAsia="Times New Roman"/>
          <w:color w:val="000000"/>
          <w:sz w:val="46"/>
          <w:szCs w:val="46"/>
        </w:rPr>
        <w:t>поврежденные кадры данных.</w:t>
      </w:r>
    </w:p>
    <w:p w:rsidR="00A32AE8" w:rsidRDefault="00A32AE8" w:rsidP="0000422E">
      <w:pPr>
        <w:shd w:val="clear" w:color="auto" w:fill="FFFFFF"/>
        <w:spacing w:before="226" w:line="542" w:lineRule="exact"/>
        <w:ind w:left="10" w:right="14" w:firstLine="686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Обсудив все проблемы, которые могут возникнуть в беспроводном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канале связи, давайте обратим наше внимание на хост, принимающий </w:t>
      </w:r>
      <w:r>
        <w:rPr>
          <w:rFonts w:eastAsia="Times New Roman"/>
          <w:color w:val="000000"/>
          <w:spacing w:val="-9"/>
          <w:sz w:val="46"/>
          <w:szCs w:val="46"/>
        </w:rPr>
        <w:t>сигнал. Хост получает электромагнитный сигнал, являющийся сочета</w:t>
      </w:r>
      <w:r>
        <w:rPr>
          <w:rFonts w:eastAsia="Times New Roman"/>
          <w:color w:val="000000"/>
          <w:spacing w:val="-11"/>
          <w:sz w:val="46"/>
          <w:szCs w:val="46"/>
        </w:rPr>
        <w:t>нием ослабленной формы исходного сигнала, переданного отправите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лем (ослабленного за счет потерь при распространении и многолучевого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распространения), и фонового шума в окружающей среде. </w:t>
      </w:r>
      <w:r w:rsidRPr="0000422E">
        <w:rPr>
          <w:rFonts w:eastAsia="Times New Roman"/>
          <w:bCs/>
          <w:color w:val="000000"/>
          <w:spacing w:val="-17"/>
          <w:sz w:val="46"/>
          <w:szCs w:val="46"/>
        </w:rPr>
        <w:t xml:space="preserve">Соотношение </w:t>
      </w:r>
      <w:r w:rsidRPr="0000422E">
        <w:rPr>
          <w:rFonts w:eastAsia="Times New Roman"/>
          <w:bCs/>
          <w:color w:val="000000"/>
          <w:spacing w:val="-10"/>
          <w:sz w:val="46"/>
          <w:szCs w:val="46"/>
        </w:rPr>
        <w:t>сигнал-шум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 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>(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signal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>-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to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>-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noise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ratio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 w:rsidRPr="0000422E">
        <w:rPr>
          <w:rFonts w:eastAsia="Times New Roman"/>
          <w:bCs/>
          <w:color w:val="000000"/>
          <w:spacing w:val="-10"/>
          <w:sz w:val="46"/>
          <w:szCs w:val="46"/>
          <w:lang w:val="en-US"/>
        </w:rPr>
        <w:t>SNR</w:t>
      </w:r>
      <w:r w:rsidRPr="0000422E">
        <w:rPr>
          <w:rFonts w:eastAsia="Times New Roman"/>
          <w:bCs/>
          <w:color w:val="000000"/>
          <w:spacing w:val="-10"/>
          <w:sz w:val="46"/>
          <w:szCs w:val="46"/>
        </w:rPr>
        <w:t>)</w:t>
      </w:r>
      <w:r w:rsidRPr="00547FF2"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— это относительный показа</w:t>
      </w:r>
      <w:r>
        <w:rPr>
          <w:rFonts w:eastAsia="Times New Roman"/>
          <w:color w:val="000000"/>
          <w:spacing w:val="-11"/>
          <w:sz w:val="46"/>
          <w:szCs w:val="46"/>
        </w:rPr>
        <w:t>тель силы принимаемого сигнала (то есть переданных данных) и фоно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вого шума. Как правило, показатель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SNR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измеряется в децибелах (дБ), </w:t>
      </w:r>
      <w:r>
        <w:rPr>
          <w:rFonts w:eastAsia="Times New Roman"/>
          <w:color w:val="000000"/>
          <w:spacing w:val="-11"/>
          <w:sz w:val="46"/>
          <w:szCs w:val="46"/>
        </w:rPr>
        <w:t>единице, используемой инженерами-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>электриками, по мнению некото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рых, в основном для того, чтобы запутать ученых-компьютерщиков.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Показатель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SNR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 децибелах является двадцатикратным отношением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десятичного логарифма амплитуды принимаемого сигнала к амплитуде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фонового шума. Для наших целей нам достаточно знать лишь то, что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большое значение показателя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SNR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облегчает приемнику работу по от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делению передаваемого сигнала от фонового шума.</w:t>
      </w:r>
    </w:p>
    <w:p w:rsidR="00A32AE8" w:rsidRDefault="00A32AE8" w:rsidP="00A32AE8">
      <w:pPr>
        <w:shd w:val="clear" w:color="auto" w:fill="FFFFFF"/>
        <w:spacing w:before="341" w:line="542" w:lineRule="exact"/>
        <w:ind w:firstLine="686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 xml:space="preserve">На рис. 6.3 (адаптирован из работы </w:t>
      </w:r>
      <w:proofErr w:type="spellStart"/>
      <w:r>
        <w:rPr>
          <w:rFonts w:eastAsia="Times New Roman"/>
          <w:color w:val="000000"/>
          <w:spacing w:val="-13"/>
          <w:sz w:val="46"/>
          <w:szCs w:val="46"/>
        </w:rPr>
        <w:t>Холланда</w:t>
      </w:r>
      <w:proofErr w:type="spellEnd"/>
      <w:r>
        <w:rPr>
          <w:rFonts w:eastAsia="Times New Roman"/>
          <w:color w:val="000000"/>
          <w:spacing w:val="-13"/>
          <w:sz w:val="46"/>
          <w:szCs w:val="46"/>
        </w:rPr>
        <w:t xml:space="preserve">) приводится </w:t>
      </w:r>
      <w:r w:rsidRPr="0000422E">
        <w:rPr>
          <w:rFonts w:eastAsia="Times New Roman"/>
          <w:bCs/>
          <w:color w:val="000000"/>
          <w:spacing w:val="-13"/>
          <w:sz w:val="46"/>
          <w:szCs w:val="46"/>
        </w:rPr>
        <w:t>соот</w:t>
      </w:r>
      <w:r w:rsidRPr="0000422E">
        <w:rPr>
          <w:rFonts w:eastAsia="Times New Roman"/>
          <w:bCs/>
          <w:color w:val="000000"/>
          <w:spacing w:val="-13"/>
          <w:sz w:val="46"/>
          <w:szCs w:val="46"/>
        </w:rPr>
        <w:softHyphen/>
        <w:t xml:space="preserve">ношение интенсивности (коэффициента) битовых ошибок 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>(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bit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error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rate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 w:rsidRPr="0000422E">
        <w:rPr>
          <w:rFonts w:eastAsia="Times New Roman"/>
          <w:bCs/>
          <w:color w:val="000000"/>
          <w:spacing w:val="-8"/>
          <w:sz w:val="46"/>
          <w:szCs w:val="46"/>
          <w:lang w:val="en-US"/>
        </w:rPr>
        <w:t>BER</w:t>
      </w:r>
      <w:r w:rsidRPr="0000422E">
        <w:rPr>
          <w:rFonts w:eastAsia="Times New Roman"/>
          <w:bCs/>
          <w:color w:val="000000"/>
          <w:spacing w:val="-8"/>
          <w:sz w:val="46"/>
          <w:szCs w:val="46"/>
        </w:rPr>
        <w:t>),</w:t>
      </w:r>
      <w:r w:rsidRPr="00547FF2">
        <w:rPr>
          <w:rFonts w:eastAsia="Times New Roman"/>
          <w:b/>
          <w:b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что, грубо говоря, есть вероятность получения ресивером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ошибочного бита и показателя соотношения сигнал-шум </w:t>
      </w:r>
      <w:r w:rsidRPr="00547FF2">
        <w:rPr>
          <w:rFonts w:eastAsia="Times New Roman"/>
          <w:color w:val="000000"/>
          <w:spacing w:val="-4"/>
          <w:sz w:val="46"/>
          <w:szCs w:val="46"/>
        </w:rPr>
        <w:t>(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SNR</w:t>
      </w:r>
      <w:r w:rsidRPr="00547FF2">
        <w:rPr>
          <w:rFonts w:eastAsia="Times New Roman"/>
          <w:color w:val="000000"/>
          <w:spacing w:val="-4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для </w:t>
      </w:r>
      <w:r>
        <w:rPr>
          <w:rFonts w:eastAsia="Times New Roman"/>
          <w:color w:val="000000"/>
          <w:spacing w:val="-9"/>
          <w:sz w:val="46"/>
          <w:szCs w:val="46"/>
        </w:rPr>
        <w:t>трех техник модуляции сигнала при кодировании передаваемого сиг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нала по идеальному беспроводному каналу связи. Теория модуляции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и кодирования сигнала, а также отделение сигнала от фонового шума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 интенсивность битовых ошибок находятся далеко вне поля зрения </w:t>
      </w:r>
      <w:r w:rsidR="0000422E">
        <w:rPr>
          <w:rFonts w:eastAsia="Times New Roman"/>
          <w:color w:val="000000"/>
          <w:spacing w:val="-15"/>
          <w:sz w:val="46"/>
          <w:szCs w:val="46"/>
        </w:rPr>
        <w:t>нашего рассмотрения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. Тем не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менее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на рис. 6.3 приводится ряд характеристик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физического уровня, важных для понимания протоколов беспроводной </w:t>
      </w:r>
      <w:r>
        <w:rPr>
          <w:rFonts w:eastAsia="Times New Roman"/>
          <w:color w:val="000000"/>
          <w:sz w:val="46"/>
          <w:szCs w:val="46"/>
        </w:rPr>
        <w:t>связи более высоких уровней:</w:t>
      </w:r>
    </w:p>
    <w:p w:rsidR="00A32AE8" w:rsidRDefault="00A32AE8" w:rsidP="00A32AE8">
      <w:pPr>
        <w:numPr>
          <w:ilvl w:val="0"/>
          <w:numId w:val="3"/>
        </w:numPr>
        <w:shd w:val="clear" w:color="auto" w:fill="FFFFFF"/>
        <w:tabs>
          <w:tab w:val="left" w:pos="634"/>
        </w:tabs>
        <w:spacing w:before="221" w:line="542" w:lineRule="exact"/>
        <w:ind w:left="634" w:right="14" w:hanging="571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Для приведенной схемы </w:t>
      </w:r>
      <w:proofErr w:type="gramStart"/>
      <w:r>
        <w:rPr>
          <w:rFonts w:eastAsia="Times New Roman"/>
          <w:i/>
          <w:iCs/>
          <w:color w:val="000000"/>
          <w:spacing w:val="-19"/>
          <w:sz w:val="46"/>
          <w:szCs w:val="46"/>
        </w:rPr>
        <w:t>модуляции</w:t>
      </w:r>
      <w:proofErr w:type="gramEnd"/>
      <w:r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 верно, что чем выше значение </w:t>
      </w:r>
      <w:r>
        <w:rPr>
          <w:rFonts w:eastAsia="Times New Roman"/>
          <w:i/>
          <w:iCs/>
          <w:color w:val="000000"/>
          <w:spacing w:val="-19"/>
          <w:sz w:val="46"/>
          <w:szCs w:val="46"/>
          <w:lang w:val="en-US"/>
        </w:rPr>
        <w:t>SNR</w:t>
      </w:r>
      <w:r w:rsidRPr="00547FF2">
        <w:rPr>
          <w:rFonts w:eastAsia="Times New Roman"/>
          <w:i/>
          <w:iCs/>
          <w:color w:val="000000"/>
          <w:spacing w:val="-19"/>
          <w:sz w:val="46"/>
          <w:szCs w:val="46"/>
        </w:rPr>
        <w:t xml:space="preserve">,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тем ниже показатель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BER</w:t>
      </w:r>
      <w:r w:rsidRPr="00547FF2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Так как отправитель может увеличить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показатель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SNR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увеличив силу передаваемого сигнала, отправитель </w:t>
      </w:r>
      <w:r>
        <w:rPr>
          <w:rFonts w:eastAsia="Times New Roman"/>
          <w:color w:val="000000"/>
          <w:spacing w:val="-10"/>
          <w:sz w:val="46"/>
          <w:szCs w:val="46"/>
        </w:rPr>
        <w:t>может уменьшить возможность получения битового кадра с ошиб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кой, увеличив мощность передачи. Заметим, однако, что увеличение </w:t>
      </w:r>
      <w:r>
        <w:rPr>
          <w:rFonts w:eastAsia="Times New Roman"/>
          <w:color w:val="000000"/>
          <w:spacing w:val="-10"/>
          <w:sz w:val="46"/>
          <w:szCs w:val="46"/>
        </w:rPr>
        <w:t>силы за определенные граничные значения не дает сколько-нибудь ощутимого практического преимущества, например, для уменьше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ния значения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BER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>с 10</w:t>
      </w:r>
      <w:r>
        <w:rPr>
          <w:rFonts w:eastAsia="Times New Roman"/>
          <w:color w:val="000000"/>
          <w:spacing w:val="-17"/>
          <w:sz w:val="46"/>
          <w:szCs w:val="46"/>
          <w:vertAlign w:val="superscript"/>
        </w:rPr>
        <w:t>12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 до 10 </w:t>
      </w:r>
      <w:r>
        <w:rPr>
          <w:rFonts w:eastAsia="Times New Roman"/>
          <w:color w:val="000000"/>
          <w:spacing w:val="-17"/>
          <w:sz w:val="46"/>
          <w:szCs w:val="46"/>
          <w:vertAlign w:val="superscript"/>
        </w:rPr>
        <w:t>13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. Кроме того, увеличение мощности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передачи имеет определенные </w:t>
      </w:r>
      <w:r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недостатки: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увеличение </w:t>
      </w:r>
      <w:proofErr w:type="spellStart"/>
      <w:r>
        <w:rPr>
          <w:rFonts w:eastAsia="Times New Roman"/>
          <w:color w:val="000000"/>
          <w:spacing w:val="-16"/>
          <w:sz w:val="46"/>
          <w:szCs w:val="46"/>
        </w:rPr>
        <w:t>энергозатрат</w:t>
      </w:r>
      <w:proofErr w:type="spellEnd"/>
      <w:r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со стороны отправителя (важный аспект для пользователей мобиль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ных устройств с аккумуляторным питанием), кроме того, увеличи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вается вероятность интерференции сигналов отправителя и других </w:t>
      </w:r>
      <w:r>
        <w:rPr>
          <w:rFonts w:eastAsia="Times New Roman"/>
          <w:color w:val="000000"/>
          <w:sz w:val="46"/>
          <w:szCs w:val="46"/>
        </w:rPr>
        <w:t>участников (см. рис. 6.4(6)).</w:t>
      </w:r>
    </w:p>
    <w:p w:rsidR="00A32AE8" w:rsidRPr="00B710A5" w:rsidRDefault="00A32AE8" w:rsidP="00A32AE8">
      <w:pPr>
        <w:numPr>
          <w:ilvl w:val="0"/>
          <w:numId w:val="3"/>
        </w:numPr>
        <w:shd w:val="clear" w:color="auto" w:fill="FFFFFF"/>
        <w:tabs>
          <w:tab w:val="left" w:pos="634"/>
        </w:tabs>
        <w:spacing w:before="466" w:after="773" w:line="542" w:lineRule="exact"/>
        <w:ind w:left="672" w:right="14" w:hanging="571"/>
        <w:jc w:val="both"/>
      </w:pPr>
      <w:r w:rsidRPr="00B710A5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Для заданного значения показателя </w:t>
      </w:r>
      <w:r w:rsidRPr="00B710A5"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SNR</w:t>
      </w:r>
      <w:r w:rsidRPr="00B710A5">
        <w:rPr>
          <w:rFonts w:eastAsia="Times New Roman"/>
          <w:i/>
          <w:iCs/>
          <w:color w:val="000000"/>
          <w:spacing w:val="-13"/>
          <w:sz w:val="46"/>
          <w:szCs w:val="46"/>
        </w:rPr>
        <w:t>, чем выше скорость пере</w:t>
      </w:r>
      <w:r w:rsidRPr="00B710A5">
        <w:rPr>
          <w:rFonts w:eastAsia="Times New Roman"/>
          <w:i/>
          <w:iCs/>
          <w:color w:val="000000"/>
          <w:spacing w:val="-13"/>
          <w:sz w:val="46"/>
          <w:szCs w:val="46"/>
        </w:rPr>
        <w:softHyphen/>
      </w:r>
      <w:r w:rsidRPr="00B710A5">
        <w:rPr>
          <w:rFonts w:eastAsia="Times New Roman"/>
          <w:i/>
          <w:iCs/>
          <w:color w:val="000000"/>
          <w:spacing w:val="-2"/>
          <w:sz w:val="46"/>
          <w:szCs w:val="46"/>
        </w:rPr>
        <w:t>дачи данных (как верных, так и ошибочных), тем выше значение</w:t>
      </w:r>
      <w:r w:rsidR="00B710A5" w:rsidRPr="00B710A5">
        <w:rPr>
          <w:rFonts w:eastAsia="Times New Roman"/>
          <w:i/>
          <w:iCs/>
          <w:color w:val="000000"/>
          <w:spacing w:val="-2"/>
          <w:sz w:val="46"/>
          <w:szCs w:val="46"/>
        </w:rPr>
        <w:t xml:space="preserve"> </w:t>
      </w:r>
      <w:r w:rsidRPr="00B710A5">
        <w:rPr>
          <w:i/>
          <w:iCs/>
          <w:color w:val="000000"/>
          <w:spacing w:val="-9"/>
          <w:sz w:val="46"/>
          <w:szCs w:val="46"/>
          <w:lang w:val="en-US"/>
        </w:rPr>
        <w:t>BER</w:t>
      </w:r>
      <w:r w:rsidRPr="00B710A5">
        <w:rPr>
          <w:i/>
          <w:iCs/>
          <w:color w:val="000000"/>
          <w:spacing w:val="-9"/>
          <w:sz w:val="46"/>
          <w:szCs w:val="46"/>
        </w:rPr>
        <w:t xml:space="preserve">. </w:t>
      </w:r>
      <w:r w:rsidRPr="00B710A5">
        <w:rPr>
          <w:rFonts w:eastAsia="Times New Roman"/>
          <w:color w:val="000000"/>
          <w:spacing w:val="-9"/>
          <w:sz w:val="46"/>
          <w:szCs w:val="46"/>
        </w:rPr>
        <w:t xml:space="preserve">Например, на рис. 6.3 видно, что для показателя </w:t>
      </w:r>
      <w:r w:rsidRPr="00B710A5">
        <w:rPr>
          <w:rFonts w:eastAsia="Times New Roman"/>
          <w:color w:val="000000"/>
          <w:spacing w:val="-9"/>
          <w:sz w:val="46"/>
          <w:szCs w:val="46"/>
          <w:lang w:val="en-US"/>
        </w:rPr>
        <w:t>SNR</w:t>
      </w:r>
      <w:r w:rsidRPr="00B710A5">
        <w:rPr>
          <w:rFonts w:eastAsia="Times New Roman"/>
          <w:color w:val="000000"/>
          <w:spacing w:val="-9"/>
          <w:sz w:val="46"/>
          <w:szCs w:val="46"/>
        </w:rPr>
        <w:t xml:space="preserve"> в 10 дБ, </w:t>
      </w:r>
      <w:r w:rsidRPr="00B710A5">
        <w:rPr>
          <w:rFonts w:eastAsia="Times New Roman"/>
          <w:color w:val="000000"/>
          <w:spacing w:val="-7"/>
          <w:sz w:val="46"/>
          <w:szCs w:val="46"/>
        </w:rPr>
        <w:t xml:space="preserve">скорость передачи данных при модуляции </w:t>
      </w:r>
      <w:r w:rsidRPr="00B710A5">
        <w:rPr>
          <w:rFonts w:eastAsia="Times New Roman"/>
          <w:color w:val="000000"/>
          <w:spacing w:val="-7"/>
          <w:sz w:val="46"/>
          <w:szCs w:val="46"/>
          <w:lang w:val="en-US"/>
        </w:rPr>
        <w:t>BPSK</w:t>
      </w:r>
      <w:r w:rsidRPr="00B710A5">
        <w:rPr>
          <w:rFonts w:eastAsia="Times New Roman"/>
          <w:color w:val="000000"/>
          <w:spacing w:val="-7"/>
          <w:sz w:val="46"/>
          <w:szCs w:val="46"/>
        </w:rPr>
        <w:t xml:space="preserve"> равна 1 Мбит/с, </w:t>
      </w:r>
      <w:r w:rsidRPr="00B710A5">
        <w:rPr>
          <w:rFonts w:eastAsia="Times New Roman"/>
          <w:color w:val="000000"/>
          <w:spacing w:val="-10"/>
          <w:sz w:val="46"/>
          <w:szCs w:val="46"/>
        </w:rPr>
        <w:t xml:space="preserve">при этом значение </w:t>
      </w:r>
      <w:r w:rsidRPr="00B710A5">
        <w:rPr>
          <w:rFonts w:eastAsia="Times New Roman"/>
          <w:color w:val="000000"/>
          <w:spacing w:val="-10"/>
          <w:sz w:val="46"/>
          <w:szCs w:val="46"/>
          <w:lang w:val="en-US"/>
        </w:rPr>
        <w:t>BER</w:t>
      </w:r>
      <w:r w:rsidRPr="00B710A5">
        <w:rPr>
          <w:rFonts w:eastAsia="Times New Roman"/>
          <w:color w:val="000000"/>
          <w:spacing w:val="-10"/>
          <w:sz w:val="46"/>
          <w:szCs w:val="46"/>
        </w:rPr>
        <w:t xml:space="preserve"> меньше 10</w:t>
      </w:r>
      <w:r w:rsidRPr="00B710A5">
        <w:rPr>
          <w:rFonts w:eastAsia="Times New Roman"/>
          <w:color w:val="000000"/>
          <w:spacing w:val="-10"/>
          <w:sz w:val="46"/>
          <w:szCs w:val="46"/>
          <w:vertAlign w:val="superscript"/>
        </w:rPr>
        <w:t>7</w:t>
      </w:r>
      <w:r w:rsidRPr="00B710A5">
        <w:rPr>
          <w:rFonts w:eastAsia="Times New Roman"/>
          <w:color w:val="000000"/>
          <w:spacing w:val="-10"/>
          <w:sz w:val="46"/>
          <w:szCs w:val="46"/>
        </w:rPr>
        <w:t xml:space="preserve">, в то время как для модуляции </w:t>
      </w:r>
      <w:r w:rsidRPr="00B710A5">
        <w:rPr>
          <w:rFonts w:eastAsia="Times New Roman"/>
          <w:color w:val="000000"/>
          <w:spacing w:val="-14"/>
          <w:sz w:val="46"/>
          <w:szCs w:val="46"/>
          <w:lang w:val="en-US"/>
        </w:rPr>
        <w:t>QAM</w:t>
      </w:r>
      <w:r w:rsidRPr="00B710A5">
        <w:rPr>
          <w:rFonts w:eastAsia="Times New Roman"/>
          <w:color w:val="000000"/>
          <w:spacing w:val="-14"/>
          <w:sz w:val="46"/>
          <w:szCs w:val="46"/>
        </w:rPr>
        <w:t>16 со скоростью передачи данных 4 Мбит/</w:t>
      </w:r>
      <w:proofErr w:type="gramStart"/>
      <w:r w:rsidRPr="00B710A5">
        <w:rPr>
          <w:rFonts w:eastAsia="Times New Roman"/>
          <w:color w:val="000000"/>
          <w:spacing w:val="-14"/>
          <w:sz w:val="46"/>
          <w:szCs w:val="46"/>
        </w:rPr>
        <w:t>с</w:t>
      </w:r>
      <w:proofErr w:type="gramEnd"/>
      <w:r w:rsidRPr="00B710A5">
        <w:rPr>
          <w:rFonts w:eastAsia="Times New Roman"/>
          <w:color w:val="000000"/>
          <w:spacing w:val="-14"/>
          <w:sz w:val="46"/>
          <w:szCs w:val="46"/>
        </w:rPr>
        <w:t xml:space="preserve">, значение </w:t>
      </w:r>
      <w:r w:rsidRPr="00B710A5">
        <w:rPr>
          <w:rFonts w:eastAsia="Times New Roman"/>
          <w:color w:val="000000"/>
          <w:spacing w:val="-14"/>
          <w:sz w:val="46"/>
          <w:szCs w:val="46"/>
          <w:lang w:val="en-US"/>
        </w:rPr>
        <w:t>BER</w:t>
      </w:r>
      <w:r w:rsidRPr="00B710A5">
        <w:rPr>
          <w:rFonts w:eastAsia="Times New Roman"/>
          <w:color w:val="000000"/>
          <w:spacing w:val="-14"/>
          <w:sz w:val="46"/>
          <w:szCs w:val="46"/>
        </w:rPr>
        <w:t xml:space="preserve"> уже </w:t>
      </w:r>
      <w:r w:rsidRPr="00B710A5">
        <w:rPr>
          <w:rFonts w:eastAsia="Times New Roman"/>
          <w:color w:val="000000"/>
          <w:spacing w:val="-9"/>
          <w:sz w:val="46"/>
          <w:szCs w:val="46"/>
        </w:rPr>
        <w:t>10</w:t>
      </w:r>
      <w:r w:rsidRPr="00B710A5">
        <w:rPr>
          <w:rFonts w:eastAsia="Times New Roman"/>
          <w:color w:val="000000"/>
          <w:spacing w:val="-9"/>
          <w:sz w:val="46"/>
          <w:szCs w:val="46"/>
          <w:vertAlign w:val="superscript"/>
        </w:rPr>
        <w:t>1</w:t>
      </w:r>
      <w:r w:rsidRPr="00B710A5">
        <w:rPr>
          <w:rFonts w:eastAsia="Times New Roman"/>
          <w:color w:val="000000"/>
          <w:spacing w:val="-9"/>
          <w:sz w:val="46"/>
          <w:szCs w:val="46"/>
        </w:rPr>
        <w:t>, что слишком высоко для практического применения. Однако</w:t>
      </w:r>
      <w:proofErr w:type="gramStart"/>
      <w:r w:rsidRPr="00B710A5">
        <w:rPr>
          <w:rFonts w:eastAsia="Times New Roman"/>
          <w:color w:val="000000"/>
          <w:spacing w:val="-9"/>
          <w:sz w:val="46"/>
          <w:szCs w:val="46"/>
        </w:rPr>
        <w:t>,</w:t>
      </w:r>
      <w:proofErr w:type="gramEnd"/>
      <w:r w:rsidRPr="00B710A5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 w:rsidRPr="00B710A5">
        <w:rPr>
          <w:rFonts w:eastAsia="Times New Roman"/>
          <w:color w:val="000000"/>
          <w:spacing w:val="-8"/>
          <w:sz w:val="46"/>
          <w:szCs w:val="46"/>
        </w:rPr>
        <w:t xml:space="preserve">при показателе </w:t>
      </w:r>
      <w:r w:rsidRPr="00B710A5">
        <w:rPr>
          <w:rFonts w:eastAsia="Times New Roman"/>
          <w:color w:val="000000"/>
          <w:spacing w:val="-8"/>
          <w:sz w:val="46"/>
          <w:szCs w:val="46"/>
          <w:lang w:val="en-US"/>
        </w:rPr>
        <w:t>SNR</w:t>
      </w:r>
      <w:r w:rsidRPr="00B710A5">
        <w:rPr>
          <w:rFonts w:eastAsia="Times New Roman"/>
          <w:color w:val="000000"/>
          <w:spacing w:val="-8"/>
          <w:sz w:val="46"/>
          <w:szCs w:val="46"/>
        </w:rPr>
        <w:t xml:space="preserve"> 20 дБ скорость передачи данных при модуля</w:t>
      </w:r>
      <w:r w:rsidRPr="00B710A5">
        <w:rPr>
          <w:rFonts w:eastAsia="Times New Roman"/>
          <w:color w:val="000000"/>
          <w:spacing w:val="-8"/>
          <w:sz w:val="46"/>
          <w:szCs w:val="46"/>
        </w:rPr>
        <w:softHyphen/>
      </w:r>
      <w:r w:rsidRPr="00B710A5">
        <w:rPr>
          <w:rFonts w:eastAsia="Times New Roman"/>
          <w:color w:val="000000"/>
          <w:spacing w:val="-15"/>
          <w:sz w:val="46"/>
          <w:szCs w:val="46"/>
        </w:rPr>
        <w:t xml:space="preserve">ции </w:t>
      </w:r>
      <w:r w:rsidRPr="00B710A5">
        <w:rPr>
          <w:rFonts w:eastAsia="Times New Roman"/>
          <w:color w:val="000000"/>
          <w:spacing w:val="-15"/>
          <w:sz w:val="46"/>
          <w:szCs w:val="46"/>
          <w:lang w:val="en-US"/>
        </w:rPr>
        <w:t>QAM</w:t>
      </w:r>
      <w:r w:rsidRPr="00B710A5">
        <w:rPr>
          <w:rFonts w:eastAsia="Times New Roman"/>
          <w:color w:val="000000"/>
          <w:spacing w:val="-15"/>
          <w:sz w:val="46"/>
          <w:szCs w:val="46"/>
        </w:rPr>
        <w:t xml:space="preserve">16 равняется 4 Мбит/с, а значение </w:t>
      </w:r>
      <w:r w:rsidRPr="00B710A5">
        <w:rPr>
          <w:rFonts w:eastAsia="Times New Roman"/>
          <w:color w:val="000000"/>
          <w:spacing w:val="-15"/>
          <w:sz w:val="46"/>
          <w:szCs w:val="46"/>
          <w:lang w:val="en-US"/>
        </w:rPr>
        <w:t>BER</w:t>
      </w:r>
      <w:r w:rsidRPr="00B710A5">
        <w:rPr>
          <w:rFonts w:eastAsia="Times New Roman"/>
          <w:color w:val="000000"/>
          <w:spacing w:val="-15"/>
          <w:sz w:val="46"/>
          <w:szCs w:val="46"/>
        </w:rPr>
        <w:t xml:space="preserve"> — 10</w:t>
      </w:r>
      <w:r w:rsidRPr="00B710A5">
        <w:rPr>
          <w:rFonts w:eastAsia="Times New Roman"/>
          <w:color w:val="000000"/>
          <w:spacing w:val="-15"/>
          <w:sz w:val="46"/>
          <w:szCs w:val="46"/>
          <w:vertAlign w:val="superscript"/>
        </w:rPr>
        <w:t>7</w:t>
      </w:r>
      <w:r w:rsidRPr="00B710A5">
        <w:rPr>
          <w:rFonts w:eastAsia="Times New Roman"/>
          <w:color w:val="000000"/>
          <w:spacing w:val="-15"/>
          <w:sz w:val="46"/>
          <w:szCs w:val="46"/>
        </w:rPr>
        <w:t xml:space="preserve">, при том что </w:t>
      </w:r>
      <w:r w:rsidRPr="00B710A5">
        <w:rPr>
          <w:rFonts w:eastAsia="Times New Roman"/>
          <w:color w:val="000000"/>
          <w:spacing w:val="-5"/>
          <w:sz w:val="46"/>
          <w:szCs w:val="46"/>
        </w:rPr>
        <w:lastRenderedPageBreak/>
        <w:t xml:space="preserve">скорость передачи данных при модуляции </w:t>
      </w:r>
      <w:r w:rsidRPr="00B710A5">
        <w:rPr>
          <w:rFonts w:eastAsia="Times New Roman"/>
          <w:color w:val="000000"/>
          <w:spacing w:val="-5"/>
          <w:sz w:val="46"/>
          <w:szCs w:val="46"/>
          <w:lang w:val="en-US"/>
        </w:rPr>
        <w:t>BSPK</w:t>
      </w:r>
      <w:r w:rsidRPr="00B710A5">
        <w:rPr>
          <w:rFonts w:eastAsia="Times New Roman"/>
          <w:color w:val="000000"/>
          <w:spacing w:val="-5"/>
          <w:sz w:val="46"/>
          <w:szCs w:val="46"/>
        </w:rPr>
        <w:t xml:space="preserve"> составляет всего </w:t>
      </w:r>
      <w:r w:rsidRPr="00B710A5">
        <w:rPr>
          <w:rFonts w:eastAsia="Times New Roman"/>
          <w:color w:val="000000"/>
          <w:spacing w:val="-10"/>
          <w:sz w:val="46"/>
          <w:szCs w:val="46"/>
        </w:rPr>
        <w:t xml:space="preserve">1 Мбит/с, но значение </w:t>
      </w:r>
      <w:r w:rsidRPr="00B710A5">
        <w:rPr>
          <w:rFonts w:eastAsia="Times New Roman"/>
          <w:color w:val="000000"/>
          <w:spacing w:val="-10"/>
          <w:sz w:val="46"/>
          <w:szCs w:val="46"/>
          <w:lang w:val="en-US"/>
        </w:rPr>
        <w:t>BER</w:t>
      </w:r>
      <w:r w:rsidRPr="00B710A5">
        <w:rPr>
          <w:rFonts w:eastAsia="Times New Roman"/>
          <w:color w:val="000000"/>
          <w:spacing w:val="-10"/>
          <w:sz w:val="46"/>
          <w:szCs w:val="46"/>
        </w:rPr>
        <w:t xml:space="preserve"> этого типа модуляции сигнала настоль</w:t>
      </w:r>
      <w:r w:rsidRPr="00B710A5">
        <w:rPr>
          <w:rFonts w:eastAsia="Times New Roman"/>
          <w:color w:val="000000"/>
          <w:spacing w:val="-10"/>
          <w:sz w:val="46"/>
          <w:szCs w:val="46"/>
        </w:rPr>
        <w:softHyphen/>
        <w:t>ко низко, что его невозможно отобразить на нашем графике. В дан</w:t>
      </w:r>
      <w:r w:rsidRPr="00B710A5">
        <w:rPr>
          <w:rFonts w:eastAsia="Times New Roman"/>
          <w:color w:val="000000"/>
          <w:spacing w:val="-10"/>
          <w:sz w:val="46"/>
          <w:szCs w:val="46"/>
        </w:rPr>
        <w:softHyphen/>
        <w:t xml:space="preserve">ной ситуации, если значение </w:t>
      </w:r>
      <w:r w:rsidRPr="00B710A5">
        <w:rPr>
          <w:rFonts w:eastAsia="Times New Roman"/>
          <w:color w:val="000000"/>
          <w:spacing w:val="-10"/>
          <w:sz w:val="46"/>
          <w:szCs w:val="46"/>
          <w:lang w:val="en-US"/>
        </w:rPr>
        <w:t>BER</w:t>
      </w:r>
      <w:r w:rsidRPr="00B710A5">
        <w:rPr>
          <w:rFonts w:eastAsia="Times New Roman"/>
          <w:color w:val="000000"/>
          <w:spacing w:val="-10"/>
          <w:sz w:val="46"/>
          <w:szCs w:val="46"/>
        </w:rPr>
        <w:t>, равное 10</w:t>
      </w:r>
      <w:r w:rsidRPr="00B710A5">
        <w:rPr>
          <w:rFonts w:eastAsia="Times New Roman"/>
          <w:color w:val="000000"/>
          <w:spacing w:val="-10"/>
          <w:sz w:val="46"/>
          <w:szCs w:val="46"/>
          <w:vertAlign w:val="superscript"/>
        </w:rPr>
        <w:t>7</w:t>
      </w:r>
      <w:r w:rsidRPr="00B710A5">
        <w:rPr>
          <w:rFonts w:eastAsia="Times New Roman"/>
          <w:color w:val="000000"/>
          <w:spacing w:val="-10"/>
          <w:sz w:val="46"/>
          <w:szCs w:val="46"/>
        </w:rPr>
        <w:t xml:space="preserve">, является терпимым, </w:t>
      </w:r>
      <w:r w:rsidRPr="00B710A5">
        <w:rPr>
          <w:rFonts w:eastAsia="Times New Roman"/>
          <w:color w:val="000000"/>
          <w:spacing w:val="-9"/>
          <w:sz w:val="46"/>
          <w:szCs w:val="46"/>
        </w:rPr>
        <w:t xml:space="preserve">то предпочтительней было бы использование модуляции </w:t>
      </w:r>
      <w:r w:rsidRPr="00B710A5">
        <w:rPr>
          <w:rFonts w:eastAsia="Times New Roman"/>
          <w:color w:val="000000"/>
          <w:spacing w:val="-9"/>
          <w:sz w:val="46"/>
          <w:szCs w:val="46"/>
          <w:lang w:val="en-US"/>
        </w:rPr>
        <w:t>QAM</w:t>
      </w:r>
      <w:r w:rsidRPr="00B710A5">
        <w:rPr>
          <w:rFonts w:eastAsia="Times New Roman"/>
          <w:color w:val="000000"/>
          <w:spacing w:val="-9"/>
          <w:sz w:val="46"/>
          <w:szCs w:val="46"/>
        </w:rPr>
        <w:t xml:space="preserve">16. </w:t>
      </w:r>
      <w:r w:rsidRPr="00B710A5">
        <w:rPr>
          <w:rFonts w:eastAsia="Times New Roman"/>
          <w:color w:val="000000"/>
          <w:spacing w:val="-11"/>
          <w:sz w:val="46"/>
          <w:szCs w:val="46"/>
        </w:rPr>
        <w:t>Эти размышления приводят нас к еще одной, последней характери</w:t>
      </w:r>
      <w:r w:rsidRPr="00B710A5">
        <w:rPr>
          <w:rFonts w:eastAsia="Times New Roman"/>
          <w:color w:val="000000"/>
          <w:spacing w:val="-11"/>
          <w:sz w:val="46"/>
          <w:szCs w:val="46"/>
        </w:rPr>
        <w:softHyphen/>
      </w:r>
      <w:r w:rsidRPr="00B710A5">
        <w:rPr>
          <w:rFonts w:eastAsia="Times New Roman"/>
          <w:color w:val="000000"/>
          <w:sz w:val="46"/>
          <w:szCs w:val="46"/>
        </w:rPr>
        <w:t>стике, описанной далее.</w:t>
      </w:r>
    </w:p>
    <w:p w:rsidR="00A32AE8" w:rsidRDefault="00B710A5" w:rsidP="00B710A5">
      <w:pPr>
        <w:shd w:val="clear" w:color="auto" w:fill="FFFFFF"/>
        <w:tabs>
          <w:tab w:val="left" w:pos="634"/>
        </w:tabs>
        <w:spacing w:before="466" w:after="773" w:line="542" w:lineRule="exact"/>
        <w:ind w:left="672" w:right="14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911275E" wp14:editId="0220372A">
            <wp:simplePos x="0" y="0"/>
            <wp:positionH relativeFrom="column">
              <wp:posOffset>430530</wp:posOffset>
            </wp:positionH>
            <wp:positionV relativeFrom="paragraph">
              <wp:posOffset>172720</wp:posOffset>
            </wp:positionV>
            <wp:extent cx="6993255" cy="5271770"/>
            <wp:effectExtent l="0" t="0" r="0" b="508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255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AE8">
        <w:rPr>
          <w:rFonts w:ascii="Arial" w:eastAsia="Times New Roman" w:hAnsi="Arial"/>
          <w:b/>
          <w:bCs/>
          <w:color w:val="000000"/>
          <w:sz w:val="32"/>
          <w:szCs w:val="32"/>
        </w:rPr>
        <w:t>Рис</w:t>
      </w:r>
      <w:r w:rsidR="00A32AE8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. 6.3. </w:t>
      </w:r>
      <w:r w:rsidR="00A32AE8">
        <w:rPr>
          <w:rFonts w:ascii="Arial" w:eastAsia="Times New Roman" w:hAnsi="Arial"/>
          <w:b/>
          <w:bCs/>
          <w:color w:val="000000"/>
          <w:sz w:val="32"/>
          <w:szCs w:val="32"/>
        </w:rPr>
        <w:t>Интенсивность</w:t>
      </w:r>
      <w:r w:rsidR="00A32AE8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A32AE8">
        <w:rPr>
          <w:rFonts w:ascii="Arial" w:eastAsia="Times New Roman" w:hAnsi="Arial"/>
          <w:b/>
          <w:bCs/>
          <w:color w:val="000000"/>
          <w:sz w:val="32"/>
          <w:szCs w:val="32"/>
        </w:rPr>
        <w:t>битовых</w:t>
      </w:r>
      <w:r w:rsidR="00A32AE8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A32AE8">
        <w:rPr>
          <w:rFonts w:ascii="Arial" w:eastAsia="Times New Roman" w:hAnsi="Arial"/>
          <w:b/>
          <w:bCs/>
          <w:color w:val="000000"/>
          <w:sz w:val="32"/>
          <w:szCs w:val="32"/>
        </w:rPr>
        <w:t>ошибок</w:t>
      </w:r>
      <w:r w:rsidR="00A32AE8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, </w:t>
      </w:r>
      <w:r w:rsidR="00A32AE8">
        <w:rPr>
          <w:rFonts w:ascii="Arial" w:eastAsia="Times New Roman" w:hAnsi="Arial"/>
          <w:b/>
          <w:bCs/>
          <w:color w:val="000000"/>
          <w:sz w:val="32"/>
          <w:szCs w:val="32"/>
        </w:rPr>
        <w:t>скорость</w:t>
      </w:r>
      <w:r w:rsidR="00A32AE8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A32AE8">
        <w:rPr>
          <w:rFonts w:ascii="Arial" w:eastAsia="Times New Roman" w:hAnsi="Arial"/>
          <w:b/>
          <w:bCs/>
          <w:color w:val="000000"/>
          <w:sz w:val="32"/>
          <w:szCs w:val="32"/>
        </w:rPr>
        <w:t>передачи</w:t>
      </w:r>
      <w:r w:rsidR="00A32AE8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A32AE8">
        <w:rPr>
          <w:rFonts w:ascii="Arial" w:eastAsia="Times New Roman" w:hAnsi="Arial"/>
          <w:b/>
          <w:bCs/>
          <w:color w:val="000000"/>
          <w:sz w:val="32"/>
          <w:szCs w:val="32"/>
        </w:rPr>
        <w:t>данных</w:t>
      </w:r>
      <w:r w:rsidR="00A32AE8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A32AE8">
        <w:rPr>
          <w:rFonts w:ascii="Arial" w:eastAsia="Times New Roman" w:hAnsi="Arial"/>
          <w:b/>
          <w:bCs/>
          <w:color w:val="000000"/>
          <w:sz w:val="32"/>
          <w:szCs w:val="32"/>
        </w:rPr>
        <w:t>и</w:t>
      </w:r>
      <w:r w:rsidR="00A32AE8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 w:rsidR="00A32AE8"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  <w:t>SNR</w:t>
      </w:r>
    </w:p>
    <w:p w:rsidR="00A32AE8" w:rsidRDefault="00A32AE8" w:rsidP="00B710A5">
      <w:pPr>
        <w:shd w:val="clear" w:color="auto" w:fill="FFFFFF"/>
        <w:spacing w:before="710" w:line="542" w:lineRule="exact"/>
        <w:ind w:left="653"/>
        <w:jc w:val="both"/>
      </w:pPr>
      <w:r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t>Динамический выбор метода модуляции сигнала на физическом уров</w:t>
      </w:r>
      <w:r>
        <w:rPr>
          <w:rFonts w:eastAsia="Times New Roman"/>
          <w:b/>
          <w:bCs/>
          <w:i/>
          <w:iCs/>
          <w:color w:val="000000"/>
          <w:spacing w:val="-28"/>
          <w:sz w:val="46"/>
          <w:szCs w:val="46"/>
        </w:rPr>
        <w:softHyphen/>
      </w:r>
      <w:r>
        <w:rPr>
          <w:rFonts w:eastAsia="Times New Roman"/>
          <w:b/>
          <w:bCs/>
          <w:i/>
          <w:iCs/>
          <w:color w:val="000000"/>
          <w:spacing w:val="-31"/>
          <w:sz w:val="46"/>
          <w:szCs w:val="46"/>
        </w:rPr>
        <w:t>не может быть использован, чтобы адаптировать технологию моду</w:t>
      </w:r>
      <w:r>
        <w:rPr>
          <w:rFonts w:eastAsia="Times New Roman"/>
          <w:b/>
          <w:bCs/>
          <w:i/>
          <w:iCs/>
          <w:color w:val="000000"/>
          <w:spacing w:val="-31"/>
          <w:sz w:val="46"/>
          <w:szCs w:val="46"/>
        </w:rPr>
        <w:softHyphen/>
      </w:r>
      <w:r>
        <w:rPr>
          <w:rFonts w:eastAsia="Times New Roman"/>
          <w:b/>
          <w:bCs/>
          <w:i/>
          <w:iCs/>
          <w:color w:val="000000"/>
          <w:spacing w:val="-24"/>
          <w:sz w:val="46"/>
          <w:szCs w:val="46"/>
        </w:rPr>
        <w:t xml:space="preserve">ляции сигнала к условиям канала связи. </w:t>
      </w:r>
      <w:r w:rsidRPr="00B710A5">
        <w:rPr>
          <w:rFonts w:eastAsia="Times New Roman"/>
          <w:bCs/>
          <w:color w:val="000000"/>
          <w:spacing w:val="-24"/>
          <w:sz w:val="46"/>
          <w:szCs w:val="46"/>
        </w:rPr>
        <w:t>Из-за мобильности значение</w:t>
      </w:r>
      <w:r>
        <w:rPr>
          <w:rFonts w:eastAsia="Times New Roman"/>
          <w:b/>
          <w:bCs/>
          <w:color w:val="000000"/>
          <w:spacing w:val="-2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SNR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(а значит, 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BER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8"/>
          <w:sz w:val="46"/>
          <w:szCs w:val="46"/>
        </w:rPr>
        <w:t>может измениться ввиду изменений в окру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>жающей среде. Адаптивная модуляция и кодирование сигнала ис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пользуются в системах сотовой связи, а также в сетях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Wi</w:t>
      </w:r>
      <w:r w:rsidRPr="00547FF2">
        <w:rPr>
          <w:rFonts w:eastAsia="Times New Roman"/>
          <w:color w:val="000000"/>
          <w:spacing w:val="-8"/>
          <w:sz w:val="46"/>
          <w:szCs w:val="46"/>
        </w:rPr>
        <w:t>-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Fi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802.11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и сотовых сетях передачи данных 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>3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которые мы изучим в разделах </w:t>
      </w:r>
      <w:r>
        <w:rPr>
          <w:rFonts w:eastAsia="Times New Roman"/>
          <w:color w:val="000000"/>
          <w:spacing w:val="-11"/>
          <w:sz w:val="46"/>
          <w:szCs w:val="46"/>
        </w:rPr>
        <w:t>6.3 и 6.4. Благодаря этому возможно, например, осуществить выбор</w:t>
      </w:r>
      <w:r w:rsidR="00B710A5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технологии модуляции, позволяющей обеспечить максимальную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скорость передачи данных, когда значение показателя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BER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ограни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чено в заданных характеристиках канала связи.</w:t>
      </w:r>
    </w:p>
    <w:p w:rsidR="00A32AE8" w:rsidRDefault="00A32AE8" w:rsidP="00A32AE8">
      <w:pPr>
        <w:shd w:val="clear" w:color="auto" w:fill="FFFFFF"/>
        <w:spacing w:before="340" w:line="541" w:lineRule="exact"/>
        <w:ind w:firstLine="684"/>
        <w:jc w:val="both"/>
        <w:rPr>
          <w:rFonts w:eastAsia="Times New Roman"/>
          <w:color w:val="000000"/>
          <w:sz w:val="46"/>
          <w:szCs w:val="46"/>
        </w:rPr>
      </w:pP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 xml:space="preserve">Более высокий и меняющийся с течением времени коэффициент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битовых ошибок является не единственным отличием беспроводного </w:t>
      </w:r>
      <w:r>
        <w:rPr>
          <w:rFonts w:eastAsia="Times New Roman"/>
          <w:color w:val="000000"/>
          <w:spacing w:val="-10"/>
          <w:sz w:val="46"/>
          <w:szCs w:val="46"/>
        </w:rPr>
        <w:t>от проводного канала связи.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Вспомним, что в случае с проводными ка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налами, все узлы сети могут получать передачи данных от всех прочих </w:t>
      </w:r>
      <w:r>
        <w:rPr>
          <w:rFonts w:eastAsia="Times New Roman"/>
          <w:color w:val="000000"/>
          <w:spacing w:val="-8"/>
          <w:sz w:val="46"/>
          <w:szCs w:val="46"/>
        </w:rPr>
        <w:lastRenderedPageBreak/>
        <w:t>узлов. В случае с беспроводной сетью не все так просто, как показано на рис. 6.4. Предположим, что станция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передает сигнал станции Б, представим также, что и станция В передает сигнал станции А. Из-за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существования так называемой </w:t>
      </w:r>
      <w:r w:rsidRPr="00B710A5">
        <w:rPr>
          <w:rFonts w:eastAsia="Times New Roman"/>
          <w:bCs/>
          <w:color w:val="000000"/>
          <w:spacing w:val="-16"/>
          <w:sz w:val="46"/>
          <w:szCs w:val="46"/>
        </w:rPr>
        <w:t>проблемы скрытых передатчиков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>фи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зические препятствия в окружающей среде (например, гора или здание)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могут помешать станциям А и В слышать друг друга, несмотря на это сигналы обеих станций создают помехи на станции назначения, Б. Это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отображено на рис. 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>6.4(</w:t>
      </w:r>
      <w:proofErr w:type="gramStart"/>
      <w:r>
        <w:rPr>
          <w:rFonts w:eastAsia="Times New Roman"/>
          <w:color w:val="000000"/>
          <w:spacing w:val="-11"/>
          <w:sz w:val="46"/>
          <w:szCs w:val="46"/>
          <w:lang w:val="en-US"/>
        </w:rPr>
        <w:t>a</w:t>
      </w:r>
      <w:proofErr w:type="gramEnd"/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1"/>
          <w:sz w:val="46"/>
          <w:szCs w:val="46"/>
        </w:rPr>
        <w:t>Второй вариант развития событий, при кото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ром на ресивере также возникают не обнаружимые конфликты, является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результатом </w:t>
      </w:r>
      <w:r w:rsidRPr="00631A26">
        <w:rPr>
          <w:rFonts w:eastAsia="Times New Roman"/>
          <w:bCs/>
          <w:color w:val="000000"/>
          <w:spacing w:val="-12"/>
          <w:sz w:val="46"/>
          <w:szCs w:val="46"/>
        </w:rPr>
        <w:t>затухания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сигнала в виду его прохождения по беспровод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ной среде. Рисунок 6.4(</w:t>
      </w:r>
      <w:r w:rsidR="00631A26">
        <w:rPr>
          <w:rFonts w:eastAsia="Times New Roman"/>
          <w:color w:val="000000"/>
          <w:spacing w:val="-8"/>
          <w:sz w:val="46"/>
          <w:szCs w:val="46"/>
        </w:rPr>
        <w:t>б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) является иллюстрацией ситуации, в которой </w:t>
      </w:r>
      <w:r>
        <w:rPr>
          <w:rFonts w:eastAsia="Times New Roman"/>
          <w:color w:val="000000"/>
          <w:spacing w:val="-15"/>
          <w:sz w:val="46"/>
          <w:szCs w:val="46"/>
        </w:rPr>
        <w:t>станции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и В расположены таким образом, что их сигналы не обладают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достаточной силой для обнаружения друг друга, при этом их сигналы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достаточно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сильны, чтобы создавать друг для друга помехи на станции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Б. Как мы увидим </w:t>
      </w:r>
      <w:r w:rsidR="00631A26">
        <w:rPr>
          <w:rFonts w:eastAsia="Times New Roman"/>
          <w:color w:val="000000"/>
          <w:spacing w:val="-13"/>
          <w:sz w:val="46"/>
          <w:szCs w:val="46"/>
        </w:rPr>
        <w:t>ниже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 из-за существования скрытой проблемы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передачи и эффекта ослабления организация множественного доступа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в случае с беспроводной сетью является гораздо более сложной задачей, </w:t>
      </w:r>
      <w:r>
        <w:rPr>
          <w:rFonts w:eastAsia="Times New Roman"/>
          <w:color w:val="000000"/>
          <w:sz w:val="46"/>
          <w:szCs w:val="46"/>
        </w:rPr>
        <w:t xml:space="preserve">нежели в случае </w:t>
      </w:r>
      <w:proofErr w:type="gramStart"/>
      <w:r>
        <w:rPr>
          <w:rFonts w:eastAsia="Times New Roman"/>
          <w:color w:val="000000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z w:val="46"/>
          <w:szCs w:val="46"/>
        </w:rPr>
        <w:t xml:space="preserve"> проводной.</w:t>
      </w:r>
    </w:p>
    <w:p w:rsidR="00A32AE8" w:rsidRDefault="00631A26" w:rsidP="00631A26">
      <w:pPr>
        <w:shd w:val="clear" w:color="auto" w:fill="FFFFFF"/>
        <w:spacing w:before="340" w:line="541" w:lineRule="exact"/>
        <w:ind w:firstLine="684"/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8F0FCF5" wp14:editId="40250D69">
            <wp:simplePos x="0" y="0"/>
            <wp:positionH relativeFrom="column">
              <wp:posOffset>-2540</wp:posOffset>
            </wp:positionH>
            <wp:positionV relativeFrom="paragraph">
              <wp:posOffset>177800</wp:posOffset>
            </wp:positionV>
            <wp:extent cx="8558530" cy="4052570"/>
            <wp:effectExtent l="0" t="0" r="0" b="508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853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AE8"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Рис</w:t>
      </w:r>
      <w:r w:rsidR="00A32AE8"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. 6.4. </w:t>
      </w:r>
      <w:r w:rsidR="00A32AE8"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Проблема</w:t>
      </w:r>
      <w:r w:rsidR="00A32AE8"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 w:rsidR="00A32AE8"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скрытых</w:t>
      </w:r>
      <w:r w:rsidR="00A32AE8"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 w:rsidR="00A32AE8"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передатчиков</w:t>
      </w:r>
      <w:r w:rsidR="00A32AE8"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, </w:t>
      </w:r>
      <w:r w:rsidR="00A32AE8"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вызванная</w:t>
      </w:r>
      <w:r w:rsidR="00A32AE8"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 w:rsidR="00A32AE8"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препятствием</w:t>
      </w:r>
      <w:r w:rsidR="00A32AE8"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(</w:t>
      </w:r>
      <w:r w:rsidR="00A32AE8"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а</w:t>
      </w:r>
      <w:r w:rsidR="00A32AE8"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>)</w:t>
      </w:r>
    </w:p>
    <w:p w:rsidR="00A32AE8" w:rsidRDefault="00A32AE8" w:rsidP="00A32AE8">
      <w:pPr>
        <w:shd w:val="clear" w:color="auto" w:fill="FFFFFF"/>
        <w:spacing w:before="14"/>
        <w:ind w:right="33"/>
        <w:jc w:val="center"/>
      </w:pPr>
      <w:r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и</w:t>
      </w:r>
      <w:r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ослаблением</w:t>
      </w:r>
      <w:r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сигнала</w:t>
      </w:r>
      <w:r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(</w:t>
      </w:r>
      <w:r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б</w:t>
      </w:r>
      <w:r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>)</w:t>
      </w:r>
    </w:p>
    <w:p w:rsidR="00A32AE8" w:rsidRDefault="00A32AE8" w:rsidP="00A32AE8">
      <w:pPr>
        <w:shd w:val="clear" w:color="auto" w:fill="FFFFFF"/>
        <w:spacing w:before="586" w:line="422" w:lineRule="exact"/>
        <w:ind w:left="696"/>
      </w:pPr>
      <w:r>
        <w:rPr>
          <w:rFonts w:ascii="Arial" w:hAnsi="Arial" w:cs="Arial"/>
          <w:b/>
          <w:bCs/>
          <w:color w:val="000000"/>
          <w:sz w:val="46"/>
          <w:szCs w:val="46"/>
          <w:lang w:val="en-US"/>
        </w:rPr>
        <w:t>CDMA</w:t>
      </w:r>
    </w:p>
    <w:p w:rsidR="00A32AE8" w:rsidRDefault="00A32AE8" w:rsidP="00A32AE8">
      <w:pPr>
        <w:shd w:val="clear" w:color="auto" w:fill="FFFFFF"/>
        <w:spacing w:before="480" w:line="542" w:lineRule="exact"/>
        <w:ind w:right="5" w:firstLine="691"/>
        <w:jc w:val="both"/>
      </w:pPr>
      <w:r>
        <w:rPr>
          <w:rFonts w:eastAsia="Times New Roman"/>
          <w:color w:val="000000"/>
          <w:spacing w:val="-16"/>
          <w:sz w:val="46"/>
          <w:szCs w:val="46"/>
        </w:rPr>
        <w:t>Вспомним, что, когда хосты связываются с исполь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зованием множественного доступа к среде передачи, чтобы предотвра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тить смешивание на ресиверах сигналов, посылаемых различными от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правителями, требуется использование соответствующих протоколов. </w:t>
      </w:r>
      <w:r w:rsidR="00764058">
        <w:rPr>
          <w:rFonts w:eastAsia="Times New Roman"/>
          <w:color w:val="000000"/>
          <w:spacing w:val="-9"/>
          <w:sz w:val="46"/>
          <w:szCs w:val="46"/>
        </w:rPr>
        <w:t>Ранее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 мы описывали три класса протоколов доступа к среде пере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дачи данных: разделение каналов связи, произвольный доступ и очеред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ность. </w:t>
      </w:r>
      <w:r>
        <w:rPr>
          <w:rFonts w:eastAsia="Times New Roman"/>
          <w:color w:val="000000"/>
          <w:spacing w:val="-13"/>
          <w:sz w:val="46"/>
          <w:szCs w:val="46"/>
        </w:rPr>
        <w:lastRenderedPageBreak/>
        <w:t xml:space="preserve">Технология </w:t>
      </w:r>
      <w:r w:rsidRPr="00764058">
        <w:rPr>
          <w:rFonts w:eastAsia="Times New Roman"/>
          <w:bCs/>
          <w:color w:val="000000"/>
          <w:spacing w:val="-13"/>
          <w:sz w:val="46"/>
          <w:szCs w:val="46"/>
        </w:rPr>
        <w:t>множественного доступа с кодовым разделением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 </w:t>
      </w:r>
      <w:r w:rsidRPr="00547FF2">
        <w:rPr>
          <w:rFonts w:eastAsia="Times New Roman"/>
          <w:color w:val="000000"/>
          <w:spacing w:val="-8"/>
          <w:sz w:val="46"/>
          <w:szCs w:val="46"/>
        </w:rPr>
        <w:t>(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code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division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multiple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access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 w:rsidRPr="00764058">
        <w:rPr>
          <w:rFonts w:eastAsia="Times New Roman"/>
          <w:bCs/>
          <w:color w:val="000000"/>
          <w:spacing w:val="-8"/>
          <w:sz w:val="46"/>
          <w:szCs w:val="46"/>
          <w:lang w:val="en-US"/>
        </w:rPr>
        <w:t>CDMA</w:t>
      </w:r>
      <w:r w:rsidRPr="00764058">
        <w:rPr>
          <w:rFonts w:eastAsia="Times New Roman"/>
          <w:bCs/>
          <w:color w:val="000000"/>
          <w:spacing w:val="-8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8"/>
          <w:sz w:val="46"/>
          <w:szCs w:val="46"/>
        </w:rPr>
        <w:t>относится к семейству протоко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 xml:space="preserve">лов разделения каналов связи. Так как технология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очень важна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 мире беспроводной связи, мы вкратце обсудим ее сейчас, прежде чем </w:t>
      </w:r>
      <w:r>
        <w:rPr>
          <w:rFonts w:eastAsia="Times New Roman"/>
          <w:color w:val="000000"/>
          <w:spacing w:val="-14"/>
          <w:sz w:val="46"/>
          <w:szCs w:val="46"/>
        </w:rPr>
        <w:t>начнем изучать конкретные т</w:t>
      </w:r>
      <w:r w:rsidR="00764058">
        <w:rPr>
          <w:rFonts w:eastAsia="Times New Roman"/>
          <w:color w:val="000000"/>
          <w:spacing w:val="-14"/>
          <w:sz w:val="46"/>
          <w:szCs w:val="46"/>
        </w:rPr>
        <w:t>ехнологии беспроводного доступа.</w:t>
      </w:r>
    </w:p>
    <w:p w:rsidR="00A32AE8" w:rsidRDefault="00A32AE8" w:rsidP="00A32AE8">
      <w:pPr>
        <w:shd w:val="clear" w:color="auto" w:fill="FFFFFF"/>
        <w:spacing w:before="331" w:line="542" w:lineRule="exact"/>
        <w:ind w:left="10" w:right="14" w:firstLine="696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Протокол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подразумевает, что каждый бит данных отправля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ется и кодируется с помощью умножения этого бита на сигнал (код), из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меняющий его при гораздо большей скорости (известной как </w:t>
      </w:r>
      <w:r w:rsidRPr="00764058">
        <w:rPr>
          <w:rFonts w:eastAsia="Times New Roman"/>
          <w:bCs/>
          <w:color w:val="000000"/>
          <w:spacing w:val="-11"/>
          <w:sz w:val="46"/>
          <w:szCs w:val="46"/>
        </w:rPr>
        <w:t xml:space="preserve">скорость </w:t>
      </w:r>
      <w:r w:rsidRPr="00764058">
        <w:rPr>
          <w:rFonts w:eastAsia="Times New Roman"/>
          <w:bCs/>
          <w:color w:val="000000"/>
          <w:spacing w:val="-14"/>
          <w:sz w:val="46"/>
          <w:szCs w:val="46"/>
        </w:rPr>
        <w:t xml:space="preserve">передачи элементов сигнала),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чем исходная последовательность битов </w:t>
      </w:r>
      <w:r>
        <w:rPr>
          <w:rFonts w:eastAsia="Times New Roman"/>
          <w:color w:val="000000"/>
          <w:sz w:val="46"/>
          <w:szCs w:val="46"/>
        </w:rPr>
        <w:t>данных.</w:t>
      </w:r>
    </w:p>
    <w:p w:rsidR="00A32AE8" w:rsidRDefault="00A32AE8" w:rsidP="00A32AE8">
      <w:pPr>
        <w:shd w:val="clear" w:color="auto" w:fill="FFFFFF"/>
        <w:spacing w:before="341" w:line="542" w:lineRule="exact"/>
        <w:ind w:left="14" w:firstLine="691"/>
        <w:jc w:val="both"/>
      </w:pPr>
      <w:r>
        <w:rPr>
          <w:rFonts w:eastAsia="Times New Roman"/>
          <w:color w:val="000000"/>
          <w:spacing w:val="-6"/>
          <w:sz w:val="46"/>
          <w:szCs w:val="46"/>
        </w:rPr>
        <w:t>На рис. 6.5 показан простой, идеализированный сценарий коди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ровки/декодирования с использованием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Предположим, что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скорость, с которой исходные биты данных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 xml:space="preserve">достигают кодировщика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определяет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расчетную единицу времени, то есть для передачи </w:t>
      </w:r>
      <w:r>
        <w:rPr>
          <w:rFonts w:eastAsia="Times New Roman"/>
          <w:color w:val="000000"/>
          <w:spacing w:val="-11"/>
          <w:sz w:val="46"/>
          <w:szCs w:val="46"/>
        </w:rPr>
        <w:t>каждого бита исходных данных требуется однобитный временной про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межуток (слот). Допустим, что </w:t>
      </w:r>
      <w:r>
        <w:rPr>
          <w:rFonts w:eastAsia="Times New Roman"/>
          <w:i/>
          <w:iCs/>
          <w:color w:val="000000"/>
          <w:spacing w:val="-16"/>
          <w:sz w:val="46"/>
          <w:szCs w:val="46"/>
          <w:lang w:val="en-US"/>
        </w:rPr>
        <w:t>d</w:t>
      </w:r>
      <w:r w:rsidR="00764058">
        <w:rPr>
          <w:rFonts w:eastAsia="Times New Roman"/>
          <w:i/>
          <w:iCs/>
          <w:color w:val="000000"/>
          <w:spacing w:val="-16"/>
          <w:sz w:val="46"/>
          <w:szCs w:val="46"/>
          <w:vertAlign w:val="subscript"/>
          <w:lang w:val="en-US"/>
        </w:rPr>
        <w:t>i</w:t>
      </w:r>
      <w:r w:rsidRPr="00547FF2"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— </w:t>
      </w:r>
      <w:r w:rsidR="00764058">
        <w:rPr>
          <w:rFonts w:eastAsia="Times New Roman"/>
          <w:color w:val="000000"/>
          <w:spacing w:val="-16"/>
          <w:sz w:val="46"/>
          <w:szCs w:val="46"/>
        </w:rPr>
        <w:t xml:space="preserve">это значение бита данных для </w:t>
      </w:r>
      <w:proofErr w:type="spellStart"/>
      <w:r w:rsidR="00764058">
        <w:rPr>
          <w:rFonts w:eastAsia="Times New Roman"/>
          <w:color w:val="000000"/>
          <w:spacing w:val="-16"/>
          <w:sz w:val="46"/>
          <w:szCs w:val="46"/>
          <w:lang w:val="en-US"/>
        </w:rPr>
        <w:t>i</w:t>
      </w:r>
      <w:proofErr w:type="spellEnd"/>
      <w:r>
        <w:rPr>
          <w:rFonts w:eastAsia="Times New Roman"/>
          <w:color w:val="000000"/>
          <w:spacing w:val="-16"/>
          <w:sz w:val="46"/>
          <w:szCs w:val="46"/>
        </w:rPr>
        <w:t xml:space="preserve">-того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битового слота. Для удобства математических расчетов, мы представим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бит данных со значением 0 в качестве -1. Каждый битовый слот затем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подразделяется на </w:t>
      </w:r>
      <w:r>
        <w:rPr>
          <w:rFonts w:eastAsia="Times New Roman"/>
          <w:i/>
          <w:iCs/>
          <w:color w:val="000000"/>
          <w:spacing w:val="-5"/>
          <w:sz w:val="46"/>
          <w:szCs w:val="46"/>
        </w:rPr>
        <w:t xml:space="preserve">М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мини-слотов. На рис. 6.5 </w:t>
      </w:r>
      <w:r>
        <w:rPr>
          <w:rFonts w:eastAsia="Times New Roman"/>
          <w:i/>
          <w:iCs/>
          <w:color w:val="000000"/>
          <w:spacing w:val="-5"/>
          <w:sz w:val="46"/>
          <w:szCs w:val="46"/>
        </w:rPr>
        <w:t xml:space="preserve">М </w:t>
      </w:r>
      <w:r>
        <w:rPr>
          <w:rFonts w:eastAsia="Times New Roman"/>
          <w:color w:val="000000"/>
          <w:spacing w:val="-5"/>
          <w:sz w:val="46"/>
          <w:szCs w:val="46"/>
        </w:rPr>
        <w:t>= 8, хотя на практи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ке число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М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гораздо больше. Код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используемый отправителем,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состоит из последовательности значений М, </w:t>
      </w:r>
      <w:proofErr w:type="spellStart"/>
      <w:proofErr w:type="gramStart"/>
      <w:r>
        <w:rPr>
          <w:rFonts w:eastAsia="Times New Roman"/>
          <w:i/>
          <w:iCs/>
          <w:color w:val="000000"/>
          <w:spacing w:val="-11"/>
          <w:sz w:val="46"/>
          <w:szCs w:val="46"/>
        </w:rPr>
        <w:t>с</w:t>
      </w:r>
      <w:r>
        <w:rPr>
          <w:rFonts w:eastAsia="Times New Roman"/>
          <w:i/>
          <w:iCs/>
          <w:color w:val="000000"/>
          <w:spacing w:val="-11"/>
          <w:sz w:val="46"/>
          <w:szCs w:val="46"/>
          <w:vertAlign w:val="subscript"/>
        </w:rPr>
        <w:t>т</w:t>
      </w:r>
      <w:proofErr w:type="spellEnd"/>
      <w:proofErr w:type="gramEnd"/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, </w:t>
      </w:r>
      <w:r w:rsidRPr="00764058">
        <w:rPr>
          <w:rFonts w:eastAsia="Times New Roman"/>
          <w:bCs/>
          <w:i/>
          <w:iCs/>
          <w:color w:val="000000"/>
          <w:spacing w:val="-11"/>
          <w:sz w:val="46"/>
          <w:szCs w:val="46"/>
        </w:rPr>
        <w:t xml:space="preserve">т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= 1,..., М, каждое из </w:t>
      </w:r>
      <w:r>
        <w:rPr>
          <w:rFonts w:eastAsia="Times New Roman"/>
          <w:color w:val="000000"/>
          <w:sz w:val="46"/>
          <w:szCs w:val="46"/>
        </w:rPr>
        <w:t xml:space="preserve">которых принимает значение, либо +1, либо -1. </w:t>
      </w:r>
      <w:proofErr w:type="gramStart"/>
      <w:r>
        <w:rPr>
          <w:rFonts w:eastAsia="Times New Roman"/>
          <w:color w:val="000000"/>
          <w:sz w:val="46"/>
          <w:szCs w:val="46"/>
        </w:rPr>
        <w:t xml:space="preserve">М-битный </w:t>
      </w:r>
      <w:r>
        <w:rPr>
          <w:rFonts w:eastAsia="Times New Roman"/>
          <w:color w:val="000000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"/>
          <w:sz w:val="46"/>
          <w:szCs w:val="46"/>
        </w:rPr>
        <w:t>код, используемый отправителем в примере на рис. 6.5: (1, 1, 1,-1, 1,</w:t>
      </w:r>
      <w:proofErr w:type="gramEnd"/>
    </w:p>
    <w:p w:rsidR="00A32AE8" w:rsidRDefault="00A32AE8" w:rsidP="00A32AE8">
      <w:pPr>
        <w:shd w:val="clear" w:color="auto" w:fill="FFFFFF"/>
        <w:spacing w:before="62"/>
        <w:ind w:left="24"/>
      </w:pPr>
      <w:r>
        <w:rPr>
          <w:color w:val="000000"/>
          <w:sz w:val="46"/>
          <w:szCs w:val="46"/>
        </w:rPr>
        <w:t>-1,-1,-1).</w:t>
      </w:r>
    </w:p>
    <w:p w:rsidR="00A32AE8" w:rsidRPr="00C321BB" w:rsidRDefault="00A32AE8" w:rsidP="00A32AE8">
      <w:pPr>
        <w:shd w:val="clear" w:color="auto" w:fill="FFFFFF"/>
        <w:spacing w:before="293" w:line="542" w:lineRule="exact"/>
        <w:ind w:left="5" w:right="14" w:firstLine="667"/>
        <w:jc w:val="both"/>
        <w:rPr>
          <w:rFonts w:eastAsia="Times New Roman"/>
          <w:color w:val="000000"/>
          <w:spacing w:val="-16"/>
          <w:sz w:val="46"/>
          <w:szCs w:val="46"/>
        </w:rPr>
      </w:pPr>
      <w:r>
        <w:rPr>
          <w:rFonts w:eastAsia="Times New Roman"/>
          <w:color w:val="000000"/>
          <w:spacing w:val="-10"/>
          <w:sz w:val="46"/>
          <w:szCs w:val="46"/>
        </w:rPr>
        <w:t xml:space="preserve">Для иллюстрации того, как работает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>давайте обратим вни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мание на </w:t>
      </w:r>
      <w:proofErr w:type="spellStart"/>
      <w:r>
        <w:rPr>
          <w:rFonts w:eastAsia="Times New Roman"/>
          <w:color w:val="000000"/>
          <w:spacing w:val="-17"/>
          <w:sz w:val="46"/>
          <w:szCs w:val="46"/>
          <w:lang w:val="en-US"/>
        </w:rPr>
        <w:t>i</w:t>
      </w:r>
      <w:proofErr w:type="spellEnd"/>
      <w:r>
        <w:rPr>
          <w:rFonts w:eastAsia="Times New Roman"/>
          <w:color w:val="000000"/>
          <w:spacing w:val="-17"/>
          <w:sz w:val="46"/>
          <w:szCs w:val="46"/>
        </w:rPr>
        <w:t xml:space="preserve">-й бит данных, </w:t>
      </w:r>
      <w:r>
        <w:rPr>
          <w:rFonts w:eastAsia="Times New Roman"/>
          <w:i/>
          <w:iCs/>
          <w:color w:val="000000"/>
          <w:spacing w:val="-17"/>
          <w:sz w:val="46"/>
          <w:szCs w:val="46"/>
          <w:lang w:val="en-US"/>
        </w:rPr>
        <w:t>d</w:t>
      </w:r>
      <w:r w:rsidR="00764058">
        <w:rPr>
          <w:rFonts w:eastAsia="Times New Roman"/>
          <w:i/>
          <w:iCs/>
          <w:color w:val="000000"/>
          <w:spacing w:val="-17"/>
          <w:sz w:val="46"/>
          <w:szCs w:val="46"/>
          <w:vertAlign w:val="subscript"/>
          <w:lang w:val="en-US"/>
        </w:rPr>
        <w:t>i</w:t>
      </w:r>
      <w:proofErr w:type="gramStart"/>
      <w:r w:rsidRPr="00547FF2"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>Д</w:t>
      </w:r>
      <w:proofErr w:type="gramEnd"/>
      <w:r>
        <w:rPr>
          <w:rFonts w:eastAsia="Times New Roman"/>
          <w:color w:val="000000"/>
          <w:spacing w:val="-17"/>
          <w:sz w:val="46"/>
          <w:szCs w:val="46"/>
        </w:rPr>
        <w:t xml:space="preserve">ля </w:t>
      </w:r>
      <w:r w:rsidR="00764058">
        <w:rPr>
          <w:rFonts w:eastAsia="Times New Roman"/>
          <w:color w:val="000000"/>
          <w:spacing w:val="-17"/>
          <w:sz w:val="46"/>
          <w:szCs w:val="46"/>
          <w:lang w:val="en-US"/>
        </w:rPr>
        <w:t>m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-того мини-слота промежутка времени битовой передачи бита </w:t>
      </w:r>
      <w:r>
        <w:rPr>
          <w:rFonts w:eastAsia="Times New Roman"/>
          <w:i/>
          <w:iCs/>
          <w:color w:val="000000"/>
          <w:spacing w:val="-17"/>
          <w:sz w:val="46"/>
          <w:szCs w:val="46"/>
          <w:lang w:val="en-US"/>
        </w:rPr>
        <w:t>d</w:t>
      </w:r>
      <w:r w:rsidR="00764058">
        <w:rPr>
          <w:rFonts w:eastAsia="Times New Roman"/>
          <w:i/>
          <w:iCs/>
          <w:color w:val="000000"/>
          <w:spacing w:val="-17"/>
          <w:sz w:val="46"/>
          <w:szCs w:val="46"/>
          <w:vertAlign w:val="subscript"/>
          <w:lang w:val="en-US"/>
        </w:rPr>
        <w:t>i</w:t>
      </w:r>
      <w:r w:rsidRPr="00547FF2"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вывод кодировщика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 xml:space="preserve">, </w:t>
      </w:r>
      <w:proofErr w:type="spellStart"/>
      <w:r>
        <w:rPr>
          <w:rFonts w:eastAsia="Times New Roman"/>
          <w:i/>
          <w:iCs/>
          <w:color w:val="000000"/>
          <w:spacing w:val="-17"/>
          <w:sz w:val="46"/>
          <w:szCs w:val="46"/>
          <w:lang w:val="en-US"/>
        </w:rPr>
        <w:t>Z</w:t>
      </w:r>
      <w:r>
        <w:rPr>
          <w:rFonts w:eastAsia="Times New Roman"/>
          <w:i/>
          <w:iCs/>
          <w:color w:val="000000"/>
          <w:spacing w:val="-17"/>
          <w:sz w:val="46"/>
          <w:szCs w:val="46"/>
          <w:vertAlign w:val="subscript"/>
          <w:lang w:val="en-US"/>
        </w:rPr>
        <w:t>i</w:t>
      </w:r>
      <w:proofErr w:type="spellEnd"/>
      <w:r w:rsidR="00764058" w:rsidRPr="00764058">
        <w:rPr>
          <w:rFonts w:eastAsia="Times New Roman"/>
          <w:i/>
          <w:iCs/>
          <w:color w:val="000000"/>
          <w:spacing w:val="-17"/>
          <w:sz w:val="46"/>
          <w:szCs w:val="46"/>
          <w:vertAlign w:val="subscript"/>
        </w:rPr>
        <w:t>,</w:t>
      </w:r>
      <w:r>
        <w:rPr>
          <w:rFonts w:eastAsia="Times New Roman"/>
          <w:i/>
          <w:iCs/>
          <w:color w:val="000000"/>
          <w:spacing w:val="-17"/>
          <w:sz w:val="46"/>
          <w:szCs w:val="46"/>
          <w:vertAlign w:val="subscript"/>
          <w:lang w:val="en-US"/>
        </w:rPr>
        <w:t>m</w:t>
      </w:r>
      <w:r w:rsidRPr="00547FF2">
        <w:rPr>
          <w:rFonts w:eastAsia="Times New Roman"/>
          <w:i/>
          <w:iCs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>равняется зна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чению б/, помноженному на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m</w:t>
      </w:r>
      <w:r>
        <w:rPr>
          <w:rFonts w:eastAsia="Times New Roman"/>
          <w:color w:val="000000"/>
          <w:spacing w:val="-16"/>
          <w:sz w:val="46"/>
          <w:szCs w:val="46"/>
        </w:rPr>
        <w:t>-</w:t>
      </w:r>
      <w:proofErr w:type="spellStart"/>
      <w:r>
        <w:rPr>
          <w:rFonts w:eastAsia="Times New Roman"/>
          <w:color w:val="000000"/>
          <w:spacing w:val="-16"/>
          <w:sz w:val="46"/>
          <w:szCs w:val="46"/>
        </w:rPr>
        <w:t>тый</w:t>
      </w:r>
      <w:proofErr w:type="spellEnd"/>
      <w:r>
        <w:rPr>
          <w:rFonts w:eastAsia="Times New Roman"/>
          <w:color w:val="000000"/>
          <w:spacing w:val="-16"/>
          <w:sz w:val="46"/>
          <w:szCs w:val="46"/>
        </w:rPr>
        <w:t xml:space="preserve"> бит, назначенный к коду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1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6"/>
          <w:sz w:val="46"/>
          <w:szCs w:val="46"/>
        </w:rPr>
        <w:t>с</w:t>
      </w:r>
      <w:r w:rsidR="00C321BB">
        <w:rPr>
          <w:rFonts w:eastAsia="Times New Roman"/>
          <w:color w:val="000000"/>
          <w:spacing w:val="-16"/>
          <w:sz w:val="46"/>
          <w:szCs w:val="46"/>
          <w:vertAlign w:val="subscript"/>
          <w:lang w:val="en-US"/>
        </w:rPr>
        <w:t>m</w:t>
      </w:r>
      <w:r>
        <w:rPr>
          <w:rFonts w:eastAsia="Times New Roman"/>
          <w:color w:val="000000"/>
          <w:spacing w:val="-16"/>
          <w:sz w:val="46"/>
          <w:szCs w:val="46"/>
        </w:rPr>
        <w:t>:</w:t>
      </w:r>
    </w:p>
    <w:p w:rsidR="00760221" w:rsidRPr="00270BDA" w:rsidRDefault="00760221" w:rsidP="00A32AE8">
      <w:pPr>
        <w:shd w:val="clear" w:color="auto" w:fill="FFFFFF"/>
        <w:spacing w:before="293" w:line="542" w:lineRule="exact"/>
        <w:ind w:left="5" w:right="14" w:firstLine="667"/>
        <w:jc w:val="both"/>
      </w:pPr>
    </w:p>
    <w:p w:rsidR="00C321BB" w:rsidRPr="00C321BB" w:rsidRDefault="00C321BB" w:rsidP="00A32AE8">
      <w:pPr>
        <w:shd w:val="clear" w:color="auto" w:fill="FFFFFF"/>
        <w:spacing w:before="293" w:line="542" w:lineRule="exact"/>
        <w:ind w:left="5" w:right="14" w:firstLine="667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8804DC8" wp14:editId="1D34ED4A">
            <wp:simplePos x="0" y="0"/>
            <wp:positionH relativeFrom="column">
              <wp:posOffset>337820</wp:posOffset>
            </wp:positionH>
            <wp:positionV relativeFrom="paragraph">
              <wp:posOffset>130810</wp:posOffset>
            </wp:positionV>
            <wp:extent cx="7945120" cy="1000760"/>
            <wp:effectExtent l="0" t="0" r="0" b="889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512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2AE8" w:rsidRDefault="00A32AE8" w:rsidP="00A32AE8">
      <w:pPr>
        <w:spacing w:before="394" w:line="1" w:lineRule="exact"/>
        <w:rPr>
          <w:rFonts w:ascii="Arial" w:hAnsi="Arial" w:cs="Arial"/>
          <w:sz w:val="2"/>
          <w:szCs w:val="2"/>
        </w:rPr>
      </w:pPr>
    </w:p>
    <w:p w:rsidR="00A32AE8" w:rsidRDefault="00760221" w:rsidP="00A32AE8">
      <w:pPr>
        <w:shd w:val="clear" w:color="auto" w:fill="FFFFFF"/>
        <w:spacing w:before="701"/>
        <w:ind w:left="211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27FFE7C" wp14:editId="5352A347">
            <wp:simplePos x="0" y="0"/>
            <wp:positionH relativeFrom="column">
              <wp:posOffset>73025</wp:posOffset>
            </wp:positionH>
            <wp:positionV relativeFrom="paragraph">
              <wp:posOffset>9525</wp:posOffset>
            </wp:positionV>
            <wp:extent cx="8390255" cy="680339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0255" cy="680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AE8">
        <w:rPr>
          <w:rFonts w:ascii="Arial" w:eastAsia="Times New Roman" w:hAnsi="Arial"/>
          <w:b/>
          <w:bCs/>
          <w:color w:val="000000"/>
          <w:spacing w:val="-19"/>
          <w:sz w:val="36"/>
          <w:szCs w:val="36"/>
        </w:rPr>
        <w:t>Рис</w:t>
      </w:r>
      <w:r w:rsidR="00A32AE8">
        <w:rPr>
          <w:rFonts w:ascii="Arial" w:eastAsia="Times New Roman" w:hAnsi="Arial" w:cs="Arial"/>
          <w:b/>
          <w:bCs/>
          <w:color w:val="000000"/>
          <w:spacing w:val="-19"/>
          <w:sz w:val="36"/>
          <w:szCs w:val="36"/>
        </w:rPr>
        <w:t xml:space="preserve">. 6.5. </w:t>
      </w:r>
      <w:r w:rsidR="00A32AE8">
        <w:rPr>
          <w:rFonts w:ascii="Arial" w:eastAsia="Times New Roman" w:hAnsi="Arial"/>
          <w:b/>
          <w:bCs/>
          <w:color w:val="000000"/>
          <w:spacing w:val="-19"/>
          <w:sz w:val="36"/>
          <w:szCs w:val="36"/>
        </w:rPr>
        <w:t>Простой</w:t>
      </w:r>
      <w:r w:rsidR="00A32AE8">
        <w:rPr>
          <w:rFonts w:ascii="Arial" w:eastAsia="Times New Roman" w:hAnsi="Arial" w:cs="Arial"/>
          <w:b/>
          <w:bCs/>
          <w:color w:val="000000"/>
          <w:spacing w:val="-19"/>
          <w:sz w:val="36"/>
          <w:szCs w:val="36"/>
        </w:rPr>
        <w:t xml:space="preserve"> </w:t>
      </w:r>
      <w:r w:rsidR="00A32AE8">
        <w:rPr>
          <w:rFonts w:ascii="Arial" w:eastAsia="Times New Roman" w:hAnsi="Arial"/>
          <w:b/>
          <w:bCs/>
          <w:color w:val="000000"/>
          <w:spacing w:val="-19"/>
          <w:sz w:val="36"/>
          <w:szCs w:val="36"/>
        </w:rPr>
        <w:t>пример</w:t>
      </w:r>
      <w:r w:rsidR="00A32AE8">
        <w:rPr>
          <w:rFonts w:ascii="Arial" w:eastAsia="Times New Roman" w:hAnsi="Arial" w:cs="Arial"/>
          <w:b/>
          <w:bCs/>
          <w:color w:val="000000"/>
          <w:spacing w:val="-19"/>
          <w:sz w:val="36"/>
          <w:szCs w:val="36"/>
        </w:rPr>
        <w:t xml:space="preserve"> </w:t>
      </w:r>
      <w:r w:rsidR="00A32AE8">
        <w:rPr>
          <w:rFonts w:ascii="Arial" w:eastAsia="Times New Roman" w:hAnsi="Arial" w:cs="Arial"/>
          <w:b/>
          <w:bCs/>
          <w:color w:val="000000"/>
          <w:spacing w:val="-19"/>
          <w:sz w:val="36"/>
          <w:szCs w:val="36"/>
          <w:lang w:val="en-US"/>
        </w:rPr>
        <w:t>CDMA</w:t>
      </w:r>
      <w:r w:rsidR="00A32AE8" w:rsidRPr="00547FF2">
        <w:rPr>
          <w:rFonts w:ascii="Arial" w:eastAsia="Times New Roman" w:hAnsi="Arial" w:cs="Arial"/>
          <w:b/>
          <w:bCs/>
          <w:color w:val="000000"/>
          <w:spacing w:val="-19"/>
          <w:sz w:val="36"/>
          <w:szCs w:val="36"/>
        </w:rPr>
        <w:t xml:space="preserve">: </w:t>
      </w:r>
      <w:r w:rsidR="00A32AE8">
        <w:rPr>
          <w:rFonts w:ascii="Arial" w:eastAsia="Times New Roman" w:hAnsi="Arial"/>
          <w:b/>
          <w:bCs/>
          <w:color w:val="000000"/>
          <w:spacing w:val="-19"/>
          <w:sz w:val="36"/>
          <w:szCs w:val="36"/>
        </w:rPr>
        <w:t>отправитель</w:t>
      </w:r>
      <w:r w:rsidR="00A32AE8">
        <w:rPr>
          <w:rFonts w:ascii="Arial" w:eastAsia="Times New Roman" w:hAnsi="Arial" w:cs="Arial"/>
          <w:b/>
          <w:bCs/>
          <w:color w:val="000000"/>
          <w:spacing w:val="-19"/>
          <w:sz w:val="36"/>
          <w:szCs w:val="36"/>
        </w:rPr>
        <w:t xml:space="preserve"> </w:t>
      </w:r>
      <w:r w:rsidR="00A32AE8">
        <w:rPr>
          <w:rFonts w:ascii="Arial" w:eastAsia="Times New Roman" w:hAnsi="Arial"/>
          <w:b/>
          <w:bCs/>
          <w:color w:val="000000"/>
          <w:spacing w:val="-19"/>
          <w:sz w:val="36"/>
          <w:szCs w:val="36"/>
        </w:rPr>
        <w:t>кодирует</w:t>
      </w:r>
      <w:r w:rsidR="00A32AE8">
        <w:rPr>
          <w:rFonts w:ascii="Arial" w:eastAsia="Times New Roman" w:hAnsi="Arial" w:cs="Arial"/>
          <w:b/>
          <w:bCs/>
          <w:color w:val="000000"/>
          <w:spacing w:val="-19"/>
          <w:sz w:val="36"/>
          <w:szCs w:val="36"/>
        </w:rPr>
        <w:t xml:space="preserve">, </w:t>
      </w:r>
      <w:r w:rsidR="00A32AE8">
        <w:rPr>
          <w:rFonts w:ascii="Arial" w:eastAsia="Times New Roman" w:hAnsi="Arial"/>
          <w:b/>
          <w:bCs/>
          <w:color w:val="000000"/>
          <w:spacing w:val="-19"/>
          <w:sz w:val="36"/>
          <w:szCs w:val="36"/>
        </w:rPr>
        <w:t>получатель</w:t>
      </w:r>
      <w:r w:rsidR="00A32AE8">
        <w:rPr>
          <w:rFonts w:ascii="Arial" w:eastAsia="Times New Roman" w:hAnsi="Arial" w:cs="Arial"/>
          <w:b/>
          <w:bCs/>
          <w:color w:val="000000"/>
          <w:spacing w:val="-19"/>
          <w:sz w:val="36"/>
          <w:szCs w:val="36"/>
        </w:rPr>
        <w:t xml:space="preserve"> </w:t>
      </w:r>
      <w:r w:rsidR="00A32AE8">
        <w:rPr>
          <w:rFonts w:ascii="Arial" w:eastAsia="Times New Roman" w:hAnsi="Arial"/>
          <w:b/>
          <w:bCs/>
          <w:color w:val="000000"/>
          <w:spacing w:val="-19"/>
          <w:sz w:val="36"/>
          <w:szCs w:val="36"/>
        </w:rPr>
        <w:t>декодирует</w:t>
      </w:r>
    </w:p>
    <w:p w:rsidR="00A32AE8" w:rsidRPr="00760221" w:rsidRDefault="00760221" w:rsidP="00A32AE8">
      <w:pPr>
        <w:shd w:val="clear" w:color="auto" w:fill="FFFFFF"/>
        <w:spacing w:before="811" w:after="38" w:line="542" w:lineRule="exact"/>
        <w:ind w:firstLine="691"/>
        <w:jc w:val="both"/>
        <w:rPr>
          <w:rFonts w:eastAsia="Times New Roman"/>
          <w:color w:val="000000"/>
          <w:spacing w:val="-13"/>
          <w:sz w:val="46"/>
          <w:szCs w:val="4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44EB888" wp14:editId="7B09F5CC">
            <wp:simplePos x="0" y="0"/>
            <wp:positionH relativeFrom="column">
              <wp:posOffset>1332865</wp:posOffset>
            </wp:positionH>
            <wp:positionV relativeFrom="paragraph">
              <wp:posOffset>2000885</wp:posOffset>
            </wp:positionV>
            <wp:extent cx="6334760" cy="850265"/>
            <wp:effectExtent l="0" t="0" r="8890" b="698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AE8">
        <w:rPr>
          <w:rFonts w:eastAsia="Times New Roman"/>
          <w:color w:val="000000"/>
          <w:spacing w:val="-17"/>
          <w:sz w:val="46"/>
          <w:szCs w:val="46"/>
        </w:rPr>
        <w:t xml:space="preserve">В простом мире, где не существует отправителей, создающих помехи </w:t>
      </w:r>
      <w:r w:rsidR="00A32AE8">
        <w:rPr>
          <w:rFonts w:eastAsia="Times New Roman"/>
          <w:color w:val="000000"/>
          <w:spacing w:val="-12"/>
          <w:sz w:val="46"/>
          <w:szCs w:val="46"/>
        </w:rPr>
        <w:t xml:space="preserve">друг для друга, ресивер получит кодированные биты </w:t>
      </w:r>
      <w:proofErr w:type="spellStart"/>
      <w:r w:rsidR="00A32AE8">
        <w:rPr>
          <w:rFonts w:eastAsia="Times New Roman"/>
          <w:i/>
          <w:iCs/>
          <w:color w:val="000000"/>
          <w:spacing w:val="-12"/>
          <w:sz w:val="46"/>
          <w:szCs w:val="46"/>
          <w:lang w:val="en-US"/>
        </w:rPr>
        <w:t>Z</w:t>
      </w:r>
      <w:r w:rsidR="00A32AE8">
        <w:rPr>
          <w:rFonts w:eastAsia="Times New Roman"/>
          <w:i/>
          <w:iCs/>
          <w:color w:val="000000"/>
          <w:spacing w:val="-12"/>
          <w:sz w:val="46"/>
          <w:szCs w:val="46"/>
          <w:vertAlign w:val="subscript"/>
          <w:lang w:val="en-US"/>
        </w:rPr>
        <w:t>i</w:t>
      </w:r>
      <w:proofErr w:type="spellEnd"/>
      <w:r w:rsidRPr="00760221">
        <w:rPr>
          <w:rFonts w:eastAsia="Times New Roman"/>
          <w:i/>
          <w:iCs/>
          <w:color w:val="000000"/>
          <w:spacing w:val="-12"/>
          <w:sz w:val="46"/>
          <w:szCs w:val="46"/>
          <w:vertAlign w:val="subscript"/>
        </w:rPr>
        <w:t>,</w:t>
      </w:r>
      <w:r w:rsidR="00A32AE8">
        <w:rPr>
          <w:rFonts w:eastAsia="Times New Roman"/>
          <w:i/>
          <w:iCs/>
          <w:color w:val="000000"/>
          <w:spacing w:val="-12"/>
          <w:sz w:val="46"/>
          <w:szCs w:val="46"/>
          <w:vertAlign w:val="subscript"/>
          <w:lang w:val="en-US"/>
        </w:rPr>
        <w:t>m</w:t>
      </w:r>
      <w:r w:rsidR="00A32AE8" w:rsidRPr="00547FF2"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 </w:t>
      </w:r>
      <w:r w:rsidR="00A32AE8">
        <w:rPr>
          <w:rFonts w:eastAsia="Times New Roman"/>
          <w:color w:val="000000"/>
          <w:spacing w:val="-12"/>
          <w:sz w:val="46"/>
          <w:szCs w:val="46"/>
        </w:rPr>
        <w:t xml:space="preserve">и </w:t>
      </w:r>
      <w:proofErr w:type="gramStart"/>
      <w:r w:rsidR="00A32AE8">
        <w:rPr>
          <w:rFonts w:eastAsia="Times New Roman"/>
          <w:color w:val="000000"/>
          <w:spacing w:val="-12"/>
          <w:sz w:val="46"/>
          <w:szCs w:val="46"/>
        </w:rPr>
        <w:t xml:space="preserve">восстановит </w:t>
      </w:r>
      <w:r w:rsidR="00A32AE8">
        <w:rPr>
          <w:rFonts w:eastAsia="Times New Roman"/>
          <w:color w:val="000000"/>
          <w:spacing w:val="-13"/>
          <w:sz w:val="46"/>
          <w:szCs w:val="46"/>
        </w:rPr>
        <w:t xml:space="preserve">исходный бит данных </w:t>
      </w:r>
      <w:r w:rsidR="00A32AE8">
        <w:rPr>
          <w:rFonts w:eastAsia="Times New Roman"/>
          <w:i/>
          <w:iCs/>
          <w:color w:val="000000"/>
          <w:spacing w:val="-13"/>
          <w:sz w:val="46"/>
          <w:szCs w:val="46"/>
          <w:lang w:val="en-US"/>
        </w:rPr>
        <w:t>d</w:t>
      </w:r>
      <w:r>
        <w:rPr>
          <w:rFonts w:eastAsia="Times New Roman"/>
          <w:i/>
          <w:iCs/>
          <w:color w:val="000000"/>
          <w:spacing w:val="-13"/>
          <w:sz w:val="46"/>
          <w:szCs w:val="46"/>
          <w:vertAlign w:val="subscript"/>
          <w:lang w:val="en-US"/>
        </w:rPr>
        <w:t>i</w:t>
      </w:r>
      <w:r w:rsidR="00A32AE8" w:rsidRPr="00547FF2"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 </w:t>
      </w:r>
      <w:r w:rsidR="00A32AE8">
        <w:rPr>
          <w:rFonts w:eastAsia="Times New Roman"/>
          <w:color w:val="000000"/>
          <w:spacing w:val="-13"/>
          <w:sz w:val="46"/>
          <w:szCs w:val="46"/>
        </w:rPr>
        <w:t>произведя</w:t>
      </w:r>
      <w:proofErr w:type="gramEnd"/>
      <w:r w:rsidR="00A32AE8">
        <w:rPr>
          <w:rFonts w:eastAsia="Times New Roman"/>
          <w:color w:val="000000"/>
          <w:spacing w:val="-13"/>
          <w:sz w:val="46"/>
          <w:szCs w:val="46"/>
        </w:rPr>
        <w:t xml:space="preserve"> расчет по формуле:</w:t>
      </w:r>
    </w:p>
    <w:p w:rsidR="00A32AE8" w:rsidRDefault="00760221" w:rsidP="00760221">
      <w:pPr>
        <w:shd w:val="clear" w:color="auto" w:fill="FFFFFF"/>
        <w:spacing w:before="811" w:after="38" w:line="542" w:lineRule="exact"/>
        <w:ind w:firstLine="691"/>
        <w:jc w:val="both"/>
      </w:pPr>
      <w:r>
        <w:rPr>
          <w:rFonts w:eastAsia="Times New Roman"/>
          <w:color w:val="000000"/>
          <w:sz w:val="46"/>
          <w:szCs w:val="46"/>
        </w:rPr>
        <w:t>Вы</w:t>
      </w:r>
      <w:r w:rsidR="00A32AE8">
        <w:rPr>
          <w:rFonts w:eastAsia="Times New Roman"/>
          <w:color w:val="000000"/>
          <w:sz w:val="46"/>
          <w:szCs w:val="46"/>
        </w:rPr>
        <w:t xml:space="preserve"> может</w:t>
      </w:r>
      <w:r>
        <w:rPr>
          <w:rFonts w:eastAsia="Times New Roman"/>
          <w:color w:val="000000"/>
          <w:sz w:val="46"/>
          <w:szCs w:val="46"/>
        </w:rPr>
        <w:t>е</w:t>
      </w:r>
      <w:r w:rsidR="00A32AE8">
        <w:rPr>
          <w:rFonts w:eastAsia="Times New Roman"/>
          <w:color w:val="000000"/>
          <w:sz w:val="46"/>
          <w:szCs w:val="46"/>
        </w:rPr>
        <w:t xml:space="preserve"> проработать пример на рис. 6.5, дабы убедиться </w:t>
      </w:r>
      <w:r w:rsidR="00A32AE8">
        <w:rPr>
          <w:rFonts w:eastAsia="Times New Roman"/>
          <w:color w:val="000000"/>
          <w:spacing w:val="-15"/>
          <w:sz w:val="46"/>
          <w:szCs w:val="46"/>
        </w:rPr>
        <w:t>в том, что исходные биты данных на самом деле корректно восстанавли</w:t>
      </w:r>
      <w:r w:rsidR="00A32AE8">
        <w:rPr>
          <w:rFonts w:eastAsia="Times New Roman"/>
          <w:color w:val="000000"/>
          <w:spacing w:val="-15"/>
          <w:sz w:val="46"/>
          <w:szCs w:val="46"/>
        </w:rPr>
        <w:softHyphen/>
      </w:r>
      <w:r w:rsidR="00A32AE8">
        <w:rPr>
          <w:rFonts w:eastAsia="Times New Roman"/>
          <w:color w:val="000000"/>
          <w:sz w:val="46"/>
          <w:szCs w:val="46"/>
        </w:rPr>
        <w:t>ваются с помощью (6.2).</w:t>
      </w:r>
    </w:p>
    <w:p w:rsidR="00A32AE8" w:rsidRPr="00270BDA" w:rsidRDefault="00A32AE8" w:rsidP="00760221">
      <w:pPr>
        <w:shd w:val="clear" w:color="auto" w:fill="FFFFFF"/>
        <w:spacing w:before="322" w:line="542" w:lineRule="exact"/>
        <w:ind w:left="10" w:right="10" w:firstLine="682"/>
        <w:jc w:val="both"/>
        <w:rPr>
          <w:rFonts w:eastAsia="Times New Roman"/>
          <w:color w:val="000000"/>
          <w:spacing w:val="-9"/>
          <w:sz w:val="46"/>
          <w:szCs w:val="46"/>
        </w:rPr>
      </w:pPr>
      <w:r>
        <w:rPr>
          <w:rFonts w:eastAsia="Times New Roman"/>
          <w:color w:val="000000"/>
          <w:spacing w:val="-9"/>
          <w:sz w:val="46"/>
          <w:szCs w:val="46"/>
        </w:rPr>
        <w:t xml:space="preserve">Однако наш мир далек от идеала, а поэтому, как мы уже замечали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ранее, протоколу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приходится работать в условиях наличия дру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гих отправителей, создающих помехи, кодирующих и передающих свои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данные, используя другие коды. Но, в таком случае, каким же образом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может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CDMA</w:t>
      </w:r>
      <w:r>
        <w:rPr>
          <w:rFonts w:eastAsia="Times New Roman"/>
          <w:color w:val="000000"/>
          <w:spacing w:val="-13"/>
          <w:sz w:val="46"/>
          <w:szCs w:val="46"/>
        </w:rPr>
        <w:t>-ресивер восстановить исходные биты данных отправите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ля, если они смешиваются с теми, что посылают другие отправители?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Протокол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работает уже исходя из того, что к сигналу </w:t>
      </w:r>
      <w:r>
        <w:rPr>
          <w:rFonts w:eastAsia="Times New Roman"/>
          <w:color w:val="000000"/>
          <w:spacing w:val="-16"/>
          <w:sz w:val="46"/>
          <w:szCs w:val="46"/>
        </w:rPr>
        <w:lastRenderedPageBreak/>
        <w:t>добавляют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ся посторонние битовые сигналы. Это значит, что если в течение одного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и того же временного мини-слота три отправителя посылают значение 1, </w:t>
      </w:r>
      <w:r>
        <w:rPr>
          <w:rFonts w:eastAsia="Times New Roman"/>
          <w:color w:val="000000"/>
          <w:spacing w:val="-1"/>
          <w:sz w:val="46"/>
          <w:szCs w:val="46"/>
        </w:rPr>
        <w:t xml:space="preserve">а четвертый -1, то значение сигнала, полученного всеми ресиверами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в этот мини-промежуток времени равняется 2 (так как 1 + 1 + 1 — 1 = 2).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При наличии нескольких отправителей, отправитель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s</w:t>
      </w:r>
      <w:r w:rsidRPr="00547FF2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вычисляет коди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рование передаваемых </w:t>
      </w:r>
      <w:proofErr w:type="spellStart"/>
      <w:r>
        <w:rPr>
          <w:rFonts w:eastAsia="Times New Roman"/>
          <w:i/>
          <w:iCs/>
          <w:color w:val="000000"/>
          <w:spacing w:val="-15"/>
          <w:sz w:val="46"/>
          <w:szCs w:val="46"/>
          <w:lang w:val="en-US"/>
        </w:rPr>
        <w:t>Z</w:t>
      </w:r>
      <w:r>
        <w:rPr>
          <w:rFonts w:eastAsia="Times New Roman"/>
          <w:i/>
          <w:iCs/>
          <w:color w:val="000000"/>
          <w:spacing w:val="-15"/>
          <w:sz w:val="46"/>
          <w:szCs w:val="46"/>
          <w:vertAlign w:val="superscript"/>
          <w:lang w:val="en-US"/>
        </w:rPr>
        <w:t>s</w:t>
      </w:r>
      <w:r>
        <w:rPr>
          <w:rFonts w:eastAsia="Times New Roman"/>
          <w:i/>
          <w:iCs/>
          <w:color w:val="000000"/>
          <w:spacing w:val="-15"/>
          <w:sz w:val="46"/>
          <w:szCs w:val="46"/>
          <w:vertAlign w:val="subscript"/>
          <w:lang w:val="en-US"/>
        </w:rPr>
        <w:t>i</w:t>
      </w:r>
      <w:proofErr w:type="spellEnd"/>
      <w:r w:rsidR="00760221" w:rsidRPr="00760221">
        <w:rPr>
          <w:rFonts w:eastAsia="Times New Roman"/>
          <w:i/>
          <w:iCs/>
          <w:color w:val="000000"/>
          <w:spacing w:val="-15"/>
          <w:sz w:val="46"/>
          <w:szCs w:val="46"/>
          <w:vertAlign w:val="subscript"/>
        </w:rPr>
        <w:t>,</w:t>
      </w:r>
      <w:r>
        <w:rPr>
          <w:rFonts w:eastAsia="Times New Roman"/>
          <w:i/>
          <w:iCs/>
          <w:color w:val="000000"/>
          <w:spacing w:val="-15"/>
          <w:sz w:val="46"/>
          <w:szCs w:val="46"/>
          <w:vertAlign w:val="subscript"/>
          <w:lang w:val="en-US"/>
        </w:rPr>
        <w:t>m</w:t>
      </w:r>
      <w:r w:rsidRPr="00547FF2"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точно так же, как в (6.1). Значение, получен</w:t>
      </w:r>
      <w:r>
        <w:rPr>
          <w:rFonts w:eastAsia="Times New Roman"/>
          <w:color w:val="000000"/>
          <w:spacing w:val="-15"/>
          <w:sz w:val="46"/>
          <w:szCs w:val="46"/>
        </w:rPr>
        <w:softHyphen/>
        <w:t xml:space="preserve">ное ресивером в течение </w:t>
      </w:r>
      <w:proofErr w:type="spellStart"/>
      <w:r>
        <w:rPr>
          <w:rFonts w:eastAsia="Times New Roman"/>
          <w:i/>
          <w:iCs/>
          <w:color w:val="000000"/>
          <w:spacing w:val="-15"/>
          <w:sz w:val="46"/>
          <w:szCs w:val="46"/>
        </w:rPr>
        <w:t>тп</w:t>
      </w:r>
      <w:proofErr w:type="spellEnd"/>
      <w:r>
        <w:rPr>
          <w:rFonts w:eastAsia="Times New Roman"/>
          <w:i/>
          <w:iCs/>
          <w:color w:val="000000"/>
          <w:spacing w:val="-15"/>
          <w:sz w:val="46"/>
          <w:szCs w:val="46"/>
        </w:rPr>
        <w:t xml:space="preserve">-то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временного мини-промежутка </w:t>
      </w:r>
      <w:proofErr w:type="spellStart"/>
      <w:r>
        <w:rPr>
          <w:rFonts w:eastAsia="Times New Roman"/>
          <w:color w:val="000000"/>
          <w:spacing w:val="-15"/>
          <w:sz w:val="46"/>
          <w:szCs w:val="46"/>
          <w:lang w:val="en-US"/>
        </w:rPr>
        <w:t>i</w:t>
      </w:r>
      <w:proofErr w:type="spellEnd"/>
      <w:r w:rsidRPr="00547FF2">
        <w:rPr>
          <w:rFonts w:eastAsia="Times New Roman"/>
          <w:color w:val="000000"/>
          <w:spacing w:val="-15"/>
          <w:sz w:val="46"/>
          <w:szCs w:val="46"/>
        </w:rPr>
        <w:t>-</w:t>
      </w:r>
      <w:proofErr w:type="spellStart"/>
      <w:r>
        <w:rPr>
          <w:rFonts w:eastAsia="Times New Roman"/>
          <w:color w:val="000000"/>
          <w:spacing w:val="-15"/>
          <w:sz w:val="46"/>
          <w:szCs w:val="46"/>
          <w:lang w:val="en-US"/>
        </w:rPr>
        <w:t>ro</w:t>
      </w:r>
      <w:proofErr w:type="spellEnd"/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бито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вого слота, однако, теперь,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сумма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всех переданных битов данных всех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N </w:t>
      </w:r>
      <w:r>
        <w:rPr>
          <w:rFonts w:eastAsia="Times New Roman"/>
          <w:color w:val="000000"/>
          <w:spacing w:val="-9"/>
          <w:sz w:val="46"/>
          <w:szCs w:val="46"/>
        </w:rPr>
        <w:t>отправителей в течение этого мини-промежутка равняется:</w:t>
      </w:r>
    </w:p>
    <w:p w:rsidR="00A32AE8" w:rsidRDefault="00086818" w:rsidP="00760221">
      <w:pPr>
        <w:shd w:val="clear" w:color="auto" w:fill="FFFFFF"/>
        <w:spacing w:before="322" w:line="542" w:lineRule="exact"/>
        <w:ind w:left="10" w:right="10" w:firstLine="682"/>
        <w:jc w:val="both"/>
      </w:pPr>
      <w:r>
        <w:rPr>
          <w:rFonts w:ascii="Arial" w:hAnsi="Arial" w:cs="Arial"/>
          <w:i/>
          <w:iCs/>
          <w:noProof/>
          <w:color w:val="000000"/>
          <w:sz w:val="54"/>
          <w:szCs w:val="54"/>
        </w:rPr>
        <w:drawing>
          <wp:anchor distT="0" distB="0" distL="114300" distR="114300" simplePos="0" relativeHeight="251676672" behindDoc="0" locked="0" layoutInCell="1" allowOverlap="1" wp14:anchorId="48277C62" wp14:editId="2DDB9D62">
            <wp:simplePos x="0" y="0"/>
            <wp:positionH relativeFrom="column">
              <wp:posOffset>2169160</wp:posOffset>
            </wp:positionH>
            <wp:positionV relativeFrom="paragraph">
              <wp:posOffset>2861945</wp:posOffset>
            </wp:positionV>
            <wp:extent cx="6371590" cy="1060450"/>
            <wp:effectExtent l="0" t="0" r="0" b="635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221">
        <w:rPr>
          <w:noProof/>
        </w:rPr>
        <w:drawing>
          <wp:anchor distT="0" distB="0" distL="114300" distR="114300" simplePos="0" relativeHeight="251675648" behindDoc="0" locked="0" layoutInCell="1" allowOverlap="1" wp14:anchorId="5D319403" wp14:editId="52082802">
            <wp:simplePos x="0" y="0"/>
            <wp:positionH relativeFrom="column">
              <wp:posOffset>2929890</wp:posOffset>
            </wp:positionH>
            <wp:positionV relativeFrom="paragraph">
              <wp:posOffset>140335</wp:posOffset>
            </wp:positionV>
            <wp:extent cx="2458085" cy="92202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AE8">
        <w:rPr>
          <w:rFonts w:eastAsia="Times New Roman"/>
          <w:color w:val="000000"/>
          <w:spacing w:val="-13"/>
          <w:sz w:val="46"/>
          <w:szCs w:val="46"/>
        </w:rPr>
        <w:t xml:space="preserve">Что удивительно, если коды отправителей подобраны тщательно, то </w:t>
      </w:r>
      <w:r w:rsidR="00A32AE8">
        <w:rPr>
          <w:rFonts w:eastAsia="Times New Roman"/>
          <w:color w:val="000000"/>
          <w:spacing w:val="-10"/>
          <w:sz w:val="46"/>
          <w:szCs w:val="46"/>
        </w:rPr>
        <w:t>ресивер может восстановить все данные, посланные отправителем, от</w:t>
      </w:r>
      <w:r w:rsidR="00A32AE8">
        <w:rPr>
          <w:rFonts w:eastAsia="Times New Roman"/>
          <w:color w:val="000000"/>
          <w:spacing w:val="-10"/>
          <w:sz w:val="46"/>
          <w:szCs w:val="46"/>
        </w:rPr>
        <w:softHyphen/>
      </w:r>
      <w:r w:rsidR="00A32AE8">
        <w:rPr>
          <w:rFonts w:eastAsia="Times New Roman"/>
          <w:color w:val="000000"/>
          <w:spacing w:val="-11"/>
          <w:sz w:val="46"/>
          <w:szCs w:val="46"/>
        </w:rPr>
        <w:t xml:space="preserve">делив их от агрегированного сигнала, просто воспользовавшись кодом </w:t>
      </w:r>
      <w:r w:rsidR="00A32AE8">
        <w:rPr>
          <w:rFonts w:eastAsia="Times New Roman"/>
          <w:color w:val="000000"/>
          <w:sz w:val="46"/>
          <w:szCs w:val="46"/>
        </w:rPr>
        <w:t>отправителя, как в (6.2):</w:t>
      </w:r>
    </w:p>
    <w:p w:rsidR="00A32AE8" w:rsidRDefault="00A32AE8" w:rsidP="00A32AE8">
      <w:pPr>
        <w:shd w:val="clear" w:color="auto" w:fill="FFFFFF"/>
        <w:spacing w:before="254" w:line="542" w:lineRule="exact"/>
        <w:ind w:left="10" w:right="34"/>
        <w:jc w:val="both"/>
      </w:pPr>
      <w:r>
        <w:rPr>
          <w:rFonts w:eastAsia="Times New Roman"/>
          <w:color w:val="000000"/>
          <w:spacing w:val="-6"/>
          <w:sz w:val="46"/>
          <w:szCs w:val="46"/>
        </w:rPr>
        <w:t xml:space="preserve">как показано на рис. 6.6 для примера с двумя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CDMA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-отправителями.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М-битовый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код, использованный верхним отправителем </w:t>
      </w:r>
      <w:r>
        <w:rPr>
          <w:rFonts w:eastAsia="Times New Roman"/>
          <w:color w:val="000000"/>
          <w:sz w:val="46"/>
          <w:szCs w:val="46"/>
        </w:rPr>
        <w:t xml:space="preserve">(1,1,1,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-1,1,-1,-1,-1), тогда как код, используемый нижним отправителем — </w:t>
      </w:r>
      <w:r>
        <w:rPr>
          <w:rFonts w:eastAsia="Times New Roman"/>
          <w:color w:val="000000"/>
          <w:spacing w:val="12"/>
          <w:sz w:val="46"/>
          <w:szCs w:val="46"/>
        </w:rPr>
        <w:t>(1,-1,1,1,1,-1,1,1).</w:t>
      </w:r>
      <w:r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>На рис. 6.6 изображено, как ресивер восстанавли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вает исходные биты данных от верхнего отправителя. Обратите внима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ние, что ресивер может вычленить данные, посылаемые отправителем 1, </w:t>
      </w:r>
      <w:r>
        <w:rPr>
          <w:rFonts w:eastAsia="Times New Roman"/>
          <w:color w:val="000000"/>
          <w:spacing w:val="-10"/>
          <w:sz w:val="46"/>
          <w:szCs w:val="46"/>
        </w:rPr>
        <w:t>несмотря на помехи от передачи данных отправителя 2.</w:t>
      </w:r>
    </w:p>
    <w:p w:rsidR="00A32AE8" w:rsidRDefault="00A32AE8" w:rsidP="00A32AE8">
      <w:pPr>
        <w:shd w:val="clear" w:color="auto" w:fill="FFFFFF"/>
        <w:spacing w:before="336" w:line="542" w:lineRule="exact"/>
        <w:ind w:right="24"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Работа прото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кола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напоминает присутствие завсегдатаев вечеринок, говоря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щих на разных языках. В таких ситуациях люди очень хорошо умеют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образовывать «группы по интересам», состоящие из гостей, говорящих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на одном языке, отфильтровывая при этом группы, в которых беседы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ведутся на иностранных языках. Здесь мы видим, что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— это раз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деляющий протокол в том смысле, что он разделяет на части кодовое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пространство </w:t>
      </w:r>
      <w:r w:rsidRPr="00547FF2">
        <w:rPr>
          <w:rFonts w:eastAsia="Times New Roman"/>
          <w:color w:val="000000"/>
          <w:spacing w:val="-9"/>
          <w:sz w:val="46"/>
          <w:szCs w:val="46"/>
        </w:rPr>
        <w:t>(</w:t>
      </w:r>
      <w:proofErr w:type="spellStart"/>
      <w:r>
        <w:rPr>
          <w:rFonts w:eastAsia="Times New Roman"/>
          <w:color w:val="000000"/>
          <w:spacing w:val="-9"/>
          <w:sz w:val="46"/>
          <w:szCs w:val="46"/>
          <w:lang w:val="en-US"/>
        </w:rPr>
        <w:t>codespace</w:t>
      </w:r>
      <w:proofErr w:type="spellEnd"/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а не время или диапазоны частот и выделяет </w:t>
      </w:r>
      <w:r>
        <w:rPr>
          <w:rFonts w:eastAsia="Times New Roman"/>
          <w:color w:val="000000"/>
          <w:sz w:val="46"/>
          <w:szCs w:val="46"/>
        </w:rPr>
        <w:t>каждому узлу сети часть этого пространства.</w:t>
      </w:r>
    </w:p>
    <w:p w:rsidR="00A32AE8" w:rsidRPr="00086818" w:rsidRDefault="00A32AE8" w:rsidP="00086818">
      <w:pPr>
        <w:shd w:val="clear" w:color="auto" w:fill="FFFFFF"/>
        <w:spacing w:before="336" w:line="542" w:lineRule="exact"/>
        <w:ind w:right="29" w:firstLine="691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Краткость нашего обсуждения технологии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вызвана необходимостью. На практике же существует еще большее ко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личество сложностей, с которыми необходимо справляться. Во-первых,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чтобы </w:t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ресиверы сигналов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могли правильно вычленить сигнал,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посылаемый отправителем, необходимо очень тщательно подходить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 выбору кодов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Во-вторых, в нашем обсуждении мы </w:t>
      </w:r>
      <w:r w:rsidRPr="00086818">
        <w:rPr>
          <w:rFonts w:eastAsia="Times New Roman"/>
          <w:color w:val="000000"/>
          <w:spacing w:val="-8"/>
          <w:sz w:val="46"/>
          <w:szCs w:val="46"/>
        </w:rPr>
        <w:t>допусти</w:t>
      </w:r>
      <w:r w:rsidRPr="00086818">
        <w:rPr>
          <w:rFonts w:eastAsia="Times New Roman"/>
          <w:bCs/>
          <w:color w:val="000000"/>
          <w:spacing w:val="-17"/>
          <w:sz w:val="44"/>
          <w:szCs w:val="44"/>
        </w:rPr>
        <w:t xml:space="preserve">ли, что силы сигналов, получаемых от различных отправителей, равны, </w:t>
      </w:r>
      <w:r w:rsidRPr="00086818">
        <w:rPr>
          <w:rFonts w:eastAsia="Times New Roman"/>
          <w:bCs/>
          <w:color w:val="000000"/>
          <w:spacing w:val="-15"/>
          <w:sz w:val="44"/>
          <w:szCs w:val="44"/>
        </w:rPr>
        <w:t>в реальности этого крайне сложно достичь. Существует большое коли</w:t>
      </w:r>
      <w:r w:rsidRPr="00086818">
        <w:rPr>
          <w:rFonts w:eastAsia="Times New Roman"/>
          <w:bCs/>
          <w:color w:val="000000"/>
          <w:spacing w:val="-15"/>
          <w:sz w:val="44"/>
          <w:szCs w:val="44"/>
        </w:rPr>
        <w:softHyphen/>
      </w:r>
      <w:r w:rsidRPr="00086818">
        <w:rPr>
          <w:rFonts w:eastAsia="Times New Roman"/>
          <w:bCs/>
          <w:color w:val="000000"/>
          <w:spacing w:val="-19"/>
          <w:sz w:val="44"/>
          <w:szCs w:val="44"/>
        </w:rPr>
        <w:t>чество литературы по вопросам решения вышеуказанных и прочих про</w:t>
      </w:r>
      <w:r w:rsidRPr="00086818">
        <w:rPr>
          <w:rFonts w:eastAsia="Times New Roman"/>
          <w:bCs/>
          <w:color w:val="000000"/>
          <w:spacing w:val="-19"/>
          <w:sz w:val="44"/>
          <w:szCs w:val="44"/>
        </w:rPr>
        <w:softHyphen/>
      </w:r>
      <w:r w:rsidRPr="00086818">
        <w:rPr>
          <w:rFonts w:eastAsia="Times New Roman"/>
          <w:bCs/>
          <w:color w:val="000000"/>
          <w:spacing w:val="-11"/>
          <w:sz w:val="44"/>
          <w:szCs w:val="44"/>
        </w:rPr>
        <w:t xml:space="preserve">блем, связанных с протоколом </w:t>
      </w:r>
      <w:r w:rsidRPr="00086818">
        <w:rPr>
          <w:rFonts w:eastAsia="Times New Roman"/>
          <w:bCs/>
          <w:color w:val="000000"/>
          <w:spacing w:val="-11"/>
          <w:sz w:val="44"/>
          <w:szCs w:val="44"/>
          <w:lang w:val="en-US"/>
        </w:rPr>
        <w:t>CDMA</w:t>
      </w:r>
      <w:r w:rsidRPr="00086818">
        <w:rPr>
          <w:rFonts w:eastAsia="Times New Roman"/>
          <w:bCs/>
          <w:color w:val="000000"/>
          <w:spacing w:val="-11"/>
          <w:sz w:val="44"/>
          <w:szCs w:val="44"/>
        </w:rPr>
        <w:t>, см. более подробную информа</w:t>
      </w:r>
      <w:r w:rsidRPr="00086818">
        <w:rPr>
          <w:rFonts w:eastAsia="Times New Roman"/>
          <w:bCs/>
          <w:color w:val="000000"/>
          <w:spacing w:val="-11"/>
          <w:sz w:val="44"/>
          <w:szCs w:val="44"/>
        </w:rPr>
        <w:softHyphen/>
      </w:r>
      <w:r w:rsidRPr="00086818">
        <w:rPr>
          <w:rFonts w:eastAsia="Times New Roman"/>
          <w:bCs/>
          <w:color w:val="000000"/>
          <w:sz w:val="44"/>
          <w:szCs w:val="44"/>
        </w:rPr>
        <w:t xml:space="preserve">цию в работах </w:t>
      </w:r>
      <w:proofErr w:type="spellStart"/>
      <w:r w:rsidRPr="00086818">
        <w:rPr>
          <w:rFonts w:eastAsia="Times New Roman"/>
          <w:bCs/>
          <w:color w:val="000000"/>
          <w:sz w:val="44"/>
          <w:szCs w:val="44"/>
        </w:rPr>
        <w:t>Пикхольтца</w:t>
      </w:r>
      <w:proofErr w:type="spellEnd"/>
      <w:r w:rsidRPr="00086818">
        <w:rPr>
          <w:rFonts w:eastAsia="Times New Roman"/>
          <w:bCs/>
          <w:color w:val="000000"/>
          <w:sz w:val="44"/>
          <w:szCs w:val="44"/>
        </w:rPr>
        <w:t xml:space="preserve"> и </w:t>
      </w:r>
      <w:proofErr w:type="spellStart"/>
      <w:r w:rsidRPr="00086818">
        <w:rPr>
          <w:rFonts w:eastAsia="Times New Roman"/>
          <w:bCs/>
          <w:color w:val="000000"/>
          <w:sz w:val="44"/>
          <w:szCs w:val="44"/>
        </w:rPr>
        <w:t>Витерби</w:t>
      </w:r>
      <w:proofErr w:type="spellEnd"/>
      <w:r w:rsidRPr="00086818">
        <w:rPr>
          <w:rFonts w:eastAsia="Times New Roman"/>
          <w:bCs/>
          <w:color w:val="000000"/>
          <w:sz w:val="44"/>
          <w:szCs w:val="44"/>
        </w:rPr>
        <w:t>.</w:t>
      </w:r>
    </w:p>
    <w:p w:rsidR="00086818" w:rsidRDefault="00086818" w:rsidP="00A32AE8">
      <w:pPr>
        <w:shd w:val="clear" w:color="auto" w:fill="FFFFFF"/>
        <w:spacing w:before="998"/>
        <w:ind w:right="14"/>
        <w:jc w:val="center"/>
        <w:rPr>
          <w:rFonts w:ascii="Arial" w:eastAsia="Times New Roman" w:hAnsi="Arial"/>
          <w:b/>
          <w:bCs/>
          <w:color w:val="000000"/>
          <w:sz w:val="32"/>
          <w:szCs w:val="32"/>
          <w:lang w:val="en-US"/>
        </w:rPr>
      </w:pPr>
      <w:r>
        <w:rPr>
          <w:rFonts w:ascii="Arial" w:eastAsia="Times New Roman" w:hAnsi="Arial"/>
          <w:b/>
          <w:bCs/>
          <w:noProof/>
          <w:color w:val="000000"/>
          <w:sz w:val="32"/>
          <w:szCs w:val="32"/>
        </w:rPr>
        <w:drawing>
          <wp:inline distT="0" distB="0" distL="0" distR="0" wp14:anchorId="1DF3A44E" wp14:editId="26F2F411">
            <wp:extent cx="7907655" cy="710311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7655" cy="710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AE8" w:rsidRDefault="00A32AE8" w:rsidP="00A32AE8">
      <w:pPr>
        <w:shd w:val="clear" w:color="auto" w:fill="FFFFFF"/>
        <w:spacing w:before="998"/>
        <w:ind w:right="14"/>
        <w:jc w:val="center"/>
      </w:pPr>
      <w:r>
        <w:rPr>
          <w:rFonts w:ascii="Arial" w:eastAsia="Times New Roman" w:hAnsi="Arial"/>
          <w:b/>
          <w:bCs/>
          <w:color w:val="000000"/>
          <w:sz w:val="32"/>
          <w:szCs w:val="32"/>
        </w:rPr>
        <w:t>Рис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. 6.6.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Пример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с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двумя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отправителями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  <w:t>CDMA</w:t>
      </w:r>
    </w:p>
    <w:p w:rsidR="00A32AE8" w:rsidRDefault="00A32AE8" w:rsidP="00A32AE8">
      <w:pPr>
        <w:shd w:val="clear" w:color="auto" w:fill="FFFFFF"/>
        <w:spacing w:before="1042" w:line="509" w:lineRule="exact"/>
        <w:ind w:left="677" w:right="1229"/>
      </w:pPr>
      <w:r>
        <w:rPr>
          <w:rFonts w:ascii="Arial" w:hAnsi="Arial" w:cs="Arial"/>
          <w:b/>
          <w:bCs/>
          <w:color w:val="000000"/>
          <w:spacing w:val="-6"/>
          <w:sz w:val="58"/>
          <w:szCs w:val="58"/>
          <w:lang w:val="en-US"/>
        </w:rPr>
        <w:t>Wi</w:t>
      </w:r>
      <w:r w:rsidRPr="00547FF2">
        <w:rPr>
          <w:rFonts w:ascii="Arial" w:hAnsi="Arial" w:cs="Arial"/>
          <w:b/>
          <w:bCs/>
          <w:color w:val="000000"/>
          <w:spacing w:val="-6"/>
          <w:sz w:val="58"/>
          <w:szCs w:val="58"/>
        </w:rPr>
        <w:t>-</w:t>
      </w:r>
      <w:r>
        <w:rPr>
          <w:rFonts w:ascii="Arial" w:hAnsi="Arial" w:cs="Arial"/>
          <w:b/>
          <w:bCs/>
          <w:color w:val="000000"/>
          <w:spacing w:val="-6"/>
          <w:sz w:val="58"/>
          <w:szCs w:val="58"/>
          <w:lang w:val="en-US"/>
        </w:rPr>
        <w:t>Fi</w:t>
      </w:r>
      <w:r w:rsidRPr="00547FF2">
        <w:rPr>
          <w:rFonts w:ascii="Arial" w:hAnsi="Arial" w:cs="Arial"/>
          <w:b/>
          <w:bCs/>
          <w:color w:val="000000"/>
          <w:spacing w:val="-6"/>
          <w:sz w:val="58"/>
          <w:szCs w:val="58"/>
        </w:rPr>
        <w:t xml:space="preserve">: </w:t>
      </w:r>
      <w:r>
        <w:rPr>
          <w:rFonts w:ascii="Arial" w:eastAsia="Times New Roman" w:hAnsi="Arial"/>
          <w:b/>
          <w:bCs/>
          <w:color w:val="000000"/>
          <w:spacing w:val="-6"/>
          <w:sz w:val="58"/>
          <w:szCs w:val="58"/>
        </w:rPr>
        <w:t>Беспроводные</w:t>
      </w:r>
      <w:r>
        <w:rPr>
          <w:rFonts w:ascii="Arial" w:eastAsia="Times New Roman" w:hAnsi="Arial" w:cs="Arial"/>
          <w:b/>
          <w:bCs/>
          <w:color w:val="000000"/>
          <w:spacing w:val="-6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58"/>
          <w:szCs w:val="58"/>
        </w:rPr>
        <w:t xml:space="preserve">локальные </w:t>
      </w:r>
      <w:r>
        <w:rPr>
          <w:rFonts w:ascii="Arial" w:eastAsia="Times New Roman" w:hAnsi="Arial"/>
          <w:b/>
          <w:bCs/>
          <w:color w:val="000000"/>
          <w:sz w:val="58"/>
          <w:szCs w:val="58"/>
        </w:rPr>
        <w:t>сети</w:t>
      </w:r>
      <w:r>
        <w:rPr>
          <w:rFonts w:ascii="Arial" w:eastAsia="Times New Roman" w:hAnsi="Arial" w:cs="Arial"/>
          <w:b/>
          <w:bCs/>
          <w:color w:val="000000"/>
          <w:sz w:val="58"/>
          <w:szCs w:val="58"/>
        </w:rPr>
        <w:t xml:space="preserve"> 802.11</w:t>
      </w:r>
    </w:p>
    <w:p w:rsidR="00A32AE8" w:rsidRPr="00086818" w:rsidRDefault="00A32AE8" w:rsidP="00086818">
      <w:pPr>
        <w:shd w:val="clear" w:color="auto" w:fill="FFFFFF"/>
        <w:spacing w:before="221" w:line="542" w:lineRule="exact"/>
        <w:ind w:left="14" w:right="14" w:firstLine="686"/>
        <w:jc w:val="both"/>
        <w:rPr>
          <w:rFonts w:eastAsia="Times New Roman"/>
          <w:color w:val="000000"/>
          <w:spacing w:val="-9"/>
          <w:sz w:val="46"/>
          <w:szCs w:val="46"/>
        </w:rPr>
      </w:pPr>
      <w:r w:rsidRPr="00086818">
        <w:rPr>
          <w:rFonts w:eastAsia="Times New Roman"/>
          <w:color w:val="000000"/>
          <w:spacing w:val="-9"/>
          <w:sz w:val="46"/>
          <w:szCs w:val="46"/>
        </w:rPr>
        <w:t>Прочно обосновавшиеся на рабочих местах, в наших домах, обра</w:t>
      </w:r>
      <w:r w:rsidRPr="00086818">
        <w:rPr>
          <w:rFonts w:eastAsia="Times New Roman"/>
          <w:color w:val="000000"/>
          <w:spacing w:val="-9"/>
          <w:sz w:val="46"/>
          <w:szCs w:val="46"/>
        </w:rPr>
        <w:softHyphen/>
        <w:t>зовательных учреждениях, кафе, аэропортах и уличных перекрестках,</w:t>
      </w:r>
      <w:r w:rsidR="00086818" w:rsidRPr="00086818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 w:rsidRPr="00086818">
        <w:rPr>
          <w:rFonts w:eastAsia="Times New Roman"/>
          <w:color w:val="000000"/>
          <w:spacing w:val="-9"/>
          <w:sz w:val="46"/>
          <w:szCs w:val="46"/>
        </w:rPr>
        <w:t>беспроводные локальные сети превратились в одну из самых важных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 w:rsidRPr="00086818">
        <w:rPr>
          <w:rFonts w:eastAsia="Times New Roman"/>
          <w:color w:val="000000"/>
          <w:spacing w:val="-9"/>
          <w:sz w:val="46"/>
          <w:szCs w:val="46"/>
        </w:rPr>
        <w:t>технологий доступа к Интернету. Несмотря на то, что в 1990-х годах ве</w:t>
      </w:r>
      <w:r w:rsidRPr="00086818">
        <w:rPr>
          <w:rFonts w:eastAsia="Times New Roman"/>
          <w:color w:val="000000"/>
          <w:spacing w:val="-9"/>
          <w:sz w:val="46"/>
          <w:szCs w:val="46"/>
        </w:rPr>
        <w:softHyphen/>
        <w:t xml:space="preserve">лись разработки большого количества технологий и стандартов для </w:t>
      </w:r>
      <w:r w:rsidRPr="00086818">
        <w:rPr>
          <w:rFonts w:eastAsia="Times New Roman"/>
          <w:color w:val="000000"/>
          <w:spacing w:val="-9"/>
          <w:sz w:val="46"/>
          <w:szCs w:val="46"/>
        </w:rPr>
        <w:lastRenderedPageBreak/>
        <w:t>бес</w:t>
      </w:r>
      <w:r w:rsidRPr="00086818">
        <w:rPr>
          <w:rFonts w:eastAsia="Times New Roman"/>
          <w:color w:val="000000"/>
          <w:spacing w:val="-9"/>
          <w:sz w:val="46"/>
          <w:szCs w:val="46"/>
        </w:rPr>
        <w:softHyphen/>
        <w:t xml:space="preserve">проводных локальных сетей, победителем этого состязания стал лишь один класс стандартов беспроводных сетей: беспроводная локальная сеть IEEE 802.11 wireless LAN, или просто Wi-Fi. </w:t>
      </w:r>
      <w:r w:rsidR="00086818" w:rsidRPr="00086818">
        <w:rPr>
          <w:rFonts w:eastAsia="Times New Roman"/>
          <w:color w:val="000000"/>
          <w:spacing w:val="-9"/>
          <w:sz w:val="46"/>
          <w:szCs w:val="46"/>
        </w:rPr>
        <w:t>Сейчас</w:t>
      </w:r>
      <w:r w:rsidRPr="00086818">
        <w:rPr>
          <w:rFonts w:eastAsia="Times New Roman"/>
          <w:color w:val="000000"/>
          <w:spacing w:val="-9"/>
          <w:sz w:val="46"/>
          <w:szCs w:val="46"/>
        </w:rPr>
        <w:t xml:space="preserve"> мы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более подробно познакомимся с беспроводными локальными сетями </w:t>
      </w:r>
      <w:r w:rsidRPr="00086818">
        <w:rPr>
          <w:rFonts w:eastAsia="Times New Roman"/>
          <w:color w:val="000000"/>
          <w:spacing w:val="-9"/>
          <w:sz w:val="46"/>
          <w:szCs w:val="46"/>
        </w:rPr>
        <w:t xml:space="preserve">802.11, изучив структуру кадров, протокол доступа к среде передачи данных, а также организацию межсетевого взаимодействия локальных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сетей 802.11 и проводных локальных сетей </w:t>
      </w:r>
      <w:r w:rsidRPr="00086818">
        <w:rPr>
          <w:rFonts w:eastAsia="Times New Roman"/>
          <w:color w:val="000000"/>
          <w:spacing w:val="-9"/>
          <w:sz w:val="46"/>
          <w:szCs w:val="46"/>
        </w:rPr>
        <w:t>Ethernet</w:t>
      </w:r>
      <w:r w:rsidRPr="00547FF2">
        <w:rPr>
          <w:rFonts w:eastAsia="Times New Roman"/>
          <w:color w:val="000000"/>
          <w:spacing w:val="-9"/>
          <w:sz w:val="46"/>
          <w:szCs w:val="46"/>
        </w:rPr>
        <w:t>.</w:t>
      </w:r>
    </w:p>
    <w:p w:rsidR="00A32AE8" w:rsidRDefault="00A32AE8" w:rsidP="00A32AE8">
      <w:pPr>
        <w:shd w:val="clear" w:color="auto" w:fill="FFFFFF"/>
        <w:spacing w:before="221" w:line="542" w:lineRule="exact"/>
        <w:ind w:left="14" w:right="14" w:firstLine="68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Существует несколько стандартов беспроводных локальных сетей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802.11, в том числе </w:t>
      </w:r>
      <w:r w:rsidRPr="00547FF2">
        <w:rPr>
          <w:rFonts w:eastAsia="Times New Roman"/>
          <w:color w:val="000000"/>
          <w:spacing w:val="-7"/>
          <w:sz w:val="46"/>
          <w:szCs w:val="46"/>
        </w:rPr>
        <w:t>802.11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b</w:t>
      </w:r>
      <w:r w:rsidRPr="00547FF2">
        <w:rPr>
          <w:rFonts w:eastAsia="Times New Roman"/>
          <w:color w:val="000000"/>
          <w:spacing w:val="-7"/>
          <w:sz w:val="46"/>
          <w:szCs w:val="46"/>
        </w:rPr>
        <w:t>, 802.11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a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 w:rsidR="007A7A99">
        <w:rPr>
          <w:rFonts w:eastAsia="Times New Roman"/>
          <w:color w:val="000000"/>
          <w:spacing w:val="-7"/>
          <w:sz w:val="46"/>
          <w:szCs w:val="46"/>
        </w:rPr>
        <w:t>и 802.11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В табл. 6.1 приводится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краткое обобщение характеристик вышеперечисленных стандартов, </w:t>
      </w:r>
      <w:r w:rsidR="007A7A99">
        <w:rPr>
          <w:rFonts w:eastAsia="Times New Roman"/>
          <w:color w:val="000000"/>
          <w:spacing w:val="-13"/>
          <w:sz w:val="46"/>
          <w:szCs w:val="46"/>
        </w:rPr>
        <w:t>впрочем, стандарт 802.11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по популярности далеко опережает своих со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>братьев. Кроме того, сегодня доступны устройства, работающие в двой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2"/>
          <w:sz w:val="46"/>
          <w:szCs w:val="46"/>
        </w:rPr>
        <w:t xml:space="preserve">ном </w:t>
      </w:r>
      <w:r w:rsidRPr="00547FF2">
        <w:rPr>
          <w:rFonts w:eastAsia="Times New Roman"/>
          <w:color w:val="000000"/>
          <w:spacing w:val="-2"/>
          <w:sz w:val="46"/>
          <w:szCs w:val="46"/>
        </w:rPr>
        <w:t>(</w:t>
      </w:r>
      <w:hyperlink r:id="rId18" w:history="1">
        <w:r w:rsidRPr="007A7A99">
          <w:rPr>
            <w:rFonts w:eastAsia="Times New Roman"/>
            <w:color w:val="000000"/>
            <w:spacing w:val="-13"/>
            <w:sz w:val="46"/>
            <w:szCs w:val="46"/>
          </w:rPr>
          <w:t>802.</w:t>
        </w:r>
        <w:r w:rsidR="007A7A99" w:rsidRPr="007A7A99">
          <w:rPr>
            <w:rFonts w:eastAsia="Times New Roman"/>
            <w:color w:val="000000"/>
            <w:spacing w:val="-13"/>
            <w:sz w:val="46"/>
            <w:szCs w:val="46"/>
          </w:rPr>
          <w:t>11</w:t>
        </w:r>
        <w:r w:rsidRPr="007A7A99">
          <w:rPr>
            <w:rFonts w:eastAsia="Times New Roman"/>
            <w:color w:val="000000"/>
            <w:spacing w:val="-13"/>
            <w:sz w:val="46"/>
            <w:szCs w:val="46"/>
          </w:rPr>
          <w:t>a/g</w:t>
        </w:r>
      </w:hyperlink>
      <w:r w:rsidRPr="007A7A99">
        <w:rPr>
          <w:rFonts w:eastAsia="Times New Roman"/>
          <w:color w:val="000000"/>
          <w:spacing w:val="-13"/>
          <w:sz w:val="46"/>
          <w:szCs w:val="46"/>
        </w:rPr>
        <w:t xml:space="preserve">) </w:t>
      </w:r>
      <w:r w:rsidR="007A7A99">
        <w:rPr>
          <w:rFonts w:eastAsia="Times New Roman"/>
          <w:color w:val="000000"/>
          <w:spacing w:val="-2"/>
          <w:sz w:val="46"/>
          <w:szCs w:val="46"/>
        </w:rPr>
        <w:t>и даже тройном (802.11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a</w:t>
      </w:r>
      <w:r w:rsidRPr="00547FF2">
        <w:rPr>
          <w:rFonts w:eastAsia="Times New Roman"/>
          <w:color w:val="000000"/>
          <w:spacing w:val="-2"/>
          <w:sz w:val="46"/>
          <w:szCs w:val="46"/>
        </w:rPr>
        <w:t>/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b</w:t>
      </w:r>
      <w:r w:rsidRPr="00547FF2">
        <w:rPr>
          <w:rFonts w:eastAsia="Times New Roman"/>
          <w:color w:val="000000"/>
          <w:spacing w:val="-2"/>
          <w:sz w:val="46"/>
          <w:szCs w:val="46"/>
        </w:rPr>
        <w:t>/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2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2"/>
          <w:sz w:val="46"/>
          <w:szCs w:val="46"/>
        </w:rPr>
        <w:t>режимах.</w:t>
      </w:r>
    </w:p>
    <w:p w:rsidR="00A32AE8" w:rsidRDefault="00A32AE8" w:rsidP="00A32AE8">
      <w:pPr>
        <w:shd w:val="clear" w:color="auto" w:fill="FFFFFF"/>
        <w:spacing w:before="221" w:line="542" w:lineRule="exact"/>
        <w:ind w:left="10" w:firstLine="691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Между всеми т</w:t>
      </w:r>
      <w:r w:rsidR="007A7A99">
        <w:rPr>
          <w:rFonts w:eastAsia="Times New Roman"/>
          <w:color w:val="000000"/>
          <w:spacing w:val="-13"/>
          <w:sz w:val="46"/>
          <w:szCs w:val="46"/>
        </w:rPr>
        <w:t>ремя стандартами семейства 802.11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 есть очень много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общего. Так, например, они используют одинаковый протокол доступа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 среде передачи данных,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CSMA</w:t>
      </w:r>
      <w:r w:rsidRPr="00547FF2">
        <w:rPr>
          <w:rFonts w:eastAsia="Times New Roman"/>
          <w:color w:val="000000"/>
          <w:spacing w:val="-9"/>
          <w:sz w:val="46"/>
          <w:szCs w:val="46"/>
        </w:rPr>
        <w:t>/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CA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котором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мы также поговорим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уже в ближайшее время. Структуры кадров канального уровня всех </w:t>
      </w:r>
      <w:r>
        <w:rPr>
          <w:rFonts w:eastAsia="Times New Roman"/>
          <w:color w:val="000000"/>
          <w:spacing w:val="-13"/>
          <w:sz w:val="46"/>
          <w:szCs w:val="46"/>
        </w:rPr>
        <w:t>трех стандартов также идентичны. Все три стандарта обладают возмож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ностью уменьшать скорость передачи данных с целью достижения более </w:t>
      </w:r>
      <w:r>
        <w:rPr>
          <w:rFonts w:eastAsia="Times New Roman"/>
          <w:color w:val="000000"/>
          <w:spacing w:val="-11"/>
          <w:sz w:val="46"/>
          <w:szCs w:val="46"/>
        </w:rPr>
        <w:t>дальних расстояний. Все три стандарта могут использоваться как в ре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жиме «инфраструктуры», так и в режиме «децентрализованная </w:t>
      </w:r>
      <w:proofErr w:type="spellStart"/>
      <w:r>
        <w:rPr>
          <w:rFonts w:eastAsia="Times New Roman"/>
          <w:color w:val="000000"/>
          <w:spacing w:val="-15"/>
          <w:sz w:val="46"/>
          <w:szCs w:val="46"/>
        </w:rPr>
        <w:t>одноран</w:t>
      </w:r>
      <w:r>
        <w:rPr>
          <w:rFonts w:eastAsia="Times New Roman"/>
          <w:color w:val="000000"/>
          <w:spacing w:val="-13"/>
          <w:sz w:val="46"/>
          <w:szCs w:val="46"/>
        </w:rPr>
        <w:t>говая</w:t>
      </w:r>
      <w:proofErr w:type="spellEnd"/>
      <w:r>
        <w:rPr>
          <w:rFonts w:eastAsia="Times New Roman"/>
          <w:color w:val="000000"/>
          <w:spacing w:val="-13"/>
          <w:sz w:val="46"/>
          <w:szCs w:val="46"/>
        </w:rPr>
        <w:t xml:space="preserve"> сеть». Однако, как отражено в табл. 6.1, между тремя стандартами </w:t>
      </w:r>
      <w:r>
        <w:rPr>
          <w:rFonts w:eastAsia="Times New Roman"/>
          <w:color w:val="000000"/>
          <w:spacing w:val="-10"/>
          <w:sz w:val="46"/>
          <w:szCs w:val="46"/>
        </w:rPr>
        <w:t>существует несколько значительных отличий на физическом уровне.</w:t>
      </w:r>
    </w:p>
    <w:p w:rsidR="00A32AE8" w:rsidRDefault="00A32AE8" w:rsidP="00A32AE8">
      <w:pPr>
        <w:shd w:val="clear" w:color="auto" w:fill="FFFFFF"/>
        <w:spacing w:before="226" w:line="542" w:lineRule="exact"/>
        <w:ind w:left="5" w:firstLine="677"/>
        <w:jc w:val="both"/>
      </w:pPr>
      <w:r>
        <w:rPr>
          <w:rFonts w:eastAsia="Times New Roman"/>
          <w:color w:val="000000"/>
          <w:spacing w:val="-5"/>
          <w:sz w:val="46"/>
          <w:szCs w:val="46"/>
        </w:rPr>
        <w:t xml:space="preserve">Стандарт </w:t>
      </w:r>
      <w:r w:rsidRPr="00547FF2">
        <w:rPr>
          <w:rFonts w:eastAsia="Times New Roman"/>
          <w:color w:val="000000"/>
          <w:spacing w:val="-5"/>
          <w:sz w:val="46"/>
          <w:szCs w:val="46"/>
        </w:rPr>
        <w:t>802.11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b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обладает скоростью передачи данных </w:t>
      </w:r>
      <w:r w:rsidR="007A7A99">
        <w:rPr>
          <w:rFonts w:eastAsia="Times New Roman"/>
          <w:color w:val="000000"/>
          <w:spacing w:val="-5"/>
          <w:sz w:val="46"/>
          <w:szCs w:val="46"/>
        </w:rPr>
        <w:t>11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 Мбит/</w:t>
      </w:r>
      <w:proofErr w:type="gramStart"/>
      <w:r>
        <w:rPr>
          <w:rFonts w:eastAsia="Times New Roman"/>
          <w:color w:val="000000"/>
          <w:spacing w:val="-5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работает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в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не лицензируемом диапазоне частот 2400,0-2483,5 МГц,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разделяя его вместе с телефонами, работающими на частоте 2,4 ГГц,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 микроволновыми печами. Скорость передачи данных беспроводной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сети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802.11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>а значительно выше, однако, как и рабочий частотный диа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пазон. Работая в более высоком частотном диапазоне, локальные сети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802.11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а имеют меньшую площадь зоны покрытия и больше страдают от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эффекта многолучевого распространения волн. Сети типа 802.1 </w:t>
      </w:r>
      <w:proofErr w:type="spellStart"/>
      <w:r>
        <w:rPr>
          <w:rFonts w:eastAsia="Times New Roman"/>
          <w:color w:val="000000"/>
          <w:spacing w:val="-12"/>
          <w:sz w:val="46"/>
          <w:szCs w:val="46"/>
          <w:lang w:val="en-US"/>
        </w:rPr>
        <w:t>lg</w:t>
      </w:r>
      <w:proofErr w:type="spellEnd"/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рабо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тают в том же низком диапазоне, что и сети 802.1 </w:t>
      </w:r>
      <w:proofErr w:type="spellStart"/>
      <w:r>
        <w:rPr>
          <w:rFonts w:eastAsia="Times New Roman"/>
          <w:color w:val="000000"/>
          <w:spacing w:val="-14"/>
          <w:sz w:val="46"/>
          <w:szCs w:val="46"/>
          <w:lang w:val="en-US"/>
        </w:rPr>
        <w:t>lb</w:t>
      </w:r>
      <w:proofErr w:type="spellEnd"/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4"/>
          <w:sz w:val="46"/>
          <w:szCs w:val="46"/>
        </w:rPr>
        <w:t>и имеют с ними об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ратную совместимость, поэтому многие пользователи обновляют свои клиентские устройства 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>802.11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b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до стандарта 802.</w:t>
      </w:r>
      <w:r w:rsidR="007A7A99">
        <w:rPr>
          <w:rFonts w:eastAsia="Times New Roman"/>
          <w:color w:val="000000"/>
          <w:spacing w:val="-10"/>
          <w:sz w:val="46"/>
          <w:szCs w:val="46"/>
        </w:rPr>
        <w:t>11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0"/>
          <w:sz w:val="46"/>
          <w:szCs w:val="46"/>
        </w:rPr>
        <w:t>Кроме того, стан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 w:rsidR="007A7A99">
        <w:rPr>
          <w:rFonts w:eastAsia="Times New Roman"/>
          <w:color w:val="000000"/>
          <w:spacing w:val="-11"/>
          <w:sz w:val="46"/>
          <w:szCs w:val="46"/>
        </w:rPr>
        <w:t>дарт 802.11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предоставляет более высокую скорость передачи данных, </w:t>
      </w:r>
      <w:r>
        <w:rPr>
          <w:rFonts w:eastAsia="Times New Roman"/>
          <w:color w:val="000000"/>
          <w:sz w:val="46"/>
          <w:szCs w:val="46"/>
        </w:rPr>
        <w:t>сопоставимую со скоростью стандарта 802.11а.</w:t>
      </w:r>
    </w:p>
    <w:p w:rsidR="00A32AE8" w:rsidRPr="007A7A99" w:rsidRDefault="00A32AE8" w:rsidP="00A32AE8">
      <w:pPr>
        <w:shd w:val="clear" w:color="auto" w:fill="FFFFFF"/>
        <w:spacing w:before="523"/>
        <w:ind w:left="14"/>
      </w:pPr>
      <w:r w:rsidRPr="007A7A99">
        <w:rPr>
          <w:rFonts w:ascii="Arial" w:eastAsia="Times New Roman" w:hAnsi="Arial"/>
          <w:bCs/>
          <w:color w:val="000000"/>
          <w:sz w:val="34"/>
          <w:szCs w:val="34"/>
        </w:rPr>
        <w:t>Табл</w:t>
      </w:r>
      <w:r w:rsidRPr="007A7A99">
        <w:rPr>
          <w:rFonts w:ascii="Arial" w:eastAsia="Times New Roman" w:hAnsi="Arial" w:cs="Arial"/>
          <w:bCs/>
          <w:color w:val="000000"/>
          <w:sz w:val="34"/>
          <w:szCs w:val="34"/>
        </w:rPr>
        <w:t>. 6.1</w:t>
      </w:r>
      <w:r w:rsidRPr="007A7A99">
        <w:rPr>
          <w:rFonts w:ascii="Arial" w:eastAsia="Times New Roman" w:hAnsi="Arial" w:cs="Arial"/>
          <w:color w:val="000000"/>
          <w:sz w:val="34"/>
          <w:szCs w:val="34"/>
        </w:rPr>
        <w:t xml:space="preserve">. </w:t>
      </w:r>
      <w:r w:rsidRPr="007A7A99">
        <w:rPr>
          <w:rFonts w:ascii="Arial" w:eastAsia="Times New Roman" w:hAnsi="Arial"/>
          <w:color w:val="000000"/>
          <w:sz w:val="34"/>
          <w:szCs w:val="34"/>
        </w:rPr>
        <w:t>Обзор</w:t>
      </w:r>
      <w:r w:rsidRPr="007A7A99">
        <w:rPr>
          <w:rFonts w:ascii="Arial" w:eastAsia="Times New Roman" w:hAnsi="Arial" w:cs="Arial"/>
          <w:color w:val="000000"/>
          <w:sz w:val="34"/>
          <w:szCs w:val="34"/>
        </w:rPr>
        <w:t xml:space="preserve"> </w:t>
      </w:r>
      <w:r w:rsidRPr="007A7A99">
        <w:rPr>
          <w:rFonts w:ascii="Arial" w:eastAsia="Times New Roman" w:hAnsi="Arial"/>
          <w:color w:val="000000"/>
          <w:sz w:val="34"/>
          <w:szCs w:val="34"/>
        </w:rPr>
        <w:t>характеристик</w:t>
      </w:r>
      <w:r w:rsidRPr="007A7A99">
        <w:rPr>
          <w:rFonts w:ascii="Arial" w:eastAsia="Times New Roman" w:hAnsi="Arial" w:cs="Arial"/>
          <w:color w:val="000000"/>
          <w:sz w:val="34"/>
          <w:szCs w:val="34"/>
        </w:rPr>
        <w:t xml:space="preserve"> </w:t>
      </w:r>
      <w:r w:rsidRPr="007A7A99">
        <w:rPr>
          <w:rFonts w:ascii="Arial" w:eastAsia="Times New Roman" w:hAnsi="Arial"/>
          <w:color w:val="000000"/>
          <w:sz w:val="34"/>
          <w:szCs w:val="34"/>
        </w:rPr>
        <w:t>стандартов</w:t>
      </w:r>
      <w:r w:rsidRPr="007A7A99">
        <w:rPr>
          <w:rFonts w:ascii="Arial" w:eastAsia="Times New Roman" w:hAnsi="Arial" w:cs="Arial"/>
          <w:color w:val="000000"/>
          <w:sz w:val="34"/>
          <w:szCs w:val="34"/>
        </w:rPr>
        <w:t xml:space="preserve"> </w:t>
      </w:r>
      <w:r w:rsidRPr="007A7A99">
        <w:rPr>
          <w:rFonts w:ascii="Arial" w:eastAsia="Times New Roman" w:hAnsi="Arial"/>
          <w:color w:val="000000"/>
          <w:sz w:val="34"/>
          <w:szCs w:val="34"/>
        </w:rPr>
        <w:t>семейства</w:t>
      </w:r>
      <w:r w:rsidRPr="007A7A99">
        <w:rPr>
          <w:rFonts w:ascii="Arial" w:eastAsia="Times New Roman" w:hAnsi="Arial" w:cs="Arial"/>
          <w:color w:val="000000"/>
          <w:sz w:val="34"/>
          <w:szCs w:val="34"/>
        </w:rPr>
        <w:t xml:space="preserve"> </w:t>
      </w:r>
      <w:r w:rsidRPr="007A7A99">
        <w:rPr>
          <w:rFonts w:ascii="Arial" w:eastAsia="Times New Roman" w:hAnsi="Arial" w:cs="Arial"/>
          <w:color w:val="000000"/>
          <w:sz w:val="34"/>
          <w:szCs w:val="34"/>
          <w:lang w:val="en-US"/>
        </w:rPr>
        <w:t>IEEE</w:t>
      </w:r>
      <w:r w:rsidRPr="007A7A99">
        <w:rPr>
          <w:rFonts w:ascii="Arial" w:eastAsia="Times New Roman" w:hAnsi="Arial" w:cs="Arial"/>
          <w:color w:val="000000"/>
          <w:sz w:val="34"/>
          <w:szCs w:val="34"/>
        </w:rPr>
        <w:t xml:space="preserve"> 802.11</w:t>
      </w:r>
    </w:p>
    <w:p w:rsidR="00A32AE8" w:rsidRPr="007A7A99" w:rsidRDefault="00A32AE8" w:rsidP="00A32AE8">
      <w:pPr>
        <w:spacing w:after="173" w:line="1" w:lineRule="exact"/>
        <w:rPr>
          <w:rFonts w:ascii="Arial" w:hAnsi="Arial" w:cs="Arial"/>
          <w:sz w:val="2"/>
          <w:szCs w:val="2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896"/>
        <w:gridCol w:w="5419"/>
        <w:gridCol w:w="6211"/>
      </w:tblGrid>
      <w:tr w:rsidR="00A32AE8" w:rsidRPr="007A7A99" w:rsidTr="007A7A99">
        <w:trPr>
          <w:trHeight w:hRule="exact" w:val="619"/>
        </w:trPr>
        <w:tc>
          <w:tcPr>
            <w:tcW w:w="1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32AE8" w:rsidRPr="007A7A99" w:rsidRDefault="00A32AE8" w:rsidP="007A7A99">
            <w:pPr>
              <w:shd w:val="clear" w:color="auto" w:fill="FFFFFF"/>
              <w:jc w:val="center"/>
            </w:pPr>
            <w:r w:rsidRPr="007A7A99">
              <w:rPr>
                <w:rFonts w:eastAsia="Times New Roman"/>
                <w:bCs/>
                <w:color w:val="000000"/>
                <w:spacing w:val="-30"/>
                <w:sz w:val="38"/>
                <w:szCs w:val="38"/>
              </w:rPr>
              <w:t>Стандарт</w:t>
            </w:r>
          </w:p>
        </w:tc>
        <w:tc>
          <w:tcPr>
            <w:tcW w:w="5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32AE8" w:rsidRPr="007A7A99" w:rsidRDefault="00A32AE8" w:rsidP="007A7A99">
            <w:pPr>
              <w:shd w:val="clear" w:color="auto" w:fill="FFFFFF"/>
              <w:jc w:val="center"/>
            </w:pPr>
            <w:r w:rsidRPr="007A7A99">
              <w:rPr>
                <w:rFonts w:eastAsia="Times New Roman"/>
                <w:bCs/>
                <w:color w:val="000000"/>
                <w:spacing w:val="-16"/>
                <w:sz w:val="38"/>
                <w:szCs w:val="38"/>
              </w:rPr>
              <w:t>Диапазон частот (Россия), МГц</w:t>
            </w:r>
          </w:p>
        </w:tc>
        <w:tc>
          <w:tcPr>
            <w:tcW w:w="6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32AE8" w:rsidRPr="007A7A99" w:rsidRDefault="00A32AE8" w:rsidP="007A7A99">
            <w:pPr>
              <w:shd w:val="clear" w:color="auto" w:fill="FFFFFF"/>
              <w:jc w:val="center"/>
            </w:pPr>
            <w:r w:rsidRPr="007A7A99">
              <w:rPr>
                <w:rFonts w:eastAsia="Times New Roman"/>
                <w:bCs/>
                <w:color w:val="000000"/>
                <w:spacing w:val="-19"/>
                <w:sz w:val="38"/>
                <w:szCs w:val="38"/>
              </w:rPr>
              <w:t>Скорость передачи данных, Мбит/</w:t>
            </w:r>
            <w:proofErr w:type="gramStart"/>
            <w:r w:rsidRPr="007A7A99">
              <w:rPr>
                <w:rFonts w:eastAsia="Times New Roman"/>
                <w:bCs/>
                <w:color w:val="000000"/>
                <w:spacing w:val="-19"/>
                <w:sz w:val="38"/>
                <w:szCs w:val="38"/>
              </w:rPr>
              <w:t>с</w:t>
            </w:r>
            <w:proofErr w:type="gramEnd"/>
          </w:p>
        </w:tc>
      </w:tr>
      <w:tr w:rsidR="00A32AE8" w:rsidRPr="007A7A99" w:rsidTr="007A7A99">
        <w:trPr>
          <w:trHeight w:hRule="exact" w:val="605"/>
        </w:trPr>
        <w:tc>
          <w:tcPr>
            <w:tcW w:w="1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32AE8" w:rsidRPr="007A7A99" w:rsidRDefault="00A32AE8" w:rsidP="007A7A99">
            <w:pPr>
              <w:shd w:val="clear" w:color="auto" w:fill="FFFFFF"/>
              <w:jc w:val="center"/>
            </w:pPr>
            <w:r w:rsidRPr="007A7A99">
              <w:rPr>
                <w:bCs/>
                <w:color w:val="000000"/>
                <w:sz w:val="38"/>
                <w:szCs w:val="38"/>
                <w:lang w:val="en-US"/>
              </w:rPr>
              <w:lastRenderedPageBreak/>
              <w:t>802.11b</w:t>
            </w:r>
          </w:p>
        </w:tc>
        <w:tc>
          <w:tcPr>
            <w:tcW w:w="5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32AE8" w:rsidRPr="007A7A99" w:rsidRDefault="00A32AE8" w:rsidP="007A7A99">
            <w:pPr>
              <w:shd w:val="clear" w:color="auto" w:fill="FFFFFF"/>
              <w:jc w:val="center"/>
            </w:pPr>
            <w:r w:rsidRPr="007A7A99">
              <w:rPr>
                <w:bCs/>
                <w:color w:val="000000"/>
                <w:sz w:val="38"/>
                <w:szCs w:val="38"/>
              </w:rPr>
              <w:t>2400-2483,5</w:t>
            </w:r>
          </w:p>
        </w:tc>
        <w:tc>
          <w:tcPr>
            <w:tcW w:w="6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32AE8" w:rsidRPr="007A7A99" w:rsidRDefault="00A32AE8" w:rsidP="007A7A99">
            <w:pPr>
              <w:shd w:val="clear" w:color="auto" w:fill="FFFFFF"/>
              <w:jc w:val="center"/>
              <w:rPr>
                <w:sz w:val="32"/>
                <w:szCs w:val="32"/>
              </w:rPr>
            </w:pPr>
            <w:r w:rsidRPr="007A7A99">
              <w:rPr>
                <w:rFonts w:eastAsia="Times New Roman"/>
                <w:bCs/>
                <w:color w:val="000000"/>
                <w:sz w:val="32"/>
                <w:szCs w:val="32"/>
              </w:rPr>
              <w:t>ДО 11</w:t>
            </w:r>
          </w:p>
        </w:tc>
      </w:tr>
      <w:tr w:rsidR="00A32AE8" w:rsidRPr="007A7A99" w:rsidTr="007A7A99">
        <w:trPr>
          <w:trHeight w:hRule="exact" w:val="610"/>
        </w:trPr>
        <w:tc>
          <w:tcPr>
            <w:tcW w:w="1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32AE8" w:rsidRPr="007A7A99" w:rsidRDefault="00A32AE8" w:rsidP="007A7A99">
            <w:pPr>
              <w:shd w:val="clear" w:color="auto" w:fill="FFFFFF"/>
              <w:jc w:val="center"/>
            </w:pPr>
            <w:r w:rsidRPr="007A7A99">
              <w:rPr>
                <w:bCs/>
                <w:color w:val="000000"/>
                <w:sz w:val="38"/>
                <w:szCs w:val="38"/>
              </w:rPr>
              <w:t>802.11</w:t>
            </w:r>
            <w:r w:rsidRPr="007A7A99">
              <w:rPr>
                <w:rFonts w:eastAsia="Times New Roman"/>
                <w:bCs/>
                <w:color w:val="000000"/>
                <w:sz w:val="38"/>
                <w:szCs w:val="38"/>
              </w:rPr>
              <w:t>а</w:t>
            </w:r>
          </w:p>
        </w:tc>
        <w:tc>
          <w:tcPr>
            <w:tcW w:w="5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32AE8" w:rsidRPr="007A7A99" w:rsidRDefault="00A32AE8" w:rsidP="007A7A99">
            <w:pPr>
              <w:shd w:val="clear" w:color="auto" w:fill="FFFFFF"/>
              <w:jc w:val="center"/>
            </w:pPr>
            <w:r w:rsidRPr="007A7A99">
              <w:rPr>
                <w:bCs/>
                <w:color w:val="000000"/>
                <w:sz w:val="38"/>
                <w:szCs w:val="38"/>
              </w:rPr>
              <w:t>5150-5350</w:t>
            </w:r>
          </w:p>
        </w:tc>
        <w:tc>
          <w:tcPr>
            <w:tcW w:w="6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32AE8" w:rsidRPr="007A7A99" w:rsidRDefault="00A32AE8" w:rsidP="007A7A99">
            <w:pPr>
              <w:shd w:val="clear" w:color="auto" w:fill="FFFFFF"/>
              <w:jc w:val="center"/>
            </w:pPr>
            <w:r w:rsidRPr="007A7A99">
              <w:rPr>
                <w:rFonts w:eastAsia="Times New Roman"/>
                <w:bCs/>
                <w:color w:val="000000"/>
                <w:sz w:val="38"/>
                <w:szCs w:val="38"/>
              </w:rPr>
              <w:t>до 54</w:t>
            </w:r>
          </w:p>
        </w:tc>
      </w:tr>
      <w:tr w:rsidR="00A32AE8" w:rsidRPr="007A7A99" w:rsidTr="007A7A99">
        <w:trPr>
          <w:trHeight w:hRule="exact" w:val="624"/>
        </w:trPr>
        <w:tc>
          <w:tcPr>
            <w:tcW w:w="1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32AE8" w:rsidRPr="007A7A99" w:rsidRDefault="00A32AE8" w:rsidP="007A7A99">
            <w:pPr>
              <w:shd w:val="clear" w:color="auto" w:fill="FFFFFF"/>
              <w:jc w:val="center"/>
            </w:pPr>
            <w:r w:rsidRPr="007A7A99">
              <w:rPr>
                <w:bCs/>
                <w:color w:val="000000"/>
                <w:sz w:val="38"/>
                <w:szCs w:val="38"/>
              </w:rPr>
              <w:t xml:space="preserve">802.1 </w:t>
            </w:r>
            <w:proofErr w:type="spellStart"/>
            <w:r w:rsidRPr="007A7A99">
              <w:rPr>
                <w:bCs/>
                <w:color w:val="000000"/>
                <w:sz w:val="38"/>
                <w:szCs w:val="38"/>
                <w:lang w:val="en-US"/>
              </w:rPr>
              <w:t>lg</w:t>
            </w:r>
            <w:proofErr w:type="spellEnd"/>
          </w:p>
        </w:tc>
        <w:tc>
          <w:tcPr>
            <w:tcW w:w="5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32AE8" w:rsidRPr="007A7A99" w:rsidRDefault="00A32AE8" w:rsidP="007A7A99">
            <w:pPr>
              <w:shd w:val="clear" w:color="auto" w:fill="FFFFFF"/>
              <w:jc w:val="center"/>
            </w:pPr>
            <w:r w:rsidRPr="007A7A99">
              <w:rPr>
                <w:bCs/>
                <w:color w:val="000000"/>
                <w:sz w:val="38"/>
                <w:szCs w:val="38"/>
              </w:rPr>
              <w:t>2400-2483,5</w:t>
            </w:r>
          </w:p>
        </w:tc>
        <w:tc>
          <w:tcPr>
            <w:tcW w:w="62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32AE8" w:rsidRPr="007A7A99" w:rsidRDefault="00A32AE8" w:rsidP="007A7A99">
            <w:pPr>
              <w:shd w:val="clear" w:color="auto" w:fill="FFFFFF"/>
              <w:jc w:val="center"/>
            </w:pPr>
            <w:r w:rsidRPr="007A7A99">
              <w:rPr>
                <w:rFonts w:eastAsia="Times New Roman"/>
                <w:bCs/>
                <w:color w:val="000000"/>
                <w:sz w:val="38"/>
                <w:szCs w:val="38"/>
              </w:rPr>
              <w:t>до 54</w:t>
            </w:r>
          </w:p>
        </w:tc>
      </w:tr>
    </w:tbl>
    <w:p w:rsidR="00A32AE8" w:rsidRDefault="00A32AE8" w:rsidP="00A32AE8">
      <w:pPr>
        <w:shd w:val="clear" w:color="auto" w:fill="FFFFFF"/>
        <w:spacing w:before="509" w:line="542" w:lineRule="exact"/>
        <w:ind w:left="24" w:right="34" w:firstLine="682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 xml:space="preserve">Сравнительно новый стандарт сетей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Wi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>-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Fi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, </w:t>
      </w:r>
      <w:r w:rsidR="007A7A99">
        <w:rPr>
          <w:rFonts w:eastAsia="Times New Roman"/>
          <w:color w:val="000000"/>
          <w:spacing w:val="-15"/>
          <w:sz w:val="46"/>
          <w:szCs w:val="46"/>
        </w:rPr>
        <w:t>802.11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n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предполагает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использование антенн множественного ввода и множественного вывода </w:t>
      </w:r>
      <w:r w:rsidRPr="00547FF2">
        <w:rPr>
          <w:rFonts w:eastAsia="Times New Roman"/>
          <w:color w:val="000000"/>
          <w:spacing w:val="-5"/>
          <w:sz w:val="46"/>
          <w:szCs w:val="46"/>
        </w:rPr>
        <w:t>(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multiple</w:t>
      </w:r>
      <w:r w:rsidRPr="00547FF2">
        <w:rPr>
          <w:rFonts w:eastAsia="Times New Roman"/>
          <w:color w:val="000000"/>
          <w:spacing w:val="-5"/>
          <w:sz w:val="46"/>
          <w:szCs w:val="46"/>
        </w:rPr>
        <w:t>-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input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&amp;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multiple</w:t>
      </w:r>
      <w:r w:rsidRPr="00547FF2">
        <w:rPr>
          <w:rFonts w:eastAsia="Times New Roman"/>
          <w:color w:val="000000"/>
          <w:spacing w:val="-5"/>
          <w:sz w:val="46"/>
          <w:szCs w:val="46"/>
        </w:rPr>
        <w:t>-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output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 —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MIMO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5"/>
          <w:sz w:val="46"/>
          <w:szCs w:val="46"/>
        </w:rPr>
        <w:t>Это означает, что со сто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роны отправителя и получателя присутствует по две или более антенн, </w:t>
      </w:r>
      <w:r>
        <w:rPr>
          <w:rFonts w:eastAsia="Times New Roman"/>
          <w:color w:val="000000"/>
          <w:spacing w:val="-18"/>
          <w:sz w:val="46"/>
          <w:szCs w:val="46"/>
        </w:rPr>
        <w:t>передающих или принимающих сигналы. В зависимости от использу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емого типа модуляции сигнала, стандарт 802.1</w:t>
      </w:r>
      <w:r w:rsidR="007A7A99">
        <w:rPr>
          <w:rFonts w:eastAsia="Times New Roman"/>
          <w:color w:val="000000"/>
          <w:spacing w:val="-11"/>
          <w:sz w:val="46"/>
          <w:szCs w:val="46"/>
        </w:rPr>
        <w:t>1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n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позволяет достигнуть </w:t>
      </w:r>
      <w:r>
        <w:rPr>
          <w:rFonts w:eastAsia="Times New Roman"/>
          <w:color w:val="000000"/>
          <w:spacing w:val="-13"/>
          <w:sz w:val="46"/>
          <w:szCs w:val="46"/>
        </w:rPr>
        <w:t>скорости передачи данных до нескольких сотен мегабит в секунду.</w:t>
      </w:r>
    </w:p>
    <w:p w:rsidR="00A32AE8" w:rsidRDefault="00A32AE8" w:rsidP="00A32AE8">
      <w:pPr>
        <w:shd w:val="clear" w:color="auto" w:fill="FFFFFF"/>
        <w:spacing w:before="907"/>
        <w:ind w:left="691"/>
      </w:pPr>
      <w:r>
        <w:rPr>
          <w:rFonts w:ascii="Arial" w:eastAsia="Times New Roman" w:hAnsi="Arial"/>
          <w:b/>
          <w:bCs/>
          <w:color w:val="000000"/>
          <w:sz w:val="46"/>
          <w:szCs w:val="46"/>
        </w:rPr>
        <w:t>Архитектура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46"/>
          <w:szCs w:val="46"/>
        </w:rPr>
        <w:t>сетей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802.11</w:t>
      </w:r>
    </w:p>
    <w:p w:rsidR="00A32AE8" w:rsidRDefault="00A32AE8" w:rsidP="00A32AE8">
      <w:pPr>
        <w:shd w:val="clear" w:color="auto" w:fill="FFFFFF"/>
        <w:spacing w:before="451" w:line="542" w:lineRule="exact"/>
        <w:ind w:left="19" w:right="24" w:firstLine="677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На рис. 6.7 изображены основные компоненты архитектуры беспро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водной локальной сети 802.11. Фундаментальным блоком архитектуры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сетей 802.11 является </w:t>
      </w:r>
      <w:r w:rsidRPr="005D490F">
        <w:rPr>
          <w:rFonts w:eastAsia="Times New Roman"/>
          <w:bCs/>
          <w:color w:val="000000"/>
          <w:spacing w:val="-8"/>
          <w:sz w:val="46"/>
          <w:szCs w:val="46"/>
        </w:rPr>
        <w:t>основной набор служб</w:t>
      </w:r>
      <w:r>
        <w:rPr>
          <w:rFonts w:eastAsia="Times New Roman"/>
          <w:b/>
          <w:bCs/>
          <w:color w:val="000000"/>
          <w:spacing w:val="-8"/>
          <w:sz w:val="46"/>
          <w:szCs w:val="46"/>
        </w:rPr>
        <w:t xml:space="preserve"> </w:t>
      </w:r>
      <w:r w:rsidRPr="00547FF2">
        <w:rPr>
          <w:rFonts w:eastAsia="Times New Roman"/>
          <w:color w:val="000000"/>
          <w:spacing w:val="-8"/>
          <w:sz w:val="46"/>
          <w:szCs w:val="46"/>
        </w:rPr>
        <w:t>(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basic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service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set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b/>
          <w:bCs/>
          <w:color w:val="000000"/>
          <w:spacing w:val="-8"/>
          <w:sz w:val="46"/>
          <w:szCs w:val="46"/>
          <w:lang w:val="en-US"/>
        </w:rPr>
        <w:t>OHC</w:t>
      </w:r>
      <w:r w:rsidRPr="00547FF2">
        <w:rPr>
          <w:rFonts w:eastAsia="Times New Roman"/>
          <w:b/>
          <w:bCs/>
          <w:color w:val="000000"/>
          <w:spacing w:val="-8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1"/>
          <w:sz w:val="46"/>
          <w:szCs w:val="46"/>
        </w:rPr>
        <w:t>ОНС содержит одну или несколько беспроводных станций и централь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ную </w:t>
      </w:r>
      <w:r w:rsidRPr="005D490F">
        <w:rPr>
          <w:rFonts w:eastAsia="Times New Roman"/>
          <w:bCs/>
          <w:color w:val="000000"/>
          <w:spacing w:val="-12"/>
          <w:sz w:val="46"/>
          <w:szCs w:val="46"/>
        </w:rPr>
        <w:t xml:space="preserve">базовую станцию,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называемую в данном случае </w:t>
      </w:r>
      <w:r w:rsidRPr="005D490F">
        <w:rPr>
          <w:rFonts w:eastAsia="Times New Roman"/>
          <w:bCs/>
          <w:color w:val="000000"/>
          <w:spacing w:val="-12"/>
          <w:sz w:val="46"/>
          <w:szCs w:val="46"/>
        </w:rPr>
        <w:t>точкой доступа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 </w:t>
      </w:r>
      <w:r w:rsidRPr="00547FF2">
        <w:rPr>
          <w:rFonts w:eastAsia="Times New Roman"/>
          <w:color w:val="000000"/>
          <w:spacing w:val="-1"/>
          <w:sz w:val="46"/>
          <w:szCs w:val="46"/>
        </w:rPr>
        <w:t>(</w:t>
      </w:r>
      <w:r>
        <w:rPr>
          <w:rFonts w:eastAsia="Times New Roman"/>
          <w:color w:val="000000"/>
          <w:spacing w:val="-1"/>
          <w:sz w:val="46"/>
          <w:szCs w:val="46"/>
          <w:lang w:val="en-US"/>
        </w:rPr>
        <w:t>access</w:t>
      </w:r>
      <w:r w:rsidRPr="00547FF2">
        <w:rPr>
          <w:rFonts w:eastAsia="Times New Roman"/>
          <w:color w:val="000000"/>
          <w:spacing w:val="-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"/>
          <w:sz w:val="46"/>
          <w:szCs w:val="46"/>
          <w:lang w:val="en-US"/>
        </w:rPr>
        <w:t>point</w:t>
      </w:r>
      <w:r w:rsidRPr="00547FF2">
        <w:rPr>
          <w:rFonts w:eastAsia="Times New Roman"/>
          <w:color w:val="000000"/>
          <w:spacing w:val="-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"/>
          <w:sz w:val="46"/>
          <w:szCs w:val="46"/>
        </w:rPr>
        <w:t xml:space="preserve">ТД). На рис. 6.7 изображено, что две точки доступа ТД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 каждом из основных наборов служб ОНС подключаются к некоему </w:t>
      </w:r>
      <w:r>
        <w:rPr>
          <w:rFonts w:eastAsia="Times New Roman"/>
          <w:color w:val="000000"/>
          <w:spacing w:val="-11"/>
          <w:sz w:val="46"/>
          <w:szCs w:val="46"/>
        </w:rPr>
        <w:t>устройству сетевого взаимодействия, например коммутатор или марш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рутизатор.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 xml:space="preserve">В типичной домашней сети присутствует одна точка доступа </w:t>
      </w:r>
      <w:r>
        <w:rPr>
          <w:rFonts w:eastAsia="Times New Roman"/>
          <w:color w:val="000000"/>
          <w:spacing w:val="-15"/>
          <w:sz w:val="46"/>
          <w:szCs w:val="46"/>
        </w:rPr>
        <w:t>и один маршрутизатор (обычно объединенные в одно устройство), кото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рые подключают ОНС к Интернету.</w:t>
      </w:r>
      <w:proofErr w:type="gramEnd"/>
    </w:p>
    <w:p w:rsidR="00A32AE8" w:rsidRDefault="00A32AE8" w:rsidP="00A32AE8">
      <w:pPr>
        <w:shd w:val="clear" w:color="auto" w:fill="FFFFFF"/>
        <w:spacing w:before="341" w:line="542" w:lineRule="exact"/>
        <w:ind w:left="29" w:right="34" w:firstLine="658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Точно так же, как и в случае с устройствами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8"/>
          <w:sz w:val="46"/>
          <w:szCs w:val="46"/>
        </w:rPr>
        <w:t>каждой бес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проводной станции 802.11 присваивается свой собственный 6-байтный адрес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>сохраняемый в прошивке адаптера станции (иными слова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ми, в сетевую интерфейсную карту 802.11). Каждая точка доступа ТД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обладает собственным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адресом беспроводного интерфейса. Как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 в случае с технологией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эти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адреса управляются органи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зацией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IEEE</w:t>
      </w:r>
      <w:r w:rsidRPr="00547FF2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(Институт инженеров по электронике и электротехнике, </w:t>
      </w:r>
      <w:r>
        <w:rPr>
          <w:rFonts w:eastAsia="Times New Roman"/>
          <w:color w:val="000000"/>
          <w:sz w:val="46"/>
          <w:szCs w:val="46"/>
        </w:rPr>
        <w:t>США) и (в теории) являются уникальными.</w:t>
      </w:r>
    </w:p>
    <w:p w:rsidR="00A32AE8" w:rsidRDefault="00A32AE8" w:rsidP="005D490F">
      <w:pPr>
        <w:shd w:val="clear" w:color="auto" w:fill="FFFFFF"/>
        <w:spacing w:before="336" w:line="542" w:lineRule="exact"/>
        <w:ind w:left="29" w:right="43" w:firstLine="682"/>
        <w:jc w:val="both"/>
      </w:pPr>
      <w:r>
        <w:rPr>
          <w:rFonts w:eastAsia="Times New Roman"/>
          <w:color w:val="000000"/>
          <w:spacing w:val="-17"/>
          <w:sz w:val="46"/>
          <w:szCs w:val="46"/>
        </w:rPr>
        <w:t>Как было отмечено в разделе 6.1, беспроводные локальные сети, в ко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торых используются точки доступа, часто называются </w:t>
      </w:r>
      <w:r w:rsidRPr="005D490F">
        <w:rPr>
          <w:rFonts w:eastAsia="Times New Roman"/>
          <w:bCs/>
          <w:color w:val="000000"/>
          <w:spacing w:val="-14"/>
          <w:sz w:val="46"/>
          <w:szCs w:val="46"/>
        </w:rPr>
        <w:t>инфраструктур</w:t>
      </w:r>
      <w:r w:rsidRPr="005D490F">
        <w:rPr>
          <w:rFonts w:eastAsia="Times New Roman"/>
          <w:bCs/>
          <w:color w:val="000000"/>
          <w:spacing w:val="-14"/>
          <w:sz w:val="46"/>
          <w:szCs w:val="46"/>
        </w:rPr>
        <w:softHyphen/>
      </w:r>
      <w:r w:rsidRPr="005D490F">
        <w:rPr>
          <w:rFonts w:eastAsia="Times New Roman"/>
          <w:bCs/>
          <w:color w:val="000000"/>
          <w:spacing w:val="-21"/>
          <w:sz w:val="46"/>
          <w:szCs w:val="46"/>
        </w:rPr>
        <w:t xml:space="preserve">ными беспроводными локальными сетями, </w:t>
      </w:r>
      <w:r>
        <w:rPr>
          <w:rFonts w:eastAsia="Times New Roman"/>
          <w:color w:val="000000"/>
          <w:spacing w:val="-21"/>
          <w:sz w:val="46"/>
          <w:szCs w:val="46"/>
        </w:rPr>
        <w:t>при этом под «инфраструк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турой» понимаются как сами точки доступа ТД, так и инфраструктура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>осуществляющая их подключение к маршрутизатору.</w:t>
      </w:r>
    </w:p>
    <w:p w:rsidR="00A32AE8" w:rsidRDefault="005D490F" w:rsidP="00A32AE8">
      <w:pPr>
        <w:shd w:val="clear" w:color="auto" w:fill="FFFFFF"/>
        <w:spacing w:before="662"/>
        <w:ind w:right="10"/>
        <w:jc w:val="center"/>
      </w:pPr>
      <w:r>
        <w:rPr>
          <w:rFonts w:ascii="Arial" w:eastAsia="Times New Roman" w:hAnsi="Arial"/>
          <w:b/>
          <w:bCs/>
          <w:noProof/>
          <w:color w:val="000000"/>
          <w:spacing w:val="-6"/>
          <w:sz w:val="34"/>
          <w:szCs w:val="34"/>
        </w:rPr>
        <w:lastRenderedPageBreak/>
        <w:drawing>
          <wp:inline distT="0" distB="0" distL="0" distR="0" wp14:anchorId="5189FEB3" wp14:editId="35FD00A7">
            <wp:extent cx="8558530" cy="57861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8530" cy="578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AE8"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Рис</w:t>
      </w:r>
      <w:r w:rsidR="00A32AE8"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. 6.7. </w:t>
      </w:r>
      <w:r w:rsidR="00A32AE8"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Архитектура</w:t>
      </w:r>
      <w:r w:rsidR="00A32AE8"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 w:rsidR="00A32AE8"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локальной</w:t>
      </w:r>
      <w:r w:rsidR="00A32AE8"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 w:rsidR="00A32AE8"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сети</w:t>
      </w:r>
      <w:r w:rsidR="00A32AE8"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 w:rsidR="00A32AE8"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  <w:lang w:val="en-US"/>
        </w:rPr>
        <w:t>IEEE</w:t>
      </w:r>
      <w:r w:rsidR="00A32AE8" w:rsidRPr="00547FF2"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 w:rsidR="00A32AE8"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>802.11</w:t>
      </w:r>
    </w:p>
    <w:p w:rsidR="00A32AE8" w:rsidRDefault="005D490F" w:rsidP="00A32AE8">
      <w:pPr>
        <w:shd w:val="clear" w:color="auto" w:fill="FFFFFF"/>
        <w:spacing w:before="826" w:line="542" w:lineRule="exact"/>
        <w:ind w:firstLine="696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>С</w:t>
      </w:r>
      <w:r w:rsidR="00A32AE8">
        <w:rPr>
          <w:rFonts w:eastAsia="Times New Roman"/>
          <w:color w:val="000000"/>
          <w:spacing w:val="-15"/>
          <w:sz w:val="46"/>
          <w:szCs w:val="46"/>
        </w:rPr>
        <w:t xml:space="preserve">танции </w:t>
      </w:r>
      <w:r w:rsidR="00A32AE8">
        <w:rPr>
          <w:rFonts w:eastAsia="Times New Roman"/>
          <w:color w:val="000000"/>
          <w:spacing w:val="-15"/>
          <w:sz w:val="46"/>
          <w:szCs w:val="46"/>
          <w:lang w:val="en-US"/>
        </w:rPr>
        <w:t>IEEE</w:t>
      </w:r>
      <w:r w:rsidR="00A32AE8" w:rsidRPr="00547FF2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 w:rsidR="00A32AE8">
        <w:rPr>
          <w:rFonts w:eastAsia="Times New Roman"/>
          <w:color w:val="000000"/>
          <w:spacing w:val="-15"/>
          <w:sz w:val="46"/>
          <w:szCs w:val="46"/>
        </w:rPr>
        <w:t>802.11 также могут организо</w:t>
      </w:r>
      <w:r w:rsidR="00A32AE8">
        <w:rPr>
          <w:rFonts w:eastAsia="Times New Roman"/>
          <w:color w:val="000000"/>
          <w:spacing w:val="-15"/>
          <w:sz w:val="46"/>
          <w:szCs w:val="46"/>
        </w:rPr>
        <w:softHyphen/>
      </w:r>
      <w:r w:rsidR="00A32AE8">
        <w:rPr>
          <w:rFonts w:eastAsia="Times New Roman"/>
          <w:color w:val="000000"/>
          <w:spacing w:val="-17"/>
          <w:sz w:val="46"/>
          <w:szCs w:val="46"/>
        </w:rPr>
        <w:t xml:space="preserve">вываться в </w:t>
      </w:r>
      <w:proofErr w:type="spellStart"/>
      <w:r w:rsidR="00A32AE8">
        <w:rPr>
          <w:rFonts w:eastAsia="Times New Roman"/>
          <w:color w:val="000000"/>
          <w:spacing w:val="-17"/>
          <w:sz w:val="46"/>
          <w:szCs w:val="46"/>
        </w:rPr>
        <w:t>одноранговую</w:t>
      </w:r>
      <w:proofErr w:type="spellEnd"/>
      <w:r w:rsidR="00A32AE8">
        <w:rPr>
          <w:rFonts w:eastAsia="Times New Roman"/>
          <w:color w:val="000000"/>
          <w:spacing w:val="-17"/>
          <w:sz w:val="46"/>
          <w:szCs w:val="46"/>
        </w:rPr>
        <w:t xml:space="preserve"> сеть — сеть, в которой отсутствуют какое-либо </w:t>
      </w:r>
      <w:r w:rsidR="00A32AE8">
        <w:rPr>
          <w:rFonts w:eastAsia="Times New Roman"/>
          <w:color w:val="000000"/>
          <w:spacing w:val="-8"/>
          <w:sz w:val="46"/>
          <w:szCs w:val="46"/>
        </w:rPr>
        <w:t>централизованное управление и связи с «внешним миром». В данном случае сеть формируется «на лету» из мобильных устройств, находя</w:t>
      </w:r>
      <w:r w:rsidR="00A32AE8">
        <w:rPr>
          <w:rFonts w:eastAsia="Times New Roman"/>
          <w:color w:val="000000"/>
          <w:spacing w:val="-8"/>
          <w:sz w:val="46"/>
          <w:szCs w:val="46"/>
        </w:rPr>
        <w:softHyphen/>
        <w:t xml:space="preserve">щихся в непосредственной близости, которым необходимо связаться </w:t>
      </w:r>
      <w:r w:rsidR="00A32AE8">
        <w:rPr>
          <w:rFonts w:eastAsia="Times New Roman"/>
          <w:color w:val="000000"/>
          <w:spacing w:val="-10"/>
          <w:sz w:val="46"/>
          <w:szCs w:val="46"/>
        </w:rPr>
        <w:t>друг с другом и которые не находятся в зоне действия уже существую</w:t>
      </w:r>
      <w:r w:rsidR="00A32AE8">
        <w:rPr>
          <w:rFonts w:eastAsia="Times New Roman"/>
          <w:color w:val="000000"/>
          <w:spacing w:val="-10"/>
          <w:sz w:val="46"/>
          <w:szCs w:val="46"/>
        </w:rPr>
        <w:softHyphen/>
      </w:r>
      <w:r w:rsidR="00A32AE8">
        <w:rPr>
          <w:rFonts w:eastAsia="Times New Roman"/>
          <w:color w:val="000000"/>
          <w:sz w:val="46"/>
          <w:szCs w:val="46"/>
        </w:rPr>
        <w:t>щей инфраструктурной сети.</w:t>
      </w:r>
    </w:p>
    <w:p w:rsidR="005D490F" w:rsidRDefault="005D490F" w:rsidP="00A32AE8">
      <w:pPr>
        <w:shd w:val="clear" w:color="auto" w:fill="FFFFFF"/>
        <w:spacing w:before="965"/>
        <w:ind w:left="5"/>
        <w:jc w:val="center"/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</w:pPr>
      <w:r>
        <w:rPr>
          <w:rFonts w:ascii="Arial" w:eastAsia="Times New Roman" w:hAnsi="Arial"/>
          <w:b/>
          <w:bCs/>
          <w:noProof/>
          <w:color w:val="000000"/>
          <w:spacing w:val="-5"/>
          <w:sz w:val="34"/>
          <w:szCs w:val="34"/>
        </w:rPr>
        <w:lastRenderedPageBreak/>
        <w:drawing>
          <wp:inline distT="0" distB="0" distL="0" distR="0" wp14:anchorId="460EE886" wp14:editId="44FB3F10">
            <wp:extent cx="6408420" cy="54495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544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AE8" w:rsidRDefault="00A32AE8" w:rsidP="00A32AE8">
      <w:pPr>
        <w:shd w:val="clear" w:color="auto" w:fill="FFFFFF"/>
        <w:spacing w:before="965"/>
        <w:ind w:left="5"/>
        <w:jc w:val="center"/>
      </w:pPr>
      <w:r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. 6.8. </w:t>
      </w:r>
      <w:proofErr w:type="spellStart"/>
      <w:r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Одноранговая</w:t>
      </w:r>
      <w:proofErr w:type="spellEnd"/>
      <w:r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сеть</w:t>
      </w:r>
      <w:r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  <w:lang w:val="en-US"/>
        </w:rPr>
        <w:t>IEEE</w:t>
      </w:r>
      <w:r w:rsidRPr="00547FF2"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>802.11</w:t>
      </w:r>
    </w:p>
    <w:p w:rsidR="00A32AE8" w:rsidRDefault="00A32AE8" w:rsidP="00A32AE8">
      <w:pPr>
        <w:shd w:val="clear" w:color="auto" w:fill="FFFFFF"/>
        <w:spacing w:before="456" w:line="542" w:lineRule="exact"/>
        <w:ind w:left="10" w:right="5" w:firstLine="682"/>
        <w:jc w:val="both"/>
      </w:pPr>
      <w:proofErr w:type="spellStart"/>
      <w:r>
        <w:rPr>
          <w:rFonts w:eastAsia="Times New Roman"/>
          <w:color w:val="000000"/>
          <w:spacing w:val="-15"/>
          <w:sz w:val="46"/>
          <w:szCs w:val="46"/>
        </w:rPr>
        <w:t>Одноранговую</w:t>
      </w:r>
      <w:proofErr w:type="spellEnd"/>
      <w:r>
        <w:rPr>
          <w:rFonts w:eastAsia="Times New Roman"/>
          <w:color w:val="000000"/>
          <w:spacing w:val="-15"/>
          <w:sz w:val="46"/>
          <w:szCs w:val="46"/>
        </w:rPr>
        <w:t xml:space="preserve"> сеть можно создать, если несколько владельцев ноут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буков собираются вместе (например, в конференц-зале, поезде или в ма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шине) и желают обменяться данными в отсутствие централизованной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точки доступа. К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одноранговым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 xml:space="preserve"> сетям в настоящее время в мире про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является огромнейший интерес в связи с постоянно увеличивающимся </w:t>
      </w:r>
      <w:r>
        <w:rPr>
          <w:rFonts w:eastAsia="Times New Roman"/>
          <w:color w:val="000000"/>
          <w:spacing w:val="-13"/>
          <w:sz w:val="46"/>
          <w:szCs w:val="46"/>
        </w:rPr>
        <w:t>количеством портативных устройств, способных к сетевому взаимодей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ствию. Однако </w:t>
      </w:r>
      <w:r w:rsidR="005D490F">
        <w:rPr>
          <w:rFonts w:eastAsia="Times New Roman"/>
          <w:color w:val="000000"/>
          <w:spacing w:val="-10"/>
          <w:sz w:val="46"/>
          <w:szCs w:val="46"/>
        </w:rPr>
        <w:t>сейчас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 мы сосредоточимся на изучении инфра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структурных беспроводных локальных сетей.</w:t>
      </w:r>
    </w:p>
    <w:p w:rsidR="00A32AE8" w:rsidRDefault="00A32AE8" w:rsidP="00A32AE8">
      <w:pPr>
        <w:shd w:val="clear" w:color="auto" w:fill="FFFFFF"/>
        <w:spacing w:before="624"/>
        <w:ind w:left="696"/>
      </w:pPr>
      <w:bookmarkStart w:id="0" w:name="_GoBack"/>
      <w:r>
        <w:rPr>
          <w:rFonts w:eastAsia="Times New Roman"/>
          <w:b/>
          <w:bCs/>
          <w:color w:val="000000"/>
          <w:spacing w:val="-23"/>
          <w:sz w:val="46"/>
          <w:szCs w:val="46"/>
        </w:rPr>
        <w:t>Каналы и ассоциации</w:t>
      </w:r>
    </w:p>
    <w:bookmarkEnd w:id="0"/>
    <w:p w:rsidR="00A32AE8" w:rsidRDefault="00A32AE8" w:rsidP="00A32AE8">
      <w:pPr>
        <w:shd w:val="clear" w:color="auto" w:fill="FFFFFF"/>
        <w:spacing w:before="341" w:line="542" w:lineRule="exact"/>
        <w:ind w:left="5" w:right="10" w:firstLine="68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>В случае с сетью 802.11, прежде чем посылать или отправлять дан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ные уровня сети, каждая из беспроводных сетей должна быть ассоции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рована, или подключена, к какой-либо точке доступа. Несмотря на то</w:t>
      </w:r>
      <w:r w:rsidR="005D490F">
        <w:rPr>
          <w:rFonts w:eastAsia="Times New Roman"/>
          <w:color w:val="000000"/>
          <w:spacing w:val="-8"/>
          <w:sz w:val="46"/>
          <w:szCs w:val="46"/>
        </w:rPr>
        <w:t>,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 что ассоциация требуется при использовании всех стандартов семей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ства 802.11, мы обсудим эту тему конкретно в контексте сети типа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IEEE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 xml:space="preserve">802.1 </w:t>
      </w:r>
      <w:proofErr w:type="spellStart"/>
      <w:r>
        <w:rPr>
          <w:rFonts w:eastAsia="Times New Roman"/>
          <w:color w:val="000000"/>
          <w:sz w:val="46"/>
          <w:szCs w:val="46"/>
          <w:lang w:val="en-US"/>
        </w:rPr>
        <w:t>lb</w:t>
      </w:r>
      <w:proofErr w:type="spellEnd"/>
      <w:r w:rsidRPr="00547FF2">
        <w:rPr>
          <w:rFonts w:eastAsia="Times New Roman"/>
          <w:color w:val="000000"/>
          <w:sz w:val="46"/>
          <w:szCs w:val="46"/>
        </w:rPr>
        <w:t>/</w:t>
      </w:r>
      <w:r>
        <w:rPr>
          <w:rFonts w:eastAsia="Times New Roman"/>
          <w:color w:val="000000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z w:val="46"/>
          <w:szCs w:val="46"/>
        </w:rPr>
        <w:t>.</w:t>
      </w:r>
    </w:p>
    <w:p w:rsidR="00A32AE8" w:rsidRDefault="00A32AE8" w:rsidP="00A32AE8">
      <w:pPr>
        <w:shd w:val="clear" w:color="auto" w:fill="FFFFFF"/>
        <w:spacing w:before="336" w:line="542" w:lineRule="exact"/>
        <w:ind w:firstLine="682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При установке точки доступа администратор вычислительной сети </w:t>
      </w:r>
      <w:r>
        <w:rPr>
          <w:rFonts w:eastAsia="Times New Roman"/>
          <w:color w:val="000000"/>
          <w:spacing w:val="-20"/>
          <w:sz w:val="46"/>
          <w:szCs w:val="46"/>
        </w:rPr>
        <w:t xml:space="preserve">присваивает ей </w:t>
      </w:r>
      <w:r>
        <w:rPr>
          <w:rFonts w:eastAsia="Times New Roman"/>
          <w:b/>
          <w:bCs/>
          <w:color w:val="000000"/>
          <w:spacing w:val="-20"/>
          <w:sz w:val="46"/>
          <w:szCs w:val="46"/>
        </w:rPr>
        <w:t xml:space="preserve">идентификатор набора служб </w:t>
      </w:r>
      <w:r w:rsidRPr="00547FF2">
        <w:rPr>
          <w:rFonts w:eastAsia="Times New Roman"/>
          <w:color w:val="000000"/>
          <w:spacing w:val="-20"/>
          <w:sz w:val="46"/>
          <w:szCs w:val="46"/>
        </w:rPr>
        <w:t>(</w:t>
      </w:r>
      <w:r>
        <w:rPr>
          <w:rFonts w:eastAsia="Times New Roman"/>
          <w:color w:val="000000"/>
          <w:spacing w:val="-20"/>
          <w:sz w:val="46"/>
          <w:szCs w:val="46"/>
          <w:lang w:val="en-US"/>
        </w:rPr>
        <w:t>service</w:t>
      </w:r>
      <w:r w:rsidRPr="00547FF2">
        <w:rPr>
          <w:rFonts w:eastAsia="Times New Roman"/>
          <w:color w:val="000000"/>
          <w:spacing w:val="-2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0"/>
          <w:sz w:val="46"/>
          <w:szCs w:val="46"/>
          <w:lang w:val="en-US"/>
        </w:rPr>
        <w:t>set</w:t>
      </w:r>
      <w:r w:rsidRPr="00547FF2">
        <w:rPr>
          <w:rFonts w:eastAsia="Times New Roman"/>
          <w:color w:val="000000"/>
          <w:spacing w:val="-2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0"/>
          <w:sz w:val="46"/>
          <w:szCs w:val="46"/>
          <w:lang w:val="en-US"/>
        </w:rPr>
        <w:t>identifier</w:t>
      </w:r>
      <w:r w:rsidRPr="00547FF2">
        <w:rPr>
          <w:rFonts w:eastAsia="Times New Roman"/>
          <w:color w:val="000000"/>
          <w:spacing w:val="-20"/>
          <w:sz w:val="46"/>
          <w:szCs w:val="46"/>
        </w:rPr>
        <w:t xml:space="preserve">, </w:t>
      </w:r>
      <w:r>
        <w:rPr>
          <w:rFonts w:eastAsia="Times New Roman"/>
          <w:b/>
          <w:bCs/>
          <w:color w:val="000000"/>
          <w:spacing w:val="-20"/>
          <w:sz w:val="46"/>
          <w:szCs w:val="46"/>
          <w:lang w:val="en-US"/>
        </w:rPr>
        <w:t>SSID</w:t>
      </w:r>
      <w:r w:rsidRPr="00547FF2">
        <w:rPr>
          <w:rFonts w:eastAsia="Times New Roman"/>
          <w:b/>
          <w:bCs/>
          <w:color w:val="000000"/>
          <w:spacing w:val="-20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2"/>
          <w:sz w:val="46"/>
          <w:szCs w:val="46"/>
        </w:rPr>
        <w:t>состоящий, как правило, из одного-двух слов. (Так, например, при про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 xml:space="preserve">смотре «доступных сетей» в операционной системе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Microsoft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Windows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proofErr w:type="gramStart"/>
      <w:r>
        <w:rPr>
          <w:rFonts w:eastAsia="Times New Roman"/>
          <w:color w:val="000000"/>
          <w:spacing w:val="-19"/>
          <w:sz w:val="46"/>
          <w:szCs w:val="46"/>
        </w:rPr>
        <w:t>ХР</w:t>
      </w:r>
      <w:proofErr w:type="gramEnd"/>
      <w:r>
        <w:rPr>
          <w:rFonts w:eastAsia="Times New Roman"/>
          <w:color w:val="000000"/>
          <w:spacing w:val="-19"/>
          <w:sz w:val="46"/>
          <w:szCs w:val="46"/>
        </w:rPr>
        <w:t xml:space="preserve">, вы увидите список идентификаторов </w:t>
      </w:r>
      <w:r>
        <w:rPr>
          <w:rFonts w:eastAsia="Times New Roman"/>
          <w:color w:val="000000"/>
          <w:spacing w:val="-19"/>
          <w:sz w:val="46"/>
          <w:szCs w:val="46"/>
          <w:lang w:val="en-US"/>
        </w:rPr>
        <w:t>SSID</w:t>
      </w:r>
      <w:r w:rsidRPr="00547FF2">
        <w:rPr>
          <w:rFonts w:eastAsia="Times New Roman"/>
          <w:color w:val="000000"/>
          <w:spacing w:val="-1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9"/>
          <w:sz w:val="46"/>
          <w:szCs w:val="46"/>
        </w:rPr>
        <w:t>точек доступа, находящих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lastRenderedPageBreak/>
        <w:t xml:space="preserve">ся в зоне досягаемости). Администратор также должен присвоить точке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доступа номер канала. Для того чтобы понять, что такое номер канала,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вспомним, что сети 802.11 работают в диапазоне от 2400,0-2483,5 МГц. </w:t>
      </w:r>
      <w:r>
        <w:rPr>
          <w:rFonts w:eastAsia="Times New Roman"/>
          <w:color w:val="000000"/>
          <w:spacing w:val="-16"/>
          <w:sz w:val="46"/>
          <w:szCs w:val="46"/>
        </w:rPr>
        <w:t>Так, в диапазоне 85 МГц, сеть 802.11 определяет 11 частично пересекаю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щихся каналов. Любые два канала не пересекаются тогда и только тогда,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когда они разделены четырьмя и более каналами. В частности набор трех </w:t>
      </w:r>
      <w:r>
        <w:rPr>
          <w:rFonts w:eastAsia="Times New Roman"/>
          <w:color w:val="000000"/>
          <w:spacing w:val="-14"/>
          <w:sz w:val="46"/>
          <w:szCs w:val="46"/>
        </w:rPr>
        <w:t>каналов с номерами 1, 6 и 11 является единственным набором непересе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20"/>
          <w:sz w:val="46"/>
          <w:szCs w:val="46"/>
        </w:rPr>
        <w:t xml:space="preserve">кающихся каналов. </w:t>
      </w:r>
      <w:proofErr w:type="gramStart"/>
      <w:r>
        <w:rPr>
          <w:rFonts w:eastAsia="Times New Roman"/>
          <w:color w:val="000000"/>
          <w:spacing w:val="-20"/>
          <w:sz w:val="46"/>
          <w:szCs w:val="46"/>
        </w:rPr>
        <w:t>Это значит, что администратор мог бы создать беспро</w:t>
      </w:r>
      <w:r>
        <w:rPr>
          <w:rFonts w:eastAsia="Times New Roman"/>
          <w:color w:val="000000"/>
          <w:spacing w:val="-20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водную локальную сеть с общей максимальной скоростью передачи дан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ных 33 Мбит/с, установив в одном и том же физическом местоположении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три точки доступа 802.11, присвоив им каналы номер 1,6 и 11 и соединив </w:t>
      </w:r>
      <w:r>
        <w:rPr>
          <w:rFonts w:eastAsia="Times New Roman"/>
          <w:color w:val="000000"/>
          <w:sz w:val="46"/>
          <w:szCs w:val="46"/>
        </w:rPr>
        <w:t>каждую из точек доступа с помощью коммутатора.</w:t>
      </w:r>
      <w:proofErr w:type="gramEnd"/>
    </w:p>
    <w:p w:rsidR="00A32AE8" w:rsidRDefault="00A32AE8" w:rsidP="00E32AAB">
      <w:pPr>
        <w:shd w:val="clear" w:color="auto" w:fill="FFFFFF"/>
        <w:spacing w:before="336" w:line="542" w:lineRule="exact"/>
        <w:ind w:left="19" w:right="14" w:firstLine="667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Теперь, имея общее представление о каналах сети 802.11, давайте </w:t>
      </w:r>
      <w:r>
        <w:rPr>
          <w:rFonts w:eastAsia="Times New Roman"/>
          <w:color w:val="000000"/>
          <w:spacing w:val="-14"/>
          <w:sz w:val="46"/>
          <w:szCs w:val="46"/>
        </w:rPr>
        <w:t>опишем интересную (и вовсе не редкую) ситуацию, получившую назва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ние «джунгли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Wi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>-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Fi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».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Джунглями </w:t>
      </w:r>
      <w:r>
        <w:rPr>
          <w:rFonts w:eastAsia="Times New Roman"/>
          <w:b/>
          <w:bCs/>
          <w:color w:val="000000"/>
          <w:spacing w:val="-13"/>
          <w:sz w:val="46"/>
          <w:szCs w:val="46"/>
          <w:lang w:val="en-US"/>
        </w:rPr>
        <w:t>Wi</w:t>
      </w:r>
      <w:r w:rsidRPr="00547FF2">
        <w:rPr>
          <w:rFonts w:eastAsia="Times New Roman"/>
          <w:b/>
          <w:bCs/>
          <w:color w:val="000000"/>
          <w:spacing w:val="-13"/>
          <w:sz w:val="46"/>
          <w:szCs w:val="46"/>
        </w:rPr>
        <w:t>-</w:t>
      </w:r>
      <w:r>
        <w:rPr>
          <w:rFonts w:eastAsia="Times New Roman"/>
          <w:b/>
          <w:bCs/>
          <w:color w:val="000000"/>
          <w:spacing w:val="-13"/>
          <w:sz w:val="46"/>
          <w:szCs w:val="46"/>
          <w:lang w:val="en-US"/>
        </w:rPr>
        <w:t>Fi</w:t>
      </w:r>
      <w:r w:rsidRPr="00547FF2"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называется любое физическое </w:t>
      </w:r>
      <w:r>
        <w:rPr>
          <w:rFonts w:eastAsia="Times New Roman"/>
          <w:color w:val="000000"/>
          <w:spacing w:val="-10"/>
          <w:sz w:val="46"/>
          <w:szCs w:val="46"/>
        </w:rPr>
        <w:t>местоположение, где какая-либо беспроводная станция принимает до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>статочно сильный сигнал от двух и более точек доступа. Например, такая</w:t>
      </w:r>
      <w:r w:rsidR="00E32AAB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ситуация сложилась во многих кафе города Нью-Йорк, где беспровод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ная станция может поймать сигнал от большого количества точек до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ступа, расположенных по соседству. Одна из точек может принадлежать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кафе, в то время как другая — находиться в квартире, расположенной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неподалеку от этого кафе.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 xml:space="preserve">Скорее всего, все эти точки доступа находятся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 разных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-подсетях и каждой из них был присвоен сетевой канал вне </w:t>
      </w:r>
      <w:r>
        <w:rPr>
          <w:rFonts w:eastAsia="Times New Roman"/>
          <w:color w:val="000000"/>
          <w:sz w:val="46"/>
          <w:szCs w:val="46"/>
        </w:rPr>
        <w:t>зависимости друг от друга.</w:t>
      </w:r>
      <w:proofErr w:type="gramEnd"/>
    </w:p>
    <w:p w:rsidR="00A32AE8" w:rsidRDefault="00A32AE8" w:rsidP="00A32AE8">
      <w:pPr>
        <w:shd w:val="clear" w:color="auto" w:fill="FFFFFF"/>
        <w:spacing w:before="269" w:line="542" w:lineRule="exact"/>
        <w:ind w:left="10" w:firstLine="672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Теперь предположим, что вы заходите в такие «джунгли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Wi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>-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Fi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»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со своим портативным компьютером в поисках беспроводного Интернета </w:t>
      </w:r>
      <w:r>
        <w:rPr>
          <w:rFonts w:eastAsia="Times New Roman"/>
          <w:color w:val="000000"/>
          <w:spacing w:val="-15"/>
          <w:sz w:val="46"/>
          <w:szCs w:val="46"/>
        </w:rPr>
        <w:t>и черничных кексов. Предположим также, что в этих джунглях находят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ся пять точек доступа. Чтобы получить доступ к Интернету, ваша бес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проводная станция должна присоединиться к какой-то одной и только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одной подсети и поэтому должна быть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ассоциирована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 одной и только </w:t>
      </w:r>
      <w:r>
        <w:rPr>
          <w:rFonts w:eastAsia="Times New Roman"/>
          <w:color w:val="000000"/>
          <w:spacing w:val="-9"/>
          <w:sz w:val="46"/>
          <w:szCs w:val="46"/>
        </w:rPr>
        <w:t>одной из точек доступа. Ассоциация означает, что беспроводная стан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ция создает как бы виртуальный провод, соединяющий ее с точкой до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ступа. Говоря конкретнее, только одна ассоциированная точка доступа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будет отправлять вашей беспроводной станции кадры данных (то есть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кадры, содержащие какую-то информацию, такие как дейтаграммы),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а ваша беспроводная станция, в свою очередь, сможет отправлять кадры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данных в Интернет только через ассоциированную с ней точку доступа. </w:t>
      </w:r>
      <w:r>
        <w:rPr>
          <w:rFonts w:eastAsia="Times New Roman"/>
          <w:color w:val="000000"/>
          <w:spacing w:val="-10"/>
          <w:sz w:val="46"/>
          <w:szCs w:val="46"/>
        </w:rPr>
        <w:t>Но каким образом ваша беспроводная станция ассоциируется с какой-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либо конкретной точкой доступа? И более фундаментальный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вопрос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: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каким образом ваша беспроводная станция узнает, какие точки доступа </w:t>
      </w:r>
      <w:r>
        <w:rPr>
          <w:rFonts w:eastAsia="Times New Roman"/>
          <w:color w:val="000000"/>
          <w:spacing w:val="-10"/>
          <w:sz w:val="46"/>
          <w:szCs w:val="46"/>
        </w:rPr>
        <w:t>присутствуют (если вообще таковые есть) в этих «джунглях»?</w:t>
      </w:r>
    </w:p>
    <w:p w:rsidR="00A32AE8" w:rsidRDefault="00A32AE8" w:rsidP="00A32AE8">
      <w:pPr>
        <w:shd w:val="clear" w:color="auto" w:fill="FFFFFF"/>
        <w:spacing w:before="283" w:line="542" w:lineRule="exact"/>
        <w:ind w:left="10" w:right="5" w:firstLine="701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lastRenderedPageBreak/>
        <w:t>Стандарт 802.11 требует, чтобы точка доступа периодически посы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лала </w:t>
      </w:r>
      <w:r>
        <w:rPr>
          <w:rFonts w:eastAsia="Times New Roman"/>
          <w:b/>
          <w:bCs/>
          <w:color w:val="000000"/>
          <w:spacing w:val="-17"/>
          <w:sz w:val="46"/>
          <w:szCs w:val="46"/>
        </w:rPr>
        <w:t xml:space="preserve">сигнальные кадры данных,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каждый из которых должен содержать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идентификатор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SSID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 МАС-адрес точки доступа.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 xml:space="preserve">Ваша беспроводная </w:t>
      </w:r>
      <w:r>
        <w:rPr>
          <w:rFonts w:eastAsia="Times New Roman"/>
          <w:color w:val="000000"/>
          <w:spacing w:val="-16"/>
          <w:sz w:val="46"/>
          <w:szCs w:val="46"/>
        </w:rPr>
        <w:t>станция, зная о том, что точки доступа передают сигнальные кадры, про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сто сканирует все 11 каналов в поисках сигнальных кадров от какой-либо </w:t>
      </w:r>
      <w:r>
        <w:rPr>
          <w:rFonts w:eastAsia="Times New Roman"/>
          <w:color w:val="000000"/>
          <w:spacing w:val="-11"/>
          <w:sz w:val="46"/>
          <w:szCs w:val="46"/>
        </w:rPr>
        <w:t>точки доступа, которая может находиться в зоне досягаемости (некото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рые из точек доступа могут передавать свои сигналы по одному и тому </w:t>
      </w:r>
      <w:r>
        <w:rPr>
          <w:rFonts w:eastAsia="Times New Roman"/>
          <w:color w:val="000000"/>
          <w:spacing w:val="-17"/>
          <w:sz w:val="46"/>
          <w:szCs w:val="46"/>
        </w:rPr>
        <w:t>же каналу данных — не забывайте, вы в джунглях!).</w:t>
      </w:r>
      <w:proofErr w:type="gramEnd"/>
      <w:r>
        <w:rPr>
          <w:rFonts w:eastAsia="Times New Roman"/>
          <w:color w:val="000000"/>
          <w:spacing w:val="-17"/>
          <w:sz w:val="46"/>
          <w:szCs w:val="46"/>
        </w:rPr>
        <w:t xml:space="preserve"> Получив с помощью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сигнальных кадров данных информацию о ближайших точках доступа,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вы (или ваш беспроводной хост) выбираете одну из них и производите </w:t>
      </w:r>
      <w:r>
        <w:rPr>
          <w:rFonts w:eastAsia="Times New Roman"/>
          <w:color w:val="000000"/>
          <w:sz w:val="46"/>
          <w:szCs w:val="46"/>
        </w:rPr>
        <w:t>ассоциацию.</w:t>
      </w:r>
    </w:p>
    <w:p w:rsidR="00A32AE8" w:rsidRDefault="00A32AE8" w:rsidP="00F97C21">
      <w:pPr>
        <w:shd w:val="clear" w:color="auto" w:fill="FFFFFF"/>
        <w:spacing w:before="288" w:line="542" w:lineRule="exact"/>
        <w:ind w:right="10" w:firstLine="696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В стандарте 802.11 не определяется алгоритм, по которому произво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дится выбор одной из доступных точек доступа. Такой алгоритм остав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лен на усмотрение разработчиков программного обеспечения и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про-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шивок</w:t>
      </w:r>
      <w:proofErr w:type="spellEnd"/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для беспроводных хостов. Обычно хост выбирает точку доступа</w:t>
      </w:r>
      <w:r w:rsidR="00F97C21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 наибольшей силой сигнала.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Однако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несмотря на то, что сила сигнала может быть хорошей, это не единственная </w:t>
      </w:r>
      <w:r>
        <w:rPr>
          <w:rFonts w:eastAsia="Times New Roman"/>
          <w:color w:val="000000"/>
          <w:spacing w:val="-9"/>
          <w:sz w:val="46"/>
          <w:szCs w:val="46"/>
        </w:rPr>
        <w:t>характеристика, определяющая насколько успешно хост будет прини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мать сигнал. В частности, точка доступа может иметь сильный сигнал,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но она оказаться перегруженной подключенными хостами (которым </w:t>
      </w:r>
      <w:r>
        <w:rPr>
          <w:rFonts w:eastAsia="Times New Roman"/>
          <w:color w:val="000000"/>
          <w:spacing w:val="-10"/>
          <w:sz w:val="46"/>
          <w:szCs w:val="46"/>
        </w:rPr>
        <w:t>потребуется разделить между собой пропускную способность канала точки доступа), в то время как незагруженная точка доступа останется непопулярной из-за более слабого сигнала. Поэтому было предложено большое количество альтернативных способов выбирать точку досту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22"/>
          <w:sz w:val="46"/>
          <w:szCs w:val="46"/>
        </w:rPr>
        <w:t>па. Для ознакомления с интересным и приближенным к практи</w:t>
      </w:r>
      <w:r>
        <w:rPr>
          <w:rFonts w:eastAsia="Times New Roman"/>
          <w:color w:val="000000"/>
          <w:spacing w:val="-2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ке обсуждением измерения силы сигнала см. работу </w:t>
      </w:r>
      <w:proofErr w:type="spellStart"/>
      <w:r>
        <w:rPr>
          <w:rFonts w:eastAsia="Times New Roman"/>
          <w:color w:val="000000"/>
          <w:spacing w:val="-13"/>
          <w:sz w:val="46"/>
          <w:szCs w:val="46"/>
        </w:rPr>
        <w:t>Барвелла</w:t>
      </w:r>
      <w:proofErr w:type="spellEnd"/>
      <w:r>
        <w:rPr>
          <w:rFonts w:eastAsia="Times New Roman"/>
          <w:color w:val="000000"/>
          <w:spacing w:val="-13"/>
          <w:sz w:val="46"/>
          <w:szCs w:val="46"/>
        </w:rPr>
        <w:t>.</w:t>
      </w:r>
    </w:p>
    <w:p w:rsidR="00A32AE8" w:rsidRDefault="00A32AE8" w:rsidP="00A32AE8">
      <w:pPr>
        <w:shd w:val="clear" w:color="auto" w:fill="FFFFFF"/>
        <w:spacing w:before="278" w:line="542" w:lineRule="exact"/>
        <w:ind w:firstLine="686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Процесс сканирования и прослушивания каналов с целью поймать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сигнальные кадры данных известен как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пассивное сканирование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(см.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рис. </w:t>
      </w:r>
      <w:r w:rsidRPr="00547FF2">
        <w:rPr>
          <w:rFonts w:eastAsia="Times New Roman"/>
          <w:color w:val="000000"/>
          <w:spacing w:val="-6"/>
          <w:sz w:val="46"/>
          <w:szCs w:val="46"/>
        </w:rPr>
        <w:t>6.9(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a</w:t>
      </w:r>
      <w:r w:rsidRPr="00547FF2">
        <w:rPr>
          <w:rFonts w:eastAsia="Times New Roman"/>
          <w:color w:val="000000"/>
          <w:spacing w:val="-6"/>
          <w:sz w:val="46"/>
          <w:szCs w:val="46"/>
        </w:rPr>
        <w:t xml:space="preserve">)).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Беспроводной хост (на рисунке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X</w:t>
      </w:r>
      <w:r w:rsidR="00F97C21">
        <w:rPr>
          <w:rFonts w:eastAsia="Times New Roman"/>
          <w:color w:val="000000"/>
          <w:spacing w:val="-6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6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6"/>
          <w:sz w:val="46"/>
          <w:szCs w:val="46"/>
        </w:rPr>
        <w:t>также может осуще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ствить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активное сканирование, </w:t>
      </w:r>
      <w:r>
        <w:rPr>
          <w:rFonts w:eastAsia="Times New Roman"/>
          <w:color w:val="000000"/>
          <w:spacing w:val="-15"/>
          <w:sz w:val="46"/>
          <w:szCs w:val="46"/>
        </w:rPr>
        <w:t>передавая пробный кадр данных, кото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рый будет получен всеми точками доступа, находящимися в зоне дося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гаемости хоста, как показано на рис. 6.9(</w:t>
      </w:r>
      <w:r w:rsidR="00F97C21">
        <w:rPr>
          <w:rFonts w:eastAsia="Times New Roman"/>
          <w:color w:val="000000"/>
          <w:spacing w:val="-9"/>
          <w:sz w:val="46"/>
          <w:szCs w:val="46"/>
        </w:rPr>
        <w:t>б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). Точка доступа отвечает на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пробный запрос с помощью кадра данных пробного ответа. После этого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беспроводной доступ уже может выбрать из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ответивших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на пробный за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прос точку доступа, к которой подключится.</w:t>
      </w:r>
    </w:p>
    <w:p w:rsidR="00A32AE8" w:rsidRDefault="00A32AE8" w:rsidP="00A32AE8">
      <w:pPr>
        <w:shd w:val="clear" w:color="auto" w:fill="FFFFFF"/>
        <w:spacing w:before="283" w:line="542" w:lineRule="exact"/>
        <w:ind w:right="5" w:firstLine="682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После выбора точки доступа беспроводной хост посылает ей запрос на ассоциацию, а та, в свою очередь, направляет кадр данных с ответом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на запрос. Обратите внимание, что это второе «рукопожатие» запрос/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ответ при активном сканировании является необходимостью, так как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точка доступа, ответившая на первый пробный запрос не знает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, которую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>из (возможно, многих) ответивших точек доступа выберет хост для по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следующей ассоциации. Этот процесс похож на то, как клиент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DHCP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осуществляет выбор среди множества серверов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DHCP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(см. рис. 4.21). </w:t>
      </w:r>
      <w:r>
        <w:rPr>
          <w:rFonts w:eastAsia="Times New Roman"/>
          <w:color w:val="000000"/>
          <w:spacing w:val="-11"/>
          <w:sz w:val="46"/>
          <w:szCs w:val="46"/>
        </w:rPr>
        <w:t>После завершения процесса ассоциации с точкой доступа, хост попро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бует подключиться к подсети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, к которой уже подключена точка доступа.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Поэтому хост, как правило, будет с помощью точки доступа посылать в подсеть сообщение обнаружения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DHCP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>(см. рис. 4.21), чтобы по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лучить от подсети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-адреса. По получении адреса хост превращается </w:t>
      </w:r>
      <w:r>
        <w:rPr>
          <w:rFonts w:eastAsia="Times New Roman"/>
          <w:color w:val="000000"/>
          <w:sz w:val="46"/>
          <w:szCs w:val="46"/>
        </w:rPr>
        <w:t xml:space="preserve">в еще один из хостов с </w:t>
      </w:r>
      <w:r>
        <w:rPr>
          <w:rFonts w:eastAsia="Times New Roman"/>
          <w:color w:val="00000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z w:val="46"/>
          <w:szCs w:val="46"/>
        </w:rPr>
        <w:t>-адресом подсети.</w:t>
      </w:r>
    </w:p>
    <w:p w:rsidR="00F97C21" w:rsidRDefault="00F97C21" w:rsidP="00A32AE8">
      <w:pPr>
        <w:shd w:val="clear" w:color="auto" w:fill="FFFFFF"/>
        <w:spacing w:before="274" w:line="547" w:lineRule="exact"/>
        <w:ind w:left="10" w:right="14" w:firstLine="667"/>
        <w:jc w:val="both"/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</w:pPr>
      <w:r>
        <w:rPr>
          <w:rFonts w:ascii="Arial" w:eastAsia="Times New Roman" w:hAnsi="Arial"/>
          <w:b/>
          <w:bCs/>
          <w:noProof/>
          <w:color w:val="000000"/>
          <w:spacing w:val="-8"/>
          <w:sz w:val="34"/>
          <w:szCs w:val="34"/>
        </w:rPr>
        <w:drawing>
          <wp:anchor distT="0" distB="0" distL="114300" distR="114300" simplePos="0" relativeHeight="251677696" behindDoc="0" locked="0" layoutInCell="1" allowOverlap="1" wp14:anchorId="75AF0F3E" wp14:editId="57E8B3D6">
            <wp:simplePos x="0" y="0"/>
            <wp:positionH relativeFrom="column">
              <wp:posOffset>181610</wp:posOffset>
            </wp:positionH>
            <wp:positionV relativeFrom="paragraph">
              <wp:posOffset>2044065</wp:posOffset>
            </wp:positionV>
            <wp:extent cx="8141335" cy="421703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133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AE8">
        <w:rPr>
          <w:rFonts w:eastAsia="Times New Roman"/>
          <w:color w:val="000000"/>
          <w:spacing w:val="-12"/>
          <w:sz w:val="46"/>
          <w:szCs w:val="46"/>
        </w:rPr>
        <w:t xml:space="preserve">Чтобы ассоциироваться с конкретной точкой доступа беспроводной </w:t>
      </w:r>
      <w:r w:rsidR="00A32AE8">
        <w:rPr>
          <w:rFonts w:eastAsia="Times New Roman"/>
          <w:color w:val="000000"/>
          <w:spacing w:val="-10"/>
          <w:sz w:val="46"/>
          <w:szCs w:val="46"/>
        </w:rPr>
        <w:t>станции, возможно, потребуется произвести аутентификацию. Беспро</w:t>
      </w:r>
      <w:r w:rsidR="00A32AE8">
        <w:rPr>
          <w:rFonts w:eastAsia="Times New Roman"/>
          <w:color w:val="000000"/>
          <w:spacing w:val="-10"/>
          <w:sz w:val="46"/>
          <w:szCs w:val="46"/>
        </w:rPr>
        <w:softHyphen/>
      </w:r>
      <w:r w:rsidR="00A32AE8">
        <w:rPr>
          <w:rFonts w:eastAsia="Times New Roman"/>
          <w:color w:val="000000"/>
          <w:spacing w:val="-12"/>
          <w:sz w:val="46"/>
          <w:szCs w:val="46"/>
        </w:rPr>
        <w:t>водные локальные сети 802.11 предлагают большое количество альтер</w:t>
      </w:r>
      <w:r w:rsidR="00A32AE8">
        <w:rPr>
          <w:rFonts w:eastAsia="Times New Roman"/>
          <w:color w:val="000000"/>
          <w:spacing w:val="-12"/>
          <w:sz w:val="46"/>
          <w:szCs w:val="46"/>
        </w:rPr>
        <w:softHyphen/>
      </w:r>
      <w:r w:rsidR="00A32AE8">
        <w:rPr>
          <w:rFonts w:eastAsia="Times New Roman"/>
          <w:color w:val="000000"/>
          <w:sz w:val="46"/>
          <w:szCs w:val="46"/>
        </w:rPr>
        <w:t>натив для аутентификации и получения доступа.</w:t>
      </w:r>
      <w:r w:rsidRPr="00F97C21"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 xml:space="preserve"> </w:t>
      </w:r>
    </w:p>
    <w:p w:rsidR="00F97C21" w:rsidRDefault="00F97C21" w:rsidP="00A32AE8">
      <w:pPr>
        <w:shd w:val="clear" w:color="auto" w:fill="FFFFFF"/>
        <w:spacing w:before="274" w:line="547" w:lineRule="exact"/>
        <w:ind w:left="10" w:right="14" w:firstLine="667"/>
        <w:jc w:val="both"/>
        <w:rPr>
          <w:rFonts w:eastAsia="Times New Roman"/>
          <w:color w:val="000000"/>
          <w:spacing w:val="-1"/>
          <w:sz w:val="46"/>
          <w:szCs w:val="46"/>
        </w:rPr>
      </w:pP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. 6.9.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Активное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и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пассивное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сканирование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с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целью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поиска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точек</w:t>
      </w:r>
      <w:r>
        <w:rPr>
          <w:rFonts w:ascii="Arial" w:eastAsia="Times New Roman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8"/>
          <w:sz w:val="34"/>
          <w:szCs w:val="34"/>
        </w:rPr>
        <w:t>доступа</w:t>
      </w:r>
      <w:r w:rsidRPr="00F97C21">
        <w:rPr>
          <w:rFonts w:eastAsia="Times New Roman"/>
          <w:color w:val="000000"/>
          <w:spacing w:val="-1"/>
          <w:sz w:val="46"/>
          <w:szCs w:val="46"/>
        </w:rPr>
        <w:t xml:space="preserve"> </w:t>
      </w:r>
    </w:p>
    <w:p w:rsidR="00A32AE8" w:rsidRDefault="00F97C21" w:rsidP="00A32AE8">
      <w:pPr>
        <w:shd w:val="clear" w:color="auto" w:fill="FFFFFF"/>
        <w:spacing w:before="274" w:line="547" w:lineRule="exact"/>
        <w:ind w:left="10" w:right="14" w:firstLine="667"/>
        <w:jc w:val="both"/>
      </w:pPr>
      <w:r>
        <w:rPr>
          <w:rFonts w:eastAsia="Times New Roman"/>
          <w:color w:val="000000"/>
          <w:spacing w:val="-1"/>
          <w:sz w:val="46"/>
          <w:szCs w:val="46"/>
        </w:rPr>
        <w:t xml:space="preserve">Один из подходов, используемых многими компаниями, состоит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в передаче прав доступа беспроводной базовой станции в зависимости от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ее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адреса. Второй подход, используемый многими Интернет-кафе,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предполагает использование имен пользователей и паролей. В обоих </w:t>
      </w:r>
      <w:r>
        <w:rPr>
          <w:rFonts w:eastAsia="Times New Roman"/>
          <w:color w:val="000000"/>
          <w:spacing w:val="-13"/>
          <w:sz w:val="46"/>
          <w:szCs w:val="46"/>
        </w:rPr>
        <w:t>случаях точка доступа чаще всего связывается с сервером аутентифика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ции, передавая информацию между беспроводной станцией конечного </w:t>
      </w:r>
      <w:r>
        <w:rPr>
          <w:rFonts w:eastAsia="Times New Roman"/>
          <w:color w:val="000000"/>
          <w:spacing w:val="-12"/>
          <w:sz w:val="46"/>
          <w:szCs w:val="46"/>
        </w:rPr>
        <w:t>пользователя и сервером аутентификации с помощью особого протоко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ла, например 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RADIUS</w:t>
      </w:r>
      <w:r w:rsidRPr="00547FF2">
        <w:rPr>
          <w:rFonts w:eastAsia="Times New Roman"/>
          <w:color w:val="000000"/>
          <w:spacing w:val="-1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или 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DIAMETER</w:t>
      </w:r>
      <w:r w:rsidRPr="00547FF2">
        <w:rPr>
          <w:rFonts w:eastAsia="Times New Roman"/>
          <w:color w:val="000000"/>
          <w:spacing w:val="-18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8"/>
          <w:sz w:val="46"/>
          <w:szCs w:val="46"/>
        </w:rPr>
        <w:t>Отделение сервера аутен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тификации от точки доступа позволяет использовать один сервер для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обслуживания сразу нескольких точек доступа, а также централизовать зачастую очень важные решения об аутентификации и предоставлении </w:t>
      </w:r>
      <w:r>
        <w:rPr>
          <w:rFonts w:eastAsia="Times New Roman"/>
          <w:color w:val="000000"/>
          <w:spacing w:val="-8"/>
          <w:sz w:val="46"/>
          <w:szCs w:val="46"/>
        </w:rPr>
        <w:t>доступа на одном сервере, что позволяет снизить затраты на содержа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ние точек доступа, а также упростить их организацию. Далее мы </w:t>
      </w:r>
      <w:r>
        <w:rPr>
          <w:rFonts w:eastAsia="Times New Roman"/>
          <w:color w:val="000000"/>
          <w:spacing w:val="-8"/>
          <w:sz w:val="46"/>
          <w:szCs w:val="46"/>
        </w:rPr>
        <w:lastRenderedPageBreak/>
        <w:t xml:space="preserve">увидим, что в новом протоколе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IEEE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802.1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li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определяющем аспекты </w:t>
      </w:r>
      <w:r>
        <w:rPr>
          <w:rFonts w:eastAsia="Times New Roman"/>
          <w:color w:val="000000"/>
          <w:spacing w:val="-11"/>
          <w:sz w:val="46"/>
          <w:szCs w:val="46"/>
        </w:rPr>
        <w:t>безопасности протокола 802.11, используется именно этот подход.</w:t>
      </w:r>
    </w:p>
    <w:p w:rsidR="00A32AE8" w:rsidRDefault="00A32AE8" w:rsidP="00A32AE8">
      <w:pPr>
        <w:shd w:val="clear" w:color="auto" w:fill="FFFFFF"/>
        <w:spacing w:after="720"/>
        <w:ind w:left="29"/>
        <w:sectPr w:rsidR="00A32AE8">
          <w:headerReference w:type="default" r:id="rId22"/>
          <w:pgSz w:w="15941" w:h="24758"/>
          <w:pgMar w:top="509" w:right="1219" w:bottom="605" w:left="1234" w:header="720" w:footer="720" w:gutter="0"/>
          <w:cols w:space="60"/>
          <w:noEndnote/>
        </w:sectPr>
      </w:pPr>
    </w:p>
    <w:p w:rsidR="00D27EFC" w:rsidRDefault="00D27EFC" w:rsidP="00F97C21"/>
    <w:sectPr w:rsidR="00D27E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528E" w:rsidRDefault="0008528E" w:rsidP="00270BDA">
      <w:r>
        <w:separator/>
      </w:r>
    </w:p>
  </w:endnote>
  <w:endnote w:type="continuationSeparator" w:id="0">
    <w:p w:rsidR="0008528E" w:rsidRDefault="0008528E" w:rsidP="00270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528E" w:rsidRDefault="0008528E" w:rsidP="00270BDA">
      <w:r>
        <w:separator/>
      </w:r>
    </w:p>
  </w:footnote>
  <w:footnote w:type="continuationSeparator" w:id="0">
    <w:p w:rsidR="0008528E" w:rsidRDefault="0008528E" w:rsidP="00270B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18975370"/>
      <w:docPartObj>
        <w:docPartGallery w:val="Page Numbers (Top of Page)"/>
        <w:docPartUnique/>
      </w:docPartObj>
    </w:sdtPr>
    <w:sdtEndPr/>
    <w:sdtContent>
      <w:p w:rsidR="00270BDA" w:rsidRDefault="00270BDA">
        <w:pPr>
          <w:pStyle w:val="a6"/>
          <w:jc w:val="right"/>
        </w:pPr>
        <w:r>
          <w:t>Б</w:t>
        </w:r>
        <w:r w:rsidRPr="00270BDA">
          <w:t>еспроводные и мобильные сети</w:t>
        </w:r>
        <w:r>
          <w:t xml:space="preserve"> </w:t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2E5EE4">
          <w:rPr>
            <w:noProof/>
          </w:rPr>
          <w:t>25</w:t>
        </w:r>
        <w:r>
          <w:fldChar w:fldCharType="end"/>
        </w:r>
      </w:p>
    </w:sdtContent>
  </w:sdt>
  <w:p w:rsidR="00270BDA" w:rsidRDefault="00270BDA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A64E80D4"/>
    <w:lvl w:ilvl="0">
      <w:numFmt w:val="bullet"/>
      <w:lvlText w:val="*"/>
      <w:lvlJc w:val="left"/>
    </w:lvl>
  </w:abstractNum>
  <w:abstractNum w:abstractNumId="1">
    <w:nsid w:val="0CD91B3C"/>
    <w:multiLevelType w:val="singleLevel"/>
    <w:tmpl w:val="E7EC04C8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2">
    <w:nsid w:val="0EEA530E"/>
    <w:multiLevelType w:val="singleLevel"/>
    <w:tmpl w:val="1F2899FC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3">
    <w:nsid w:val="11690C90"/>
    <w:multiLevelType w:val="singleLevel"/>
    <w:tmpl w:val="E7EC04C8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4">
    <w:nsid w:val="19A46BAB"/>
    <w:multiLevelType w:val="singleLevel"/>
    <w:tmpl w:val="ABFC92F6"/>
    <w:lvl w:ilvl="0">
      <w:start w:val="1"/>
      <w:numFmt w:val="decimal"/>
      <w:lvlText w:val="%1."/>
      <w:legacy w:legacy="1" w:legacySpace="0" w:legacyIndent="672"/>
      <w:lvlJc w:val="left"/>
      <w:rPr>
        <w:rFonts w:ascii="Times New Roman" w:hAnsi="Times New Roman" w:cs="Times New Roman" w:hint="default"/>
      </w:rPr>
    </w:lvl>
  </w:abstractNum>
  <w:abstractNum w:abstractNumId="5">
    <w:nsid w:val="1ADA5E53"/>
    <w:multiLevelType w:val="singleLevel"/>
    <w:tmpl w:val="B4104E70"/>
    <w:lvl w:ilvl="0">
      <w:start w:val="1"/>
      <w:numFmt w:val="decimal"/>
      <w:lvlText w:val="%1."/>
      <w:legacy w:legacy="1" w:legacySpace="0" w:legacyIndent="245"/>
      <w:lvlJc w:val="left"/>
      <w:rPr>
        <w:rFonts w:ascii="Arial" w:hAnsi="Arial" w:cs="Arial" w:hint="default"/>
      </w:rPr>
    </w:lvl>
  </w:abstractNum>
  <w:abstractNum w:abstractNumId="6">
    <w:nsid w:val="1B5F5264"/>
    <w:multiLevelType w:val="singleLevel"/>
    <w:tmpl w:val="B1F8E638"/>
    <w:lvl w:ilvl="0">
      <w:start w:val="4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7">
    <w:nsid w:val="1F3B5B92"/>
    <w:multiLevelType w:val="singleLevel"/>
    <w:tmpl w:val="6FB25DA4"/>
    <w:lvl w:ilvl="0">
      <w:start w:val="2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8">
    <w:nsid w:val="2F2259EA"/>
    <w:multiLevelType w:val="singleLevel"/>
    <w:tmpl w:val="5AD061FC"/>
    <w:lvl w:ilvl="0">
      <w:start w:val="1"/>
      <w:numFmt w:val="decimal"/>
      <w:lvlText w:val="%1."/>
      <w:legacy w:legacy="1" w:legacySpace="0" w:legacyIndent="677"/>
      <w:lvlJc w:val="left"/>
      <w:rPr>
        <w:rFonts w:ascii="Times New Roman" w:hAnsi="Times New Roman" w:cs="Times New Roman" w:hint="default"/>
      </w:rPr>
    </w:lvl>
  </w:abstractNum>
  <w:abstractNum w:abstractNumId="9">
    <w:nsid w:val="34596C02"/>
    <w:multiLevelType w:val="singleLevel"/>
    <w:tmpl w:val="1F2899FC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10">
    <w:nsid w:val="3D0E795D"/>
    <w:multiLevelType w:val="singleLevel"/>
    <w:tmpl w:val="E7EC04C8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11">
    <w:nsid w:val="3D81422F"/>
    <w:multiLevelType w:val="singleLevel"/>
    <w:tmpl w:val="E7EC04C8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12">
    <w:nsid w:val="41B92270"/>
    <w:multiLevelType w:val="singleLevel"/>
    <w:tmpl w:val="B1F8E638"/>
    <w:lvl w:ilvl="0">
      <w:start w:val="4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13">
    <w:nsid w:val="421D0353"/>
    <w:multiLevelType w:val="singleLevel"/>
    <w:tmpl w:val="925C7866"/>
    <w:lvl w:ilvl="0">
      <w:start w:val="1"/>
      <w:numFmt w:val="decimal"/>
      <w:lvlText w:val="%1."/>
      <w:legacy w:legacy="1" w:legacySpace="0" w:legacyIndent="653"/>
      <w:lvlJc w:val="left"/>
      <w:rPr>
        <w:rFonts w:ascii="Times New Roman" w:hAnsi="Times New Roman" w:cs="Times New Roman" w:hint="default"/>
      </w:rPr>
    </w:lvl>
  </w:abstractNum>
  <w:abstractNum w:abstractNumId="14">
    <w:nsid w:val="4CE51FC3"/>
    <w:multiLevelType w:val="singleLevel"/>
    <w:tmpl w:val="ABFC92F6"/>
    <w:lvl w:ilvl="0">
      <w:start w:val="1"/>
      <w:numFmt w:val="decimal"/>
      <w:lvlText w:val="%1."/>
      <w:legacy w:legacy="1" w:legacySpace="0" w:legacyIndent="672"/>
      <w:lvlJc w:val="left"/>
      <w:rPr>
        <w:rFonts w:ascii="Times New Roman" w:hAnsi="Times New Roman" w:cs="Times New Roman" w:hint="default"/>
      </w:rPr>
    </w:lvl>
  </w:abstractNum>
  <w:abstractNum w:abstractNumId="15">
    <w:nsid w:val="55112A16"/>
    <w:multiLevelType w:val="singleLevel"/>
    <w:tmpl w:val="B1F8E638"/>
    <w:lvl w:ilvl="0">
      <w:start w:val="4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16">
    <w:nsid w:val="57C733BF"/>
    <w:multiLevelType w:val="singleLevel"/>
    <w:tmpl w:val="1F2899FC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17">
    <w:nsid w:val="5B481F1B"/>
    <w:multiLevelType w:val="singleLevel"/>
    <w:tmpl w:val="4AA6511C"/>
    <w:lvl w:ilvl="0">
      <w:start w:val="1"/>
      <w:numFmt w:val="decimal"/>
      <w:lvlText w:val="%1."/>
      <w:legacy w:legacy="1" w:legacySpace="0" w:legacyIndent="240"/>
      <w:lvlJc w:val="left"/>
      <w:rPr>
        <w:rFonts w:ascii="Arial" w:hAnsi="Arial" w:cs="Arial" w:hint="default"/>
      </w:rPr>
    </w:lvl>
  </w:abstractNum>
  <w:abstractNum w:abstractNumId="18">
    <w:nsid w:val="668C481B"/>
    <w:multiLevelType w:val="singleLevel"/>
    <w:tmpl w:val="E7EC04C8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19">
    <w:nsid w:val="6CD57AF6"/>
    <w:multiLevelType w:val="singleLevel"/>
    <w:tmpl w:val="1F2899FC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20">
    <w:nsid w:val="6E0D49EF"/>
    <w:multiLevelType w:val="hybridMultilevel"/>
    <w:tmpl w:val="5AA02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start w:val="65535"/>
        <w:numFmt w:val="bullet"/>
        <w:lvlText w:val="•"/>
        <w:legacy w:legacy="1" w:legacySpace="0" w:legacyIndent="610"/>
        <w:lvlJc w:val="left"/>
        <w:rPr>
          <w:rFonts w:ascii="Times New Roman" w:hAnsi="Times New Roman" w:cs="Times New Roman" w:hint="default"/>
        </w:rPr>
      </w:lvl>
    </w:lvlOverride>
  </w:num>
  <w:num w:numId="2">
    <w:abstractNumId w:val="0"/>
    <w:lvlOverride w:ilvl="0">
      <w:lvl w:ilvl="0">
        <w:start w:val="65535"/>
        <w:numFmt w:val="bullet"/>
        <w:lvlText w:val="•"/>
        <w:legacy w:legacy="1" w:legacySpace="0" w:legacyIndent="600"/>
        <w:lvlJc w:val="left"/>
        <w:rPr>
          <w:rFonts w:ascii="Times New Roman" w:hAnsi="Times New Roman" w:cs="Times New Roman" w:hint="default"/>
        </w:rPr>
      </w:lvl>
    </w:lvlOverride>
  </w:num>
  <w:num w:numId="3">
    <w:abstractNumId w:val="0"/>
    <w:lvlOverride w:ilvl="0">
      <w:lvl w:ilvl="0">
        <w:start w:val="65535"/>
        <w:numFmt w:val="bullet"/>
        <w:lvlText w:val="•"/>
        <w:legacy w:legacy="1" w:legacySpace="0" w:legacyIndent="571"/>
        <w:lvlJc w:val="left"/>
        <w:rPr>
          <w:rFonts w:ascii="Times New Roman" w:hAnsi="Times New Roman" w:cs="Times New Roman" w:hint="default"/>
        </w:rPr>
      </w:lvl>
    </w:lvlOverride>
  </w:num>
  <w:num w:numId="4">
    <w:abstractNumId w:val="17"/>
  </w:num>
  <w:num w:numId="5">
    <w:abstractNumId w:val="5"/>
  </w:num>
  <w:num w:numId="6">
    <w:abstractNumId w:val="13"/>
  </w:num>
  <w:num w:numId="7">
    <w:abstractNumId w:val="0"/>
    <w:lvlOverride w:ilvl="0">
      <w:lvl w:ilvl="0">
        <w:start w:val="65535"/>
        <w:numFmt w:val="bullet"/>
        <w:lvlText w:val="•"/>
        <w:legacy w:legacy="1" w:legacySpace="0" w:legacyIndent="614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0"/>
    <w:lvlOverride w:ilvl="0">
      <w:lvl w:ilvl="0">
        <w:start w:val="65535"/>
        <w:numFmt w:val="bullet"/>
        <w:lvlText w:val="•"/>
        <w:legacy w:legacy="1" w:legacySpace="0" w:legacyIndent="605"/>
        <w:lvlJc w:val="left"/>
        <w:rPr>
          <w:rFonts w:ascii="Times New Roman" w:hAnsi="Times New Roman" w:cs="Times New Roman" w:hint="default"/>
        </w:rPr>
      </w:lvl>
    </w:lvlOverride>
  </w:num>
  <w:num w:numId="9">
    <w:abstractNumId w:val="0"/>
    <w:lvlOverride w:ilvl="0">
      <w:lvl w:ilvl="0">
        <w:start w:val="65535"/>
        <w:numFmt w:val="bullet"/>
        <w:lvlText w:val="•"/>
        <w:legacy w:legacy="1" w:legacySpace="0" w:legacyIndent="379"/>
        <w:lvlJc w:val="left"/>
        <w:rPr>
          <w:rFonts w:ascii="Arial" w:hAnsi="Arial" w:cs="Arial" w:hint="default"/>
        </w:rPr>
      </w:lvl>
    </w:lvlOverride>
  </w:num>
  <w:num w:numId="10">
    <w:abstractNumId w:val="7"/>
  </w:num>
  <w:num w:numId="11">
    <w:abstractNumId w:val="18"/>
  </w:num>
  <w:num w:numId="12">
    <w:abstractNumId w:val="15"/>
  </w:num>
  <w:num w:numId="13">
    <w:abstractNumId w:val="0"/>
    <w:lvlOverride w:ilvl="0">
      <w:lvl w:ilvl="0">
        <w:start w:val="65535"/>
        <w:numFmt w:val="bullet"/>
        <w:lvlText w:val="•"/>
        <w:legacy w:legacy="1" w:legacySpace="0" w:legacyIndent="595"/>
        <w:lvlJc w:val="left"/>
        <w:rPr>
          <w:rFonts w:ascii="Times New Roman" w:hAnsi="Times New Roman" w:cs="Times New Roman" w:hint="default"/>
        </w:rPr>
      </w:lvl>
    </w:lvlOverride>
  </w:num>
  <w:num w:numId="14">
    <w:abstractNumId w:val="0"/>
    <w:lvlOverride w:ilvl="0">
      <w:lvl w:ilvl="0">
        <w:start w:val="65535"/>
        <w:numFmt w:val="bullet"/>
        <w:lvlText w:val="•"/>
        <w:legacy w:legacy="1" w:legacySpace="0" w:legacyIndent="370"/>
        <w:lvlJc w:val="left"/>
        <w:rPr>
          <w:rFonts w:ascii="Arial" w:hAnsi="Arial" w:cs="Arial" w:hint="default"/>
        </w:rPr>
      </w:lvl>
    </w:lvlOverride>
  </w:num>
  <w:num w:numId="15">
    <w:abstractNumId w:val="10"/>
  </w:num>
  <w:num w:numId="16">
    <w:abstractNumId w:val="0"/>
    <w:lvlOverride w:ilvl="0">
      <w:lvl w:ilvl="0">
        <w:start w:val="65535"/>
        <w:numFmt w:val="bullet"/>
        <w:lvlText w:val="•"/>
        <w:legacy w:legacy="1" w:legacySpace="0" w:legacyIndent="581"/>
        <w:lvlJc w:val="left"/>
        <w:rPr>
          <w:rFonts w:ascii="Times New Roman" w:hAnsi="Times New Roman" w:cs="Times New Roman" w:hint="default"/>
        </w:rPr>
      </w:lvl>
    </w:lvlOverride>
  </w:num>
  <w:num w:numId="17">
    <w:abstractNumId w:val="8"/>
  </w:num>
  <w:num w:numId="18">
    <w:abstractNumId w:val="12"/>
  </w:num>
  <w:num w:numId="19">
    <w:abstractNumId w:val="0"/>
    <w:lvlOverride w:ilvl="0">
      <w:lvl w:ilvl="0">
        <w:start w:val="65535"/>
        <w:numFmt w:val="bullet"/>
        <w:lvlText w:val="•"/>
        <w:legacy w:legacy="1" w:legacySpace="0" w:legacyIndent="608"/>
        <w:lvlJc w:val="left"/>
        <w:rPr>
          <w:rFonts w:ascii="Times New Roman" w:hAnsi="Times New Roman" w:cs="Times New Roman" w:hint="default"/>
        </w:rPr>
      </w:lvl>
    </w:lvlOverride>
  </w:num>
  <w:num w:numId="20">
    <w:abstractNumId w:val="0"/>
    <w:lvlOverride w:ilvl="0">
      <w:lvl w:ilvl="0">
        <w:start w:val="65535"/>
        <w:numFmt w:val="bullet"/>
        <w:lvlText w:val="•"/>
        <w:legacy w:legacy="1" w:legacySpace="0" w:legacyIndent="607"/>
        <w:lvlJc w:val="left"/>
        <w:rPr>
          <w:rFonts w:ascii="Times New Roman" w:hAnsi="Times New Roman" w:cs="Times New Roman" w:hint="default"/>
        </w:rPr>
      </w:lvl>
    </w:lvlOverride>
  </w:num>
  <w:num w:numId="21">
    <w:abstractNumId w:val="3"/>
  </w:num>
  <w:num w:numId="22">
    <w:abstractNumId w:val="0"/>
    <w:lvlOverride w:ilvl="0">
      <w:lvl w:ilvl="0">
        <w:start w:val="65535"/>
        <w:numFmt w:val="bullet"/>
        <w:lvlText w:val="•"/>
        <w:legacy w:legacy="1" w:legacySpace="0" w:legacyIndent="624"/>
        <w:lvlJc w:val="left"/>
        <w:rPr>
          <w:rFonts w:ascii="Times New Roman" w:hAnsi="Times New Roman" w:cs="Times New Roman" w:hint="default"/>
        </w:rPr>
      </w:lvl>
    </w:lvlOverride>
  </w:num>
  <w:num w:numId="23">
    <w:abstractNumId w:val="2"/>
  </w:num>
  <w:num w:numId="24">
    <w:abstractNumId w:val="19"/>
  </w:num>
  <w:num w:numId="25">
    <w:abstractNumId w:val="4"/>
  </w:num>
  <w:num w:numId="26">
    <w:abstractNumId w:val="11"/>
  </w:num>
  <w:num w:numId="27">
    <w:abstractNumId w:val="14"/>
  </w:num>
  <w:num w:numId="28">
    <w:abstractNumId w:val="9"/>
  </w:num>
  <w:num w:numId="29">
    <w:abstractNumId w:val="16"/>
  </w:num>
  <w:num w:numId="30">
    <w:abstractNumId w:val="6"/>
  </w:num>
  <w:num w:numId="31">
    <w:abstractNumId w:val="1"/>
  </w:num>
  <w:num w:numId="32">
    <w:abstractNumId w:val="0"/>
    <w:lvlOverride w:ilvl="0">
      <w:lvl w:ilvl="0">
        <w:start w:val="65535"/>
        <w:numFmt w:val="bullet"/>
        <w:lvlText w:val="•"/>
        <w:legacy w:legacy="1" w:legacySpace="0" w:legacyIndent="533"/>
        <w:lvlJc w:val="left"/>
        <w:rPr>
          <w:rFonts w:ascii="Times New Roman" w:hAnsi="Times New Roman" w:cs="Times New Roman" w:hint="default"/>
        </w:rPr>
      </w:lvl>
    </w:lvlOverride>
  </w:num>
  <w:num w:numId="33">
    <w:abstractNumId w:val="0"/>
    <w:lvlOverride w:ilvl="0">
      <w:lvl w:ilvl="0">
        <w:start w:val="65535"/>
        <w:numFmt w:val="bullet"/>
        <w:lvlText w:val="•"/>
        <w:legacy w:legacy="1" w:legacySpace="0" w:legacyIndent="576"/>
        <w:lvlJc w:val="left"/>
        <w:rPr>
          <w:rFonts w:ascii="Times New Roman" w:hAnsi="Times New Roman" w:cs="Times New Roman" w:hint="default"/>
        </w:rPr>
      </w:lvl>
    </w:lvlOverride>
  </w:num>
  <w:num w:numId="34">
    <w:abstractNumId w:val="0"/>
    <w:lvlOverride w:ilvl="0">
      <w:lvl w:ilvl="0">
        <w:start w:val="65535"/>
        <w:numFmt w:val="bullet"/>
        <w:lvlText w:val="•"/>
        <w:legacy w:legacy="1" w:legacySpace="0" w:legacyIndent="566"/>
        <w:lvlJc w:val="left"/>
        <w:rPr>
          <w:rFonts w:ascii="Times New Roman" w:hAnsi="Times New Roman" w:cs="Times New Roman" w:hint="default"/>
        </w:rPr>
      </w:lvl>
    </w:lvlOverride>
  </w:num>
  <w:num w:numId="35">
    <w:abstractNumId w:val="0"/>
    <w:lvlOverride w:ilvl="0">
      <w:lvl w:ilvl="0">
        <w:start w:val="65535"/>
        <w:numFmt w:val="bullet"/>
        <w:lvlText w:val="•"/>
        <w:legacy w:legacy="1" w:legacySpace="0" w:legacyIndent="619"/>
        <w:lvlJc w:val="left"/>
        <w:rPr>
          <w:rFonts w:ascii="Times New Roman" w:hAnsi="Times New Roman" w:cs="Times New Roman" w:hint="default"/>
        </w:rPr>
      </w:lvl>
    </w:lvlOverride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1B13"/>
    <w:rsid w:val="0000422E"/>
    <w:rsid w:val="0008528E"/>
    <w:rsid w:val="00086818"/>
    <w:rsid w:val="00270BDA"/>
    <w:rsid w:val="002C1B13"/>
    <w:rsid w:val="002E5EE4"/>
    <w:rsid w:val="005D490F"/>
    <w:rsid w:val="00631A26"/>
    <w:rsid w:val="007432F1"/>
    <w:rsid w:val="00760221"/>
    <w:rsid w:val="00764058"/>
    <w:rsid w:val="007A7A99"/>
    <w:rsid w:val="00A32AE8"/>
    <w:rsid w:val="00A5417B"/>
    <w:rsid w:val="00B710A5"/>
    <w:rsid w:val="00BA27A3"/>
    <w:rsid w:val="00C321BB"/>
    <w:rsid w:val="00D27EFC"/>
    <w:rsid w:val="00DB07D5"/>
    <w:rsid w:val="00E32AAB"/>
    <w:rsid w:val="00F9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2AE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2AE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32AE8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7432F1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70BD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70BDA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270BD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70BDA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2AE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2AE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32AE8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7432F1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70BD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70BDA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270BD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70BDA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802.Ha/g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6382</Words>
  <Characters>36380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2021-04-17T13:59:00Z</dcterms:created>
  <dcterms:modified xsi:type="dcterms:W3CDTF">2021-05-18T19:44:00Z</dcterms:modified>
</cp:coreProperties>
</file>