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7875" w:rsidRDefault="00B47875" w:rsidP="00B47875">
      <w:pPr>
        <w:shd w:val="clear" w:color="auto" w:fill="FFFFFF"/>
        <w:spacing w:before="1138"/>
        <w:ind w:left="691"/>
      </w:pPr>
      <w:r>
        <w:rPr>
          <w:rFonts w:ascii="Arial" w:eastAsia="Times New Roman" w:hAnsi="Arial"/>
          <w:b/>
          <w:bCs/>
          <w:color w:val="000000"/>
          <w:sz w:val="44"/>
          <w:szCs w:val="44"/>
        </w:rPr>
        <w:t>Протокол</w:t>
      </w:r>
      <w:r>
        <w:rPr>
          <w:rFonts w:ascii="Arial" w:eastAsia="Times New Roman" w:hAnsi="Arial" w:cs="Arial"/>
          <w:b/>
          <w:bCs/>
          <w:color w:val="000000"/>
          <w:sz w:val="44"/>
          <w:szCs w:val="44"/>
        </w:rPr>
        <w:t xml:space="preserve"> 802.11. </w:t>
      </w:r>
      <w:r>
        <w:rPr>
          <w:rFonts w:ascii="Arial" w:eastAsia="Times New Roman" w:hAnsi="Arial" w:cs="Arial"/>
          <w:b/>
          <w:bCs/>
          <w:color w:val="000000"/>
          <w:sz w:val="44"/>
          <w:szCs w:val="44"/>
          <w:lang w:val="en-US"/>
        </w:rPr>
        <w:t>MAC</w:t>
      </w:r>
    </w:p>
    <w:p w:rsidR="00B47875" w:rsidRDefault="00B47875" w:rsidP="00B47875">
      <w:pPr>
        <w:shd w:val="clear" w:color="auto" w:fill="FFFFFF"/>
        <w:spacing w:before="466" w:line="542" w:lineRule="exact"/>
        <w:ind w:left="5" w:firstLine="686"/>
        <w:jc w:val="both"/>
      </w:pPr>
      <w:r>
        <w:rPr>
          <w:rFonts w:eastAsia="Times New Roman"/>
          <w:color w:val="000000"/>
          <w:spacing w:val="-15"/>
          <w:sz w:val="46"/>
          <w:szCs w:val="46"/>
        </w:rPr>
        <w:t xml:space="preserve">После того как базовая станция ассоциирована с точкой доступа, она </w:t>
      </w:r>
      <w:r>
        <w:rPr>
          <w:rFonts w:eastAsia="Times New Roman"/>
          <w:color w:val="000000"/>
          <w:spacing w:val="-18"/>
          <w:sz w:val="46"/>
          <w:szCs w:val="46"/>
        </w:rPr>
        <w:t>может наладить отправку и прием кадров данных базовой станции. Одна</w:t>
      </w:r>
      <w:r>
        <w:rPr>
          <w:rFonts w:eastAsia="Times New Roman"/>
          <w:color w:val="000000"/>
          <w:spacing w:val="-18"/>
          <w:sz w:val="46"/>
          <w:szCs w:val="46"/>
        </w:rPr>
        <w:softHyphen/>
        <w:t>ко</w:t>
      </w:r>
      <w:proofErr w:type="gramStart"/>
      <w:r>
        <w:rPr>
          <w:rFonts w:eastAsia="Times New Roman"/>
          <w:color w:val="000000"/>
          <w:spacing w:val="-18"/>
          <w:sz w:val="46"/>
          <w:szCs w:val="46"/>
        </w:rPr>
        <w:t>,</w:t>
      </w:r>
      <w:proofErr w:type="gramEnd"/>
      <w:r>
        <w:rPr>
          <w:rFonts w:eastAsia="Times New Roman"/>
          <w:color w:val="000000"/>
          <w:spacing w:val="-18"/>
          <w:sz w:val="46"/>
          <w:szCs w:val="46"/>
        </w:rPr>
        <w:t xml:space="preserve"> так как несколько станций могут од</w:t>
      </w:r>
      <w:bookmarkStart w:id="0" w:name="_GoBack"/>
      <w:bookmarkEnd w:id="0"/>
      <w:r>
        <w:rPr>
          <w:rFonts w:eastAsia="Times New Roman"/>
          <w:color w:val="000000"/>
          <w:spacing w:val="-18"/>
          <w:sz w:val="46"/>
          <w:szCs w:val="46"/>
        </w:rPr>
        <w:t xml:space="preserve">новременно попытаться отправить </w:t>
      </w:r>
      <w:r>
        <w:rPr>
          <w:rFonts w:eastAsia="Times New Roman"/>
          <w:color w:val="000000"/>
          <w:spacing w:val="-22"/>
          <w:sz w:val="46"/>
          <w:szCs w:val="46"/>
        </w:rPr>
        <w:t>кадры данных по одному каналу, чтобы упорядочить передачу данных, по</w:t>
      </w:r>
      <w:r>
        <w:rPr>
          <w:rFonts w:eastAsia="Times New Roman"/>
          <w:color w:val="000000"/>
          <w:spacing w:val="-22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требуется использование протокола множественного доступа. В данном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контексте под 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станцией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понимается либо беспроводная станция, либо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точка доступа. Как мы уже обсуждали ранее, если </w:t>
      </w:r>
      <w:r>
        <w:rPr>
          <w:rFonts w:eastAsia="Times New Roman"/>
          <w:color w:val="000000"/>
          <w:spacing w:val="-14"/>
          <w:sz w:val="46"/>
          <w:szCs w:val="46"/>
        </w:rPr>
        <w:t>говорить в общем, то существует три класса протоколов множественно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8"/>
          <w:sz w:val="46"/>
          <w:szCs w:val="46"/>
        </w:rPr>
        <w:t xml:space="preserve">го доступа, предполагающие либо разделение каналов связи (в том числе, </w:t>
      </w:r>
      <w:r>
        <w:rPr>
          <w:rFonts w:eastAsia="Times New Roman"/>
          <w:color w:val="000000"/>
          <w:spacing w:val="-19"/>
          <w:sz w:val="46"/>
          <w:szCs w:val="46"/>
          <w:lang w:val="en-US"/>
        </w:rPr>
        <w:t>CDMA</w:t>
      </w:r>
      <w:r w:rsidRPr="00547FF2">
        <w:rPr>
          <w:rFonts w:eastAsia="Times New Roman"/>
          <w:color w:val="000000"/>
          <w:spacing w:val="-19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19"/>
          <w:sz w:val="46"/>
          <w:szCs w:val="46"/>
        </w:rPr>
        <w:t>произвольный доступ, либо очередность. Вдохновленные огром</w:t>
      </w:r>
      <w:r>
        <w:rPr>
          <w:rFonts w:eastAsia="Times New Roman"/>
          <w:color w:val="000000"/>
          <w:spacing w:val="-19"/>
          <w:sz w:val="46"/>
          <w:szCs w:val="46"/>
        </w:rPr>
        <w:softHyphen/>
      </w:r>
      <w:r>
        <w:rPr>
          <w:rFonts w:eastAsia="Times New Roman"/>
          <w:color w:val="000000"/>
          <w:spacing w:val="-18"/>
          <w:sz w:val="46"/>
          <w:szCs w:val="46"/>
        </w:rPr>
        <w:t xml:space="preserve">ным успехом технологии </w:t>
      </w:r>
      <w:r>
        <w:rPr>
          <w:rFonts w:eastAsia="Times New Roman"/>
          <w:color w:val="000000"/>
          <w:spacing w:val="-18"/>
          <w:sz w:val="46"/>
          <w:szCs w:val="46"/>
          <w:lang w:val="en-US"/>
        </w:rPr>
        <w:t>Ethernet</w:t>
      </w:r>
      <w:r w:rsidRPr="00547FF2">
        <w:rPr>
          <w:rFonts w:eastAsia="Times New Roman"/>
          <w:color w:val="000000"/>
          <w:spacing w:val="-18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8"/>
          <w:sz w:val="46"/>
          <w:szCs w:val="46"/>
        </w:rPr>
        <w:t>использующей протокол произвольно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го доступа, разработчики технологии 802.11 решили также использовать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протокол произвольного доступа для беспроводных локальных сетей </w:t>
      </w:r>
      <w:r>
        <w:rPr>
          <w:rFonts w:eastAsia="Times New Roman"/>
          <w:color w:val="000000"/>
          <w:spacing w:val="-21"/>
          <w:sz w:val="46"/>
          <w:szCs w:val="46"/>
        </w:rPr>
        <w:t xml:space="preserve">802.11. Протокол произвольного доступа часто называют </w:t>
      </w:r>
      <w:r>
        <w:rPr>
          <w:rFonts w:eastAsia="Times New Roman"/>
          <w:b/>
          <w:bCs/>
          <w:color w:val="000000"/>
          <w:spacing w:val="-21"/>
          <w:sz w:val="46"/>
          <w:szCs w:val="46"/>
          <w:lang w:val="en-US"/>
        </w:rPr>
        <w:t>CSMA</w:t>
      </w:r>
      <w:r w:rsidRPr="00547FF2">
        <w:rPr>
          <w:rFonts w:eastAsia="Times New Roman"/>
          <w:b/>
          <w:bCs/>
          <w:color w:val="000000"/>
          <w:spacing w:val="-21"/>
          <w:sz w:val="46"/>
          <w:szCs w:val="46"/>
        </w:rPr>
        <w:t xml:space="preserve"> </w:t>
      </w:r>
      <w:r>
        <w:rPr>
          <w:rFonts w:eastAsia="Times New Roman"/>
          <w:b/>
          <w:bCs/>
          <w:color w:val="000000"/>
          <w:spacing w:val="-21"/>
          <w:sz w:val="46"/>
          <w:szCs w:val="46"/>
        </w:rPr>
        <w:t>с исклю</w:t>
      </w:r>
      <w:r>
        <w:rPr>
          <w:rFonts w:eastAsia="Times New Roman"/>
          <w:b/>
          <w:bCs/>
          <w:color w:val="000000"/>
          <w:spacing w:val="-21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26"/>
          <w:sz w:val="46"/>
          <w:szCs w:val="46"/>
        </w:rPr>
        <w:t xml:space="preserve">чением столкновений, </w:t>
      </w:r>
      <w:r>
        <w:rPr>
          <w:rFonts w:eastAsia="Times New Roman"/>
          <w:color w:val="000000"/>
          <w:spacing w:val="-26"/>
          <w:sz w:val="46"/>
          <w:szCs w:val="46"/>
        </w:rPr>
        <w:t xml:space="preserve">или более кратко, </w:t>
      </w:r>
      <w:r>
        <w:rPr>
          <w:rFonts w:eastAsia="Times New Roman"/>
          <w:b/>
          <w:bCs/>
          <w:color w:val="000000"/>
          <w:spacing w:val="-26"/>
          <w:sz w:val="46"/>
          <w:szCs w:val="46"/>
          <w:lang w:val="en-US"/>
        </w:rPr>
        <w:t>CSMA</w:t>
      </w:r>
      <w:r w:rsidRPr="00547FF2">
        <w:rPr>
          <w:rFonts w:eastAsia="Times New Roman"/>
          <w:b/>
          <w:bCs/>
          <w:color w:val="000000"/>
          <w:spacing w:val="-26"/>
          <w:sz w:val="46"/>
          <w:szCs w:val="46"/>
        </w:rPr>
        <w:t>/</w:t>
      </w:r>
      <w:r>
        <w:rPr>
          <w:rFonts w:eastAsia="Times New Roman"/>
          <w:b/>
          <w:bCs/>
          <w:color w:val="000000"/>
          <w:spacing w:val="-26"/>
          <w:sz w:val="46"/>
          <w:szCs w:val="46"/>
          <w:lang w:val="en-US"/>
        </w:rPr>
        <w:t>CA</w:t>
      </w:r>
      <w:r w:rsidRPr="00547FF2">
        <w:rPr>
          <w:rFonts w:eastAsia="Times New Roman"/>
          <w:b/>
          <w:bCs/>
          <w:color w:val="000000"/>
          <w:spacing w:val="-26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26"/>
          <w:sz w:val="46"/>
          <w:szCs w:val="46"/>
        </w:rPr>
        <w:t>Как и в случае с про</w:t>
      </w:r>
      <w:r>
        <w:rPr>
          <w:rFonts w:eastAsia="Times New Roman"/>
          <w:color w:val="000000"/>
          <w:spacing w:val="-26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токолом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CSMA</w:t>
      </w:r>
      <w:r w:rsidRPr="00547FF2">
        <w:rPr>
          <w:rFonts w:eastAsia="Times New Roman"/>
          <w:color w:val="000000"/>
          <w:spacing w:val="-16"/>
          <w:sz w:val="46"/>
          <w:szCs w:val="46"/>
        </w:rPr>
        <w:t>/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CD</w:t>
      </w:r>
      <w:r w:rsidRPr="00547FF2">
        <w:rPr>
          <w:rFonts w:eastAsia="Times New Roman"/>
          <w:color w:val="000000"/>
          <w:spacing w:val="-16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использующемся в технологии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Ethernet</w:t>
      </w:r>
      <w:r w:rsidRPr="00547FF2">
        <w:rPr>
          <w:rFonts w:eastAsia="Times New Roman"/>
          <w:color w:val="000000"/>
          <w:spacing w:val="-16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6"/>
          <w:sz w:val="46"/>
          <w:szCs w:val="46"/>
        </w:rPr>
        <w:t>аббревиату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ра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CSMA</w:t>
      </w:r>
      <w:r w:rsidRPr="00547FF2"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расшифровывается как </w:t>
      </w:r>
      <w:r w:rsidRPr="00547FF2">
        <w:rPr>
          <w:rFonts w:eastAsia="Times New Roman"/>
          <w:color w:val="000000"/>
          <w:spacing w:val="-17"/>
          <w:sz w:val="46"/>
          <w:szCs w:val="46"/>
        </w:rPr>
        <w:t>«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carrier</w:t>
      </w:r>
      <w:r w:rsidRPr="00547FF2"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sense</w:t>
      </w:r>
      <w:r w:rsidRPr="00547FF2"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multiple</w:t>
      </w:r>
      <w:r w:rsidRPr="00547FF2"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access</w:t>
      </w:r>
      <w:r w:rsidRPr="00547FF2">
        <w:rPr>
          <w:rFonts w:eastAsia="Times New Roman"/>
          <w:color w:val="000000"/>
          <w:spacing w:val="-17"/>
          <w:sz w:val="46"/>
          <w:szCs w:val="46"/>
        </w:rPr>
        <w:t xml:space="preserve">»,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по-русски это звучит как «множественный доступ с контролем несущей» — то есть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каждая станция анализирует состояние канала перед началом передачи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данных, если канал занят, то станция воздерживается от передачи данных.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Несмотря на то, что в обеих технологиях,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Ethernet</w:t>
      </w:r>
      <w:r w:rsidRPr="00547FF2"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и 802.11, используется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произвольный доступ с контролем несущей, у двух протоколов </w:t>
      </w:r>
      <w:r>
        <w:rPr>
          <w:rFonts w:eastAsia="Times New Roman"/>
          <w:color w:val="000000"/>
          <w:spacing w:val="-19"/>
          <w:sz w:val="46"/>
          <w:szCs w:val="46"/>
          <w:lang w:val="en-US"/>
        </w:rPr>
        <w:t>MAC</w:t>
      </w:r>
      <w:r w:rsidRPr="00547FF2">
        <w:rPr>
          <w:rFonts w:eastAsia="Times New Roman"/>
          <w:color w:val="000000"/>
          <w:spacing w:val="-1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есть </w:t>
      </w:r>
      <w:r>
        <w:rPr>
          <w:rFonts w:eastAsia="Times New Roman"/>
          <w:color w:val="000000"/>
          <w:sz w:val="46"/>
          <w:szCs w:val="46"/>
        </w:rPr>
        <w:t>существенные различия.</w:t>
      </w:r>
    </w:p>
    <w:p w:rsidR="00B47875" w:rsidRDefault="00B47875" w:rsidP="00B47875">
      <w:pPr>
        <w:shd w:val="clear" w:color="auto" w:fill="FFFFFF"/>
        <w:spacing w:before="331" w:line="542" w:lineRule="exact"/>
        <w:ind w:left="10" w:firstLine="682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 xml:space="preserve">Во-первых, вместо обнаружения столкновений </w:t>
      </w:r>
      <w:r w:rsidRPr="00547FF2">
        <w:rPr>
          <w:rFonts w:eastAsia="Times New Roman"/>
          <w:color w:val="000000"/>
          <w:spacing w:val="-8"/>
          <w:sz w:val="46"/>
          <w:szCs w:val="46"/>
        </w:rPr>
        <w:t>(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collision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detection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 технологии 802.11 применяется исключение столкновений </w:t>
      </w:r>
      <w:r w:rsidRPr="00547FF2">
        <w:rPr>
          <w:rFonts w:eastAsia="Times New Roman"/>
          <w:color w:val="000000"/>
          <w:spacing w:val="-9"/>
          <w:sz w:val="46"/>
          <w:szCs w:val="46"/>
        </w:rPr>
        <w:t>(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collision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avoidance</w:t>
      </w:r>
      <w:r w:rsidRPr="00547FF2">
        <w:rPr>
          <w:rFonts w:eastAsia="Times New Roman"/>
          <w:color w:val="000000"/>
          <w:spacing w:val="-16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Во-вторых, из-за относительно большего количества битовых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ошибок в беспроводных каналах связи, в технологии 802.11 (в отличие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от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Ethernet</w:t>
      </w:r>
      <w:r w:rsidRPr="00547FF2">
        <w:rPr>
          <w:rFonts w:eastAsia="Times New Roman"/>
          <w:color w:val="000000"/>
          <w:spacing w:val="-5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используется схема подтверждения/повторной передачи </w:t>
      </w:r>
      <w:r w:rsidRPr="00547FF2">
        <w:rPr>
          <w:rFonts w:eastAsia="Times New Roman"/>
          <w:color w:val="000000"/>
          <w:spacing w:val="-7"/>
          <w:sz w:val="46"/>
          <w:szCs w:val="46"/>
        </w:rPr>
        <w:t>(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ARQ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7"/>
          <w:sz w:val="46"/>
          <w:szCs w:val="46"/>
        </w:rPr>
        <w:t>канального уровня. Далее мы опишем исключение столкнове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ний и схемы подтверждения канального уровня технологии 802.11.</w:t>
      </w:r>
    </w:p>
    <w:p w:rsidR="00B47875" w:rsidRDefault="00B47875" w:rsidP="00B47875">
      <w:pPr>
        <w:shd w:val="clear" w:color="auto" w:fill="FFFFFF"/>
        <w:spacing w:before="331" w:line="542" w:lineRule="exact"/>
        <w:ind w:left="10" w:firstLine="667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 xml:space="preserve">Давайте вспомним из разделов 5.3.2 и 5.4.2, что при использовании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технологии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Ethernet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 алгоритма обнаружения столкновений станция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Ethernet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анализирует параметры передачи канала связи. Если в ходе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передачи данных такая станция обнаружит, что в тот же самый момент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другая станция отправляет данные, то наша станция прервет передачу </w:t>
      </w:r>
      <w:r>
        <w:rPr>
          <w:rFonts w:eastAsia="Times New Roman"/>
          <w:color w:val="000000"/>
          <w:spacing w:val="-9"/>
          <w:sz w:val="46"/>
          <w:szCs w:val="46"/>
        </w:rPr>
        <w:t>и попробует произвести ее вновь через некоторый случайный проме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жуток времени. В отличие от протокола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Ethernet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802.3, протокол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MAC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lastRenderedPageBreak/>
        <w:t xml:space="preserve">802.11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не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использует алгоритмы обнаружения столкновений. И на это </w:t>
      </w:r>
      <w:r>
        <w:rPr>
          <w:rFonts w:eastAsia="Times New Roman"/>
          <w:color w:val="000000"/>
          <w:sz w:val="46"/>
          <w:szCs w:val="46"/>
        </w:rPr>
        <w:t>есть две важные причины:</w:t>
      </w:r>
    </w:p>
    <w:p w:rsidR="00B47875" w:rsidRDefault="00B47875" w:rsidP="00B47875">
      <w:pPr>
        <w:shd w:val="clear" w:color="auto" w:fill="FFFFFF"/>
        <w:spacing w:before="221" w:line="542" w:lineRule="exact"/>
        <w:ind w:left="691" w:right="19" w:hanging="614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>• Способность обнаруживать столкновения требует возможности од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новременно посылать (собственные сигналы станции) и принимать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(с целью определения того, передает ли другая станция сигналы). </w:t>
      </w:r>
      <w:r>
        <w:rPr>
          <w:rFonts w:eastAsia="Times New Roman"/>
          <w:color w:val="000000"/>
          <w:spacing w:val="-10"/>
          <w:sz w:val="46"/>
          <w:szCs w:val="46"/>
        </w:rPr>
        <w:t>Так как принимаемый сигнал, как правило, значительно слабее пе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редаваемого, создание аппаратного обеспечения, которое могло бы </w:t>
      </w:r>
      <w:r>
        <w:rPr>
          <w:rFonts w:eastAsia="Times New Roman"/>
          <w:color w:val="000000"/>
          <w:sz w:val="46"/>
          <w:szCs w:val="46"/>
        </w:rPr>
        <w:t xml:space="preserve">обнаруживать столкновения, слишком </w:t>
      </w:r>
      <w:proofErr w:type="spellStart"/>
      <w:r>
        <w:rPr>
          <w:rFonts w:eastAsia="Times New Roman"/>
          <w:color w:val="000000"/>
          <w:sz w:val="46"/>
          <w:szCs w:val="46"/>
        </w:rPr>
        <w:t>затратно</w:t>
      </w:r>
      <w:proofErr w:type="spellEnd"/>
      <w:r>
        <w:rPr>
          <w:rFonts w:eastAsia="Times New Roman"/>
          <w:color w:val="000000"/>
          <w:sz w:val="46"/>
          <w:szCs w:val="46"/>
        </w:rPr>
        <w:t>.</w:t>
      </w:r>
    </w:p>
    <w:p w:rsidR="00B47875" w:rsidRDefault="00B47875" w:rsidP="00B47875">
      <w:pPr>
        <w:shd w:val="clear" w:color="auto" w:fill="FFFFFF"/>
        <w:spacing w:before="230" w:line="538" w:lineRule="exact"/>
        <w:ind w:left="686" w:right="14" w:hanging="619"/>
        <w:jc w:val="both"/>
      </w:pPr>
      <w:proofErr w:type="gramStart"/>
      <w:r>
        <w:rPr>
          <w:rFonts w:eastAsia="Times New Roman"/>
          <w:color w:val="000000"/>
          <w:spacing w:val="-16"/>
          <w:sz w:val="46"/>
          <w:szCs w:val="46"/>
        </w:rPr>
        <w:t>• Однако более важным является то, что даже если бы адаптер мог одно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временно передавать сигналы и прослушивать канал связи (и, соот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8"/>
          <w:sz w:val="46"/>
          <w:szCs w:val="46"/>
        </w:rPr>
        <w:t xml:space="preserve">ветственно, отменять передачу данных, если прослушиваемый канал </w:t>
      </w:r>
      <w:r>
        <w:rPr>
          <w:rFonts w:eastAsia="Times New Roman"/>
          <w:color w:val="000000"/>
          <w:spacing w:val="-23"/>
          <w:sz w:val="46"/>
          <w:szCs w:val="46"/>
        </w:rPr>
        <w:t>оказывался бы занятым), то такой адаптер все равно не смог бы обнару</w:t>
      </w:r>
      <w:r>
        <w:rPr>
          <w:rFonts w:eastAsia="Times New Roman"/>
          <w:color w:val="000000"/>
          <w:spacing w:val="-23"/>
          <w:sz w:val="46"/>
          <w:szCs w:val="46"/>
        </w:rPr>
        <w:softHyphen/>
      </w:r>
      <w:r>
        <w:rPr>
          <w:rFonts w:eastAsia="Times New Roman"/>
          <w:color w:val="000000"/>
          <w:spacing w:val="-19"/>
          <w:sz w:val="46"/>
          <w:szCs w:val="46"/>
        </w:rPr>
        <w:t>жить все столкновения из-за проблемы скрытых передатчиков данных и эффекта ослабления сигнала, которые мы обсуждали ранее.</w:t>
      </w:r>
      <w:proofErr w:type="gramEnd"/>
    </w:p>
    <w:p w:rsidR="00B47875" w:rsidRDefault="00B47875" w:rsidP="00B47875">
      <w:pPr>
        <w:shd w:val="clear" w:color="auto" w:fill="FFFFFF"/>
        <w:spacing w:before="336" w:line="542" w:lineRule="exact"/>
        <w:ind w:left="10" w:right="5" w:firstLine="677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Так как в беспроводных локальных сетях 802.11 не используется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технология обнаружения столкновений, станция всегда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передает кадр </w:t>
      </w:r>
      <w:r>
        <w:rPr>
          <w:rFonts w:eastAsia="Times New Roman"/>
          <w:i/>
          <w:iCs/>
          <w:color w:val="000000"/>
          <w:spacing w:val="-6"/>
          <w:sz w:val="46"/>
          <w:szCs w:val="46"/>
        </w:rPr>
        <w:t xml:space="preserve">данных полностью. </w:t>
      </w:r>
      <w:r>
        <w:rPr>
          <w:rFonts w:eastAsia="Times New Roman"/>
          <w:color w:val="000000"/>
          <w:spacing w:val="-6"/>
          <w:sz w:val="46"/>
          <w:szCs w:val="46"/>
        </w:rPr>
        <w:t>Иными словами, после запуска станции обратно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го пути уже нет. Как многие могут подумать, передача кадров данных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целиком (в особенности, длинных кадров) при большой вероятности </w:t>
      </w:r>
      <w:r>
        <w:rPr>
          <w:rFonts w:eastAsia="Times New Roman"/>
          <w:color w:val="000000"/>
          <w:spacing w:val="-12"/>
          <w:sz w:val="46"/>
          <w:szCs w:val="46"/>
        </w:rPr>
        <w:t>возникновения столкновений может значительно ухудшить производи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тельность протокола множественного доступа. Для уменьшения вероят</w:t>
      </w:r>
      <w:r>
        <w:rPr>
          <w:rFonts w:eastAsia="Times New Roman"/>
          <w:color w:val="000000"/>
          <w:spacing w:val="-14"/>
          <w:sz w:val="46"/>
          <w:szCs w:val="46"/>
        </w:rPr>
        <w:softHyphen/>
        <w:t xml:space="preserve">ности столкновения, в сетях 802.11 используется несколько технологий, </w:t>
      </w:r>
      <w:r>
        <w:rPr>
          <w:rFonts w:eastAsia="Times New Roman"/>
          <w:color w:val="000000"/>
          <w:sz w:val="46"/>
          <w:szCs w:val="46"/>
        </w:rPr>
        <w:t>которые мы обсудим в ближайшее время.</w:t>
      </w:r>
    </w:p>
    <w:p w:rsidR="00B47875" w:rsidRDefault="00B47875" w:rsidP="00B47875">
      <w:pPr>
        <w:shd w:val="clear" w:color="auto" w:fill="FFFFFF"/>
        <w:spacing w:before="336" w:line="542" w:lineRule="exact"/>
        <w:ind w:firstLine="686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 xml:space="preserve">Однако прежде чем обсуждать избежание столкновений, мы изучим </w:t>
      </w:r>
      <w:r>
        <w:rPr>
          <w:rFonts w:eastAsia="Times New Roman"/>
          <w:b/>
          <w:bCs/>
          <w:color w:val="000000"/>
          <w:spacing w:val="-18"/>
          <w:sz w:val="46"/>
          <w:szCs w:val="46"/>
        </w:rPr>
        <w:t xml:space="preserve">схему подтверждения канального уровня </w:t>
      </w:r>
      <w:r>
        <w:rPr>
          <w:rFonts w:eastAsia="Times New Roman"/>
          <w:color w:val="000000"/>
          <w:spacing w:val="-18"/>
          <w:sz w:val="46"/>
          <w:szCs w:val="46"/>
        </w:rPr>
        <w:t>сетей 802.11. Давайте вспом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ним, что, когда станция, подключенная к бес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проводной локальной сети, посылает кадр данных, этот кадр может не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достичь места назначения по нескольким причинам. Для того чтобы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справиться с </w:t>
      </w:r>
      <w:proofErr w:type="spellStart"/>
      <w:r>
        <w:rPr>
          <w:rFonts w:eastAsia="Times New Roman"/>
          <w:color w:val="000000"/>
          <w:spacing w:val="-13"/>
          <w:sz w:val="46"/>
          <w:szCs w:val="46"/>
        </w:rPr>
        <w:t>неуменьшащейся</w:t>
      </w:r>
      <w:proofErr w:type="spellEnd"/>
      <w:r>
        <w:rPr>
          <w:rFonts w:eastAsia="Times New Roman"/>
          <w:color w:val="000000"/>
          <w:spacing w:val="-13"/>
          <w:sz w:val="46"/>
          <w:szCs w:val="46"/>
        </w:rPr>
        <w:t xml:space="preserve"> вероятностью неудачной отправки кадра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данных, протокол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MAC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802.11 использует подтверждение канального </w:t>
      </w:r>
      <w:r>
        <w:rPr>
          <w:rFonts w:eastAsia="Times New Roman"/>
          <w:color w:val="000000"/>
          <w:spacing w:val="-9"/>
          <w:sz w:val="46"/>
          <w:szCs w:val="46"/>
        </w:rPr>
        <w:t>уровня. Как показано на рис. 6.10, когда станция назначения принима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ет сигнал, проходящий контроль с использованием кода циклического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контроля </w:t>
      </w:r>
      <w:r w:rsidRPr="00547FF2">
        <w:rPr>
          <w:rFonts w:eastAsia="Times New Roman"/>
          <w:color w:val="000000"/>
          <w:spacing w:val="-7"/>
          <w:sz w:val="46"/>
          <w:szCs w:val="46"/>
        </w:rPr>
        <w:t>(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CRC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она ожидает небольшой период времени, известный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как </w:t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короткий </w:t>
      </w:r>
      <w:proofErr w:type="spellStart"/>
      <w:r>
        <w:rPr>
          <w:rFonts w:eastAsia="Times New Roman"/>
          <w:b/>
          <w:bCs/>
          <w:color w:val="000000"/>
          <w:spacing w:val="-10"/>
          <w:sz w:val="46"/>
          <w:szCs w:val="46"/>
        </w:rPr>
        <w:t>межкадровый</w:t>
      </w:r>
      <w:proofErr w:type="spellEnd"/>
      <w:r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 промежуток 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>(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Short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Inter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>-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Frame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Spacing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, </w:t>
      </w:r>
      <w:r>
        <w:rPr>
          <w:rFonts w:eastAsia="Times New Roman"/>
          <w:b/>
          <w:bCs/>
          <w:color w:val="000000"/>
          <w:spacing w:val="-8"/>
          <w:sz w:val="46"/>
          <w:szCs w:val="46"/>
          <w:lang w:val="en-US"/>
        </w:rPr>
        <w:t>SIFS</w:t>
      </w:r>
      <w:r w:rsidRPr="00547FF2">
        <w:rPr>
          <w:rFonts w:eastAsia="Times New Roman"/>
          <w:b/>
          <w:bCs/>
          <w:color w:val="000000"/>
          <w:spacing w:val="-8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после чего посылает обратно кадр данных с подтверждением. </w:t>
      </w:r>
      <w:r>
        <w:rPr>
          <w:rFonts w:eastAsia="Times New Roman"/>
          <w:color w:val="000000"/>
          <w:spacing w:val="-11"/>
          <w:sz w:val="46"/>
          <w:szCs w:val="46"/>
        </w:rPr>
        <w:t>Если передающая станция не получает подтверждение в течение опре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деленного времени, делается предположение, что произошла какая-то </w:t>
      </w:r>
      <w:r>
        <w:rPr>
          <w:rFonts w:eastAsia="Times New Roman"/>
          <w:color w:val="000000"/>
          <w:spacing w:val="-9"/>
          <w:sz w:val="46"/>
          <w:szCs w:val="46"/>
        </w:rPr>
        <w:t>ошибка, и станция повторно посылает кадр данных, используя для до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ступа к каналу связи протокол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CSMA</w:t>
      </w:r>
      <w:r w:rsidRPr="00547FF2">
        <w:rPr>
          <w:rFonts w:eastAsia="Times New Roman"/>
          <w:color w:val="000000"/>
          <w:spacing w:val="-7"/>
          <w:sz w:val="46"/>
          <w:szCs w:val="46"/>
        </w:rPr>
        <w:t>/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CA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7"/>
          <w:sz w:val="46"/>
          <w:szCs w:val="46"/>
        </w:rPr>
        <w:t>Если после нескольких по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пыток повторной отправки данных станция не получает подтверждения, </w:t>
      </w:r>
      <w:r>
        <w:rPr>
          <w:rFonts w:eastAsia="Times New Roman"/>
          <w:color w:val="000000"/>
          <w:spacing w:val="-10"/>
          <w:sz w:val="46"/>
          <w:szCs w:val="46"/>
        </w:rPr>
        <w:lastRenderedPageBreak/>
        <w:t>то попытки прекращаются и кадр данных уничтожается.</w:t>
      </w:r>
    </w:p>
    <w:p w:rsidR="00B47875" w:rsidRDefault="00B47875" w:rsidP="00C07D75">
      <w:pPr>
        <w:shd w:val="clear" w:color="auto" w:fill="FFFFFF"/>
        <w:spacing w:before="346" w:line="538" w:lineRule="exact"/>
        <w:ind w:left="14" w:right="14" w:firstLine="686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>Обсудив, как в сетях 802.11 используется подтверждение канально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го уровня, мы теперь готовы к описанию протокола 802.11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CSMA</w:t>
      </w:r>
      <w:r w:rsidRPr="00547FF2">
        <w:rPr>
          <w:rFonts w:eastAsia="Times New Roman"/>
          <w:color w:val="000000"/>
          <w:spacing w:val="-9"/>
          <w:sz w:val="46"/>
          <w:szCs w:val="46"/>
        </w:rPr>
        <w:t>/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CA</w:t>
      </w:r>
      <w:r w:rsidRPr="00547FF2">
        <w:rPr>
          <w:rFonts w:eastAsia="Times New Roman"/>
          <w:color w:val="000000"/>
          <w:spacing w:val="-9"/>
          <w:sz w:val="46"/>
          <w:szCs w:val="46"/>
        </w:rPr>
        <w:t>.</w:t>
      </w:r>
      <w:r w:rsidR="00C07D75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Предположим, что станции (беспроводной станции или точке доступа) </w:t>
      </w:r>
      <w:r>
        <w:rPr>
          <w:rFonts w:eastAsia="Times New Roman"/>
          <w:color w:val="000000"/>
          <w:sz w:val="46"/>
          <w:szCs w:val="46"/>
        </w:rPr>
        <w:t>требуется передать кадр данных.</w:t>
      </w:r>
    </w:p>
    <w:p w:rsidR="00B47875" w:rsidRDefault="00B47875" w:rsidP="00B47875">
      <w:pPr>
        <w:shd w:val="clear" w:color="auto" w:fill="FFFFFF"/>
        <w:tabs>
          <w:tab w:val="left" w:pos="7718"/>
        </w:tabs>
        <w:spacing w:before="869"/>
        <w:ind w:left="2914"/>
      </w:pPr>
      <w:r>
        <w:rPr>
          <w:rFonts w:ascii="Arial" w:eastAsia="Times New Roman" w:hAnsi="Arial"/>
          <w:color w:val="000000"/>
          <w:spacing w:val="-28"/>
          <w:sz w:val="34"/>
          <w:szCs w:val="34"/>
        </w:rPr>
        <w:t>Отправитель</w:t>
      </w:r>
      <w:r>
        <w:rPr>
          <w:rFonts w:ascii="Arial" w:eastAsia="Times New Roman" w:hAnsi="Arial" w:cs="Arial"/>
          <w:color w:val="000000"/>
          <w:sz w:val="34"/>
          <w:szCs w:val="34"/>
        </w:rPr>
        <w:tab/>
      </w:r>
      <w:r>
        <w:rPr>
          <w:rFonts w:ascii="Arial" w:eastAsia="Times New Roman" w:hAnsi="Arial"/>
          <w:color w:val="000000"/>
          <w:spacing w:val="-33"/>
          <w:sz w:val="34"/>
          <w:szCs w:val="34"/>
        </w:rPr>
        <w:t>Получатель</w:t>
      </w:r>
    </w:p>
    <w:p w:rsidR="00B47875" w:rsidRDefault="00B47875" w:rsidP="00B47875">
      <w:pPr>
        <w:spacing w:before="168"/>
        <w:ind w:left="2770" w:right="387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1CD173" wp14:editId="549BEBEA">
            <wp:extent cx="4330700" cy="662495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662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875" w:rsidRDefault="00B47875" w:rsidP="00B47875">
      <w:pPr>
        <w:shd w:val="clear" w:color="auto" w:fill="FFFFFF"/>
        <w:spacing w:before="355"/>
        <w:ind w:left="518"/>
      </w:pPr>
      <w:r>
        <w:rPr>
          <w:rFonts w:ascii="Arial" w:eastAsia="Times New Roman" w:hAnsi="Arial"/>
          <w:b/>
          <w:bCs/>
          <w:color w:val="000000"/>
          <w:sz w:val="34"/>
          <w:szCs w:val="34"/>
        </w:rPr>
        <w:t>Рис</w:t>
      </w:r>
      <w:r>
        <w:rPr>
          <w:rFonts w:ascii="Arial" w:eastAsia="Times New Roman" w:hAnsi="Arial" w:cs="Arial"/>
          <w:b/>
          <w:bCs/>
          <w:color w:val="000000"/>
          <w:sz w:val="34"/>
          <w:szCs w:val="34"/>
        </w:rPr>
        <w:t xml:space="preserve">. 6.10. </w:t>
      </w:r>
      <w:r>
        <w:rPr>
          <w:rFonts w:ascii="Arial" w:eastAsia="Times New Roman" w:hAnsi="Arial"/>
          <w:color w:val="000000"/>
          <w:sz w:val="34"/>
          <w:szCs w:val="34"/>
        </w:rPr>
        <w:t>Использование</w:t>
      </w:r>
      <w:r>
        <w:rPr>
          <w:rFonts w:ascii="Arial" w:eastAsia="Times New Roman" w:hAnsi="Arial" w:cs="Arial"/>
          <w:color w:val="000000"/>
          <w:sz w:val="34"/>
          <w:szCs w:val="34"/>
        </w:rPr>
        <w:t xml:space="preserve"> </w:t>
      </w:r>
      <w:r>
        <w:rPr>
          <w:rFonts w:ascii="Arial" w:eastAsia="Times New Roman" w:hAnsi="Arial"/>
          <w:color w:val="000000"/>
          <w:sz w:val="34"/>
          <w:szCs w:val="34"/>
        </w:rPr>
        <w:t>подтверждения</w:t>
      </w:r>
      <w:r>
        <w:rPr>
          <w:rFonts w:ascii="Arial" w:eastAsia="Times New Roman" w:hAnsi="Arial" w:cs="Arial"/>
          <w:color w:val="000000"/>
          <w:sz w:val="34"/>
          <w:szCs w:val="34"/>
        </w:rPr>
        <w:t xml:space="preserve"> </w:t>
      </w:r>
      <w:r>
        <w:rPr>
          <w:rFonts w:ascii="Arial" w:eastAsia="Times New Roman" w:hAnsi="Arial"/>
          <w:color w:val="000000"/>
          <w:sz w:val="34"/>
          <w:szCs w:val="34"/>
        </w:rPr>
        <w:t>канального</w:t>
      </w:r>
      <w:r>
        <w:rPr>
          <w:rFonts w:ascii="Arial" w:eastAsia="Times New Roman" w:hAnsi="Arial" w:cs="Arial"/>
          <w:color w:val="000000"/>
          <w:sz w:val="34"/>
          <w:szCs w:val="34"/>
        </w:rPr>
        <w:t xml:space="preserve"> </w:t>
      </w:r>
      <w:r>
        <w:rPr>
          <w:rFonts w:ascii="Arial" w:eastAsia="Times New Roman" w:hAnsi="Arial"/>
          <w:color w:val="000000"/>
          <w:sz w:val="34"/>
          <w:szCs w:val="34"/>
        </w:rPr>
        <w:t>уровня</w:t>
      </w:r>
      <w:r>
        <w:rPr>
          <w:rFonts w:ascii="Arial" w:eastAsia="Times New Roman" w:hAnsi="Arial" w:cs="Arial"/>
          <w:color w:val="000000"/>
          <w:sz w:val="34"/>
          <w:szCs w:val="34"/>
        </w:rPr>
        <w:t xml:space="preserve"> </w:t>
      </w:r>
      <w:r>
        <w:rPr>
          <w:rFonts w:ascii="Arial" w:eastAsia="Times New Roman" w:hAnsi="Arial"/>
          <w:color w:val="000000"/>
          <w:sz w:val="34"/>
          <w:szCs w:val="34"/>
        </w:rPr>
        <w:t>в</w:t>
      </w:r>
      <w:r>
        <w:rPr>
          <w:rFonts w:ascii="Arial" w:eastAsia="Times New Roman" w:hAnsi="Arial" w:cs="Arial"/>
          <w:color w:val="000000"/>
          <w:sz w:val="34"/>
          <w:szCs w:val="34"/>
        </w:rPr>
        <w:t xml:space="preserve"> </w:t>
      </w:r>
      <w:r>
        <w:rPr>
          <w:rFonts w:ascii="Arial" w:eastAsia="Times New Roman" w:hAnsi="Arial"/>
          <w:color w:val="000000"/>
          <w:sz w:val="34"/>
          <w:szCs w:val="34"/>
        </w:rPr>
        <w:t>сетях</w:t>
      </w:r>
      <w:r>
        <w:rPr>
          <w:rFonts w:ascii="Arial" w:eastAsia="Times New Roman" w:hAnsi="Arial" w:cs="Arial"/>
          <w:color w:val="000000"/>
          <w:sz w:val="34"/>
          <w:szCs w:val="34"/>
        </w:rPr>
        <w:t xml:space="preserve"> 802.11</w:t>
      </w:r>
    </w:p>
    <w:p w:rsidR="00B47875" w:rsidRDefault="00B47875" w:rsidP="00B47875">
      <w:pPr>
        <w:numPr>
          <w:ilvl w:val="0"/>
          <w:numId w:val="6"/>
        </w:numPr>
        <w:shd w:val="clear" w:color="auto" w:fill="FFFFFF"/>
        <w:tabs>
          <w:tab w:val="left" w:pos="662"/>
        </w:tabs>
        <w:spacing w:before="696" w:line="542" w:lineRule="exact"/>
        <w:ind w:left="662" w:hanging="653"/>
        <w:jc w:val="both"/>
        <w:rPr>
          <w:color w:val="000000"/>
          <w:spacing w:val="-50"/>
          <w:sz w:val="46"/>
          <w:szCs w:val="46"/>
        </w:rPr>
      </w:pPr>
      <w:r>
        <w:rPr>
          <w:rFonts w:eastAsia="Times New Roman"/>
          <w:color w:val="000000"/>
          <w:spacing w:val="-11"/>
          <w:sz w:val="46"/>
          <w:szCs w:val="46"/>
        </w:rPr>
        <w:t xml:space="preserve">Если в результате первоначального прослушивания канала станция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определит, что он является свободным, то отправка кадра данных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осуществляется через короткий промежуток времени, известный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как </w:t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распределенный </w:t>
      </w:r>
      <w:proofErr w:type="spellStart"/>
      <w:r>
        <w:rPr>
          <w:rFonts w:eastAsia="Times New Roman"/>
          <w:b/>
          <w:bCs/>
          <w:color w:val="000000"/>
          <w:spacing w:val="-13"/>
          <w:sz w:val="46"/>
          <w:szCs w:val="46"/>
        </w:rPr>
        <w:t>межкадровый</w:t>
      </w:r>
      <w:proofErr w:type="spellEnd"/>
      <w:r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 промежуток 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>(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Distributed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Inter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>-</w:t>
      </w:r>
      <w:r>
        <w:rPr>
          <w:rFonts w:eastAsia="Times New Roman"/>
          <w:color w:val="000000"/>
          <w:sz w:val="46"/>
          <w:szCs w:val="46"/>
          <w:lang w:val="en-US"/>
        </w:rPr>
        <w:t>frame</w:t>
      </w:r>
      <w:r w:rsidRPr="00547FF2"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  <w:lang w:val="en-US"/>
        </w:rPr>
        <w:t>Space</w:t>
      </w:r>
      <w:r w:rsidRPr="00547FF2">
        <w:rPr>
          <w:rFonts w:eastAsia="Times New Roman"/>
          <w:color w:val="000000"/>
          <w:sz w:val="46"/>
          <w:szCs w:val="46"/>
        </w:rPr>
        <w:t xml:space="preserve">, </w:t>
      </w:r>
      <w:r>
        <w:rPr>
          <w:rFonts w:eastAsia="Times New Roman"/>
          <w:b/>
          <w:bCs/>
          <w:color w:val="000000"/>
          <w:sz w:val="46"/>
          <w:szCs w:val="46"/>
          <w:lang w:val="en-US"/>
        </w:rPr>
        <w:t>DIFS</w:t>
      </w:r>
      <w:r w:rsidRPr="00547FF2">
        <w:rPr>
          <w:rFonts w:eastAsia="Times New Roman"/>
          <w:b/>
          <w:bCs/>
          <w:color w:val="000000"/>
          <w:sz w:val="46"/>
          <w:szCs w:val="46"/>
        </w:rPr>
        <w:t>).</w:t>
      </w:r>
    </w:p>
    <w:p w:rsidR="00B47875" w:rsidRDefault="00B47875" w:rsidP="00B47875">
      <w:pPr>
        <w:numPr>
          <w:ilvl w:val="0"/>
          <w:numId w:val="6"/>
        </w:numPr>
        <w:shd w:val="clear" w:color="auto" w:fill="FFFFFF"/>
        <w:tabs>
          <w:tab w:val="left" w:pos="662"/>
        </w:tabs>
        <w:spacing w:before="226" w:line="542" w:lineRule="exact"/>
        <w:ind w:left="662" w:right="5" w:hanging="653"/>
        <w:jc w:val="both"/>
        <w:rPr>
          <w:color w:val="000000"/>
          <w:spacing w:val="-38"/>
          <w:sz w:val="46"/>
          <w:szCs w:val="46"/>
        </w:rPr>
      </w:pPr>
      <w:r>
        <w:rPr>
          <w:rFonts w:eastAsia="Times New Roman"/>
          <w:color w:val="000000"/>
          <w:spacing w:val="-14"/>
          <w:sz w:val="46"/>
          <w:szCs w:val="46"/>
        </w:rPr>
        <w:t>В противном случае станция случайным образом устанавливает вре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менной интервал для отсрочки передачи кадра данных, используя </w:t>
      </w:r>
      <w:r>
        <w:rPr>
          <w:rFonts w:eastAsia="Times New Roman"/>
          <w:color w:val="000000"/>
          <w:spacing w:val="-10"/>
          <w:sz w:val="46"/>
          <w:szCs w:val="46"/>
        </w:rPr>
        <w:t>бинарный экспоненциальный алгоритм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, и начинает отсчитывать полученное значение,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когда канал определяется свободным. Пока канал остается занятым, </w:t>
      </w:r>
      <w:r>
        <w:rPr>
          <w:rFonts w:eastAsia="Times New Roman"/>
          <w:color w:val="000000"/>
          <w:sz w:val="46"/>
          <w:szCs w:val="46"/>
        </w:rPr>
        <w:t>отсчет не ведется.</w:t>
      </w:r>
    </w:p>
    <w:p w:rsidR="00B47875" w:rsidRDefault="00B47875" w:rsidP="00B47875">
      <w:pPr>
        <w:numPr>
          <w:ilvl w:val="0"/>
          <w:numId w:val="6"/>
        </w:numPr>
        <w:shd w:val="clear" w:color="auto" w:fill="FFFFFF"/>
        <w:tabs>
          <w:tab w:val="left" w:pos="662"/>
        </w:tabs>
        <w:spacing w:before="461" w:line="552" w:lineRule="exact"/>
        <w:ind w:left="686" w:right="5" w:hanging="653"/>
        <w:jc w:val="both"/>
      </w:pPr>
      <w:r w:rsidRPr="00574B85">
        <w:rPr>
          <w:rFonts w:eastAsia="Times New Roman"/>
          <w:color w:val="000000"/>
          <w:spacing w:val="-9"/>
          <w:sz w:val="46"/>
          <w:szCs w:val="46"/>
        </w:rPr>
        <w:lastRenderedPageBreak/>
        <w:t xml:space="preserve">Когда отсчет достигает нуля (обратите внимание, что это может </w:t>
      </w:r>
      <w:r w:rsidRPr="00574B85">
        <w:rPr>
          <w:rFonts w:eastAsia="Times New Roman"/>
          <w:color w:val="000000"/>
          <w:spacing w:val="-6"/>
          <w:sz w:val="46"/>
          <w:szCs w:val="46"/>
        </w:rPr>
        <w:t>случиться, только если канал будет определяться как свободный),</w:t>
      </w:r>
      <w:r w:rsidR="00574B85" w:rsidRPr="00574B85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 w:rsidRPr="00574B85">
        <w:rPr>
          <w:rFonts w:eastAsia="Times New Roman"/>
          <w:color w:val="000000"/>
          <w:spacing w:val="-16"/>
          <w:sz w:val="46"/>
          <w:szCs w:val="46"/>
        </w:rPr>
        <w:t>станция передает кадр данных целиком — и переходит в режим ожи</w:t>
      </w:r>
      <w:r w:rsidRPr="00574B85">
        <w:rPr>
          <w:rFonts w:eastAsia="Times New Roman"/>
          <w:color w:val="000000"/>
          <w:spacing w:val="-16"/>
          <w:sz w:val="46"/>
          <w:szCs w:val="46"/>
        </w:rPr>
        <w:softHyphen/>
      </w:r>
      <w:r w:rsidRPr="00574B85">
        <w:rPr>
          <w:rFonts w:eastAsia="Times New Roman"/>
          <w:color w:val="000000"/>
          <w:sz w:val="46"/>
          <w:szCs w:val="46"/>
        </w:rPr>
        <w:t>дания подтверждения.</w:t>
      </w:r>
    </w:p>
    <w:p w:rsidR="00B47875" w:rsidRDefault="00B47875" w:rsidP="00B47875">
      <w:pPr>
        <w:shd w:val="clear" w:color="auto" w:fill="FFFFFF"/>
        <w:spacing w:before="230" w:line="542" w:lineRule="exact"/>
        <w:ind w:left="696" w:right="14" w:hanging="677"/>
        <w:jc w:val="both"/>
      </w:pPr>
      <w:r>
        <w:rPr>
          <w:color w:val="000000"/>
          <w:sz w:val="46"/>
          <w:szCs w:val="46"/>
        </w:rPr>
        <w:t xml:space="preserve">4. </w:t>
      </w:r>
      <w:r>
        <w:rPr>
          <w:rFonts w:eastAsia="Times New Roman"/>
          <w:color w:val="000000"/>
          <w:sz w:val="46"/>
          <w:szCs w:val="46"/>
        </w:rPr>
        <w:t xml:space="preserve">Если подтверждение получено, то передающая станция «знает», </w:t>
      </w:r>
      <w:r>
        <w:rPr>
          <w:rFonts w:eastAsia="Times New Roman"/>
          <w:color w:val="000000"/>
          <w:spacing w:val="-12"/>
          <w:sz w:val="46"/>
          <w:szCs w:val="46"/>
        </w:rPr>
        <w:t>что переданный ею кадр данных был корректно получен станцией-</w:t>
      </w:r>
      <w:r>
        <w:rPr>
          <w:rFonts w:eastAsia="Times New Roman"/>
          <w:color w:val="000000"/>
          <w:spacing w:val="-11"/>
          <w:sz w:val="46"/>
          <w:szCs w:val="46"/>
        </w:rPr>
        <w:t>получателем. Если нужно послать еще один кадр данных, то его от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правка осуществляется при помощи протокола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CSMA</w:t>
      </w:r>
      <w:r w:rsidRPr="00547FF2">
        <w:rPr>
          <w:rFonts w:eastAsia="Times New Roman"/>
          <w:color w:val="000000"/>
          <w:spacing w:val="-9"/>
          <w:sz w:val="46"/>
          <w:szCs w:val="46"/>
        </w:rPr>
        <w:t>/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CA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начиная </w:t>
      </w:r>
      <w:r>
        <w:rPr>
          <w:rFonts w:eastAsia="Times New Roman"/>
          <w:color w:val="000000"/>
          <w:spacing w:val="-13"/>
          <w:sz w:val="46"/>
          <w:szCs w:val="46"/>
        </w:rPr>
        <w:t>с шага 2. Если подтверждение получено не было, то станция возвра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щается в режим отсрочки передачи данных (шаг 2) и вновь выбира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ет случайное значение временного промежутка, но уже из большего </w:t>
      </w:r>
      <w:r>
        <w:rPr>
          <w:rFonts w:eastAsia="Times New Roman"/>
          <w:color w:val="000000"/>
          <w:sz w:val="46"/>
          <w:szCs w:val="46"/>
        </w:rPr>
        <w:t>интервала.</w:t>
      </w:r>
    </w:p>
    <w:p w:rsidR="00B47875" w:rsidRDefault="00B47875" w:rsidP="00B47875">
      <w:pPr>
        <w:shd w:val="clear" w:color="auto" w:fill="FFFFFF"/>
        <w:spacing w:before="278" w:line="542" w:lineRule="exact"/>
        <w:ind w:left="14" w:right="5" w:firstLine="691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>Вспомним, что при использовании протокола множественного до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ступа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CSMA</w:t>
      </w:r>
      <w:r w:rsidRPr="00547FF2">
        <w:rPr>
          <w:rFonts w:eastAsia="Times New Roman"/>
          <w:color w:val="000000"/>
          <w:spacing w:val="-6"/>
          <w:sz w:val="46"/>
          <w:szCs w:val="46"/>
        </w:rPr>
        <w:t>/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CD</w:t>
      </w:r>
      <w:r w:rsidRPr="00547FF2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технологии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Ethernet</w:t>
      </w:r>
      <w:r w:rsidRPr="00547FF2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станция начинает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передачу сигнала, как только канал будет найден свободным. Однако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при использовании протокола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CSMA</w:t>
      </w:r>
      <w:r w:rsidRPr="00547FF2">
        <w:rPr>
          <w:rFonts w:eastAsia="Times New Roman"/>
          <w:color w:val="000000"/>
          <w:spacing w:val="-6"/>
          <w:sz w:val="46"/>
          <w:szCs w:val="46"/>
        </w:rPr>
        <w:t>/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CA</w:t>
      </w:r>
      <w:r w:rsidRPr="00547FF2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станция воздерживается от </w:t>
      </w:r>
      <w:r>
        <w:rPr>
          <w:rFonts w:eastAsia="Times New Roman"/>
          <w:color w:val="000000"/>
          <w:spacing w:val="-12"/>
          <w:sz w:val="46"/>
          <w:szCs w:val="46"/>
        </w:rPr>
        <w:t>отправки данных, пока таймер отсчета не достигнет нуля, даже если ка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нал был определен как свободный. Почему в данном случае в протоко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лах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CSMA</w:t>
      </w:r>
      <w:r w:rsidRPr="00547FF2">
        <w:rPr>
          <w:rFonts w:eastAsia="Times New Roman"/>
          <w:color w:val="000000"/>
          <w:spacing w:val="-7"/>
          <w:sz w:val="46"/>
          <w:szCs w:val="46"/>
        </w:rPr>
        <w:t>/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CD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CMSA</w:t>
      </w:r>
      <w:r w:rsidRPr="00547FF2">
        <w:rPr>
          <w:rFonts w:eastAsia="Times New Roman"/>
          <w:color w:val="000000"/>
          <w:spacing w:val="-7"/>
          <w:sz w:val="46"/>
          <w:szCs w:val="46"/>
        </w:rPr>
        <w:t>/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CA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>используются такие разные подходы?</w:t>
      </w:r>
    </w:p>
    <w:p w:rsidR="00B47875" w:rsidRDefault="00B47875" w:rsidP="00574B85">
      <w:pPr>
        <w:shd w:val="clear" w:color="auto" w:fill="FFFFFF"/>
        <w:spacing w:before="283" w:line="542" w:lineRule="exact"/>
        <w:ind w:firstLine="672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>Для того чтобы ответить на данный вопрос, давайте представим си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>туацию, когда две станции должны передать кадр данных, но ни о</w:t>
      </w:r>
      <w:r w:rsidR="00574B85">
        <w:rPr>
          <w:rFonts w:eastAsia="Times New Roman"/>
          <w:color w:val="000000"/>
          <w:spacing w:val="-11"/>
          <w:sz w:val="46"/>
          <w:szCs w:val="46"/>
        </w:rPr>
        <w:t>д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на не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приступает к передаче, так как они определяют, что ее уже осуществляет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третья станция. При использовании протокола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CSMA</w:t>
      </w:r>
      <w:r w:rsidRPr="00547FF2">
        <w:rPr>
          <w:rFonts w:eastAsia="Times New Roman"/>
          <w:color w:val="000000"/>
          <w:spacing w:val="-7"/>
          <w:sz w:val="46"/>
          <w:szCs w:val="46"/>
        </w:rPr>
        <w:t>/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CD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технологии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Ethernet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обе станции начали бы передачу данных сразу же после того, </w:t>
      </w:r>
      <w:r>
        <w:rPr>
          <w:rFonts w:eastAsia="Times New Roman"/>
          <w:color w:val="000000"/>
          <w:spacing w:val="-9"/>
          <w:sz w:val="46"/>
          <w:szCs w:val="46"/>
        </w:rPr>
        <w:t>как обнаружили бы, что третья ее завершила. Это привело бы к столк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новению, что для протокола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CSMA</w:t>
      </w:r>
      <w:r w:rsidRPr="00547FF2">
        <w:rPr>
          <w:rFonts w:eastAsia="Times New Roman"/>
          <w:color w:val="000000"/>
          <w:spacing w:val="-8"/>
          <w:sz w:val="46"/>
          <w:szCs w:val="46"/>
        </w:rPr>
        <w:t>/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CD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не является серьезной пробле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мой, так как обе станции во избежание бесполезных усилий по передаче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остатков кадров данных тут же прервали бы отправку. Однако в случае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с сетями 802.11 ситуация несколько отличается. Так как технология </w:t>
      </w:r>
      <w:r>
        <w:rPr>
          <w:rFonts w:eastAsia="Times New Roman"/>
          <w:color w:val="000000"/>
          <w:spacing w:val="-10"/>
          <w:sz w:val="46"/>
          <w:szCs w:val="46"/>
        </w:rPr>
        <w:t>802.11 не предполагает обнаружение столкновений и прекращение от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правки данных, кадр данных, пострадавший от столкновения, переда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ется полностью. Поэтому целью технологии 802.11 является избежание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столкновений во всех случаях, когда это является возможным. Если </w:t>
      </w:r>
      <w:r>
        <w:rPr>
          <w:rFonts w:eastAsia="Times New Roman"/>
          <w:color w:val="000000"/>
          <w:spacing w:val="-10"/>
          <w:sz w:val="46"/>
          <w:szCs w:val="46"/>
        </w:rPr>
        <w:t>обе станции, работающие в сети 802.11, обнаруживают, что канал свя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зи занят, они входят в режим отсрочки отправки данных, выбирая при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этом в идеале разные значения временного интервала. Если значения </w:t>
      </w:r>
      <w:r>
        <w:rPr>
          <w:rFonts w:eastAsia="Times New Roman"/>
          <w:color w:val="000000"/>
          <w:spacing w:val="-8"/>
          <w:sz w:val="46"/>
          <w:szCs w:val="46"/>
        </w:rPr>
        <w:t>на самом деле различаются, то одна из станций начнет передачу дан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ных в освободившийся канал раньше другой. Кроме того, если станции </w:t>
      </w:r>
      <w:r>
        <w:rPr>
          <w:rFonts w:eastAsia="Times New Roman"/>
          <w:color w:val="000000"/>
          <w:spacing w:val="-9"/>
          <w:sz w:val="46"/>
          <w:szCs w:val="46"/>
        </w:rPr>
        <w:t>не скрыты друг от друга, то «проигравшая» поймает сигнал «станции-</w:t>
      </w:r>
      <w:r>
        <w:rPr>
          <w:rFonts w:eastAsia="Times New Roman"/>
          <w:color w:val="000000"/>
          <w:spacing w:val="-11"/>
          <w:sz w:val="46"/>
          <w:szCs w:val="46"/>
        </w:rPr>
        <w:lastRenderedPageBreak/>
        <w:t>победительницы», заморозит счетчик и будет воздерживаться от пере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дачи данных до тех пор, пока ее не завершит станция-победительница.</w:t>
      </w:r>
      <w:r w:rsidR="00574B85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Таким 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>образом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 удается избежать дорогостоящих столкновений. Однако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столкновения в сетях 802.11 все же иногда происходят. Так, две станции </w:t>
      </w:r>
      <w:r>
        <w:rPr>
          <w:rFonts w:eastAsia="Times New Roman"/>
          <w:color w:val="000000"/>
          <w:spacing w:val="-12"/>
          <w:sz w:val="46"/>
          <w:szCs w:val="46"/>
        </w:rPr>
        <w:t>могут быть скрыты друг от друга, либо обе станции могут выбрать слу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чайные значения временного интервала отправки данных, которые на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ходятся слишком близко, и сигнал первой станции не успевает достичь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места назначения. Вспомните, что ранее, при обсуждении алгоритмов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случайного доступа, мы уже сталкивались с этой проблемой в контексте </w:t>
      </w:r>
      <w:r>
        <w:rPr>
          <w:rFonts w:eastAsia="Times New Roman"/>
          <w:color w:val="000000"/>
          <w:sz w:val="46"/>
          <w:szCs w:val="46"/>
        </w:rPr>
        <w:t>рис. 5.12.</w:t>
      </w:r>
    </w:p>
    <w:p w:rsidR="00B47875" w:rsidRDefault="00B47875" w:rsidP="00B47875">
      <w:pPr>
        <w:shd w:val="clear" w:color="auto" w:fill="FFFFFF"/>
        <w:spacing w:before="624"/>
        <w:ind w:left="677"/>
      </w:pPr>
      <w:r>
        <w:rPr>
          <w:rFonts w:eastAsia="Times New Roman"/>
          <w:b/>
          <w:bCs/>
          <w:color w:val="000000"/>
          <w:spacing w:val="-21"/>
          <w:sz w:val="46"/>
          <w:szCs w:val="46"/>
        </w:rPr>
        <w:t xml:space="preserve">Работа со скрытыми передатчиками: </w:t>
      </w:r>
      <w:r>
        <w:rPr>
          <w:rFonts w:eastAsia="Times New Roman"/>
          <w:b/>
          <w:bCs/>
          <w:color w:val="000000"/>
          <w:spacing w:val="-21"/>
          <w:sz w:val="46"/>
          <w:szCs w:val="46"/>
          <w:lang w:val="en-US"/>
        </w:rPr>
        <w:t>RTS</w:t>
      </w:r>
      <w:r w:rsidRPr="00547FF2">
        <w:rPr>
          <w:rFonts w:eastAsia="Times New Roman"/>
          <w:b/>
          <w:bCs/>
          <w:color w:val="000000"/>
          <w:spacing w:val="-21"/>
          <w:sz w:val="46"/>
          <w:szCs w:val="46"/>
        </w:rPr>
        <w:t xml:space="preserve"> </w:t>
      </w:r>
      <w:r>
        <w:rPr>
          <w:rFonts w:eastAsia="Times New Roman"/>
          <w:b/>
          <w:bCs/>
          <w:color w:val="000000"/>
          <w:spacing w:val="-21"/>
          <w:sz w:val="46"/>
          <w:szCs w:val="46"/>
        </w:rPr>
        <w:t xml:space="preserve">и </w:t>
      </w:r>
      <w:r>
        <w:rPr>
          <w:rFonts w:eastAsia="Times New Roman"/>
          <w:b/>
          <w:bCs/>
          <w:color w:val="000000"/>
          <w:spacing w:val="-21"/>
          <w:sz w:val="46"/>
          <w:szCs w:val="46"/>
          <w:lang w:val="en-US"/>
        </w:rPr>
        <w:t>CTS</w:t>
      </w:r>
    </w:p>
    <w:p w:rsidR="00B47875" w:rsidRDefault="00574B85" w:rsidP="00B47875">
      <w:pPr>
        <w:shd w:val="clear" w:color="auto" w:fill="FFFFFF"/>
        <w:spacing w:before="341" w:line="542" w:lineRule="exact"/>
        <w:ind w:firstLine="691"/>
        <w:jc w:val="both"/>
        <w:rPr>
          <w:rFonts w:eastAsia="Times New Roman"/>
          <w:color w:val="000000"/>
          <w:sz w:val="46"/>
          <w:szCs w:val="4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D808C01" wp14:editId="3787CCEB">
            <wp:simplePos x="0" y="0"/>
            <wp:positionH relativeFrom="column">
              <wp:posOffset>1128395</wp:posOffset>
            </wp:positionH>
            <wp:positionV relativeFrom="paragraph">
              <wp:posOffset>4526280</wp:posOffset>
            </wp:positionV>
            <wp:extent cx="5895975" cy="5867400"/>
            <wp:effectExtent l="0" t="0" r="952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7875">
        <w:rPr>
          <w:rFonts w:eastAsia="Times New Roman"/>
          <w:color w:val="000000"/>
          <w:spacing w:val="-17"/>
          <w:sz w:val="46"/>
          <w:szCs w:val="46"/>
        </w:rPr>
        <w:t xml:space="preserve">Протокол </w:t>
      </w:r>
      <w:r w:rsidR="00B47875">
        <w:rPr>
          <w:rFonts w:eastAsia="Times New Roman"/>
          <w:color w:val="000000"/>
          <w:spacing w:val="-17"/>
          <w:sz w:val="46"/>
          <w:szCs w:val="46"/>
          <w:lang w:val="en-US"/>
        </w:rPr>
        <w:t>MAC</w:t>
      </w:r>
      <w:r w:rsidR="00B47875" w:rsidRPr="00547FF2"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r w:rsidR="00B47875">
        <w:rPr>
          <w:rFonts w:eastAsia="Times New Roman"/>
          <w:color w:val="000000"/>
          <w:spacing w:val="-17"/>
          <w:sz w:val="46"/>
          <w:szCs w:val="46"/>
        </w:rPr>
        <w:t>сетей 802.11 также включает изящную (хотя и необя</w:t>
      </w:r>
      <w:r w:rsidR="00B47875">
        <w:rPr>
          <w:rFonts w:eastAsia="Times New Roman"/>
          <w:color w:val="000000"/>
          <w:spacing w:val="-17"/>
          <w:sz w:val="46"/>
          <w:szCs w:val="46"/>
        </w:rPr>
        <w:softHyphen/>
      </w:r>
      <w:r w:rsidR="00B47875">
        <w:rPr>
          <w:rFonts w:eastAsia="Times New Roman"/>
          <w:color w:val="000000"/>
          <w:spacing w:val="-10"/>
          <w:sz w:val="46"/>
          <w:szCs w:val="46"/>
        </w:rPr>
        <w:t>зательную) схему резервирования, позволяющую избежать столкнове</w:t>
      </w:r>
      <w:r w:rsidR="00B47875">
        <w:rPr>
          <w:rFonts w:eastAsia="Times New Roman"/>
          <w:color w:val="000000"/>
          <w:spacing w:val="-10"/>
          <w:sz w:val="46"/>
          <w:szCs w:val="46"/>
        </w:rPr>
        <w:softHyphen/>
      </w:r>
      <w:r w:rsidR="00B47875">
        <w:rPr>
          <w:rFonts w:eastAsia="Times New Roman"/>
          <w:color w:val="000000"/>
          <w:spacing w:val="-15"/>
          <w:sz w:val="46"/>
          <w:szCs w:val="46"/>
        </w:rPr>
        <w:t>ний даже при наличии в сети скрытых передатчиков. Давайте исследуем эту схему в контексте рис. 6.11, изображающего две беспроводные стан</w:t>
      </w:r>
      <w:r w:rsidR="00B47875">
        <w:rPr>
          <w:rFonts w:eastAsia="Times New Roman"/>
          <w:color w:val="000000"/>
          <w:spacing w:val="-15"/>
          <w:sz w:val="46"/>
          <w:szCs w:val="46"/>
        </w:rPr>
        <w:softHyphen/>
      </w:r>
      <w:r w:rsidR="00B47875">
        <w:rPr>
          <w:rFonts w:eastAsia="Times New Roman"/>
          <w:color w:val="000000"/>
          <w:spacing w:val="-11"/>
          <w:sz w:val="46"/>
          <w:szCs w:val="46"/>
        </w:rPr>
        <w:t xml:space="preserve">ции и одну точку доступа. Обе беспроводные станции находятся в зоне </w:t>
      </w:r>
      <w:r w:rsidR="00B47875">
        <w:rPr>
          <w:rFonts w:eastAsia="Times New Roman"/>
          <w:color w:val="000000"/>
          <w:spacing w:val="-13"/>
          <w:sz w:val="46"/>
          <w:szCs w:val="46"/>
        </w:rPr>
        <w:t>покрытия (</w:t>
      </w:r>
      <w:proofErr w:type="gramStart"/>
      <w:r w:rsidR="00B47875">
        <w:rPr>
          <w:rFonts w:eastAsia="Times New Roman"/>
          <w:color w:val="000000"/>
          <w:spacing w:val="-13"/>
          <w:sz w:val="46"/>
          <w:szCs w:val="46"/>
        </w:rPr>
        <w:t>обозначена</w:t>
      </w:r>
      <w:proofErr w:type="gramEnd"/>
      <w:r w:rsidR="00B47875">
        <w:rPr>
          <w:rFonts w:eastAsia="Times New Roman"/>
          <w:color w:val="000000"/>
          <w:spacing w:val="-13"/>
          <w:sz w:val="46"/>
          <w:szCs w:val="46"/>
        </w:rPr>
        <w:t xml:space="preserve"> на рис. более темным кругом) точки доступа, обе </w:t>
      </w:r>
      <w:r w:rsidR="00B47875">
        <w:rPr>
          <w:rFonts w:eastAsia="Times New Roman"/>
          <w:color w:val="000000"/>
          <w:spacing w:val="-8"/>
          <w:sz w:val="46"/>
          <w:szCs w:val="46"/>
        </w:rPr>
        <w:t xml:space="preserve">станции также ассоциированы с данной точкой доступа. Однако из-за </w:t>
      </w:r>
      <w:r w:rsidR="00B47875">
        <w:rPr>
          <w:rFonts w:eastAsia="Times New Roman"/>
          <w:color w:val="000000"/>
          <w:spacing w:val="-13"/>
          <w:sz w:val="46"/>
          <w:szCs w:val="46"/>
        </w:rPr>
        <w:t>эффекта ослабления сигнала, территория покрытия беспроводных стан</w:t>
      </w:r>
      <w:r w:rsidR="00B47875">
        <w:rPr>
          <w:rFonts w:eastAsia="Times New Roman"/>
          <w:color w:val="000000"/>
          <w:spacing w:val="-13"/>
          <w:sz w:val="46"/>
          <w:szCs w:val="46"/>
        </w:rPr>
        <w:softHyphen/>
      </w:r>
      <w:r w:rsidR="00B47875">
        <w:rPr>
          <w:rFonts w:eastAsia="Times New Roman"/>
          <w:color w:val="000000"/>
          <w:spacing w:val="-16"/>
          <w:sz w:val="46"/>
          <w:szCs w:val="46"/>
        </w:rPr>
        <w:t xml:space="preserve">ций ограничена площадью более светлых кругов на рис. 6.11, вследствие </w:t>
      </w:r>
      <w:r w:rsidR="00B47875">
        <w:rPr>
          <w:rFonts w:eastAsia="Times New Roman"/>
          <w:color w:val="000000"/>
          <w:spacing w:val="-13"/>
          <w:sz w:val="46"/>
          <w:szCs w:val="46"/>
        </w:rPr>
        <w:t xml:space="preserve">чего обе станции остаются скрытыми друг от друга, несмотря на то, что </w:t>
      </w:r>
      <w:r w:rsidR="00B47875">
        <w:rPr>
          <w:rFonts w:eastAsia="Times New Roman"/>
          <w:color w:val="000000"/>
          <w:sz w:val="46"/>
          <w:szCs w:val="46"/>
        </w:rPr>
        <w:t>не скрыты для точки доступа.</w:t>
      </w:r>
    </w:p>
    <w:p w:rsidR="00574B85" w:rsidRDefault="00574B85" w:rsidP="00574B85">
      <w:pPr>
        <w:shd w:val="clear" w:color="auto" w:fill="FFFFFF"/>
        <w:spacing w:before="341" w:line="542" w:lineRule="exact"/>
        <w:jc w:val="both"/>
      </w:pPr>
    </w:p>
    <w:p w:rsidR="00B47875" w:rsidRDefault="00B47875" w:rsidP="00B47875">
      <w:pPr>
        <w:shd w:val="clear" w:color="auto" w:fill="FFFFFF"/>
        <w:ind w:left="326"/>
      </w:pP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. 6.11.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Пример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скрытых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передатчиков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: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станция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Х</w:t>
      </w:r>
      <w:proofErr w:type="gramStart"/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>1</w:t>
      </w:r>
      <w:proofErr w:type="gramEnd"/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скрыта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отХ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2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и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наоборот</w:t>
      </w:r>
    </w:p>
    <w:p w:rsidR="00B47875" w:rsidRDefault="00B47875" w:rsidP="00574B85">
      <w:pPr>
        <w:shd w:val="clear" w:color="auto" w:fill="FFFFFF"/>
        <w:spacing w:before="816" w:line="547" w:lineRule="exact"/>
        <w:ind w:left="10" w:right="5" w:firstLine="662"/>
        <w:jc w:val="both"/>
      </w:pPr>
      <w:r>
        <w:rPr>
          <w:rFonts w:eastAsia="Times New Roman"/>
          <w:color w:val="000000"/>
          <w:spacing w:val="-18"/>
          <w:sz w:val="46"/>
          <w:szCs w:val="46"/>
        </w:rPr>
        <w:t>Теперь попытаемся понять, почему скрытые передатчики могут пред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ставлять собой проблему. Представьте, что станция </w:t>
      </w:r>
      <w:r w:rsidR="00574B85">
        <w:rPr>
          <w:rFonts w:eastAsia="Times New Roman"/>
          <w:color w:val="000000"/>
          <w:spacing w:val="-9"/>
          <w:sz w:val="46"/>
          <w:szCs w:val="46"/>
          <w:lang w:val="en-US"/>
        </w:rPr>
        <w:t>X</w:t>
      </w:r>
      <w:r w:rsidR="00574B85">
        <w:rPr>
          <w:rFonts w:eastAsia="Times New Roman"/>
          <w:color w:val="000000"/>
          <w:spacing w:val="-9"/>
          <w:sz w:val="46"/>
          <w:szCs w:val="46"/>
        </w:rPr>
        <w:t>1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передает кадр </w:t>
      </w:r>
      <w:r>
        <w:rPr>
          <w:rFonts w:eastAsia="Times New Roman"/>
          <w:color w:val="000000"/>
          <w:spacing w:val="-16"/>
          <w:sz w:val="46"/>
          <w:szCs w:val="46"/>
        </w:rPr>
        <w:t>данных, но в это же самое время станция Х</w:t>
      </w:r>
      <w:proofErr w:type="gramStart"/>
      <w:r>
        <w:rPr>
          <w:rFonts w:eastAsia="Times New Roman"/>
          <w:color w:val="000000"/>
          <w:spacing w:val="-16"/>
          <w:sz w:val="46"/>
          <w:szCs w:val="46"/>
        </w:rPr>
        <w:t>2</w:t>
      </w:r>
      <w:proofErr w:type="gramEnd"/>
      <w:r>
        <w:rPr>
          <w:rFonts w:eastAsia="Times New Roman"/>
          <w:color w:val="000000"/>
          <w:spacing w:val="-16"/>
          <w:sz w:val="46"/>
          <w:szCs w:val="46"/>
        </w:rPr>
        <w:t xml:space="preserve"> также готова начать переда</w:t>
      </w:r>
      <w:r>
        <w:rPr>
          <w:rFonts w:eastAsia="Times New Roman"/>
          <w:color w:val="000000"/>
          <w:spacing w:val="-12"/>
          <w:sz w:val="46"/>
          <w:szCs w:val="46"/>
        </w:rPr>
        <w:t>чу кадра данных точке доступа ТД. Станция Х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2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, не улавливая сигналов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станции </w:t>
      </w:r>
      <w:r w:rsidR="003476FB">
        <w:rPr>
          <w:rFonts w:eastAsia="Times New Roman"/>
          <w:color w:val="000000"/>
          <w:spacing w:val="-11"/>
          <w:sz w:val="46"/>
          <w:szCs w:val="46"/>
          <w:lang w:val="en-US"/>
        </w:rPr>
        <w:t>X</w:t>
      </w:r>
      <w:r w:rsidR="003476FB">
        <w:rPr>
          <w:rFonts w:eastAsia="Times New Roman"/>
          <w:color w:val="000000"/>
          <w:spacing w:val="-11"/>
          <w:sz w:val="46"/>
          <w:szCs w:val="46"/>
        </w:rPr>
        <w:t>1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сначала выждет промежуток времени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DIFS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а затем начнет </w:t>
      </w:r>
      <w:r>
        <w:rPr>
          <w:rFonts w:eastAsia="Times New Roman"/>
          <w:color w:val="000000"/>
          <w:spacing w:val="-16"/>
          <w:sz w:val="46"/>
          <w:szCs w:val="46"/>
        </w:rPr>
        <w:t>передачу кадра данных, что приведет к столкновению. В результате при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менение канала связи окажется бесполезным на протяжении передачи </w:t>
      </w:r>
      <w:r>
        <w:rPr>
          <w:rFonts w:eastAsia="Times New Roman"/>
          <w:color w:val="000000"/>
          <w:sz w:val="46"/>
          <w:szCs w:val="46"/>
        </w:rPr>
        <w:t xml:space="preserve">кадров данных, как от станции </w:t>
      </w:r>
      <w:r w:rsidR="003476FB">
        <w:rPr>
          <w:rFonts w:eastAsia="Times New Roman"/>
          <w:color w:val="000000"/>
          <w:sz w:val="46"/>
          <w:szCs w:val="46"/>
          <w:lang w:val="en-US"/>
        </w:rPr>
        <w:t>X</w:t>
      </w:r>
      <w:r w:rsidR="003476FB">
        <w:rPr>
          <w:rFonts w:eastAsia="Times New Roman"/>
          <w:color w:val="000000"/>
          <w:sz w:val="46"/>
          <w:szCs w:val="46"/>
        </w:rPr>
        <w:t>1</w:t>
      </w:r>
      <w:r w:rsidRPr="00547FF2">
        <w:rPr>
          <w:rFonts w:eastAsia="Times New Roman"/>
          <w:color w:val="000000"/>
          <w:sz w:val="46"/>
          <w:szCs w:val="46"/>
        </w:rPr>
        <w:t xml:space="preserve">, </w:t>
      </w:r>
      <w:r>
        <w:rPr>
          <w:rFonts w:eastAsia="Times New Roman"/>
          <w:color w:val="000000"/>
          <w:sz w:val="46"/>
          <w:szCs w:val="46"/>
        </w:rPr>
        <w:t>так и от Х</w:t>
      </w:r>
      <w:proofErr w:type="gramStart"/>
      <w:r>
        <w:rPr>
          <w:rFonts w:eastAsia="Times New Roman"/>
          <w:color w:val="000000"/>
          <w:sz w:val="46"/>
          <w:szCs w:val="46"/>
        </w:rPr>
        <w:t>2</w:t>
      </w:r>
      <w:proofErr w:type="gramEnd"/>
      <w:r>
        <w:rPr>
          <w:rFonts w:eastAsia="Times New Roman"/>
          <w:color w:val="000000"/>
          <w:sz w:val="46"/>
          <w:szCs w:val="46"/>
        </w:rPr>
        <w:t>.</w:t>
      </w:r>
    </w:p>
    <w:p w:rsidR="00B47875" w:rsidRDefault="00B47875" w:rsidP="00B47875">
      <w:pPr>
        <w:shd w:val="clear" w:color="auto" w:fill="FFFFFF"/>
        <w:spacing w:before="336" w:line="542" w:lineRule="exact"/>
        <w:ind w:right="14" w:firstLine="686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Во избежание возникновения этой проблемы протокол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IEEE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802.11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позволяет станциям воспользоваться коротким управляющим кадром </w:t>
      </w:r>
      <w:r>
        <w:rPr>
          <w:rFonts w:eastAsia="Times New Roman"/>
          <w:b/>
          <w:bCs/>
          <w:color w:val="000000"/>
          <w:spacing w:val="-7"/>
          <w:sz w:val="46"/>
          <w:szCs w:val="46"/>
        </w:rPr>
        <w:t xml:space="preserve">запроса отправки </w:t>
      </w:r>
      <w:r w:rsidRPr="00547FF2">
        <w:rPr>
          <w:rFonts w:eastAsia="Times New Roman"/>
          <w:b/>
          <w:bCs/>
          <w:color w:val="000000"/>
          <w:spacing w:val="-7"/>
          <w:sz w:val="46"/>
          <w:szCs w:val="46"/>
        </w:rPr>
        <w:t>(</w:t>
      </w:r>
      <w:r>
        <w:rPr>
          <w:rFonts w:eastAsia="Times New Roman"/>
          <w:b/>
          <w:bCs/>
          <w:color w:val="000000"/>
          <w:spacing w:val="-7"/>
          <w:sz w:val="46"/>
          <w:szCs w:val="46"/>
          <w:lang w:val="en-US"/>
        </w:rPr>
        <w:t>RTS</w:t>
      </w:r>
      <w:r w:rsidRPr="00547FF2">
        <w:rPr>
          <w:rFonts w:eastAsia="Times New Roman"/>
          <w:b/>
          <w:bCs/>
          <w:color w:val="000000"/>
          <w:spacing w:val="-7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и коротким управляющим кадром </w:t>
      </w:r>
      <w:r>
        <w:rPr>
          <w:rFonts w:eastAsia="Times New Roman"/>
          <w:b/>
          <w:bCs/>
          <w:color w:val="000000"/>
          <w:spacing w:val="-7"/>
          <w:sz w:val="46"/>
          <w:szCs w:val="46"/>
        </w:rPr>
        <w:t>разре</w:t>
      </w:r>
      <w:r>
        <w:rPr>
          <w:rFonts w:eastAsia="Times New Roman"/>
          <w:b/>
          <w:bCs/>
          <w:color w:val="000000"/>
          <w:spacing w:val="-7"/>
          <w:sz w:val="46"/>
          <w:szCs w:val="46"/>
        </w:rPr>
        <w:softHyphen/>
        <w:t xml:space="preserve">шения на отправку </w:t>
      </w:r>
      <w:r w:rsidRPr="00547FF2">
        <w:rPr>
          <w:rFonts w:eastAsia="Times New Roman"/>
          <w:b/>
          <w:bCs/>
          <w:color w:val="000000"/>
          <w:spacing w:val="-7"/>
          <w:sz w:val="46"/>
          <w:szCs w:val="46"/>
        </w:rPr>
        <w:t>(</w:t>
      </w:r>
      <w:r>
        <w:rPr>
          <w:rFonts w:eastAsia="Times New Roman"/>
          <w:b/>
          <w:bCs/>
          <w:color w:val="000000"/>
          <w:spacing w:val="-7"/>
          <w:sz w:val="46"/>
          <w:szCs w:val="46"/>
          <w:lang w:val="en-US"/>
        </w:rPr>
        <w:t>CTS</w:t>
      </w:r>
      <w:r w:rsidRPr="00547FF2">
        <w:rPr>
          <w:rFonts w:eastAsia="Times New Roman"/>
          <w:b/>
          <w:bCs/>
          <w:color w:val="000000"/>
          <w:spacing w:val="-7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для </w:t>
      </w:r>
      <w:r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резервирования </w:t>
      </w:r>
      <w:r>
        <w:rPr>
          <w:rFonts w:eastAsia="Times New Roman"/>
          <w:color w:val="000000"/>
          <w:spacing w:val="-7"/>
          <w:sz w:val="46"/>
          <w:szCs w:val="46"/>
        </w:rPr>
        <w:t>доступа к каналу свя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зи. Когда передатчик хочет отправить кадр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DATA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он сначала должен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переслать точке доступа кадр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RTS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обозначающий общее количество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времени, необходимое для отправки кадра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DATA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и кадра подтвержде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ния (АСК). Точка доступа, получив кадр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RTS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7"/>
          <w:sz w:val="46"/>
          <w:szCs w:val="46"/>
        </w:rPr>
        <w:t>отвечает передачей ка</w:t>
      </w:r>
      <w:r>
        <w:rPr>
          <w:rFonts w:eastAsia="Times New Roman"/>
          <w:color w:val="000000"/>
          <w:spacing w:val="-7"/>
          <w:sz w:val="46"/>
          <w:szCs w:val="46"/>
        </w:rPr>
        <w:softHyphen/>
        <w:t xml:space="preserve">дра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CTS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Кадры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CTS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>имеют две цели: они дают отправителю исклю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чительное разрешение на отправку данных, а также запрещают другим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базовым станциям начинать передачу в течение зарезервированного </w:t>
      </w:r>
      <w:r>
        <w:rPr>
          <w:rFonts w:eastAsia="Times New Roman"/>
          <w:color w:val="000000"/>
          <w:sz w:val="46"/>
          <w:szCs w:val="46"/>
        </w:rPr>
        <w:t>промежутка времени.</w:t>
      </w:r>
    </w:p>
    <w:p w:rsidR="00B47875" w:rsidRDefault="00B47875" w:rsidP="00B47875">
      <w:pPr>
        <w:shd w:val="clear" w:color="auto" w:fill="FFFFFF"/>
        <w:spacing w:before="341" w:line="542" w:lineRule="exact"/>
        <w:ind w:left="5" w:firstLine="691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Поэтому, как показано на рис. 6.12, перед передачей кадра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DATA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станция </w:t>
      </w:r>
      <w:r w:rsidR="003476FB">
        <w:rPr>
          <w:rFonts w:eastAsia="Times New Roman"/>
          <w:color w:val="000000"/>
          <w:spacing w:val="-10"/>
          <w:sz w:val="46"/>
          <w:szCs w:val="46"/>
          <w:lang w:val="en-US"/>
        </w:rPr>
        <w:t>X</w:t>
      </w:r>
      <w:r w:rsidR="003476FB">
        <w:rPr>
          <w:rFonts w:eastAsia="Times New Roman"/>
          <w:color w:val="000000"/>
          <w:spacing w:val="-10"/>
          <w:sz w:val="46"/>
          <w:szCs w:val="46"/>
        </w:rPr>
        <w:t>1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пересылает кадр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RTS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0"/>
          <w:sz w:val="46"/>
          <w:szCs w:val="46"/>
        </w:rPr>
        <w:t>который улавливается всеми станци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ями, находящимися в круге, в том числе точкой доступа ТД. Поле чего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точка доступа отвечает отправкой кадра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CTS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2"/>
          <w:sz w:val="46"/>
          <w:szCs w:val="46"/>
        </w:rPr>
        <w:t>который также улавлива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ется всеми базовыми станциями, находящимися в зоне покрытия точки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доступа, в том числе станциями </w:t>
      </w:r>
      <w:r w:rsidR="003476FB">
        <w:rPr>
          <w:rFonts w:eastAsia="Times New Roman"/>
          <w:color w:val="000000"/>
          <w:spacing w:val="-13"/>
          <w:sz w:val="46"/>
          <w:szCs w:val="46"/>
          <w:lang w:val="en-US"/>
        </w:rPr>
        <w:t>X</w:t>
      </w:r>
      <w:r w:rsidR="003476FB">
        <w:rPr>
          <w:rFonts w:eastAsia="Times New Roman"/>
          <w:color w:val="000000"/>
          <w:spacing w:val="-13"/>
          <w:sz w:val="46"/>
          <w:szCs w:val="46"/>
        </w:rPr>
        <w:t>1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>и Х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>2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>. Станция Х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>2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, поймав кадр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CTS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воздерживается от отправки данных в течение промежутка времени,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указанного в кадре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CTS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Кадры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RTS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CTS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АСК и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DATA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изображены на </w:t>
      </w:r>
      <w:r>
        <w:rPr>
          <w:rFonts w:eastAsia="Times New Roman"/>
          <w:color w:val="000000"/>
          <w:sz w:val="46"/>
          <w:szCs w:val="46"/>
        </w:rPr>
        <w:t>рис. 6.12.</w:t>
      </w:r>
    </w:p>
    <w:p w:rsidR="00B47875" w:rsidRDefault="00B47875" w:rsidP="00B47875">
      <w:pPr>
        <w:shd w:val="clear" w:color="auto" w:fill="FFFFFF"/>
        <w:spacing w:before="350" w:line="538" w:lineRule="exact"/>
        <w:ind w:left="5" w:right="24" w:firstLine="701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Использование кадров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RTS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CTS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позволяет улучшить производи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тельность двумя путями:</w:t>
      </w:r>
    </w:p>
    <w:p w:rsidR="00B47875" w:rsidRDefault="00B47875" w:rsidP="00B47875">
      <w:pPr>
        <w:numPr>
          <w:ilvl w:val="0"/>
          <w:numId w:val="1"/>
        </w:numPr>
        <w:shd w:val="clear" w:color="auto" w:fill="FFFFFF"/>
        <w:tabs>
          <w:tab w:val="left" w:pos="677"/>
        </w:tabs>
        <w:spacing w:before="226" w:line="542" w:lineRule="exact"/>
        <w:ind w:left="677" w:right="24" w:hanging="610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13"/>
          <w:sz w:val="46"/>
          <w:szCs w:val="46"/>
        </w:rPr>
        <w:t>Сглаживание проблемы скрытых передатчиков, так как длинные ка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дры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DATA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передаются только после резервирования канала связи.</w:t>
      </w:r>
    </w:p>
    <w:p w:rsidR="00B47875" w:rsidRDefault="00B47875" w:rsidP="00B47875">
      <w:pPr>
        <w:numPr>
          <w:ilvl w:val="0"/>
          <w:numId w:val="1"/>
        </w:numPr>
        <w:shd w:val="clear" w:color="auto" w:fill="FFFFFF"/>
        <w:tabs>
          <w:tab w:val="left" w:pos="677"/>
        </w:tabs>
        <w:spacing w:before="221" w:line="542" w:lineRule="exact"/>
        <w:ind w:left="677" w:right="10" w:hanging="610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8"/>
          <w:sz w:val="46"/>
          <w:szCs w:val="46"/>
        </w:rPr>
        <w:t xml:space="preserve">Так как кадры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RTS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CTS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являются короткими, их столкновение </w:t>
      </w:r>
      <w:r>
        <w:rPr>
          <w:rFonts w:eastAsia="Times New Roman"/>
          <w:color w:val="000000"/>
          <w:spacing w:val="-10"/>
          <w:sz w:val="46"/>
          <w:szCs w:val="46"/>
        </w:rPr>
        <w:t>продлится только на протяжении промежутка времени, занимаемо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lastRenderedPageBreak/>
        <w:t xml:space="preserve">го этими короткими кадрами. После успешной передачи кадров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RTS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CTS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проблем с передачей кадров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DATA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>и АСК не возникает.</w:t>
      </w:r>
    </w:p>
    <w:p w:rsidR="00B47875" w:rsidRDefault="00B47875" w:rsidP="00B47875">
      <w:pPr>
        <w:shd w:val="clear" w:color="auto" w:fill="FFFFFF"/>
        <w:spacing w:before="341" w:line="542" w:lineRule="exact"/>
        <w:ind w:left="10" w:right="5" w:firstLine="696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t xml:space="preserve">Мы рекомендуем вам протестировать апплеты на веб-сайтах </w:t>
      </w:r>
      <w:proofErr w:type="spellStart"/>
      <w:r>
        <w:rPr>
          <w:rFonts w:eastAsia="Times New Roman"/>
          <w:b/>
          <w:bCs/>
          <w:color w:val="000000"/>
          <w:spacing w:val="-14"/>
          <w:sz w:val="46"/>
          <w:szCs w:val="46"/>
          <w:lang w:val="en-US"/>
        </w:rPr>
        <w:t>tinyurl</w:t>
      </w:r>
      <w:proofErr w:type="spellEnd"/>
      <w:r w:rsidRPr="00547FF2"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. </w:t>
      </w:r>
      <w:r>
        <w:rPr>
          <w:rFonts w:eastAsia="Times New Roman"/>
          <w:b/>
          <w:bCs/>
          <w:color w:val="000000"/>
          <w:spacing w:val="-11"/>
          <w:sz w:val="46"/>
          <w:szCs w:val="46"/>
          <w:lang w:val="en-US"/>
        </w:rPr>
        <w:t>com</w:t>
      </w:r>
      <w:r w:rsidRPr="00547FF2">
        <w:rPr>
          <w:rFonts w:eastAsia="Times New Roman"/>
          <w:b/>
          <w:bCs/>
          <w:color w:val="000000"/>
          <w:spacing w:val="-11"/>
          <w:sz w:val="46"/>
          <w:szCs w:val="46"/>
        </w:rPr>
        <w:t>/25</w:t>
      </w:r>
      <w:proofErr w:type="spellStart"/>
      <w:r>
        <w:rPr>
          <w:rFonts w:eastAsia="Times New Roman"/>
          <w:b/>
          <w:bCs/>
          <w:color w:val="000000"/>
          <w:spacing w:val="-11"/>
          <w:sz w:val="46"/>
          <w:szCs w:val="46"/>
          <w:lang w:val="en-US"/>
        </w:rPr>
        <w:t>nyjp</w:t>
      </w:r>
      <w:proofErr w:type="spellEnd"/>
      <w:r w:rsidRPr="00547FF2"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9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и </w:t>
      </w:r>
      <w:hyperlink r:id="rId10" w:history="1">
        <w:proofErr w:type="spellStart"/>
        <w:r>
          <w:rPr>
            <w:rFonts w:eastAsia="Times New Roman"/>
            <w:b/>
            <w:bCs/>
            <w:color w:val="0066CC"/>
            <w:spacing w:val="-11"/>
            <w:sz w:val="46"/>
            <w:szCs w:val="46"/>
            <w:u w:val="single"/>
            <w:lang w:val="en-US"/>
          </w:rPr>
          <w:t>tinyurl</w:t>
        </w:r>
        <w:proofErr w:type="spellEnd"/>
        <w:r w:rsidRPr="00547FF2">
          <w:rPr>
            <w:rFonts w:eastAsia="Times New Roman"/>
            <w:b/>
            <w:bCs/>
            <w:color w:val="0066CC"/>
            <w:spacing w:val="-11"/>
            <w:sz w:val="46"/>
            <w:szCs w:val="46"/>
            <w:u w:val="single"/>
          </w:rPr>
          <w:t>.</w:t>
        </w:r>
        <w:r>
          <w:rPr>
            <w:rFonts w:eastAsia="Times New Roman"/>
            <w:b/>
            <w:bCs/>
            <w:color w:val="0066CC"/>
            <w:spacing w:val="-11"/>
            <w:sz w:val="46"/>
            <w:szCs w:val="46"/>
            <w:u w:val="single"/>
            <w:lang w:val="en-US"/>
          </w:rPr>
          <w:t>com</w:t>
        </w:r>
        <w:r w:rsidRPr="00547FF2">
          <w:rPr>
            <w:rFonts w:eastAsia="Times New Roman"/>
            <w:b/>
            <w:bCs/>
            <w:color w:val="0066CC"/>
            <w:spacing w:val="-11"/>
            <w:sz w:val="46"/>
            <w:szCs w:val="46"/>
            <w:u w:val="single"/>
          </w:rPr>
          <w:t>/48</w:t>
        </w:r>
        <w:proofErr w:type="spellStart"/>
        <w:r>
          <w:rPr>
            <w:rFonts w:eastAsia="Times New Roman"/>
            <w:b/>
            <w:bCs/>
            <w:color w:val="0066CC"/>
            <w:spacing w:val="-11"/>
            <w:sz w:val="46"/>
            <w:szCs w:val="46"/>
            <w:u w:val="single"/>
            <w:lang w:val="en-US"/>
          </w:rPr>
          <w:t>mkj</w:t>
        </w:r>
        <w:proofErr w:type="spellEnd"/>
      </w:hyperlink>
      <w:r w:rsidRPr="00547FF2"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Эти апплеты иллюстрируют работу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протокола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CSMA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>/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CA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 том числе порядок обмена кадрами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RTS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>/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CTS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>.</w:t>
      </w:r>
    </w:p>
    <w:p w:rsidR="003476FB" w:rsidRDefault="003476FB" w:rsidP="00B47875">
      <w:pPr>
        <w:shd w:val="clear" w:color="auto" w:fill="FFFFFF"/>
        <w:spacing w:before="370"/>
        <w:ind w:left="1306"/>
        <w:rPr>
          <w:rFonts w:ascii="Arial" w:eastAsia="Times New Roman" w:hAnsi="Arial"/>
          <w:b/>
          <w:bCs/>
          <w:color w:val="000000"/>
          <w:sz w:val="32"/>
          <w:szCs w:val="32"/>
        </w:rPr>
      </w:pPr>
      <w:r>
        <w:rPr>
          <w:rFonts w:ascii="Arial" w:eastAsia="Times New Roman" w:hAnsi="Arial"/>
          <w:b/>
          <w:bCs/>
          <w:noProof/>
          <w:color w:val="000000"/>
          <w:sz w:val="32"/>
          <w:szCs w:val="32"/>
        </w:rPr>
        <w:drawing>
          <wp:inline distT="0" distB="0" distL="0" distR="0">
            <wp:extent cx="5372100" cy="69818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875" w:rsidRDefault="00B47875" w:rsidP="00B47875">
      <w:pPr>
        <w:shd w:val="clear" w:color="auto" w:fill="FFFFFF"/>
        <w:spacing w:before="370"/>
        <w:ind w:left="1306"/>
      </w:pPr>
      <w:r>
        <w:rPr>
          <w:rFonts w:ascii="Arial" w:eastAsia="Times New Roman" w:hAnsi="Arial"/>
          <w:b/>
          <w:bCs/>
          <w:color w:val="000000"/>
          <w:sz w:val="32"/>
          <w:szCs w:val="32"/>
        </w:rPr>
        <w:t>Рис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. 6.12. </w:t>
      </w:r>
      <w:proofErr w:type="gramStart"/>
      <w:r>
        <w:rPr>
          <w:rFonts w:ascii="Arial" w:eastAsia="Times New Roman" w:hAnsi="Arial"/>
          <w:b/>
          <w:bCs/>
          <w:color w:val="000000"/>
          <w:sz w:val="32"/>
          <w:szCs w:val="32"/>
        </w:rPr>
        <w:t>Избежание</w:t>
      </w:r>
      <w:proofErr w:type="gramEnd"/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32"/>
          <w:szCs w:val="32"/>
        </w:rPr>
        <w:t>столкновений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32"/>
          <w:szCs w:val="32"/>
        </w:rPr>
        <w:t>с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32"/>
          <w:szCs w:val="32"/>
        </w:rPr>
        <w:t>помощью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32"/>
          <w:szCs w:val="32"/>
        </w:rPr>
        <w:t>кадров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val="en-US"/>
        </w:rPr>
        <w:t>RTS</w:t>
      </w:r>
      <w:r w:rsidRPr="00547FF2"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32"/>
          <w:szCs w:val="32"/>
        </w:rPr>
        <w:t>и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val="en-US"/>
        </w:rPr>
        <w:t>CTS</w:t>
      </w:r>
    </w:p>
    <w:p w:rsidR="00B47875" w:rsidRDefault="00B47875" w:rsidP="003476FB">
      <w:pPr>
        <w:shd w:val="clear" w:color="auto" w:fill="FFFFFF"/>
        <w:spacing w:before="826" w:line="542" w:lineRule="exact"/>
        <w:ind w:firstLine="677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Несмотря на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то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что обмен кадрами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RTS</w:t>
      </w:r>
      <w:r w:rsidRPr="00547FF2">
        <w:rPr>
          <w:rFonts w:eastAsia="Times New Roman"/>
          <w:color w:val="000000"/>
          <w:spacing w:val="-9"/>
          <w:sz w:val="46"/>
          <w:szCs w:val="46"/>
        </w:rPr>
        <w:t>/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CTS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позволяет уменьшить количество столкновений, этот обмен также привносит определенные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задержки и потребляет ресурсы канала связи. По этой причине обмен </w:t>
      </w:r>
      <w:r>
        <w:rPr>
          <w:rFonts w:eastAsia="Times New Roman"/>
          <w:color w:val="000000"/>
          <w:sz w:val="46"/>
          <w:szCs w:val="46"/>
        </w:rPr>
        <w:t xml:space="preserve">кадрами </w:t>
      </w:r>
      <w:r>
        <w:rPr>
          <w:rFonts w:eastAsia="Times New Roman"/>
          <w:color w:val="000000"/>
          <w:sz w:val="46"/>
          <w:szCs w:val="46"/>
          <w:lang w:val="en-US"/>
        </w:rPr>
        <w:t>RTS</w:t>
      </w:r>
      <w:r w:rsidRPr="00547FF2">
        <w:rPr>
          <w:rFonts w:eastAsia="Times New Roman"/>
          <w:color w:val="000000"/>
          <w:sz w:val="46"/>
          <w:szCs w:val="46"/>
        </w:rPr>
        <w:t>/</w:t>
      </w:r>
      <w:r>
        <w:rPr>
          <w:rFonts w:eastAsia="Times New Roman"/>
          <w:color w:val="000000"/>
          <w:sz w:val="46"/>
          <w:szCs w:val="46"/>
          <w:lang w:val="en-US"/>
        </w:rPr>
        <w:t>CTS</w:t>
      </w:r>
      <w:r w:rsidRPr="00547FF2"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>используется (если используется), только что</w:t>
      </w:r>
      <w:r>
        <w:rPr>
          <w:rFonts w:eastAsia="Times New Roman"/>
          <w:color w:val="000000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бы зарезервировать канал связи для передачи длинного кадра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DATA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0"/>
          <w:sz w:val="46"/>
          <w:szCs w:val="46"/>
        </w:rPr>
        <w:t>На практике беспроводные станции часто устанавливают лимиты дли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тельности (пороговые значения)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RTS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тем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чтобы использовать техно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логию обмена кадрами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RTS</w:t>
      </w:r>
      <w:r w:rsidRPr="00547FF2">
        <w:rPr>
          <w:rFonts w:eastAsia="Times New Roman"/>
          <w:color w:val="000000"/>
          <w:spacing w:val="-9"/>
          <w:sz w:val="46"/>
          <w:szCs w:val="46"/>
        </w:rPr>
        <w:t>/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CTS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только если длина кадра превышает </w:t>
      </w:r>
      <w:r>
        <w:rPr>
          <w:rFonts w:eastAsia="Times New Roman"/>
          <w:color w:val="000000"/>
          <w:spacing w:val="-1"/>
          <w:sz w:val="46"/>
          <w:szCs w:val="46"/>
        </w:rPr>
        <w:t>установленный лимит. В настройках большого числа беспроводных</w:t>
      </w:r>
      <w:r w:rsidR="003476FB">
        <w:rPr>
          <w:rFonts w:eastAsia="Times New Roman"/>
          <w:color w:val="000000"/>
          <w:spacing w:val="-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станций значение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RTS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по умолчанию превышает максимальную длину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кадра, таким образом, обмен кадрами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RTS</w:t>
      </w:r>
      <w:r w:rsidRPr="00547FF2">
        <w:rPr>
          <w:rFonts w:eastAsia="Times New Roman"/>
          <w:color w:val="000000"/>
          <w:spacing w:val="-9"/>
          <w:sz w:val="46"/>
          <w:szCs w:val="46"/>
        </w:rPr>
        <w:t>/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CTS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пропускается для всех </w:t>
      </w:r>
      <w:r>
        <w:rPr>
          <w:rFonts w:eastAsia="Times New Roman"/>
          <w:color w:val="000000"/>
          <w:sz w:val="46"/>
          <w:szCs w:val="46"/>
        </w:rPr>
        <w:t xml:space="preserve">отправляемых кадров </w:t>
      </w:r>
      <w:r>
        <w:rPr>
          <w:rFonts w:eastAsia="Times New Roman"/>
          <w:b/>
          <w:bCs/>
          <w:color w:val="000000"/>
          <w:sz w:val="46"/>
          <w:szCs w:val="46"/>
          <w:lang w:val="en-US"/>
        </w:rPr>
        <w:t>DATA</w:t>
      </w:r>
      <w:r w:rsidRPr="00547FF2">
        <w:rPr>
          <w:rFonts w:eastAsia="Times New Roman"/>
          <w:b/>
          <w:bCs/>
          <w:color w:val="000000"/>
          <w:sz w:val="46"/>
          <w:szCs w:val="46"/>
        </w:rPr>
        <w:t>.</w:t>
      </w:r>
    </w:p>
    <w:p w:rsidR="00B47875" w:rsidRDefault="00B47875" w:rsidP="00B47875">
      <w:pPr>
        <w:shd w:val="clear" w:color="auto" w:fill="FFFFFF"/>
        <w:spacing w:before="672" w:line="475" w:lineRule="exact"/>
        <w:ind w:left="686" w:right="864"/>
      </w:pPr>
      <w:r>
        <w:rPr>
          <w:rFonts w:eastAsia="Times New Roman"/>
          <w:b/>
          <w:bCs/>
          <w:color w:val="000000"/>
          <w:spacing w:val="-16"/>
          <w:sz w:val="46"/>
          <w:szCs w:val="46"/>
        </w:rPr>
        <w:lastRenderedPageBreak/>
        <w:t xml:space="preserve">Использование сетей 802.11 для организации двухточечной </w:t>
      </w:r>
      <w:r>
        <w:rPr>
          <w:rFonts w:eastAsia="Times New Roman"/>
          <w:b/>
          <w:bCs/>
          <w:color w:val="000000"/>
          <w:sz w:val="46"/>
          <w:szCs w:val="46"/>
        </w:rPr>
        <w:t>связи</w:t>
      </w:r>
    </w:p>
    <w:p w:rsidR="00B47875" w:rsidRDefault="00B47875" w:rsidP="00B47875">
      <w:pPr>
        <w:shd w:val="clear" w:color="auto" w:fill="FFFFFF"/>
        <w:spacing w:before="341" w:line="542" w:lineRule="exact"/>
        <w:ind w:right="5" w:firstLine="672"/>
        <w:jc w:val="both"/>
      </w:pPr>
      <w:r>
        <w:rPr>
          <w:rFonts w:eastAsia="Times New Roman"/>
          <w:color w:val="000000"/>
          <w:spacing w:val="-15"/>
          <w:sz w:val="46"/>
          <w:szCs w:val="46"/>
        </w:rPr>
        <w:t>До настоящего момента мы сосредоточились на обсуждении исполь</w:t>
      </w:r>
      <w:r>
        <w:rPr>
          <w:rFonts w:eastAsia="Times New Roman"/>
          <w:color w:val="000000"/>
          <w:spacing w:val="-15"/>
          <w:sz w:val="46"/>
          <w:szCs w:val="46"/>
        </w:rPr>
        <w:softHyphen/>
        <w:t xml:space="preserve">зования сети 802.11 для множественного доступа. Следует отметить, что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если два узла оборудованы направленными антеннами, то эти антенны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можно использовать для работы с протоколом 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802.11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чтобы создать, по </w:t>
      </w:r>
      <w:r>
        <w:rPr>
          <w:rFonts w:eastAsia="Times New Roman"/>
          <w:color w:val="000000"/>
          <w:spacing w:val="-16"/>
          <w:sz w:val="46"/>
          <w:szCs w:val="46"/>
        </w:rPr>
        <w:t>сути, двухточечное соединение. Учитывая низкую стоимость аппаратно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го обеспечения сетей 802.11 общего назначения, использование направ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ленных антенн и увеличенная мощность передачи позволяют использо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вать сети 802.11 в качестве недорогого способа обеспечить двухточечное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соединение на расстоянии в десятки километров. В работе </w:t>
      </w:r>
      <w:proofErr w:type="spellStart"/>
      <w:r>
        <w:rPr>
          <w:rFonts w:eastAsia="Times New Roman"/>
          <w:color w:val="000000"/>
          <w:spacing w:val="-13"/>
          <w:sz w:val="46"/>
          <w:szCs w:val="46"/>
        </w:rPr>
        <w:t>Рамана</w:t>
      </w:r>
      <w:proofErr w:type="spellEnd"/>
      <w:r>
        <w:rPr>
          <w:rFonts w:eastAsia="Times New Roman"/>
          <w:color w:val="000000"/>
          <w:spacing w:val="-13"/>
          <w:sz w:val="46"/>
          <w:szCs w:val="46"/>
          <w:vertAlign w:val="superscript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описывается такая </w:t>
      </w:r>
      <w:proofErr w:type="spellStart"/>
      <w:r>
        <w:rPr>
          <w:rFonts w:eastAsia="Times New Roman"/>
          <w:color w:val="000000"/>
          <w:spacing w:val="-13"/>
          <w:sz w:val="46"/>
          <w:szCs w:val="46"/>
        </w:rPr>
        <w:t>многопереходная</w:t>
      </w:r>
      <w:proofErr w:type="spellEnd"/>
      <w:r>
        <w:rPr>
          <w:rFonts w:eastAsia="Times New Roman"/>
          <w:color w:val="000000"/>
          <w:spacing w:val="-13"/>
          <w:sz w:val="46"/>
          <w:szCs w:val="46"/>
        </w:rPr>
        <w:t xml:space="preserve"> беспроводная сеть, использующая</w:t>
      </w:r>
      <w:r>
        <w:rPr>
          <w:rFonts w:eastAsia="Times New Roman"/>
          <w:color w:val="000000"/>
          <w:spacing w:val="-13"/>
          <w:sz w:val="46"/>
          <w:szCs w:val="46"/>
        </w:rPr>
        <w:softHyphen/>
        <w:t>ся на сельскохозяйственных равнинах бассейна реки Ганг в Индии и со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стоящая из двухточечных соединений по технологии 802.11.</w:t>
      </w:r>
    </w:p>
    <w:p w:rsidR="00B47875" w:rsidRDefault="00B47875" w:rsidP="00B47875">
      <w:pPr>
        <w:shd w:val="clear" w:color="auto" w:fill="FFFFFF"/>
        <w:spacing w:before="912"/>
        <w:ind w:left="691"/>
      </w:pPr>
      <w:r>
        <w:rPr>
          <w:rFonts w:ascii="Arial" w:eastAsia="Times New Roman" w:hAnsi="Arial"/>
          <w:b/>
          <w:bCs/>
          <w:color w:val="000000"/>
          <w:sz w:val="46"/>
          <w:szCs w:val="46"/>
        </w:rPr>
        <w:t>Кадр</w:t>
      </w:r>
      <w:r>
        <w:rPr>
          <w:rFonts w:ascii="Arial" w:eastAsia="Times New Roman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sz w:val="46"/>
          <w:szCs w:val="46"/>
          <w:lang w:val="en-US"/>
        </w:rPr>
        <w:t>IEEE</w:t>
      </w:r>
      <w:r w:rsidRPr="00547FF2">
        <w:rPr>
          <w:rFonts w:ascii="Arial" w:eastAsia="Times New Roman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sz w:val="46"/>
          <w:szCs w:val="46"/>
        </w:rPr>
        <w:t>802.11</w:t>
      </w:r>
    </w:p>
    <w:p w:rsidR="00B47875" w:rsidRDefault="003476FB" w:rsidP="00B47875">
      <w:pPr>
        <w:shd w:val="clear" w:color="auto" w:fill="FFFFFF"/>
        <w:spacing w:before="456" w:after="619" w:line="542" w:lineRule="exact"/>
        <w:ind w:left="5" w:firstLine="691"/>
        <w:jc w:val="both"/>
        <w:rPr>
          <w:rFonts w:eastAsia="Times New Roman"/>
          <w:color w:val="000000"/>
          <w:sz w:val="46"/>
          <w:szCs w:val="46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AAF0B10" wp14:editId="28484D30">
            <wp:simplePos x="0" y="0"/>
            <wp:positionH relativeFrom="column">
              <wp:posOffset>16510</wp:posOffset>
            </wp:positionH>
            <wp:positionV relativeFrom="paragraph">
              <wp:posOffset>4060825</wp:posOffset>
            </wp:positionV>
            <wp:extent cx="8553450" cy="2428875"/>
            <wp:effectExtent l="0" t="0" r="0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7875">
        <w:rPr>
          <w:rFonts w:eastAsia="Times New Roman"/>
          <w:color w:val="000000"/>
          <w:spacing w:val="-7"/>
          <w:sz w:val="46"/>
          <w:szCs w:val="46"/>
        </w:rPr>
        <w:t xml:space="preserve">Несмотря на то, что между кадрами сетей </w:t>
      </w:r>
      <w:r w:rsidR="00B47875">
        <w:rPr>
          <w:rFonts w:eastAsia="Times New Roman"/>
          <w:b/>
          <w:bCs/>
          <w:color w:val="000000"/>
          <w:spacing w:val="-7"/>
          <w:sz w:val="46"/>
          <w:szCs w:val="46"/>
        </w:rPr>
        <w:t xml:space="preserve">802.11 </w:t>
      </w:r>
      <w:r w:rsidR="00B47875">
        <w:rPr>
          <w:rFonts w:eastAsia="Times New Roman"/>
          <w:color w:val="000000"/>
          <w:spacing w:val="-7"/>
          <w:sz w:val="46"/>
          <w:szCs w:val="46"/>
        </w:rPr>
        <w:t xml:space="preserve">и </w:t>
      </w:r>
      <w:r w:rsidR="00B47875">
        <w:rPr>
          <w:rFonts w:eastAsia="Times New Roman"/>
          <w:color w:val="000000"/>
          <w:spacing w:val="-7"/>
          <w:sz w:val="46"/>
          <w:szCs w:val="46"/>
          <w:lang w:val="en-US"/>
        </w:rPr>
        <w:t>Ethernet</w:t>
      </w:r>
      <w:r w:rsidR="00B47875" w:rsidRPr="00547FF2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 w:rsidR="00B47875">
        <w:rPr>
          <w:rFonts w:eastAsia="Times New Roman"/>
          <w:color w:val="000000"/>
          <w:spacing w:val="-7"/>
          <w:sz w:val="46"/>
          <w:szCs w:val="46"/>
        </w:rPr>
        <w:t xml:space="preserve">очень </w:t>
      </w:r>
      <w:r w:rsidR="00B47875">
        <w:rPr>
          <w:rFonts w:eastAsia="Times New Roman"/>
          <w:color w:val="000000"/>
          <w:spacing w:val="-12"/>
          <w:sz w:val="46"/>
          <w:szCs w:val="46"/>
        </w:rPr>
        <w:t xml:space="preserve">много общего, кадры сетей </w:t>
      </w:r>
      <w:r w:rsidR="00B47875"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802.11 </w:t>
      </w:r>
      <w:r w:rsidR="00B47875">
        <w:rPr>
          <w:rFonts w:eastAsia="Times New Roman"/>
          <w:color w:val="000000"/>
          <w:spacing w:val="-12"/>
          <w:sz w:val="46"/>
          <w:szCs w:val="46"/>
        </w:rPr>
        <w:t xml:space="preserve">также содержат определенный набор </w:t>
      </w:r>
      <w:r w:rsidR="00B47875">
        <w:rPr>
          <w:rFonts w:eastAsia="Times New Roman"/>
          <w:color w:val="000000"/>
          <w:spacing w:val="-8"/>
          <w:sz w:val="46"/>
          <w:szCs w:val="46"/>
        </w:rPr>
        <w:t>полей, специфичных для применяемых в этой технологии беспровод</w:t>
      </w:r>
      <w:r w:rsidR="00B47875">
        <w:rPr>
          <w:rFonts w:eastAsia="Times New Roman"/>
          <w:color w:val="000000"/>
          <w:spacing w:val="-8"/>
          <w:sz w:val="46"/>
          <w:szCs w:val="46"/>
        </w:rPr>
        <w:softHyphen/>
      </w:r>
      <w:r w:rsidR="00B47875">
        <w:rPr>
          <w:rFonts w:eastAsia="Times New Roman"/>
          <w:color w:val="000000"/>
          <w:spacing w:val="-10"/>
          <w:sz w:val="46"/>
          <w:szCs w:val="46"/>
        </w:rPr>
        <w:t xml:space="preserve">ных каналов связи. Кадр сети 802.11 изображен на рис. 6.13. Числа над </w:t>
      </w:r>
      <w:r w:rsidR="00B47875">
        <w:rPr>
          <w:rFonts w:eastAsia="Times New Roman"/>
          <w:color w:val="000000"/>
          <w:spacing w:val="-14"/>
          <w:sz w:val="46"/>
          <w:szCs w:val="46"/>
        </w:rPr>
        <w:t xml:space="preserve">каждым из полей кадра представляют собой длину этих полей в </w:t>
      </w:r>
      <w:r w:rsidR="00B47875"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байтах, </w:t>
      </w:r>
      <w:r w:rsidR="00B47875">
        <w:rPr>
          <w:rFonts w:eastAsia="Times New Roman"/>
          <w:color w:val="000000"/>
          <w:spacing w:val="-9"/>
          <w:sz w:val="46"/>
          <w:szCs w:val="46"/>
        </w:rPr>
        <w:t>тогда как числа над каждым подполем контрольного поля кадра пред</w:t>
      </w:r>
      <w:r w:rsidR="00B47875">
        <w:rPr>
          <w:rFonts w:eastAsia="Times New Roman"/>
          <w:color w:val="000000"/>
          <w:spacing w:val="-9"/>
          <w:sz w:val="46"/>
          <w:szCs w:val="46"/>
        </w:rPr>
        <w:softHyphen/>
      </w:r>
      <w:r w:rsidR="00B47875">
        <w:rPr>
          <w:rFonts w:eastAsia="Times New Roman"/>
          <w:color w:val="000000"/>
          <w:spacing w:val="-8"/>
          <w:sz w:val="46"/>
          <w:szCs w:val="46"/>
        </w:rPr>
        <w:t xml:space="preserve">ставляют длину соответствующих подполей в </w:t>
      </w:r>
      <w:r w:rsidR="00B47875"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битах. </w:t>
      </w:r>
      <w:r w:rsidR="00B47875">
        <w:rPr>
          <w:rFonts w:eastAsia="Times New Roman"/>
          <w:color w:val="000000"/>
          <w:spacing w:val="-8"/>
          <w:sz w:val="46"/>
          <w:szCs w:val="46"/>
        </w:rPr>
        <w:t xml:space="preserve">Давайте теперь </w:t>
      </w:r>
      <w:r w:rsidR="00B47875">
        <w:rPr>
          <w:rFonts w:eastAsia="Times New Roman"/>
          <w:color w:val="000000"/>
          <w:spacing w:val="-11"/>
          <w:sz w:val="46"/>
          <w:szCs w:val="46"/>
        </w:rPr>
        <w:t>перейдем к изучению полей кадра и нескольких наиболее важных под</w:t>
      </w:r>
      <w:r w:rsidR="00B47875">
        <w:rPr>
          <w:rFonts w:eastAsia="Times New Roman"/>
          <w:color w:val="000000"/>
          <w:spacing w:val="-11"/>
          <w:sz w:val="46"/>
          <w:szCs w:val="46"/>
        </w:rPr>
        <w:softHyphen/>
      </w:r>
      <w:r w:rsidR="00B47875">
        <w:rPr>
          <w:rFonts w:eastAsia="Times New Roman"/>
          <w:color w:val="000000"/>
          <w:sz w:val="46"/>
          <w:szCs w:val="46"/>
        </w:rPr>
        <w:t>полей контрольного поля кадра.</w:t>
      </w:r>
    </w:p>
    <w:p w:rsidR="003476FB" w:rsidRDefault="003476FB" w:rsidP="00B47875">
      <w:pPr>
        <w:shd w:val="clear" w:color="auto" w:fill="FFFFFF"/>
        <w:spacing w:before="456" w:after="619" w:line="542" w:lineRule="exact"/>
        <w:ind w:left="5" w:firstLine="691"/>
        <w:jc w:val="both"/>
      </w:pPr>
    </w:p>
    <w:p w:rsidR="00B47875" w:rsidRDefault="00B47875" w:rsidP="003476FB">
      <w:pPr>
        <w:shd w:val="clear" w:color="auto" w:fill="FFFFFF"/>
        <w:spacing w:before="240"/>
        <w:jc w:val="center"/>
      </w:pPr>
      <w:r>
        <w:rPr>
          <w:rFonts w:ascii="Arial" w:eastAsia="Times New Roman" w:hAnsi="Arial"/>
          <w:b/>
          <w:bCs/>
          <w:color w:val="000000"/>
          <w:spacing w:val="-6"/>
          <w:sz w:val="36"/>
          <w:szCs w:val="36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6"/>
          <w:sz w:val="36"/>
          <w:szCs w:val="36"/>
        </w:rPr>
        <w:t xml:space="preserve">. 6.13. </w:t>
      </w:r>
      <w:r>
        <w:rPr>
          <w:rFonts w:ascii="Arial" w:eastAsia="Times New Roman" w:hAnsi="Arial"/>
          <w:b/>
          <w:bCs/>
          <w:color w:val="000000"/>
          <w:spacing w:val="-6"/>
          <w:sz w:val="36"/>
          <w:szCs w:val="36"/>
        </w:rPr>
        <w:t>Кадр</w:t>
      </w:r>
      <w:r>
        <w:rPr>
          <w:rFonts w:ascii="Arial" w:eastAsia="Times New Roman" w:hAnsi="Arial" w:cs="Arial"/>
          <w:b/>
          <w:bCs/>
          <w:color w:val="000000"/>
          <w:spacing w:val="-6"/>
          <w:sz w:val="36"/>
          <w:szCs w:val="36"/>
        </w:rPr>
        <w:t xml:space="preserve"> 802.11</w:t>
      </w:r>
    </w:p>
    <w:p w:rsidR="00B47875" w:rsidRDefault="00B47875" w:rsidP="00B47875">
      <w:pPr>
        <w:shd w:val="clear" w:color="auto" w:fill="FFFFFF"/>
        <w:spacing w:before="480"/>
        <w:ind w:left="682"/>
      </w:pPr>
      <w:r>
        <w:rPr>
          <w:rFonts w:eastAsia="Times New Roman"/>
          <w:b/>
          <w:bCs/>
          <w:color w:val="000000"/>
          <w:spacing w:val="-16"/>
          <w:sz w:val="46"/>
          <w:szCs w:val="46"/>
        </w:rPr>
        <w:t>Полезное содержимое и код циклического контроля</w:t>
      </w:r>
    </w:p>
    <w:p w:rsidR="00B47875" w:rsidRDefault="00B47875" w:rsidP="00B47875">
      <w:pPr>
        <w:shd w:val="clear" w:color="auto" w:fill="FFFFFF"/>
        <w:spacing w:before="336" w:line="542" w:lineRule="exact"/>
        <w:ind w:left="5" w:right="10" w:firstLine="682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Сердцем кадра данных является полезное содержимое, которое, как </w:t>
      </w:r>
      <w:r>
        <w:rPr>
          <w:rFonts w:eastAsia="Times New Roman"/>
          <w:color w:val="000000"/>
          <w:spacing w:val="-6"/>
          <w:sz w:val="46"/>
          <w:szCs w:val="46"/>
        </w:rPr>
        <w:lastRenderedPageBreak/>
        <w:t xml:space="preserve">правило, состоит из дейтаграммы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IP</w:t>
      </w:r>
      <w:r w:rsidRPr="00547FF2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или пакета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ARP</w:t>
      </w:r>
      <w:proofErr w:type="gramStart"/>
      <w:r w:rsidRPr="00547FF2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>Н</w:t>
      </w:r>
      <w:proofErr w:type="gramEnd"/>
      <w:r>
        <w:rPr>
          <w:rFonts w:eastAsia="Times New Roman"/>
          <w:color w:val="000000"/>
          <w:spacing w:val="-6"/>
          <w:sz w:val="46"/>
          <w:szCs w:val="46"/>
        </w:rPr>
        <w:t xml:space="preserve">есмотря на то </w:t>
      </w:r>
      <w:r>
        <w:rPr>
          <w:rFonts w:eastAsia="Times New Roman"/>
          <w:color w:val="000000"/>
          <w:spacing w:val="-8"/>
          <w:sz w:val="46"/>
          <w:szCs w:val="46"/>
        </w:rPr>
        <w:t>что максимально допустимая длина поля «Полезное содержимое» со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ставляет 2312 байт, как правило, при передаче дейтаграммы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или па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кета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ARP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она не превышает 1500 байт. Как и кадр сетевой технологии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Ethernet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1"/>
          <w:sz w:val="46"/>
          <w:szCs w:val="46"/>
        </w:rPr>
        <w:t>кадр сети 802.11 также содержит 32-битный алгоритм провер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ки с использованием кода циклического контроля 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>(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CRC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12"/>
          <w:sz w:val="46"/>
          <w:szCs w:val="46"/>
        </w:rPr>
        <w:t>благодаря ко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торому получатель сможет обнаружить битовые ошибки в переданном </w:t>
      </w:r>
      <w:r>
        <w:rPr>
          <w:rFonts w:eastAsia="Times New Roman"/>
          <w:color w:val="000000"/>
          <w:spacing w:val="-13"/>
          <w:sz w:val="46"/>
          <w:szCs w:val="46"/>
        </w:rPr>
        <w:t>кадре. Как мы уже убедились, битовые ошибки в беспроводных локаль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ных сетях являются гораздо более частым явлением, чем в проводных </w:t>
      </w:r>
      <w:r>
        <w:rPr>
          <w:rFonts w:eastAsia="Times New Roman"/>
          <w:color w:val="000000"/>
          <w:sz w:val="46"/>
          <w:szCs w:val="46"/>
        </w:rPr>
        <w:t xml:space="preserve">сетях, поэтому алгоритм </w:t>
      </w:r>
      <w:r>
        <w:rPr>
          <w:rFonts w:eastAsia="Times New Roman"/>
          <w:color w:val="000000"/>
          <w:sz w:val="46"/>
          <w:szCs w:val="46"/>
          <w:lang w:val="en-US"/>
        </w:rPr>
        <w:t>CRC</w:t>
      </w:r>
      <w:r w:rsidRPr="00547FF2"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>здесь очень полезен.</w:t>
      </w:r>
    </w:p>
    <w:p w:rsidR="00B47875" w:rsidRDefault="00B47875" w:rsidP="00B47875">
      <w:pPr>
        <w:shd w:val="clear" w:color="auto" w:fill="FFFFFF"/>
        <w:spacing w:before="638"/>
        <w:ind w:left="682"/>
      </w:pPr>
      <w:r>
        <w:rPr>
          <w:rFonts w:eastAsia="Times New Roman"/>
          <w:b/>
          <w:bCs/>
          <w:color w:val="000000"/>
          <w:spacing w:val="-17"/>
          <w:sz w:val="46"/>
          <w:szCs w:val="46"/>
        </w:rPr>
        <w:t>Поля адреса</w:t>
      </w:r>
    </w:p>
    <w:p w:rsidR="00B47875" w:rsidRDefault="00B47875" w:rsidP="00B47875">
      <w:pPr>
        <w:shd w:val="clear" w:color="auto" w:fill="FFFFFF"/>
        <w:spacing w:before="341" w:line="542" w:lineRule="exact"/>
        <w:ind w:firstLine="682"/>
        <w:jc w:val="both"/>
      </w:pPr>
      <w:r>
        <w:rPr>
          <w:rFonts w:eastAsia="Times New Roman"/>
          <w:color w:val="000000"/>
          <w:spacing w:val="-3"/>
          <w:sz w:val="46"/>
          <w:szCs w:val="46"/>
        </w:rPr>
        <w:t>Возможно, самое потрясающее отличие кадра 802.11 заключает</w:t>
      </w:r>
      <w:r>
        <w:rPr>
          <w:rFonts w:eastAsia="Times New Roman"/>
          <w:color w:val="000000"/>
          <w:spacing w:val="-3"/>
          <w:sz w:val="46"/>
          <w:szCs w:val="46"/>
        </w:rPr>
        <w:softHyphen/>
        <w:t xml:space="preserve">ся в том, что он содержит </w:t>
      </w:r>
      <w:r>
        <w:rPr>
          <w:rFonts w:eastAsia="Times New Roman"/>
          <w:i/>
          <w:iCs/>
          <w:color w:val="000000"/>
          <w:spacing w:val="-3"/>
          <w:sz w:val="46"/>
          <w:szCs w:val="46"/>
        </w:rPr>
        <w:t xml:space="preserve">четыре </w:t>
      </w:r>
      <w:r>
        <w:rPr>
          <w:rFonts w:eastAsia="Times New Roman"/>
          <w:color w:val="000000"/>
          <w:spacing w:val="-3"/>
          <w:sz w:val="46"/>
          <w:szCs w:val="46"/>
        </w:rPr>
        <w:t xml:space="preserve">поля адреса, в каждом из которых,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в свою очередь, содержатся 6-байтные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MAC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>адреса. Но зачем нужно че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тыре поля адреса? Неужели поля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MAC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адреса отправителя и поля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MAC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адреса получателя недостаточно? Ведь при использовании технологии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Ethernet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этого вполне хватает? Оказывается, что три поля адреса необ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ходимы для целей межсетевой совместимости, а именно для передачи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дейтаграммы уровня сети от беспроводной станции через точку доступа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на интерфейс маршрутизатора. Четвертое поле необходимо, когда точки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доступа пересылают кадры данных в режиме </w:t>
      </w:r>
      <w:proofErr w:type="spellStart"/>
      <w:r>
        <w:rPr>
          <w:rFonts w:eastAsia="Times New Roman"/>
          <w:color w:val="000000"/>
          <w:spacing w:val="-16"/>
          <w:sz w:val="46"/>
          <w:szCs w:val="46"/>
        </w:rPr>
        <w:t>однорангового</w:t>
      </w:r>
      <w:proofErr w:type="spellEnd"/>
      <w:r>
        <w:rPr>
          <w:rFonts w:eastAsia="Times New Roman"/>
          <w:color w:val="000000"/>
          <w:spacing w:val="-16"/>
          <w:sz w:val="46"/>
          <w:szCs w:val="46"/>
        </w:rPr>
        <w:t xml:space="preserve"> соединения. </w:t>
      </w:r>
      <w:r>
        <w:rPr>
          <w:rFonts w:eastAsia="Times New Roman"/>
          <w:color w:val="000000"/>
          <w:spacing w:val="-13"/>
          <w:sz w:val="46"/>
          <w:szCs w:val="46"/>
        </w:rPr>
        <w:t>Так как мы фокусируем свое внимание только на сетях с инфраструкту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рой, давайте обсудим три первых поля адреса. В стандарте 802.11 они </w:t>
      </w:r>
      <w:r>
        <w:rPr>
          <w:rFonts w:eastAsia="Times New Roman"/>
          <w:color w:val="000000"/>
          <w:sz w:val="46"/>
          <w:szCs w:val="46"/>
        </w:rPr>
        <w:t>определены следующим образом:</w:t>
      </w:r>
    </w:p>
    <w:p w:rsidR="00B47875" w:rsidRDefault="00B47875" w:rsidP="00B47875">
      <w:pPr>
        <w:numPr>
          <w:ilvl w:val="0"/>
          <w:numId w:val="7"/>
        </w:numPr>
        <w:shd w:val="clear" w:color="auto" w:fill="FFFFFF"/>
        <w:tabs>
          <w:tab w:val="left" w:pos="686"/>
        </w:tabs>
        <w:spacing w:before="226" w:line="542" w:lineRule="exact"/>
        <w:ind w:left="686" w:right="19" w:hanging="614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11"/>
          <w:sz w:val="46"/>
          <w:szCs w:val="46"/>
        </w:rPr>
        <w:t xml:space="preserve">Адрес 2 — это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MAC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адрес станции, передающей кадр данных. По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этому, если какая-либо беспроводная станция инициирует переда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чу данных, то ее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MAC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адрес заносится в поле адреса 2. Аналогично, </w:t>
      </w:r>
      <w:r>
        <w:rPr>
          <w:rFonts w:eastAsia="Times New Roman"/>
          <w:color w:val="000000"/>
          <w:spacing w:val="-13"/>
          <w:sz w:val="46"/>
          <w:szCs w:val="46"/>
        </w:rPr>
        <w:t>если точка доступа выступает передатчиком данных, то в поле адре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са 2 записывается </w:t>
      </w:r>
      <w:r>
        <w:rPr>
          <w:rFonts w:eastAsia="Times New Roman"/>
          <w:color w:val="000000"/>
          <w:sz w:val="46"/>
          <w:szCs w:val="46"/>
          <w:lang w:val="en-US"/>
        </w:rPr>
        <w:t>MAC</w:t>
      </w:r>
      <w:r w:rsidRPr="00547FF2"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>адрес этой точки доступа</w:t>
      </w:r>
    </w:p>
    <w:p w:rsidR="00B47875" w:rsidRDefault="00B47875" w:rsidP="00B47875">
      <w:pPr>
        <w:numPr>
          <w:ilvl w:val="0"/>
          <w:numId w:val="7"/>
        </w:numPr>
        <w:shd w:val="clear" w:color="auto" w:fill="FFFFFF"/>
        <w:tabs>
          <w:tab w:val="left" w:pos="686"/>
        </w:tabs>
        <w:spacing w:before="211" w:line="542" w:lineRule="exact"/>
        <w:ind w:left="686" w:right="10" w:hanging="614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17"/>
          <w:sz w:val="46"/>
          <w:szCs w:val="46"/>
        </w:rPr>
        <w:t xml:space="preserve">Адрес 1 — это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MAC</w:t>
      </w:r>
      <w:r w:rsidRPr="00547FF2"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</w:rPr>
        <w:t>адрес станции, которой предназначается переда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ваемый кадр данных. Поэтому, если беспроводная станция передает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кадр, то поле адреса 1 будет содержать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MAC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адрес точки доступа-</w:t>
      </w:r>
      <w:r>
        <w:rPr>
          <w:rFonts w:eastAsia="Times New Roman"/>
          <w:color w:val="000000"/>
          <w:spacing w:val="-11"/>
          <w:sz w:val="46"/>
          <w:szCs w:val="46"/>
        </w:rPr>
        <w:t>получателя. Аналогично, если точка доступа выступает передатчи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ком данных, то в поле адреса 1 записывается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MAC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>адрес беспровод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ной станции-получателя.</w:t>
      </w:r>
    </w:p>
    <w:p w:rsidR="00B47875" w:rsidRDefault="00B47875" w:rsidP="00B47875">
      <w:pPr>
        <w:shd w:val="clear" w:color="auto" w:fill="FFFFFF"/>
        <w:spacing w:before="461" w:line="542" w:lineRule="exact"/>
        <w:ind w:left="686" w:right="19" w:hanging="619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>• Для понимания содержания адреса 3, давайте вспомним такое поня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тие, как основной набор служб (ОНС), состоящий из точек доступа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и беспроводных станций и являющийся частью подсети, а также и то, </w:t>
      </w:r>
      <w:r>
        <w:rPr>
          <w:rFonts w:eastAsia="Times New Roman"/>
          <w:color w:val="000000"/>
          <w:spacing w:val="-14"/>
          <w:sz w:val="46"/>
          <w:szCs w:val="46"/>
        </w:rPr>
        <w:lastRenderedPageBreak/>
        <w:t>что данная подсеть соединена с другими подсетями посредством не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которого маршрутизатора. В поле адреса 3 содержится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MAC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адрес </w:t>
      </w:r>
      <w:r>
        <w:rPr>
          <w:rFonts w:eastAsia="Times New Roman"/>
          <w:color w:val="000000"/>
          <w:sz w:val="46"/>
          <w:szCs w:val="46"/>
        </w:rPr>
        <w:t>этого маршрутизатора.</w:t>
      </w:r>
    </w:p>
    <w:p w:rsidR="00B47875" w:rsidRDefault="00B47875" w:rsidP="00B47875">
      <w:pPr>
        <w:shd w:val="clear" w:color="auto" w:fill="FFFFFF"/>
        <w:spacing w:before="326" w:line="542" w:lineRule="exact"/>
        <w:ind w:firstLine="677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 xml:space="preserve">Чтобы лучше понять, зачем нужно поле адреса 3, давайте изучим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пример межсетевого взаимодействия, изображенного на рис. 6.14. На </w:t>
      </w:r>
      <w:r>
        <w:rPr>
          <w:rFonts w:eastAsia="Times New Roman"/>
          <w:color w:val="000000"/>
          <w:spacing w:val="-8"/>
          <w:sz w:val="46"/>
          <w:szCs w:val="46"/>
        </w:rPr>
        <w:t>этом рисунке вы можете видеть две точки доступа ТД, каждая из ко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торых отвечает за несколько беспроводных станций. Каждая из точек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доступа имеет прямое подключение к маршрутизатору, который, в свою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очередь, соединяется с Интернетом. Мы должны понимать, что точка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доступа является устройством сетевого уровня, и поэтому не может ни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пользоваться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ни работать с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>-адресами. Теперь давайте предполо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жим, что нам необходимо переслать дейтаграмму от интерфейса марш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рутизатора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Ml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к беспроводной станции </w:t>
      </w:r>
      <w:r w:rsidR="000041FE">
        <w:rPr>
          <w:rFonts w:eastAsia="Times New Roman"/>
          <w:color w:val="000000"/>
          <w:spacing w:val="-11"/>
          <w:sz w:val="46"/>
          <w:szCs w:val="46"/>
          <w:lang w:val="en-US"/>
        </w:rPr>
        <w:t>X</w:t>
      </w:r>
      <w:r w:rsidR="000041FE">
        <w:rPr>
          <w:rFonts w:eastAsia="Times New Roman"/>
          <w:color w:val="000000"/>
          <w:spacing w:val="-11"/>
          <w:sz w:val="46"/>
          <w:szCs w:val="46"/>
        </w:rPr>
        <w:t>1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1"/>
          <w:sz w:val="46"/>
          <w:szCs w:val="46"/>
        </w:rPr>
        <w:t>Маршрутизатору неизвест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но, что между ним и станцией </w:t>
      </w:r>
      <w:r w:rsidR="000041FE">
        <w:rPr>
          <w:rFonts w:eastAsia="Times New Roman"/>
          <w:color w:val="000000"/>
          <w:spacing w:val="-14"/>
          <w:sz w:val="46"/>
          <w:szCs w:val="46"/>
          <w:lang w:val="en-US"/>
        </w:rPr>
        <w:t>X</w:t>
      </w:r>
      <w:r w:rsidR="000041FE">
        <w:rPr>
          <w:rFonts w:eastAsia="Times New Roman"/>
          <w:color w:val="000000"/>
          <w:spacing w:val="-14"/>
          <w:sz w:val="46"/>
          <w:szCs w:val="46"/>
        </w:rPr>
        <w:t>1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присутствует также Точка доступа ТД.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Если смотреть с точки зрения маршрутизатора, </w:t>
      </w:r>
      <w:r w:rsidR="000041FE">
        <w:rPr>
          <w:rFonts w:eastAsia="Times New Roman"/>
          <w:color w:val="000000"/>
          <w:spacing w:val="-7"/>
          <w:sz w:val="46"/>
          <w:szCs w:val="46"/>
          <w:lang w:val="en-US"/>
        </w:rPr>
        <w:t>X</w:t>
      </w:r>
      <w:r w:rsidR="000041FE">
        <w:rPr>
          <w:rFonts w:eastAsia="Times New Roman"/>
          <w:color w:val="000000"/>
          <w:spacing w:val="-7"/>
          <w:sz w:val="46"/>
          <w:szCs w:val="46"/>
        </w:rPr>
        <w:t>1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— это всего лишь </w:t>
      </w:r>
      <w:r>
        <w:rPr>
          <w:rFonts w:eastAsia="Times New Roman"/>
          <w:color w:val="000000"/>
          <w:spacing w:val="-10"/>
          <w:sz w:val="46"/>
          <w:szCs w:val="46"/>
        </w:rPr>
        <w:t>хост в одной из подсетей, подключенный к нему (маршрутизатору).</w:t>
      </w:r>
    </w:p>
    <w:p w:rsidR="00B47875" w:rsidRDefault="00B47875" w:rsidP="00B47875">
      <w:pPr>
        <w:spacing w:before="1229"/>
        <w:ind w:left="1978" w:right="185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A6789F" wp14:editId="196E62FA">
            <wp:extent cx="6133465" cy="411480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875" w:rsidRDefault="00B47875" w:rsidP="00B47875">
      <w:pPr>
        <w:shd w:val="clear" w:color="auto" w:fill="FFFFFF"/>
        <w:spacing w:before="163"/>
        <w:ind w:left="8582"/>
      </w:pPr>
      <w:r>
        <w:rPr>
          <w:rFonts w:ascii="Arial" w:eastAsia="Times New Roman" w:hAnsi="Arial"/>
          <w:color w:val="000000"/>
          <w:spacing w:val="-17"/>
          <w:sz w:val="28"/>
          <w:szCs w:val="28"/>
        </w:rPr>
        <w:t>ОНС</w:t>
      </w:r>
      <w:r>
        <w:rPr>
          <w:rFonts w:ascii="Arial" w:eastAsia="Times New Roman" w:hAnsi="Arial" w:cs="Arial"/>
          <w:color w:val="000000"/>
          <w:spacing w:val="-17"/>
          <w:sz w:val="28"/>
          <w:szCs w:val="28"/>
        </w:rPr>
        <w:t xml:space="preserve"> 2</w:t>
      </w:r>
    </w:p>
    <w:p w:rsidR="00B47875" w:rsidRDefault="00B47875" w:rsidP="00B47875">
      <w:pPr>
        <w:shd w:val="clear" w:color="auto" w:fill="FFFFFF"/>
        <w:spacing w:before="485"/>
        <w:ind w:left="547"/>
      </w:pP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. 6.14.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Использование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полей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адреса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в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кадрах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данных</w:t>
      </w:r>
      <w:r>
        <w:rPr>
          <w:rFonts w:ascii="Arial" w:eastAsia="Times New Roman" w:hAnsi="Arial" w:cs="Arial"/>
          <w:b/>
          <w:bCs/>
          <w:color w:val="000000"/>
          <w:spacing w:val="-6"/>
          <w:sz w:val="34"/>
          <w:szCs w:val="34"/>
        </w:rPr>
        <w:t xml:space="preserve"> 802.11: </w:t>
      </w:r>
      <w:r>
        <w:rPr>
          <w:rFonts w:ascii="Arial" w:eastAsia="Times New Roman" w:hAnsi="Arial"/>
          <w:b/>
          <w:bCs/>
          <w:color w:val="000000"/>
          <w:spacing w:val="-6"/>
          <w:sz w:val="34"/>
          <w:szCs w:val="34"/>
        </w:rPr>
        <w:t>пересылка</w:t>
      </w:r>
    </w:p>
    <w:p w:rsidR="00B47875" w:rsidRDefault="00B47875" w:rsidP="00B47875">
      <w:pPr>
        <w:shd w:val="clear" w:color="auto" w:fill="FFFFFF"/>
        <w:spacing w:before="14"/>
        <w:ind w:right="5"/>
        <w:jc w:val="center"/>
      </w:pPr>
      <w:r>
        <w:rPr>
          <w:rFonts w:ascii="Arial" w:eastAsia="Times New Roman" w:hAnsi="Arial"/>
          <w:b/>
          <w:bCs/>
          <w:color w:val="000000"/>
          <w:spacing w:val="-11"/>
          <w:sz w:val="34"/>
          <w:szCs w:val="34"/>
        </w:rPr>
        <w:t>кадров</w:t>
      </w:r>
      <w:r>
        <w:rPr>
          <w:rFonts w:ascii="Arial" w:eastAsia="Times New Roman" w:hAnsi="Arial" w:cs="Arial"/>
          <w:b/>
          <w:bCs/>
          <w:color w:val="000000"/>
          <w:spacing w:val="-11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1"/>
          <w:sz w:val="34"/>
          <w:szCs w:val="34"/>
        </w:rPr>
        <w:t>между</w:t>
      </w:r>
      <w:r>
        <w:rPr>
          <w:rFonts w:ascii="Arial" w:eastAsia="Times New Roman" w:hAnsi="Arial" w:cs="Arial"/>
          <w:b/>
          <w:bCs/>
          <w:color w:val="000000"/>
          <w:spacing w:val="-11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1"/>
          <w:sz w:val="34"/>
          <w:szCs w:val="34"/>
        </w:rPr>
        <w:t>Х</w:t>
      </w:r>
      <w:proofErr w:type="gramStart"/>
      <w:r>
        <w:rPr>
          <w:rFonts w:ascii="Arial" w:eastAsia="Times New Roman" w:hAnsi="Arial" w:cs="Arial"/>
          <w:b/>
          <w:bCs/>
          <w:color w:val="000000"/>
          <w:spacing w:val="-11"/>
          <w:sz w:val="34"/>
          <w:szCs w:val="34"/>
        </w:rPr>
        <w:t>1</w:t>
      </w:r>
      <w:proofErr w:type="gramEnd"/>
      <w:r>
        <w:rPr>
          <w:rFonts w:ascii="Arial" w:eastAsia="Times New Roman" w:hAnsi="Arial" w:cs="Arial"/>
          <w:b/>
          <w:bCs/>
          <w:color w:val="000000"/>
          <w:spacing w:val="-11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1"/>
          <w:sz w:val="34"/>
          <w:szCs w:val="34"/>
        </w:rPr>
        <w:t>и</w:t>
      </w:r>
      <w:r>
        <w:rPr>
          <w:rFonts w:ascii="Arial" w:eastAsia="Times New Roman" w:hAnsi="Arial" w:cs="Arial"/>
          <w:b/>
          <w:bCs/>
          <w:color w:val="000000"/>
          <w:spacing w:val="-11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1"/>
          <w:sz w:val="34"/>
          <w:szCs w:val="34"/>
        </w:rPr>
        <w:t>М</w:t>
      </w:r>
      <w:r>
        <w:rPr>
          <w:rFonts w:ascii="Arial" w:eastAsia="Times New Roman" w:hAnsi="Arial" w:cs="Arial"/>
          <w:b/>
          <w:bCs/>
          <w:color w:val="000000"/>
          <w:spacing w:val="-11"/>
          <w:sz w:val="34"/>
          <w:szCs w:val="34"/>
        </w:rPr>
        <w:t>1</w:t>
      </w:r>
    </w:p>
    <w:p w:rsidR="00B47875" w:rsidRDefault="00B47875" w:rsidP="000041FE">
      <w:pPr>
        <w:shd w:val="clear" w:color="auto" w:fill="FFFFFF"/>
        <w:spacing w:before="715" w:line="542" w:lineRule="exact"/>
        <w:ind w:left="691" w:hanging="619"/>
      </w:pP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 xml:space="preserve">•    Маршрутизатор, которому известен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-адрес станции </w:t>
      </w:r>
      <w:r w:rsidR="000041FE">
        <w:rPr>
          <w:rFonts w:eastAsia="Times New Roman"/>
          <w:color w:val="000000"/>
          <w:spacing w:val="-10"/>
          <w:sz w:val="46"/>
          <w:szCs w:val="46"/>
          <w:lang w:val="en-US"/>
        </w:rPr>
        <w:t>X</w:t>
      </w:r>
      <w:r w:rsidR="000041FE">
        <w:rPr>
          <w:rFonts w:eastAsia="Times New Roman"/>
          <w:color w:val="000000"/>
          <w:spacing w:val="-10"/>
          <w:sz w:val="46"/>
          <w:szCs w:val="46"/>
        </w:rPr>
        <w:t>1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(благодаря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адресу места назначения дейтаграммы), использует протокол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ARP</w:t>
      </w:r>
      <w:r w:rsidR="000041FE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для определения МАС-адреса </w:t>
      </w:r>
      <w:r w:rsidR="000041FE">
        <w:rPr>
          <w:rFonts w:eastAsia="Times New Roman"/>
          <w:color w:val="000000"/>
          <w:spacing w:val="-10"/>
          <w:sz w:val="46"/>
          <w:szCs w:val="46"/>
          <w:lang w:val="en-US"/>
        </w:rPr>
        <w:t>X</w:t>
      </w:r>
      <w:r w:rsidR="000041FE">
        <w:rPr>
          <w:rFonts w:eastAsia="Times New Roman"/>
          <w:color w:val="000000"/>
          <w:spacing w:val="-10"/>
          <w:sz w:val="46"/>
          <w:szCs w:val="46"/>
        </w:rPr>
        <w:t>1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также, как если бы мы имели дело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 обычной локальной сетью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Ethernet</w:t>
      </w:r>
      <w:r w:rsidRPr="00547FF2">
        <w:rPr>
          <w:rFonts w:eastAsia="Times New Roman"/>
          <w:color w:val="000000"/>
          <w:spacing w:val="-9"/>
          <w:sz w:val="46"/>
          <w:szCs w:val="46"/>
        </w:rPr>
        <w:t>.</w:t>
      </w:r>
      <w:proofErr w:type="gramEnd"/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После получения МАС-адре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3"/>
          <w:sz w:val="46"/>
          <w:szCs w:val="46"/>
        </w:rPr>
        <w:t xml:space="preserve">са </w:t>
      </w:r>
      <w:r w:rsidR="000041FE">
        <w:rPr>
          <w:rFonts w:eastAsia="Times New Roman"/>
          <w:color w:val="000000"/>
          <w:spacing w:val="-3"/>
          <w:sz w:val="46"/>
          <w:szCs w:val="46"/>
          <w:lang w:val="en-US"/>
        </w:rPr>
        <w:t>X</w:t>
      </w:r>
      <w:r w:rsidR="000041FE">
        <w:rPr>
          <w:rFonts w:eastAsia="Times New Roman"/>
          <w:color w:val="000000"/>
          <w:spacing w:val="-3"/>
          <w:sz w:val="46"/>
          <w:szCs w:val="46"/>
        </w:rPr>
        <w:t>1</w:t>
      </w:r>
      <w:r w:rsidRPr="00547FF2">
        <w:rPr>
          <w:rFonts w:eastAsia="Times New Roman"/>
          <w:color w:val="000000"/>
          <w:spacing w:val="-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3"/>
          <w:sz w:val="46"/>
          <w:szCs w:val="46"/>
        </w:rPr>
        <w:t xml:space="preserve">интерфейс маршрутизатора </w:t>
      </w:r>
      <w:r>
        <w:rPr>
          <w:rFonts w:eastAsia="Times New Roman"/>
          <w:color w:val="000000"/>
          <w:spacing w:val="-3"/>
          <w:sz w:val="46"/>
          <w:szCs w:val="46"/>
          <w:lang w:val="en-US"/>
        </w:rPr>
        <w:t>Ml</w:t>
      </w:r>
      <w:r w:rsidRPr="00547FF2">
        <w:rPr>
          <w:rFonts w:eastAsia="Times New Roman"/>
          <w:color w:val="000000"/>
          <w:spacing w:val="-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3"/>
          <w:sz w:val="46"/>
          <w:szCs w:val="46"/>
        </w:rPr>
        <w:t xml:space="preserve">инкапсулирует дейтаграмму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 кадре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Ethernet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Поле адреса отправителя данного </w:t>
      </w:r>
      <w:r>
        <w:rPr>
          <w:rFonts w:eastAsia="Times New Roman"/>
          <w:color w:val="000000"/>
          <w:spacing w:val="-9"/>
          <w:sz w:val="46"/>
          <w:szCs w:val="46"/>
        </w:rPr>
        <w:lastRenderedPageBreak/>
        <w:t xml:space="preserve">кадра содержит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МАС-адрес интерфейса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Ml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а поле адреса получателя — МАС-адрес </w:t>
      </w:r>
      <w:r>
        <w:rPr>
          <w:rFonts w:eastAsia="Times New Roman"/>
          <w:color w:val="000000"/>
          <w:sz w:val="46"/>
          <w:szCs w:val="46"/>
        </w:rPr>
        <w:t xml:space="preserve">станции </w:t>
      </w:r>
      <w:r w:rsidR="000041FE">
        <w:rPr>
          <w:rFonts w:eastAsia="Times New Roman"/>
          <w:color w:val="000000"/>
          <w:sz w:val="46"/>
          <w:szCs w:val="46"/>
          <w:lang w:val="en-US"/>
        </w:rPr>
        <w:t>X</w:t>
      </w:r>
      <w:r w:rsidR="000041FE">
        <w:rPr>
          <w:rFonts w:eastAsia="Times New Roman"/>
          <w:color w:val="000000"/>
          <w:sz w:val="46"/>
          <w:szCs w:val="46"/>
        </w:rPr>
        <w:t>1</w:t>
      </w:r>
      <w:r w:rsidRPr="00547FF2">
        <w:rPr>
          <w:rFonts w:eastAsia="Times New Roman"/>
          <w:color w:val="000000"/>
          <w:sz w:val="46"/>
          <w:szCs w:val="46"/>
        </w:rPr>
        <w:t>.</w:t>
      </w:r>
    </w:p>
    <w:p w:rsidR="00B47875" w:rsidRDefault="00B47875" w:rsidP="00B47875">
      <w:pPr>
        <w:shd w:val="clear" w:color="auto" w:fill="FFFFFF"/>
        <w:tabs>
          <w:tab w:val="left" w:pos="662"/>
        </w:tabs>
        <w:spacing w:before="226" w:line="542" w:lineRule="exact"/>
        <w:ind w:left="662" w:hanging="605"/>
        <w:jc w:val="both"/>
      </w:pPr>
      <w:r>
        <w:rPr>
          <w:rFonts w:eastAsia="Times New Roman"/>
          <w:color w:val="000000"/>
          <w:sz w:val="46"/>
          <w:szCs w:val="46"/>
        </w:rPr>
        <w:t>•</w:t>
      </w:r>
      <w:r>
        <w:rPr>
          <w:rFonts w:eastAsia="Times New Roman"/>
          <w:color w:val="000000"/>
          <w:sz w:val="46"/>
          <w:szCs w:val="46"/>
        </w:rPr>
        <w:tab/>
      </w:r>
      <w:r>
        <w:rPr>
          <w:rFonts w:eastAsia="Times New Roman"/>
          <w:color w:val="000000"/>
          <w:spacing w:val="-7"/>
          <w:sz w:val="46"/>
          <w:szCs w:val="46"/>
        </w:rPr>
        <w:t xml:space="preserve">Когда кадр данных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Ethernet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>802.3 поступает на точку доступа ТД,</w:t>
      </w:r>
      <w:r w:rsidR="000041FE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эта точка доступа преобразует его в кадр 802.11 перед передачей по</w:t>
      </w:r>
      <w:r w:rsidR="000041FE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>беспроводному каналу связи. Точка доступа заполняет поля адре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са 1 и 2 МАС-адресом станции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XI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и собственным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MAC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>адресом со</w:t>
      </w:r>
      <w:r>
        <w:rPr>
          <w:rFonts w:eastAsia="Times New Roman"/>
          <w:color w:val="000000"/>
          <w:spacing w:val="-16"/>
          <w:sz w:val="46"/>
          <w:szCs w:val="46"/>
        </w:rPr>
        <w:t>ответственно, как было описано выше. В поле адреса 3 точка доступа</w:t>
      </w:r>
      <w:r w:rsidR="000041FE"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записывает адрес интерфейса маршрутизатора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Ml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9"/>
          <w:sz w:val="46"/>
          <w:szCs w:val="46"/>
        </w:rPr>
        <w:t>Таким же обра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зом, с помощью поля адреса 3, станция </w:t>
      </w:r>
      <w:r w:rsidR="000041FE">
        <w:rPr>
          <w:rFonts w:eastAsia="Times New Roman"/>
          <w:color w:val="000000"/>
          <w:spacing w:val="-11"/>
          <w:sz w:val="46"/>
          <w:szCs w:val="46"/>
          <w:lang w:val="en-US"/>
        </w:rPr>
        <w:t>X</w:t>
      </w:r>
      <w:r w:rsidR="000041FE">
        <w:rPr>
          <w:rFonts w:eastAsia="Times New Roman"/>
          <w:color w:val="000000"/>
          <w:spacing w:val="-11"/>
          <w:sz w:val="46"/>
          <w:szCs w:val="46"/>
        </w:rPr>
        <w:t>1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может определить МАС-</w:t>
      </w:r>
      <w:r>
        <w:rPr>
          <w:rFonts w:eastAsia="Times New Roman"/>
          <w:color w:val="000000"/>
          <w:spacing w:val="-12"/>
          <w:sz w:val="46"/>
          <w:szCs w:val="46"/>
        </w:rPr>
        <w:t>адрес маршрутизатора, направившего дейтаграмму в подсеть.</w:t>
      </w:r>
    </w:p>
    <w:p w:rsidR="00B47875" w:rsidRDefault="00B47875" w:rsidP="00B47875">
      <w:pPr>
        <w:shd w:val="clear" w:color="auto" w:fill="FFFFFF"/>
        <w:spacing w:before="336" w:line="547" w:lineRule="exact"/>
        <w:ind w:right="10" w:firstLine="667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Теперь давайте представим, что происходит, когда беспроводная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станция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X</w:t>
      </w:r>
      <w:r w:rsidR="000041FE">
        <w:rPr>
          <w:rFonts w:eastAsia="Times New Roman"/>
          <w:color w:val="000000"/>
          <w:spacing w:val="-7"/>
          <w:sz w:val="46"/>
          <w:szCs w:val="46"/>
        </w:rPr>
        <w:t>1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отвечает, перемещая дейтаграмму от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X</w:t>
      </w:r>
      <w:r w:rsidR="000041FE">
        <w:rPr>
          <w:rFonts w:eastAsia="Times New Roman"/>
          <w:color w:val="000000"/>
          <w:spacing w:val="-7"/>
          <w:sz w:val="46"/>
          <w:szCs w:val="46"/>
        </w:rPr>
        <w:t>1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к интерфейсу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Ml</w:t>
      </w:r>
      <w:r w:rsidRPr="00547FF2">
        <w:rPr>
          <w:rFonts w:eastAsia="Times New Roman"/>
          <w:color w:val="000000"/>
          <w:spacing w:val="-7"/>
          <w:sz w:val="46"/>
          <w:szCs w:val="46"/>
        </w:rPr>
        <w:t>.</w:t>
      </w:r>
    </w:p>
    <w:p w:rsidR="00B47875" w:rsidRDefault="00B47875" w:rsidP="00B47875">
      <w:pPr>
        <w:numPr>
          <w:ilvl w:val="0"/>
          <w:numId w:val="8"/>
        </w:numPr>
        <w:shd w:val="clear" w:color="auto" w:fill="FFFFFF"/>
        <w:tabs>
          <w:tab w:val="left" w:pos="662"/>
        </w:tabs>
        <w:spacing w:before="216" w:line="542" w:lineRule="exact"/>
        <w:ind w:left="662" w:right="14" w:hanging="605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7"/>
          <w:sz w:val="46"/>
          <w:szCs w:val="46"/>
        </w:rPr>
        <w:t xml:space="preserve">Станция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X</w:t>
      </w:r>
      <w:r w:rsidR="000041FE">
        <w:rPr>
          <w:rFonts w:eastAsia="Times New Roman"/>
          <w:color w:val="000000"/>
          <w:spacing w:val="-7"/>
          <w:sz w:val="46"/>
          <w:szCs w:val="46"/>
        </w:rPr>
        <w:t>1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создает кадр 802.11, заполняя поля адреса 1 и 2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MAC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адресом точки доступа и собственным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MAC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адресом соответствен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но, как описано выше. В поле адреса 3 записывается адрес интерфей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са маршрутизатора </w:t>
      </w:r>
      <w:r>
        <w:rPr>
          <w:rFonts w:eastAsia="Times New Roman"/>
          <w:color w:val="000000"/>
          <w:sz w:val="46"/>
          <w:szCs w:val="46"/>
          <w:lang w:val="en-US"/>
        </w:rPr>
        <w:t>Ml</w:t>
      </w:r>
      <w:r w:rsidRPr="000041FE">
        <w:rPr>
          <w:rFonts w:eastAsia="Times New Roman"/>
          <w:color w:val="000000"/>
          <w:sz w:val="46"/>
          <w:szCs w:val="46"/>
        </w:rPr>
        <w:t>.</w:t>
      </w:r>
    </w:p>
    <w:p w:rsidR="00B47875" w:rsidRDefault="00B47875" w:rsidP="00B47875">
      <w:pPr>
        <w:numPr>
          <w:ilvl w:val="0"/>
          <w:numId w:val="8"/>
        </w:numPr>
        <w:shd w:val="clear" w:color="auto" w:fill="FFFFFF"/>
        <w:tabs>
          <w:tab w:val="left" w:pos="662"/>
        </w:tabs>
        <w:spacing w:before="226" w:line="542" w:lineRule="exact"/>
        <w:ind w:left="662" w:right="5" w:hanging="605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17"/>
          <w:sz w:val="46"/>
          <w:szCs w:val="46"/>
        </w:rPr>
        <w:t xml:space="preserve">Когда точка доступа получает кадр 802.11, она преобразует его в кадр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Ethernet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Поле адреса отправителя содержит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MAC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адрес станции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X</w:t>
      </w:r>
      <w:r w:rsidR="000041FE">
        <w:rPr>
          <w:rFonts w:eastAsia="Times New Roman"/>
          <w:color w:val="000000"/>
          <w:spacing w:val="-13"/>
          <w:sz w:val="46"/>
          <w:szCs w:val="46"/>
        </w:rPr>
        <w:t>1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а поле адреса получателя —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MAC</w:t>
      </w:r>
      <w:r w:rsidRPr="00547FF2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адрес интерфейса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Ml</w:t>
      </w:r>
      <w:r w:rsidRPr="00547FF2">
        <w:rPr>
          <w:rFonts w:eastAsia="Times New Roman"/>
          <w:color w:val="000000"/>
          <w:spacing w:val="-15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5"/>
          <w:sz w:val="46"/>
          <w:szCs w:val="46"/>
        </w:rPr>
        <w:t>Таким обра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зом, поле адреса 3 позволяет точке доступа определить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MAC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адрес </w:t>
      </w:r>
      <w:r>
        <w:rPr>
          <w:rFonts w:eastAsia="Times New Roman"/>
          <w:color w:val="000000"/>
          <w:sz w:val="46"/>
          <w:szCs w:val="46"/>
        </w:rPr>
        <w:t xml:space="preserve">места назначения при создании кадра </w:t>
      </w:r>
      <w:r>
        <w:rPr>
          <w:rFonts w:eastAsia="Times New Roman"/>
          <w:color w:val="000000"/>
          <w:sz w:val="46"/>
          <w:szCs w:val="46"/>
          <w:lang w:val="en-US"/>
        </w:rPr>
        <w:t>Ethernet</w:t>
      </w:r>
      <w:r w:rsidRPr="00547FF2">
        <w:rPr>
          <w:rFonts w:eastAsia="Times New Roman"/>
          <w:color w:val="000000"/>
          <w:sz w:val="46"/>
          <w:szCs w:val="46"/>
        </w:rPr>
        <w:t>.</w:t>
      </w:r>
    </w:p>
    <w:p w:rsidR="00B47875" w:rsidRDefault="00B47875" w:rsidP="00B47875">
      <w:pPr>
        <w:shd w:val="clear" w:color="auto" w:fill="FFFFFF"/>
        <w:spacing w:before="326" w:line="547" w:lineRule="exact"/>
        <w:ind w:left="10" w:firstLine="691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>В заключение следует сказать, что поле адреса 3 играет очень важ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ную роль в организации межсетевого взаимодействия основного набора </w:t>
      </w:r>
      <w:r>
        <w:rPr>
          <w:rFonts w:eastAsia="Times New Roman"/>
          <w:color w:val="000000"/>
          <w:sz w:val="46"/>
          <w:szCs w:val="46"/>
        </w:rPr>
        <w:t>служб ОНС и проводной локальной сети.</w:t>
      </w:r>
    </w:p>
    <w:p w:rsidR="00B47875" w:rsidRDefault="00B47875" w:rsidP="00B47875">
      <w:pPr>
        <w:shd w:val="clear" w:color="auto" w:fill="FFFFFF"/>
        <w:spacing w:before="634"/>
        <w:ind w:left="677"/>
      </w:pPr>
      <w:r>
        <w:rPr>
          <w:rFonts w:eastAsia="Times New Roman"/>
          <w:b/>
          <w:bCs/>
          <w:color w:val="000000"/>
          <w:spacing w:val="-20"/>
          <w:sz w:val="46"/>
          <w:szCs w:val="46"/>
        </w:rPr>
        <w:t>Поля порядкового номера, длительности и контроля кадра</w:t>
      </w:r>
    </w:p>
    <w:p w:rsidR="00B47875" w:rsidRDefault="00B47875" w:rsidP="000041FE">
      <w:pPr>
        <w:shd w:val="clear" w:color="auto" w:fill="FFFFFF"/>
        <w:spacing w:before="326" w:line="542" w:lineRule="exact"/>
        <w:ind w:left="5" w:right="5" w:firstLine="653"/>
        <w:jc w:val="both"/>
      </w:pPr>
      <w:r>
        <w:rPr>
          <w:rFonts w:eastAsia="Times New Roman"/>
          <w:color w:val="000000"/>
          <w:spacing w:val="-15"/>
          <w:sz w:val="46"/>
          <w:szCs w:val="46"/>
        </w:rPr>
        <w:t xml:space="preserve">Давайте вспомним, что в случае с технологией 802.11, при успешном </w:t>
      </w:r>
      <w:r>
        <w:rPr>
          <w:rFonts w:eastAsia="Times New Roman"/>
          <w:color w:val="000000"/>
          <w:spacing w:val="-9"/>
          <w:sz w:val="46"/>
          <w:szCs w:val="46"/>
        </w:rPr>
        <w:t>получении кадра данных, станция всегда посылает отправителю под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тверждение. Из-за того, что подтверждение способно затеряться, стан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ция может отправить несколько копий кадра подтверждения. Как мы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уже наблюдали по ходу обсуждения протокола </w:t>
      </w:r>
      <w:proofErr w:type="spellStart"/>
      <w:r>
        <w:rPr>
          <w:rFonts w:eastAsia="Times New Roman"/>
          <w:color w:val="000000"/>
          <w:spacing w:val="-5"/>
          <w:sz w:val="46"/>
          <w:szCs w:val="46"/>
          <w:lang w:val="en-US"/>
        </w:rPr>
        <w:t>rdt</w:t>
      </w:r>
      <w:proofErr w:type="spellEnd"/>
      <w:r w:rsidRPr="00547FF2">
        <w:rPr>
          <w:rFonts w:eastAsia="Times New Roman"/>
          <w:color w:val="000000"/>
          <w:spacing w:val="-5"/>
          <w:sz w:val="46"/>
          <w:szCs w:val="46"/>
        </w:rPr>
        <w:t>2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.1,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использование порядковых номеров позволяет получателю отличить </w:t>
      </w:r>
      <w:r>
        <w:rPr>
          <w:rFonts w:eastAsia="Times New Roman"/>
          <w:color w:val="000000"/>
          <w:spacing w:val="-9"/>
          <w:sz w:val="46"/>
          <w:szCs w:val="46"/>
        </w:rPr>
        <w:t>только что переданный кадр данных от повторно отправляемых копий</w:t>
      </w:r>
      <w:r w:rsidR="000041FE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подтверждения. Поле порядкового номера кадра 802.11, таким образом, </w:t>
      </w:r>
      <w:r>
        <w:rPr>
          <w:rFonts w:eastAsia="Times New Roman"/>
          <w:color w:val="000000"/>
          <w:spacing w:val="-15"/>
          <w:sz w:val="46"/>
          <w:szCs w:val="46"/>
        </w:rPr>
        <w:t>служит на канальном уровне тем же це</w:t>
      </w:r>
      <w:r w:rsidR="000041FE">
        <w:rPr>
          <w:rFonts w:eastAsia="Times New Roman"/>
          <w:color w:val="000000"/>
          <w:spacing w:val="-15"/>
          <w:sz w:val="46"/>
          <w:szCs w:val="46"/>
        </w:rPr>
        <w:t>лям, что на транспортном уровне</w:t>
      </w:r>
      <w:r>
        <w:rPr>
          <w:rFonts w:eastAsia="Times New Roman"/>
          <w:color w:val="000000"/>
          <w:sz w:val="46"/>
          <w:szCs w:val="46"/>
        </w:rPr>
        <w:t>.</w:t>
      </w:r>
    </w:p>
    <w:p w:rsidR="00B47875" w:rsidRDefault="00B47875" w:rsidP="00B47875">
      <w:pPr>
        <w:shd w:val="clear" w:color="auto" w:fill="FFFFFF"/>
        <w:spacing w:before="341" w:line="538" w:lineRule="exact"/>
        <w:ind w:right="19" w:firstLine="691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>Вспомним также, что протокол 802.11 позволяет передающим стан</w:t>
      </w:r>
      <w:r>
        <w:rPr>
          <w:rFonts w:eastAsia="Times New Roman"/>
          <w:color w:val="000000"/>
          <w:spacing w:val="-13"/>
          <w:sz w:val="46"/>
          <w:szCs w:val="46"/>
        </w:rPr>
        <w:softHyphen/>
        <w:t>циям зарезервировать канал связи на определенный промежуток, вклю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lastRenderedPageBreak/>
        <w:t xml:space="preserve">чающий в себя время для передачи кадра данных и время для передачи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подтверждения. Значение длительности этого промежутка записывается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 соответствующее поле кадра (как данных, так и кадров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RTS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CTS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>).</w:t>
      </w:r>
    </w:p>
    <w:p w:rsidR="00B47875" w:rsidRDefault="00B47875" w:rsidP="00B47875">
      <w:pPr>
        <w:shd w:val="clear" w:color="auto" w:fill="FFFFFF"/>
        <w:spacing w:before="346" w:line="542" w:lineRule="exact"/>
        <w:ind w:right="10" w:firstLine="696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 xml:space="preserve">Как показано на рис. 6.13, поле контроля кадра состоит из большого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числа подполей. Мы лишь вкратце обсудим несколько самых важных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из них, для получения более подробной информации, мы рекомендуем </w:t>
      </w:r>
      <w:r>
        <w:rPr>
          <w:rFonts w:eastAsia="Times New Roman"/>
          <w:color w:val="000000"/>
          <w:spacing w:val="-22"/>
          <w:sz w:val="46"/>
          <w:szCs w:val="46"/>
        </w:rPr>
        <w:t>вам обратиться к спецификации 802.1</w:t>
      </w:r>
      <w:r w:rsidRPr="00547FF2">
        <w:rPr>
          <w:rFonts w:eastAsia="Times New Roman"/>
          <w:color w:val="000000"/>
          <w:spacing w:val="-22"/>
          <w:sz w:val="46"/>
          <w:szCs w:val="46"/>
        </w:rPr>
        <w:t xml:space="preserve">1. </w:t>
      </w:r>
      <w:r>
        <w:rPr>
          <w:rFonts w:eastAsia="Times New Roman"/>
          <w:color w:val="000000"/>
          <w:spacing w:val="-22"/>
          <w:sz w:val="46"/>
          <w:szCs w:val="46"/>
        </w:rPr>
        <w:t xml:space="preserve">Поля </w:t>
      </w:r>
      <w:r>
        <w:rPr>
          <w:rFonts w:eastAsia="Times New Roman"/>
          <w:i/>
          <w:iCs/>
          <w:color w:val="000000"/>
          <w:spacing w:val="-22"/>
          <w:sz w:val="46"/>
          <w:szCs w:val="46"/>
        </w:rPr>
        <w:t xml:space="preserve">тип </w:t>
      </w:r>
      <w:r>
        <w:rPr>
          <w:rFonts w:eastAsia="Times New Roman"/>
          <w:color w:val="000000"/>
          <w:spacing w:val="-22"/>
          <w:sz w:val="46"/>
          <w:szCs w:val="46"/>
        </w:rPr>
        <w:t xml:space="preserve">и </w:t>
      </w:r>
      <w:r>
        <w:rPr>
          <w:rFonts w:eastAsia="Times New Roman"/>
          <w:i/>
          <w:iCs/>
          <w:color w:val="000000"/>
          <w:spacing w:val="-22"/>
          <w:sz w:val="46"/>
          <w:szCs w:val="46"/>
        </w:rPr>
        <w:t xml:space="preserve">подтип </w:t>
      </w:r>
      <w:r>
        <w:rPr>
          <w:rFonts w:eastAsia="Times New Roman"/>
          <w:color w:val="000000"/>
          <w:spacing w:val="-22"/>
          <w:sz w:val="46"/>
          <w:szCs w:val="46"/>
        </w:rPr>
        <w:t>ис</w:t>
      </w:r>
      <w:r>
        <w:rPr>
          <w:rFonts w:eastAsia="Times New Roman"/>
          <w:color w:val="000000"/>
          <w:spacing w:val="-22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пользуются для различия кадров ассоциации,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RTS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CTS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ACK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и данных.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Поля </w:t>
      </w:r>
      <w:proofErr w:type="gramStart"/>
      <w:r>
        <w:rPr>
          <w:rFonts w:eastAsia="Times New Roman"/>
          <w:i/>
          <w:iCs/>
          <w:color w:val="000000"/>
          <w:spacing w:val="-8"/>
          <w:sz w:val="46"/>
          <w:szCs w:val="46"/>
        </w:rPr>
        <w:t>к</w:t>
      </w:r>
      <w:proofErr w:type="gramEnd"/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 и </w:t>
      </w:r>
      <w:proofErr w:type="gramStart"/>
      <w:r>
        <w:rPr>
          <w:rFonts w:eastAsia="Times New Roman"/>
          <w:i/>
          <w:iCs/>
          <w:color w:val="000000"/>
          <w:spacing w:val="-8"/>
          <w:sz w:val="46"/>
          <w:szCs w:val="46"/>
        </w:rPr>
        <w:t>от</w:t>
      </w:r>
      <w:proofErr w:type="gramEnd"/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определяют значения различных полей адреса (значения </w:t>
      </w:r>
      <w:r>
        <w:rPr>
          <w:rFonts w:eastAsia="Times New Roman"/>
          <w:color w:val="000000"/>
          <w:spacing w:val="-9"/>
          <w:sz w:val="46"/>
          <w:szCs w:val="46"/>
        </w:rPr>
        <w:t>полей изменяются, в зависимости от того, используется ли режим ин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фраструктуры или </w:t>
      </w:r>
      <w:proofErr w:type="spellStart"/>
      <w:r>
        <w:rPr>
          <w:rFonts w:eastAsia="Times New Roman"/>
          <w:color w:val="000000"/>
          <w:spacing w:val="-10"/>
          <w:sz w:val="46"/>
          <w:szCs w:val="46"/>
        </w:rPr>
        <w:t>одноранговой</w:t>
      </w:r>
      <w:proofErr w:type="spellEnd"/>
      <w:r>
        <w:rPr>
          <w:rFonts w:eastAsia="Times New Roman"/>
          <w:color w:val="000000"/>
          <w:spacing w:val="-10"/>
          <w:sz w:val="46"/>
          <w:szCs w:val="46"/>
        </w:rPr>
        <w:t xml:space="preserve"> сети, а также в случае с режимом ин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фраструктуры, в зависимости от того, какой элемент сети, беспроводная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станция или точка доступа посылает кадр). Наконец, поле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WEP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служит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для указания того, применяется ли шифрование. </w:t>
      </w:r>
    </w:p>
    <w:p w:rsidR="00B47875" w:rsidRDefault="00B47875" w:rsidP="00B47875">
      <w:pPr>
        <w:shd w:val="clear" w:color="auto" w:fill="FFFFFF"/>
        <w:spacing w:before="898"/>
        <w:ind w:left="682"/>
      </w:pPr>
      <w:r>
        <w:rPr>
          <w:rFonts w:ascii="Arial" w:eastAsia="Times New Roman" w:hAnsi="Arial"/>
          <w:b/>
          <w:bCs/>
          <w:color w:val="000000"/>
          <w:sz w:val="46"/>
          <w:szCs w:val="46"/>
        </w:rPr>
        <w:t>Мобильность</w:t>
      </w:r>
      <w:r>
        <w:rPr>
          <w:rFonts w:ascii="Arial" w:eastAsia="Times New Roman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46"/>
          <w:szCs w:val="46"/>
        </w:rPr>
        <w:t>в</w:t>
      </w:r>
      <w:r>
        <w:rPr>
          <w:rFonts w:ascii="Arial" w:eastAsia="Times New Roman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46"/>
          <w:szCs w:val="46"/>
        </w:rPr>
        <w:t>рамках</w:t>
      </w:r>
      <w:r>
        <w:rPr>
          <w:rFonts w:ascii="Arial" w:eastAsia="Times New Roman" w:hAnsi="Arial" w:cs="Arial"/>
          <w:b/>
          <w:bCs/>
          <w:color w:val="000000"/>
          <w:sz w:val="46"/>
          <w:szCs w:val="46"/>
        </w:rPr>
        <w:t xml:space="preserve"> </w:t>
      </w:r>
      <w:proofErr w:type="gramStart"/>
      <w:r>
        <w:rPr>
          <w:rFonts w:ascii="Arial" w:eastAsia="Times New Roman" w:hAnsi="Arial"/>
          <w:b/>
          <w:bCs/>
          <w:color w:val="000000"/>
          <w:sz w:val="46"/>
          <w:szCs w:val="46"/>
        </w:rPr>
        <w:t>единой</w:t>
      </w:r>
      <w:proofErr w:type="gramEnd"/>
      <w:r>
        <w:rPr>
          <w:rFonts w:ascii="Arial" w:eastAsia="Times New Roman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sz w:val="46"/>
          <w:szCs w:val="46"/>
          <w:lang w:val="en-US"/>
        </w:rPr>
        <w:t>IP</w:t>
      </w:r>
      <w:r>
        <w:rPr>
          <w:rFonts w:ascii="Arial" w:eastAsia="Times New Roman" w:hAnsi="Arial" w:cs="Arial"/>
          <w:b/>
          <w:bCs/>
          <w:color w:val="000000"/>
          <w:sz w:val="46"/>
          <w:szCs w:val="46"/>
        </w:rPr>
        <w:t>-</w:t>
      </w:r>
      <w:r>
        <w:rPr>
          <w:rFonts w:ascii="Arial" w:eastAsia="Times New Roman" w:hAnsi="Arial"/>
          <w:b/>
          <w:bCs/>
          <w:color w:val="000000"/>
          <w:sz w:val="46"/>
          <w:szCs w:val="46"/>
        </w:rPr>
        <w:t>подсети</w:t>
      </w:r>
    </w:p>
    <w:p w:rsidR="00B47875" w:rsidRDefault="00B47875" w:rsidP="00B47875">
      <w:pPr>
        <w:shd w:val="clear" w:color="auto" w:fill="FFFFFF"/>
        <w:spacing w:before="451" w:line="542" w:lineRule="exact"/>
        <w:ind w:firstLine="691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С целью увеличения физической площади покрытия беспроводной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локальной сети, организации и университеты зачастую развертывают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несколько основных наборов служб ОНС внутри единой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-подсети.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Из-за чего естественным образом возникает вопрос 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>мобильности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 между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ОНС: 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>каким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 образом беспроводной станции осуществить переход от одного ОНС к другому, не прекращая текущего сеанса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TCP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?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Как мы </w:t>
      </w:r>
      <w:r>
        <w:rPr>
          <w:rFonts w:eastAsia="Times New Roman"/>
          <w:color w:val="000000"/>
          <w:spacing w:val="-13"/>
          <w:sz w:val="46"/>
          <w:szCs w:val="46"/>
        </w:rPr>
        <w:t>увидим в одном из следующих подразделов, вопрос мобильности реша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ется достаточно просто, если ОНС является частью подсети. При пере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мещении станций между подсетями потребуется более сложный прото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кол управления мобильностью</w:t>
      </w:r>
      <w:r>
        <w:rPr>
          <w:rFonts w:eastAsia="Times New Roman"/>
          <w:color w:val="000000"/>
          <w:sz w:val="46"/>
          <w:szCs w:val="46"/>
        </w:rPr>
        <w:t>.</w:t>
      </w:r>
    </w:p>
    <w:p w:rsidR="00B47875" w:rsidRDefault="00B47875" w:rsidP="000041FE">
      <w:pPr>
        <w:shd w:val="clear" w:color="auto" w:fill="FFFFFF"/>
        <w:spacing w:before="346" w:line="542" w:lineRule="exact"/>
        <w:ind w:left="5" w:firstLine="677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Сейчас давайте разберем конкретный пример мобильности между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ОНС в рамках одной подсети. На рис. 6.15 изображено два соединенных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между собой основных набора служб ОНС, а также хост </w:t>
      </w:r>
      <w:r w:rsidR="000041FE">
        <w:rPr>
          <w:rFonts w:eastAsia="Times New Roman"/>
          <w:color w:val="000000"/>
          <w:spacing w:val="-12"/>
          <w:sz w:val="46"/>
          <w:szCs w:val="46"/>
          <w:lang w:val="en-US"/>
        </w:rPr>
        <w:t>X</w:t>
      </w:r>
      <w:r w:rsidR="000041FE">
        <w:rPr>
          <w:rFonts w:eastAsia="Times New Roman"/>
          <w:color w:val="000000"/>
          <w:spacing w:val="-12"/>
          <w:sz w:val="46"/>
          <w:szCs w:val="46"/>
        </w:rPr>
        <w:t>1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2"/>
          <w:sz w:val="46"/>
          <w:szCs w:val="46"/>
        </w:rPr>
        <w:t>совершаю</w:t>
      </w:r>
      <w:r>
        <w:rPr>
          <w:rFonts w:eastAsia="Times New Roman"/>
          <w:color w:val="000000"/>
          <w:spacing w:val="-12"/>
          <w:sz w:val="46"/>
          <w:szCs w:val="46"/>
        </w:rPr>
        <w:softHyphen/>
        <w:t>щий перемещение от ОНС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1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к ОНС2. Так как в данном примере устрой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ство, соединяющее два набора служб,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не является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маршрутизатором,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все станции в обоих ОНС принадлежат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к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единой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-подсети. Поэтому,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когда станция </w:t>
      </w:r>
      <w:r w:rsidR="000041FE">
        <w:rPr>
          <w:rFonts w:eastAsia="Times New Roman"/>
          <w:color w:val="000000"/>
          <w:spacing w:val="-12"/>
          <w:sz w:val="46"/>
          <w:szCs w:val="46"/>
          <w:lang w:val="en-US"/>
        </w:rPr>
        <w:t>X</w:t>
      </w:r>
      <w:r w:rsidR="000041FE">
        <w:rPr>
          <w:rFonts w:eastAsia="Times New Roman"/>
          <w:color w:val="000000"/>
          <w:spacing w:val="-12"/>
          <w:sz w:val="46"/>
          <w:szCs w:val="46"/>
        </w:rPr>
        <w:t>1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перемещается от ОНС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1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к ОНС2, она может сохранять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присвоенный ей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0"/>
          <w:sz w:val="46"/>
          <w:szCs w:val="46"/>
        </w:rPr>
        <w:t>-адрес и, соответственно, все установленные соеди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нения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TCP</w:t>
      </w:r>
      <w:r w:rsidRPr="00547FF2">
        <w:rPr>
          <w:rFonts w:eastAsia="Times New Roman"/>
          <w:color w:val="000000"/>
          <w:spacing w:val="-6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Если бы соединяющим устройством был маршрутизатор, </w:t>
      </w:r>
      <w:r>
        <w:rPr>
          <w:rFonts w:eastAsia="Times New Roman"/>
          <w:color w:val="000000"/>
          <w:spacing w:val="-2"/>
          <w:sz w:val="46"/>
          <w:szCs w:val="46"/>
        </w:rPr>
        <w:t xml:space="preserve">то станции </w:t>
      </w:r>
      <w:r>
        <w:rPr>
          <w:rFonts w:eastAsia="Times New Roman"/>
          <w:color w:val="000000"/>
          <w:spacing w:val="-2"/>
          <w:sz w:val="46"/>
          <w:szCs w:val="46"/>
          <w:lang w:val="en-US"/>
        </w:rPr>
        <w:t>X</w:t>
      </w:r>
      <w:r w:rsidR="000041FE">
        <w:rPr>
          <w:rFonts w:eastAsia="Times New Roman"/>
          <w:color w:val="000000"/>
          <w:spacing w:val="-2"/>
          <w:sz w:val="46"/>
          <w:szCs w:val="46"/>
        </w:rPr>
        <w:t>1</w:t>
      </w:r>
      <w:r w:rsidRPr="00547FF2">
        <w:rPr>
          <w:rFonts w:eastAsia="Times New Roman"/>
          <w:color w:val="000000"/>
          <w:spacing w:val="-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2"/>
          <w:sz w:val="46"/>
          <w:szCs w:val="46"/>
        </w:rPr>
        <w:t xml:space="preserve">приходилось бы получать новый </w:t>
      </w:r>
      <w:r>
        <w:rPr>
          <w:rFonts w:eastAsia="Times New Roman"/>
          <w:color w:val="000000"/>
          <w:spacing w:val="-2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2"/>
          <w:sz w:val="46"/>
          <w:szCs w:val="46"/>
        </w:rPr>
        <w:t xml:space="preserve">-адрес всякий раз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при перемещении в новую подсеть. Такое изменение адреса нарушит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(и, естественно, прекратит) все установленные станцией </w:t>
      </w:r>
      <w:r w:rsidR="000041FE">
        <w:rPr>
          <w:rFonts w:eastAsia="Times New Roman"/>
          <w:color w:val="000000"/>
          <w:spacing w:val="-11"/>
          <w:sz w:val="46"/>
          <w:szCs w:val="46"/>
          <w:lang w:val="en-US"/>
        </w:rPr>
        <w:t>X</w:t>
      </w:r>
      <w:r w:rsidR="000041FE">
        <w:rPr>
          <w:rFonts w:eastAsia="Times New Roman"/>
          <w:color w:val="000000"/>
          <w:spacing w:val="-11"/>
          <w:sz w:val="46"/>
          <w:szCs w:val="46"/>
        </w:rPr>
        <w:t>1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соединения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TCP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. </w:t>
      </w:r>
      <w:r w:rsidR="000041FE">
        <w:rPr>
          <w:rFonts w:eastAsia="Times New Roman"/>
          <w:color w:val="000000"/>
          <w:spacing w:val="-10"/>
          <w:sz w:val="46"/>
          <w:szCs w:val="46"/>
        </w:rPr>
        <w:t>Позднее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 мы увидим, как </w:t>
      </w:r>
      <w:r>
        <w:rPr>
          <w:rFonts w:eastAsia="Times New Roman"/>
          <w:color w:val="000000"/>
          <w:spacing w:val="-10"/>
          <w:sz w:val="46"/>
          <w:szCs w:val="46"/>
        </w:rPr>
        <w:lastRenderedPageBreak/>
        <w:t xml:space="preserve">для избегания подобной проблемы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можно воспользоваться протоколом уровня сети, таким как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мобильный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z w:val="46"/>
          <w:szCs w:val="46"/>
        </w:rPr>
        <w:t>-протокол.</w:t>
      </w:r>
    </w:p>
    <w:p w:rsidR="00B47875" w:rsidRDefault="00B47875" w:rsidP="00B47875">
      <w:pPr>
        <w:spacing w:before="727"/>
        <w:ind w:left="2784" w:right="324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D7C3FF" wp14:editId="0286E9CD">
            <wp:extent cx="4727575" cy="3140075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875" w:rsidRDefault="00B47875" w:rsidP="00B47875">
      <w:pPr>
        <w:shd w:val="clear" w:color="auto" w:fill="FFFFFF"/>
        <w:spacing w:before="727"/>
        <w:ind w:right="29"/>
        <w:jc w:val="center"/>
      </w:pPr>
      <w:r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 xml:space="preserve">. 6.15. </w:t>
      </w:r>
      <w:r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Мобильность</w:t>
      </w:r>
      <w:r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в</w:t>
      </w:r>
      <w:r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рамках</w:t>
      </w:r>
      <w:r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единой</w:t>
      </w:r>
      <w:r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подсети</w:t>
      </w:r>
    </w:p>
    <w:p w:rsidR="00B47875" w:rsidRDefault="00B47875" w:rsidP="00B47875">
      <w:pPr>
        <w:shd w:val="clear" w:color="auto" w:fill="FFFFFF"/>
        <w:spacing w:before="698" w:line="545" w:lineRule="exact"/>
        <w:ind w:left="10" w:right="5" w:firstLine="689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Но что же на самом деле происходит, когда станция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X</w:t>
      </w:r>
      <w:r w:rsidR="000041FE">
        <w:rPr>
          <w:rFonts w:eastAsia="Times New Roman"/>
          <w:color w:val="000000"/>
          <w:spacing w:val="-9"/>
          <w:sz w:val="46"/>
          <w:szCs w:val="46"/>
        </w:rPr>
        <w:t>1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перемеща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ется от ОНС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>1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 к ОНС2? Как только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X</w:t>
      </w:r>
      <w:r w:rsidR="000041FE">
        <w:rPr>
          <w:rFonts w:eastAsia="Times New Roman"/>
          <w:color w:val="000000"/>
          <w:spacing w:val="-8"/>
          <w:sz w:val="46"/>
          <w:szCs w:val="46"/>
        </w:rPr>
        <w:t>1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удаляется от точки доступа ТД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>1</w:t>
      </w:r>
      <w:proofErr w:type="gramEnd"/>
      <w:r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и определяет ослабление сигнала ТД1, она начинает поиск более силь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ного сигнала. </w:t>
      </w:r>
      <w:proofErr w:type="gramStart"/>
      <w:r>
        <w:rPr>
          <w:rFonts w:eastAsia="Times New Roman"/>
          <w:color w:val="000000"/>
          <w:spacing w:val="-9"/>
          <w:sz w:val="46"/>
          <w:szCs w:val="46"/>
          <w:lang w:val="en-US"/>
        </w:rPr>
        <w:t>X</w:t>
      </w:r>
      <w:r w:rsidR="000041FE">
        <w:rPr>
          <w:rFonts w:eastAsia="Times New Roman"/>
          <w:color w:val="000000"/>
          <w:spacing w:val="-9"/>
          <w:sz w:val="46"/>
          <w:szCs w:val="46"/>
        </w:rPr>
        <w:t>1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получает сигнальные кадры от ТД2 (которая, в боль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шинстве корпоративных и университетских сетях, будет иметь тот же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сетевой идентификатор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SSID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7"/>
          <w:sz w:val="46"/>
          <w:szCs w:val="46"/>
        </w:rPr>
        <w:t>что и ТД1).</w:t>
      </w:r>
      <w:proofErr w:type="gramEnd"/>
      <w:r>
        <w:rPr>
          <w:rFonts w:eastAsia="Times New Roman"/>
          <w:color w:val="000000"/>
          <w:spacing w:val="-7"/>
          <w:sz w:val="46"/>
          <w:szCs w:val="46"/>
        </w:rPr>
        <w:t xml:space="preserve"> После этого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X</w:t>
      </w:r>
      <w:r w:rsidR="005B7F9B">
        <w:rPr>
          <w:rFonts w:eastAsia="Times New Roman"/>
          <w:color w:val="000000"/>
          <w:spacing w:val="-7"/>
          <w:sz w:val="46"/>
          <w:szCs w:val="46"/>
        </w:rPr>
        <w:t>1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прекращает </w:t>
      </w:r>
      <w:r>
        <w:rPr>
          <w:rFonts w:eastAsia="Times New Roman"/>
          <w:color w:val="000000"/>
          <w:spacing w:val="-13"/>
          <w:sz w:val="46"/>
          <w:szCs w:val="46"/>
        </w:rPr>
        <w:t>ассоциацию с ТД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>1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 и ассоциируется с ТД2, при этом сохраняя присвоен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ный ей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-адрес и установленные подключения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TCP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>.</w:t>
      </w:r>
    </w:p>
    <w:p w:rsidR="00B47875" w:rsidRDefault="00B47875" w:rsidP="005B7F9B">
      <w:pPr>
        <w:shd w:val="clear" w:color="auto" w:fill="FFFFFF"/>
        <w:spacing w:before="330" w:line="541" w:lineRule="exact"/>
        <w:ind w:left="14" w:firstLine="675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>Вышеописанное позволяет справиться с проблемой перехода, с точ</w:t>
      </w:r>
      <w:r>
        <w:rPr>
          <w:rFonts w:eastAsia="Times New Roman"/>
          <w:color w:val="000000"/>
          <w:spacing w:val="-12"/>
          <w:sz w:val="46"/>
          <w:szCs w:val="46"/>
        </w:rPr>
        <w:softHyphen/>
        <w:t xml:space="preserve">ки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зрения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как хоста, так и точки доступа. Но что насчет коммутатора на рис. 6.15? Каким образом он «узнает», что хост переместился от одной </w:t>
      </w:r>
      <w:r>
        <w:rPr>
          <w:rFonts w:eastAsia="Times New Roman"/>
          <w:color w:val="000000"/>
          <w:spacing w:val="-10"/>
          <w:sz w:val="46"/>
          <w:szCs w:val="46"/>
        </w:rPr>
        <w:t>точки доступа к другой? Как вы наверняка помните, комму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>таторы обладают способностью к самообучению — и самостоятельно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го создания таблиц переадресации. Функция самообучения позволяет </w:t>
      </w:r>
      <w:r>
        <w:rPr>
          <w:rFonts w:eastAsia="Times New Roman"/>
          <w:color w:val="000000"/>
          <w:spacing w:val="-5"/>
          <w:sz w:val="46"/>
          <w:szCs w:val="46"/>
        </w:rPr>
        <w:t>справляться со случайными перемещениями (например, если какого-</w:t>
      </w:r>
      <w:r>
        <w:rPr>
          <w:rFonts w:eastAsia="Times New Roman"/>
          <w:color w:val="000000"/>
          <w:spacing w:val="-13"/>
          <w:sz w:val="46"/>
          <w:szCs w:val="46"/>
        </w:rPr>
        <w:t>либо работника переводят из одного отдела в другой). Однако коммута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торы не создавались для поддержки высокомобильных пользователей,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желающих сохранять подключения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TCP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2"/>
          <w:sz w:val="46"/>
          <w:szCs w:val="46"/>
        </w:rPr>
        <w:t>перемещаясь между основны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ми наборами служб ОНС. Для решения этой задачи вспомним, что перед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осуществлением перемещения в таблице переадресации коммутатора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есть запись, позволяющая соотнести МАС-адрес станции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X</w:t>
      </w:r>
      <w:r w:rsidR="005B7F9B">
        <w:rPr>
          <w:rFonts w:eastAsia="Times New Roman"/>
          <w:color w:val="000000"/>
          <w:spacing w:val="-11"/>
          <w:sz w:val="46"/>
          <w:szCs w:val="46"/>
        </w:rPr>
        <w:t>1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с исходя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щим интерфейсом коммутатора, с помощью которого можно получить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доступ к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X</w:t>
      </w:r>
      <w:r w:rsidR="005B7F9B">
        <w:rPr>
          <w:rFonts w:eastAsia="Times New Roman"/>
          <w:color w:val="000000"/>
          <w:spacing w:val="-12"/>
          <w:sz w:val="46"/>
          <w:szCs w:val="46"/>
        </w:rPr>
        <w:t>1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Если станция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X</w:t>
      </w:r>
      <w:r w:rsidR="005B7F9B">
        <w:rPr>
          <w:rFonts w:eastAsia="Times New Roman"/>
          <w:color w:val="000000"/>
          <w:spacing w:val="-12"/>
          <w:sz w:val="46"/>
          <w:szCs w:val="46"/>
        </w:rPr>
        <w:t>1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изначально находилась в ОНС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1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>, то дейта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грамма, предназначенная этой станции, будет направлена ей через точку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доступа ТД1. Однако как только станция </w:t>
      </w:r>
      <w:r w:rsidR="005B7F9B">
        <w:rPr>
          <w:rFonts w:eastAsia="Times New Roman"/>
          <w:color w:val="000000"/>
          <w:spacing w:val="-11"/>
          <w:sz w:val="46"/>
          <w:szCs w:val="46"/>
          <w:lang w:val="en-US"/>
        </w:rPr>
        <w:t>X</w:t>
      </w:r>
      <w:r w:rsidR="005B7F9B">
        <w:rPr>
          <w:rFonts w:eastAsia="Times New Roman"/>
          <w:color w:val="000000"/>
          <w:spacing w:val="-11"/>
          <w:sz w:val="46"/>
          <w:szCs w:val="46"/>
        </w:rPr>
        <w:t>1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ассоциируется с основным </w:t>
      </w:r>
      <w:r>
        <w:rPr>
          <w:rFonts w:eastAsia="Times New Roman"/>
          <w:color w:val="000000"/>
          <w:spacing w:val="-11"/>
          <w:sz w:val="46"/>
          <w:szCs w:val="46"/>
        </w:rPr>
        <w:lastRenderedPageBreak/>
        <w:t>набором служб ОНС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2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, все предназначенные ей кадры данных должны </w:t>
      </w:r>
      <w:r>
        <w:rPr>
          <w:rFonts w:eastAsia="Times New Roman"/>
          <w:color w:val="000000"/>
          <w:spacing w:val="-10"/>
          <w:sz w:val="46"/>
          <w:szCs w:val="46"/>
        </w:rPr>
        <w:t>направляться через ТД2. Одним из решений (впрочем, оно немного ха-</w:t>
      </w:r>
      <w:proofErr w:type="spellStart"/>
      <w:r>
        <w:rPr>
          <w:rFonts w:eastAsia="Times New Roman"/>
          <w:color w:val="000000"/>
          <w:spacing w:val="-10"/>
          <w:sz w:val="46"/>
          <w:szCs w:val="46"/>
        </w:rPr>
        <w:t>керское</w:t>
      </w:r>
      <w:proofErr w:type="spellEnd"/>
      <w:r>
        <w:rPr>
          <w:rFonts w:eastAsia="Times New Roman"/>
          <w:color w:val="000000"/>
          <w:spacing w:val="-10"/>
          <w:sz w:val="46"/>
          <w:szCs w:val="46"/>
        </w:rPr>
        <w:t>) является отправка точкой доступа ТД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2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широковещательного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кадра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Ethernet</w:t>
      </w:r>
      <w:r w:rsidRPr="00547FF2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с адресом станции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X</w:t>
      </w:r>
      <w:r w:rsidR="005B7F9B">
        <w:rPr>
          <w:rFonts w:eastAsia="Times New Roman"/>
          <w:color w:val="000000"/>
          <w:spacing w:val="-6"/>
          <w:sz w:val="46"/>
          <w:szCs w:val="46"/>
        </w:rPr>
        <w:t>1</w:t>
      </w:r>
      <w:r w:rsidRPr="00547FF2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>для коммутатора сразу же по за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вершении ассоциации. Когда коммутатор получает этот кадр, происхо</w:t>
      </w:r>
      <w:r>
        <w:rPr>
          <w:rFonts w:eastAsia="Times New Roman"/>
          <w:color w:val="000000"/>
          <w:spacing w:val="-12"/>
          <w:sz w:val="46"/>
          <w:szCs w:val="46"/>
        </w:rPr>
        <w:softHyphen/>
        <w:t xml:space="preserve">дит обновление таблицы переадресации, позволяющее получить доступ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к станции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X</w:t>
      </w:r>
      <w:r w:rsidR="005B7F9B">
        <w:rPr>
          <w:rFonts w:eastAsia="Times New Roman"/>
          <w:color w:val="000000"/>
          <w:spacing w:val="-11"/>
          <w:sz w:val="46"/>
          <w:szCs w:val="46"/>
        </w:rPr>
        <w:t>1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посредством точки доступа ТД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2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. Группа по разработке </w:t>
      </w:r>
      <w:r w:rsidR="005B7F9B">
        <w:rPr>
          <w:rFonts w:eastAsia="Times New Roman"/>
          <w:color w:val="000000"/>
          <w:spacing w:val="-8"/>
          <w:sz w:val="46"/>
          <w:szCs w:val="46"/>
        </w:rPr>
        <w:t>стандартов 802.11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f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занимается созданием протокола взаимодействия </w:t>
      </w:r>
      <w:r>
        <w:rPr>
          <w:rFonts w:eastAsia="Times New Roman"/>
          <w:color w:val="000000"/>
          <w:spacing w:val="-10"/>
          <w:sz w:val="46"/>
          <w:szCs w:val="46"/>
        </w:rPr>
        <w:t>точек доступа для решения вышеописанной и связанной с ней задач.</w:t>
      </w:r>
    </w:p>
    <w:p w:rsidR="00B47875" w:rsidRDefault="00B47875" w:rsidP="00B47875">
      <w:pPr>
        <w:shd w:val="clear" w:color="auto" w:fill="FFFFFF"/>
        <w:spacing w:before="912"/>
        <w:ind w:left="696"/>
      </w:pPr>
      <w:r>
        <w:rPr>
          <w:rFonts w:ascii="Arial" w:eastAsia="Times New Roman" w:hAnsi="Arial"/>
          <w:b/>
          <w:bCs/>
          <w:color w:val="000000"/>
          <w:sz w:val="46"/>
          <w:szCs w:val="46"/>
        </w:rPr>
        <w:t>Дополнительные</w:t>
      </w:r>
      <w:r>
        <w:rPr>
          <w:rFonts w:ascii="Arial" w:eastAsia="Times New Roman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46"/>
          <w:szCs w:val="46"/>
        </w:rPr>
        <w:t>функции</w:t>
      </w:r>
      <w:r>
        <w:rPr>
          <w:rFonts w:ascii="Arial" w:eastAsia="Times New Roman" w:hAnsi="Arial" w:cs="Arial"/>
          <w:b/>
          <w:bCs/>
          <w:color w:val="000000"/>
          <w:sz w:val="46"/>
          <w:szCs w:val="46"/>
        </w:rPr>
        <w:t xml:space="preserve"> 802.11</w:t>
      </w:r>
    </w:p>
    <w:p w:rsidR="00B47875" w:rsidRDefault="00B47875" w:rsidP="00B47875">
      <w:pPr>
        <w:shd w:val="clear" w:color="auto" w:fill="FFFFFF"/>
        <w:spacing w:before="451" w:line="542" w:lineRule="exact"/>
        <w:ind w:left="10" w:right="5" w:firstLine="686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>Мы закончим наше описание технологии 802.11 кратким обсужде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>нием двух дополнительных функций сетей типа 802.11. Как мы вско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ре убедимся, обе эти функции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не полностью </w:t>
      </w:r>
      <w:r>
        <w:rPr>
          <w:rFonts w:eastAsia="Times New Roman"/>
          <w:color w:val="000000"/>
          <w:spacing w:val="-11"/>
          <w:sz w:val="46"/>
          <w:szCs w:val="46"/>
        </w:rPr>
        <w:t>описаны в спецификации стандарта 802.11, но существуют благодаря другим механизмам, вклю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ченным в спецификацию. Это позволяет различным производителям </w:t>
      </w:r>
      <w:r>
        <w:rPr>
          <w:rFonts w:eastAsia="Times New Roman"/>
          <w:color w:val="000000"/>
          <w:spacing w:val="-9"/>
          <w:sz w:val="46"/>
          <w:szCs w:val="46"/>
        </w:rPr>
        <w:t>реализовывать эти функции, используя собственные (патентованные) подходы, придавая им, в идеале, некоторое конкурентное преимуще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ство.</w:t>
      </w:r>
    </w:p>
    <w:p w:rsidR="00B47875" w:rsidRDefault="00B47875" w:rsidP="00B47875">
      <w:pPr>
        <w:shd w:val="clear" w:color="auto" w:fill="FFFFFF"/>
        <w:spacing w:before="619"/>
        <w:ind w:left="691"/>
      </w:pPr>
      <w:r>
        <w:rPr>
          <w:rFonts w:eastAsia="Times New Roman"/>
          <w:b/>
          <w:bCs/>
          <w:color w:val="000000"/>
          <w:spacing w:val="-18"/>
          <w:sz w:val="46"/>
          <w:szCs w:val="46"/>
        </w:rPr>
        <w:t>Подстройка скорости передачи данных</w:t>
      </w:r>
    </w:p>
    <w:p w:rsidR="00B47875" w:rsidRDefault="00B47875" w:rsidP="005B7F9B">
      <w:pPr>
        <w:shd w:val="clear" w:color="auto" w:fill="FFFFFF"/>
        <w:spacing w:before="341" w:line="542" w:lineRule="exact"/>
        <w:ind w:right="5" w:firstLine="691"/>
        <w:jc w:val="both"/>
      </w:pPr>
      <w:r>
        <w:rPr>
          <w:rFonts w:eastAsia="Times New Roman"/>
          <w:color w:val="000000"/>
          <w:spacing w:val="-21"/>
          <w:sz w:val="46"/>
          <w:szCs w:val="46"/>
        </w:rPr>
        <w:t xml:space="preserve">Ранее, на рис. 6.3, мы видели, что для различных условий соотношения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сигнал-шум 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>(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SNR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3"/>
          <w:sz w:val="46"/>
          <w:szCs w:val="46"/>
        </w:rPr>
        <w:t>применяются различные технологии модуляции сиг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нала. Теперь, для примера, давайте представим мобильного пользователя </w:t>
      </w:r>
      <w:r>
        <w:rPr>
          <w:rFonts w:eastAsia="Times New Roman"/>
          <w:color w:val="000000"/>
          <w:spacing w:val="-17"/>
          <w:sz w:val="46"/>
          <w:szCs w:val="46"/>
        </w:rPr>
        <w:t>сети 802.11, находящегося в 20 метрах от базовой станции в условиях вы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сокого соотношения сигнал-шум. Учитывая большое значение показате</w:t>
      </w:r>
      <w:r>
        <w:rPr>
          <w:rFonts w:eastAsia="Times New Roman"/>
          <w:color w:val="000000"/>
          <w:spacing w:val="-15"/>
          <w:sz w:val="46"/>
          <w:szCs w:val="46"/>
        </w:rPr>
        <w:softHyphen/>
        <w:t xml:space="preserve">ля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SNR</w:t>
      </w:r>
      <w:r w:rsidRPr="00547FF2">
        <w:rPr>
          <w:rFonts w:eastAsia="Times New Roman"/>
          <w:color w:val="000000"/>
          <w:spacing w:val="-15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пользователь может связываться с базовой станцией с помощью </w:t>
      </w:r>
      <w:r>
        <w:rPr>
          <w:rFonts w:eastAsia="Times New Roman"/>
          <w:color w:val="000000"/>
          <w:spacing w:val="-17"/>
          <w:sz w:val="46"/>
          <w:szCs w:val="46"/>
        </w:rPr>
        <w:t>технологии модуляции физического уровня, позволяющей сохранить вы</w:t>
      </w:r>
      <w:r>
        <w:rPr>
          <w:rFonts w:eastAsia="Times New Roman"/>
          <w:color w:val="000000"/>
          <w:spacing w:val="-14"/>
          <w:sz w:val="46"/>
          <w:szCs w:val="46"/>
        </w:rPr>
        <w:t>сокие скорости передачи данных при низком показателе количества би</w:t>
      </w:r>
      <w:r>
        <w:rPr>
          <w:rFonts w:eastAsia="Times New Roman"/>
          <w:color w:val="000000"/>
          <w:spacing w:val="-14"/>
          <w:sz w:val="46"/>
          <w:szCs w:val="46"/>
        </w:rPr>
        <w:softHyphen/>
        <w:t xml:space="preserve">товых ошибок 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>(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BER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4"/>
          <w:sz w:val="46"/>
          <w:szCs w:val="46"/>
        </w:rPr>
        <w:t>Счастливчик, не правда ли?! Теперь давайте пред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9"/>
          <w:sz w:val="46"/>
          <w:szCs w:val="46"/>
        </w:rPr>
        <w:t xml:space="preserve">ставим, что пользователь пришел в движение и начал отходить от базовой </w:t>
      </w:r>
      <w:r>
        <w:rPr>
          <w:rFonts w:eastAsia="Times New Roman"/>
          <w:color w:val="000000"/>
          <w:spacing w:val="-16"/>
          <w:sz w:val="46"/>
          <w:szCs w:val="46"/>
        </w:rPr>
        <w:t>станции, при этом по мере увеличения расстояния началось падение зна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чения показателя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SNR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4"/>
          <w:sz w:val="46"/>
          <w:szCs w:val="46"/>
        </w:rPr>
        <w:t>В этом случае техника модуляции сигнала в про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токоле 802.11, используемом для связи базовой станции с пользователем, не изменится, количество битовых ошибок станет неприемлемо высоким при снижении соотношения сигнал-шум, в результате чего передаваемые </w:t>
      </w:r>
      <w:r>
        <w:rPr>
          <w:rFonts w:eastAsia="Times New Roman"/>
          <w:color w:val="000000"/>
          <w:sz w:val="46"/>
          <w:szCs w:val="46"/>
        </w:rPr>
        <w:t>кадры данных будут приниматься некорректно.</w:t>
      </w:r>
    </w:p>
    <w:p w:rsidR="00B47875" w:rsidRDefault="00B47875" w:rsidP="00B47875">
      <w:pPr>
        <w:shd w:val="clear" w:color="auto" w:fill="FFFFFF"/>
        <w:spacing w:before="331" w:line="542" w:lineRule="exact"/>
        <w:ind w:right="5" w:firstLine="686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По этой причине некоторые решения 802.11 обладают функцией </w:t>
      </w:r>
      <w:r>
        <w:rPr>
          <w:rFonts w:eastAsia="Times New Roman"/>
          <w:color w:val="000000"/>
          <w:spacing w:val="-15"/>
          <w:sz w:val="46"/>
          <w:szCs w:val="46"/>
        </w:rPr>
        <w:lastRenderedPageBreak/>
        <w:t>подстройки скорости передачи данных, осуществляющей выбор исполь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зуемой техники модуляции сигнала физического уровня в зависимости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от текущих характеристик канала связи. Если узел посылает два кадра </w:t>
      </w:r>
      <w:r>
        <w:rPr>
          <w:rFonts w:eastAsia="Times New Roman"/>
          <w:color w:val="000000"/>
          <w:spacing w:val="-8"/>
          <w:sz w:val="46"/>
          <w:szCs w:val="46"/>
        </w:rPr>
        <w:t>подряд и не получает подтверждения (имплицитный индикатор бито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вых ошибок на канале), скорость передачи данных падает до ближайше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го нижнего показателя. Если получение 10 кадров подряд подтвержде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но, либо если время, отсчитываемое таймером с последнего понижения </w:t>
      </w:r>
      <w:r>
        <w:rPr>
          <w:rFonts w:eastAsia="Times New Roman"/>
          <w:color w:val="000000"/>
          <w:spacing w:val="-11"/>
          <w:sz w:val="46"/>
          <w:szCs w:val="46"/>
        </w:rPr>
        <w:t>скорости, истекает, то скорость передачи данных увеличивается на по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казатель. Технология адаптации скорости передачи данных основана на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той же философии «апробации», что и механизм контроля перегрузки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технологии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TCP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.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 xml:space="preserve">В некотором роде технология подстройки скорости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похожа на ребенка, просящего своих родителей дать ему еще больше </w:t>
      </w:r>
      <w:r>
        <w:rPr>
          <w:rFonts w:eastAsia="Times New Roman"/>
          <w:color w:val="000000"/>
          <w:spacing w:val="-11"/>
          <w:sz w:val="46"/>
          <w:szCs w:val="46"/>
        </w:rPr>
        <w:t>и больше сладостей, если ребенок мал, или возможности вернуться до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мой поздней и поздней, если это подросток, до тех пор, пока родители не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скажут ему «Хватит!» и ребенок не отступит (чтобы попробовать позже </w:t>
      </w:r>
      <w:r>
        <w:rPr>
          <w:rFonts w:eastAsia="Times New Roman"/>
          <w:color w:val="000000"/>
          <w:spacing w:val="-9"/>
          <w:sz w:val="46"/>
          <w:szCs w:val="46"/>
        </w:rPr>
        <w:t>и разузнать, не улучшились ли условия!).</w:t>
      </w:r>
      <w:proofErr w:type="gramEnd"/>
    </w:p>
    <w:p w:rsidR="00B47875" w:rsidRDefault="00B47875" w:rsidP="00B47875">
      <w:pPr>
        <w:shd w:val="clear" w:color="auto" w:fill="FFFFFF"/>
        <w:spacing w:before="629"/>
        <w:ind w:left="677"/>
      </w:pPr>
      <w:r>
        <w:rPr>
          <w:rFonts w:eastAsia="Times New Roman"/>
          <w:b/>
          <w:bCs/>
          <w:color w:val="000000"/>
          <w:spacing w:val="-27"/>
          <w:sz w:val="46"/>
          <w:szCs w:val="46"/>
        </w:rPr>
        <w:t>Управление питанием</w:t>
      </w:r>
    </w:p>
    <w:p w:rsidR="00B47875" w:rsidRDefault="00B47875" w:rsidP="005B7F9B">
      <w:pPr>
        <w:shd w:val="clear" w:color="auto" w:fill="FFFFFF"/>
        <w:spacing w:before="346" w:line="542" w:lineRule="exact"/>
        <w:ind w:left="10" w:right="10" w:firstLine="658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>Для мобильных устройств электропитание — это очень ценный ре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сурс. Именно поэтому протокол стандарта 802.11 предлагает возмож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ности по управлению питанием, позволяющие узлам сети 802.11 ми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нимизировать время, необходимое функциям прослушивания канала,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передачи и приема данных, а также оставаться включенным другому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электрооборудованию. Управление питанием в сетях 802.11 работает </w:t>
      </w:r>
      <w:r>
        <w:rPr>
          <w:rFonts w:eastAsia="Times New Roman"/>
          <w:color w:val="000000"/>
          <w:spacing w:val="-11"/>
          <w:sz w:val="46"/>
          <w:szCs w:val="46"/>
        </w:rPr>
        <w:t>следующим образом. Узел может явным образом переходить как в ре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>жим сна, так и в рабочее состояние (не то</w:t>
      </w:r>
      <w:r w:rsidR="005B7F9B">
        <w:rPr>
          <w:rFonts w:eastAsia="Times New Roman"/>
          <w:color w:val="000000"/>
          <w:spacing w:val="-11"/>
          <w:sz w:val="46"/>
          <w:szCs w:val="46"/>
        </w:rPr>
        <w:t>,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 что сонные студенты в ауди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>ториях!). Узел сообщает точке доступа о предстоящем переходе в режим</w:t>
      </w:r>
      <w:r w:rsidR="005B7F9B"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сна, устанавливая значение 1 для соответствующего бита заголовка ка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дра 802.11. После этого таймер узла автоматически настраивается таким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образом, чтобы «разбудить» узел прежде, чем точка доступа отправит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следующий запланированный сигнальный кадр (вспомним, что, как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правило, точка доступа отправляет сигнальные кадры каждые 100 </w:t>
      </w:r>
      <w:proofErr w:type="spellStart"/>
      <w:r>
        <w:rPr>
          <w:rFonts w:eastAsia="Times New Roman"/>
          <w:color w:val="000000"/>
          <w:spacing w:val="-12"/>
          <w:sz w:val="46"/>
          <w:szCs w:val="46"/>
        </w:rPr>
        <w:t>мкс</w:t>
      </w:r>
      <w:proofErr w:type="spellEnd"/>
      <w:r>
        <w:rPr>
          <w:rFonts w:eastAsia="Times New Roman"/>
          <w:color w:val="000000"/>
          <w:spacing w:val="-12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1"/>
          <w:sz w:val="46"/>
          <w:szCs w:val="46"/>
        </w:rPr>
        <w:t>Так как благодаря установленному значению бита управления питани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ем точка доступа «знает», что узел готовится отойти ко сну, она (точка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доступа) не будет направлять ему никаких кадров данных, вместо этого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все кадры данных, предназначенные спящему хосту, будут </w:t>
      </w:r>
      <w:proofErr w:type="spellStart"/>
      <w:proofErr w:type="gramStart"/>
      <w:r>
        <w:rPr>
          <w:rFonts w:eastAsia="Times New Roman"/>
          <w:color w:val="000000"/>
          <w:spacing w:val="-14"/>
          <w:sz w:val="46"/>
          <w:szCs w:val="46"/>
        </w:rPr>
        <w:t>буферизиро-</w:t>
      </w:r>
      <w:r>
        <w:rPr>
          <w:rFonts w:eastAsia="Times New Roman"/>
          <w:color w:val="000000"/>
          <w:sz w:val="46"/>
          <w:szCs w:val="46"/>
        </w:rPr>
        <w:t>ваны</w:t>
      </w:r>
      <w:proofErr w:type="spellEnd"/>
      <w:proofErr w:type="gramEnd"/>
      <w:r>
        <w:rPr>
          <w:rFonts w:eastAsia="Times New Roman"/>
          <w:color w:val="000000"/>
          <w:sz w:val="46"/>
          <w:szCs w:val="46"/>
        </w:rPr>
        <w:t xml:space="preserve"> и отправлены позднее.</w:t>
      </w:r>
    </w:p>
    <w:p w:rsidR="00B47875" w:rsidRDefault="00B47875" w:rsidP="00B47875">
      <w:pPr>
        <w:shd w:val="clear" w:color="auto" w:fill="FFFFFF"/>
        <w:spacing w:before="341" w:line="542" w:lineRule="exact"/>
        <w:ind w:left="10" w:firstLine="691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>Узел пробуждается и очень быстро переходит в полноценное рабо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чее состояние (в отличие от сонного студента, всего лишь за 250 </w:t>
      </w:r>
      <w:proofErr w:type="spellStart"/>
      <w:r>
        <w:rPr>
          <w:rFonts w:eastAsia="Times New Roman"/>
          <w:color w:val="000000"/>
          <w:spacing w:val="-17"/>
          <w:sz w:val="46"/>
          <w:szCs w:val="46"/>
        </w:rPr>
        <w:t>мкс</w:t>
      </w:r>
      <w:proofErr w:type="spellEnd"/>
      <w:r>
        <w:rPr>
          <w:rFonts w:eastAsia="Times New Roman"/>
          <w:color w:val="000000"/>
          <w:spacing w:val="-17"/>
          <w:sz w:val="46"/>
          <w:szCs w:val="46"/>
        </w:rPr>
        <w:t xml:space="preserve">!) </w:t>
      </w:r>
      <w:r>
        <w:rPr>
          <w:rFonts w:eastAsia="Times New Roman"/>
          <w:color w:val="000000"/>
          <w:spacing w:val="-12"/>
          <w:sz w:val="46"/>
          <w:szCs w:val="46"/>
        </w:rPr>
        <w:t>незадолго до того, как точка доступа пошлет сигнальный кадр. Отправ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lastRenderedPageBreak/>
        <w:t xml:space="preserve">ляемый точкой доступа сигнальный кадр содержит список узлов сети,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чьи кадры данных были буферизированы в блоке памяти точки доступа. </w:t>
      </w:r>
      <w:r>
        <w:rPr>
          <w:rFonts w:eastAsia="Times New Roman"/>
          <w:color w:val="000000"/>
          <w:spacing w:val="-10"/>
          <w:sz w:val="46"/>
          <w:szCs w:val="46"/>
        </w:rPr>
        <w:t>Если для узла нет буферизированных кадров данных, он может вновь вернуться в режим сна. В противном случае узел может явно затребо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>вать буферизированные кадры данных с помощью отправки точке до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ступа специального опросного сообщения 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>(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polling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message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).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 xml:space="preserve">Учитывая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время между отправкой сигнальных кадров, равное 100 </w:t>
      </w:r>
      <w:proofErr w:type="spellStart"/>
      <w:r>
        <w:rPr>
          <w:rFonts w:eastAsia="Times New Roman"/>
          <w:color w:val="000000"/>
          <w:spacing w:val="-10"/>
          <w:sz w:val="46"/>
          <w:szCs w:val="46"/>
        </w:rPr>
        <w:t>мкс</w:t>
      </w:r>
      <w:proofErr w:type="spellEnd"/>
      <w:r>
        <w:rPr>
          <w:rFonts w:eastAsia="Times New Roman"/>
          <w:color w:val="000000"/>
          <w:spacing w:val="-10"/>
          <w:sz w:val="46"/>
          <w:szCs w:val="46"/>
        </w:rPr>
        <w:t xml:space="preserve">, время на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пробуждение — 250 </w:t>
      </w:r>
      <w:proofErr w:type="spellStart"/>
      <w:r>
        <w:rPr>
          <w:rFonts w:eastAsia="Times New Roman"/>
          <w:color w:val="000000"/>
          <w:spacing w:val="-17"/>
          <w:sz w:val="46"/>
          <w:szCs w:val="46"/>
        </w:rPr>
        <w:t>мкс</w:t>
      </w:r>
      <w:proofErr w:type="spellEnd"/>
      <w:r>
        <w:rPr>
          <w:rFonts w:eastAsia="Times New Roman"/>
          <w:color w:val="000000"/>
          <w:spacing w:val="-17"/>
          <w:sz w:val="46"/>
          <w:szCs w:val="46"/>
        </w:rPr>
        <w:t xml:space="preserve">, и столь же незначительное время, требующееся </w:t>
      </w:r>
      <w:r>
        <w:rPr>
          <w:rFonts w:eastAsia="Times New Roman"/>
          <w:color w:val="000000"/>
          <w:spacing w:val="-14"/>
          <w:sz w:val="46"/>
          <w:szCs w:val="46"/>
        </w:rPr>
        <w:t>на получение сигнального кадра и проверку на наличие буферизирован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ных кадров, узел, не отправляющий или не получающий кадров данных,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может оставаться в режиме сна до 99% рабочего времени, что позволяет </w:t>
      </w:r>
      <w:r>
        <w:rPr>
          <w:rFonts w:eastAsia="Times New Roman"/>
          <w:color w:val="000000"/>
          <w:sz w:val="46"/>
          <w:szCs w:val="46"/>
        </w:rPr>
        <w:t xml:space="preserve">существенно сократить </w:t>
      </w:r>
      <w:proofErr w:type="spellStart"/>
      <w:r>
        <w:rPr>
          <w:rFonts w:eastAsia="Times New Roman"/>
          <w:color w:val="000000"/>
          <w:sz w:val="46"/>
          <w:szCs w:val="46"/>
        </w:rPr>
        <w:t>энергозатраты</w:t>
      </w:r>
      <w:proofErr w:type="spellEnd"/>
      <w:r>
        <w:rPr>
          <w:rFonts w:eastAsia="Times New Roman"/>
          <w:color w:val="000000"/>
          <w:sz w:val="46"/>
          <w:szCs w:val="46"/>
        </w:rPr>
        <w:t>.</w:t>
      </w:r>
      <w:proofErr w:type="gramEnd"/>
    </w:p>
    <w:p w:rsidR="00B47875" w:rsidRDefault="00B47875" w:rsidP="00B47875">
      <w:pPr>
        <w:shd w:val="clear" w:color="auto" w:fill="FFFFFF"/>
        <w:spacing w:before="912"/>
        <w:ind w:left="691"/>
      </w:pPr>
      <w:r>
        <w:rPr>
          <w:rFonts w:ascii="Arial" w:eastAsia="Times New Roman" w:hAnsi="Arial"/>
          <w:b/>
          <w:bCs/>
          <w:color w:val="000000"/>
          <w:sz w:val="46"/>
          <w:szCs w:val="46"/>
        </w:rPr>
        <w:t>Персональные</w:t>
      </w:r>
      <w:r>
        <w:rPr>
          <w:rFonts w:ascii="Arial" w:eastAsia="Times New Roman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46"/>
          <w:szCs w:val="46"/>
        </w:rPr>
        <w:t>сети</w:t>
      </w:r>
      <w:r>
        <w:rPr>
          <w:rFonts w:ascii="Arial" w:eastAsia="Times New Roman" w:hAnsi="Arial" w:cs="Arial"/>
          <w:b/>
          <w:bCs/>
          <w:color w:val="000000"/>
          <w:sz w:val="46"/>
          <w:szCs w:val="46"/>
        </w:rPr>
        <w:t xml:space="preserve">: </w:t>
      </w:r>
      <w:r>
        <w:rPr>
          <w:rFonts w:ascii="Arial" w:eastAsia="Times New Roman" w:hAnsi="Arial" w:cs="Arial"/>
          <w:b/>
          <w:bCs/>
          <w:color w:val="000000"/>
          <w:sz w:val="46"/>
          <w:szCs w:val="46"/>
          <w:lang w:val="en-US"/>
        </w:rPr>
        <w:t>Bluetooth</w:t>
      </w:r>
      <w:r w:rsidRPr="00547FF2">
        <w:rPr>
          <w:rFonts w:ascii="Arial" w:eastAsia="Times New Roman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46"/>
          <w:szCs w:val="46"/>
        </w:rPr>
        <w:t>и</w:t>
      </w:r>
      <w:r>
        <w:rPr>
          <w:rFonts w:ascii="Arial" w:eastAsia="Times New Roman" w:hAnsi="Arial" w:cs="Arial"/>
          <w:b/>
          <w:bCs/>
          <w:color w:val="000000"/>
          <w:sz w:val="46"/>
          <w:szCs w:val="46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46"/>
          <w:szCs w:val="46"/>
          <w:lang w:val="en-US"/>
        </w:rPr>
        <w:t>Zigbee</w:t>
      </w:r>
      <w:proofErr w:type="spellEnd"/>
    </w:p>
    <w:p w:rsidR="00B47875" w:rsidRDefault="00B47875" w:rsidP="005B7F9B">
      <w:pPr>
        <w:shd w:val="clear" w:color="auto" w:fill="FFFFFF"/>
        <w:spacing w:before="451" w:line="542" w:lineRule="exact"/>
        <w:ind w:firstLine="701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Как показано на рис. 6.2, стандарт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IEEE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802.11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WI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>-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FI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предназначен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для соединения по беспроводной сети устройств, находящихся до 100 м </w:t>
      </w:r>
      <w:r>
        <w:rPr>
          <w:rFonts w:eastAsia="Times New Roman"/>
          <w:color w:val="000000"/>
          <w:spacing w:val="-6"/>
          <w:sz w:val="46"/>
          <w:szCs w:val="46"/>
        </w:rPr>
        <w:t>друг от друга (за исключением случаев, когда сеть 802.11 применяет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ся для двухточечной связи с использованием направительных антенн).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Два других протокола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IEEE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802.11 —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Bluetooth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и </w:t>
      </w:r>
      <w:proofErr w:type="spellStart"/>
      <w:r>
        <w:rPr>
          <w:rFonts w:eastAsia="Times New Roman"/>
          <w:color w:val="000000"/>
          <w:spacing w:val="-12"/>
          <w:sz w:val="46"/>
          <w:szCs w:val="46"/>
          <w:lang w:val="en-US"/>
        </w:rPr>
        <w:t>Zigbee</w:t>
      </w:r>
      <w:proofErr w:type="spellEnd"/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(определяемые </w:t>
      </w:r>
      <w:r>
        <w:rPr>
          <w:rFonts w:eastAsia="Times New Roman"/>
          <w:color w:val="000000"/>
          <w:spacing w:val="-18"/>
          <w:sz w:val="46"/>
          <w:szCs w:val="46"/>
        </w:rPr>
        <w:t xml:space="preserve">в стандартах </w:t>
      </w:r>
      <w:r>
        <w:rPr>
          <w:rFonts w:eastAsia="Times New Roman"/>
          <w:color w:val="000000"/>
          <w:spacing w:val="-18"/>
          <w:sz w:val="46"/>
          <w:szCs w:val="46"/>
          <w:lang w:val="en-US"/>
        </w:rPr>
        <w:t>IEEE</w:t>
      </w:r>
      <w:r w:rsidRPr="00547FF2">
        <w:rPr>
          <w:rFonts w:eastAsia="Times New Roman"/>
          <w:color w:val="000000"/>
          <w:spacing w:val="-1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8"/>
          <w:sz w:val="46"/>
          <w:szCs w:val="46"/>
        </w:rPr>
        <w:t xml:space="preserve">802.15.1 и </w:t>
      </w:r>
      <w:r>
        <w:rPr>
          <w:rFonts w:eastAsia="Times New Roman"/>
          <w:color w:val="000000"/>
          <w:spacing w:val="-18"/>
          <w:sz w:val="46"/>
          <w:szCs w:val="46"/>
          <w:lang w:val="en-US"/>
        </w:rPr>
        <w:t>IEEE</w:t>
      </w:r>
      <w:r w:rsidRPr="00547FF2">
        <w:rPr>
          <w:rFonts w:eastAsia="Times New Roman"/>
          <w:color w:val="000000"/>
          <w:spacing w:val="-18"/>
          <w:sz w:val="46"/>
          <w:szCs w:val="46"/>
        </w:rPr>
        <w:t xml:space="preserve"> 802.15.4) </w:t>
      </w:r>
      <w:r>
        <w:rPr>
          <w:rFonts w:eastAsia="Times New Roman"/>
          <w:color w:val="000000"/>
          <w:spacing w:val="-18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18"/>
          <w:sz w:val="46"/>
          <w:szCs w:val="46"/>
          <w:lang w:val="en-US"/>
        </w:rPr>
        <w:t>WiMAX</w:t>
      </w:r>
      <w:r w:rsidRPr="00547FF2">
        <w:rPr>
          <w:rFonts w:eastAsia="Times New Roman"/>
          <w:color w:val="000000"/>
          <w:spacing w:val="-1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8"/>
          <w:sz w:val="46"/>
          <w:szCs w:val="46"/>
        </w:rPr>
        <w:t>(</w:t>
      </w:r>
      <w:proofErr w:type="gramStart"/>
      <w:r>
        <w:rPr>
          <w:rFonts w:eastAsia="Times New Roman"/>
          <w:color w:val="000000"/>
          <w:spacing w:val="-18"/>
          <w:sz w:val="46"/>
          <w:szCs w:val="46"/>
        </w:rPr>
        <w:t>определяемый</w:t>
      </w:r>
      <w:proofErr w:type="gramEnd"/>
      <w:r>
        <w:rPr>
          <w:rFonts w:eastAsia="Times New Roman"/>
          <w:color w:val="000000"/>
          <w:spacing w:val="-1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22"/>
          <w:sz w:val="46"/>
          <w:szCs w:val="46"/>
        </w:rPr>
        <w:t xml:space="preserve">в стандарте </w:t>
      </w:r>
      <w:r>
        <w:rPr>
          <w:rFonts w:eastAsia="Times New Roman"/>
          <w:color w:val="000000"/>
          <w:spacing w:val="-22"/>
          <w:sz w:val="46"/>
          <w:szCs w:val="46"/>
          <w:lang w:val="en-US"/>
        </w:rPr>
        <w:t>IEEE</w:t>
      </w:r>
      <w:r w:rsidRPr="00547FF2">
        <w:rPr>
          <w:rFonts w:eastAsia="Times New Roman"/>
          <w:color w:val="000000"/>
          <w:spacing w:val="-2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22"/>
          <w:sz w:val="46"/>
          <w:szCs w:val="46"/>
        </w:rPr>
        <w:t>802.1 б) — являются стандартами для связи на бо</w:t>
      </w:r>
      <w:r>
        <w:rPr>
          <w:rFonts w:eastAsia="Times New Roman"/>
          <w:color w:val="000000"/>
          <w:spacing w:val="-22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лее коротких длинных расстояниях соответственно. Мы еще вкратце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поговорим о стандарте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WiMAX</w:t>
      </w:r>
      <w:r w:rsidRPr="00547FF2">
        <w:rPr>
          <w:rFonts w:eastAsia="Times New Roman"/>
          <w:color w:val="000000"/>
          <w:spacing w:val="-15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когда будем обсуждать мобильные сети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для передачи данных, сейчас же обратим свое внимание на </w:t>
      </w:r>
      <w:r>
        <w:rPr>
          <w:rFonts w:eastAsia="Times New Roman"/>
          <w:color w:val="000000"/>
          <w:sz w:val="46"/>
          <w:szCs w:val="46"/>
        </w:rPr>
        <w:t>сети с более короткой дистанцией.</w:t>
      </w:r>
    </w:p>
    <w:p w:rsidR="00B47875" w:rsidRDefault="00B47875" w:rsidP="00B47875">
      <w:pPr>
        <w:shd w:val="clear" w:color="auto" w:fill="FFFFFF"/>
        <w:spacing w:before="466" w:line="518" w:lineRule="exact"/>
        <w:ind w:left="686"/>
      </w:pPr>
      <w:r>
        <w:rPr>
          <w:b/>
          <w:bCs/>
          <w:color w:val="000000"/>
          <w:spacing w:val="-8"/>
          <w:position w:val="-1"/>
          <w:sz w:val="46"/>
          <w:szCs w:val="46"/>
          <w:lang w:val="en-US"/>
        </w:rPr>
        <w:t>Bluetooth</w:t>
      </w:r>
    </w:p>
    <w:p w:rsidR="00B47875" w:rsidRDefault="00B47875" w:rsidP="00B47875">
      <w:pPr>
        <w:shd w:val="clear" w:color="auto" w:fill="FFFFFF"/>
        <w:spacing w:before="350" w:line="542" w:lineRule="exact"/>
        <w:ind w:firstLine="677"/>
        <w:jc w:val="both"/>
      </w:pPr>
      <w:r>
        <w:rPr>
          <w:rFonts w:eastAsia="Times New Roman"/>
          <w:color w:val="000000"/>
          <w:spacing w:val="-15"/>
          <w:sz w:val="46"/>
          <w:szCs w:val="46"/>
        </w:rPr>
        <w:t xml:space="preserve">Сеть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IEEE</w:t>
      </w:r>
      <w:r w:rsidRPr="00547FF2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>802.15.1 имеет небольшую зону покрытия, потребляет не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большое количество энергии и требует небольших финансовых затрат. </w:t>
      </w:r>
      <w:r>
        <w:rPr>
          <w:rFonts w:eastAsia="Times New Roman"/>
          <w:color w:val="000000"/>
          <w:spacing w:val="-14"/>
          <w:sz w:val="46"/>
          <w:szCs w:val="46"/>
        </w:rPr>
        <w:t>По сути это энергосберегающая, низкоскоростная технология, «замеща</w:t>
      </w:r>
      <w:r>
        <w:rPr>
          <w:rFonts w:eastAsia="Times New Roman"/>
          <w:color w:val="000000"/>
          <w:spacing w:val="-14"/>
          <w:sz w:val="46"/>
          <w:szCs w:val="46"/>
        </w:rPr>
        <w:softHyphen/>
        <w:t xml:space="preserve">ющая кабель» и работающая на коротких дистанциях, используемая для </w:t>
      </w:r>
      <w:r>
        <w:rPr>
          <w:rFonts w:eastAsia="Times New Roman"/>
          <w:color w:val="000000"/>
          <w:spacing w:val="-12"/>
          <w:sz w:val="46"/>
          <w:szCs w:val="46"/>
        </w:rPr>
        <w:t>связи между собой ноутбуков, периферийных устройств, сотовых теле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фонов и смартфонов. В то время как 802.11 — это более </w:t>
      </w:r>
      <w:proofErr w:type="spellStart"/>
      <w:r>
        <w:rPr>
          <w:rFonts w:eastAsia="Times New Roman"/>
          <w:color w:val="000000"/>
          <w:spacing w:val="-17"/>
          <w:sz w:val="46"/>
          <w:szCs w:val="46"/>
        </w:rPr>
        <w:t>энергозатратная</w:t>
      </w:r>
      <w:proofErr w:type="spellEnd"/>
      <w:r>
        <w:rPr>
          <w:rFonts w:eastAsia="Times New Roman"/>
          <w:color w:val="000000"/>
          <w:spacing w:val="-17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скоростная технология «доступа» в Интернет, работающая на средних </w:t>
      </w:r>
      <w:r>
        <w:rPr>
          <w:rFonts w:eastAsia="Times New Roman"/>
          <w:color w:val="000000"/>
          <w:spacing w:val="-12"/>
          <w:sz w:val="46"/>
          <w:szCs w:val="46"/>
        </w:rPr>
        <w:t>дистанциях. Именно поэтому сети 802.15.1 часто называют беспровод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ными персональными сетями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WPAN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(от англ.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Wireless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Personal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Area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Networks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Физический и канальный уровни сетей 802.15.1 базируются на более ранних спецификациях технологии </w:t>
      </w:r>
      <w:r>
        <w:rPr>
          <w:rFonts w:eastAsia="Times New Roman"/>
          <w:b/>
          <w:bCs/>
          <w:color w:val="000000"/>
          <w:spacing w:val="-10"/>
          <w:sz w:val="46"/>
          <w:szCs w:val="46"/>
          <w:lang w:val="en-US"/>
        </w:rPr>
        <w:t>Bluetooth</w:t>
      </w:r>
      <w:r w:rsidRPr="00547FF2"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для персональ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25"/>
          <w:sz w:val="46"/>
          <w:szCs w:val="46"/>
        </w:rPr>
        <w:t xml:space="preserve">ных сетей. Сети 802.15.1 работают в </w:t>
      </w:r>
      <w:proofErr w:type="spellStart"/>
      <w:r>
        <w:rPr>
          <w:rFonts w:eastAsia="Times New Roman"/>
          <w:color w:val="000000"/>
          <w:spacing w:val="-25"/>
          <w:sz w:val="46"/>
          <w:szCs w:val="46"/>
        </w:rPr>
        <w:t>нелицензируемом</w:t>
      </w:r>
      <w:proofErr w:type="spellEnd"/>
      <w:r>
        <w:rPr>
          <w:rFonts w:eastAsia="Times New Roman"/>
          <w:color w:val="000000"/>
          <w:spacing w:val="-25"/>
          <w:sz w:val="46"/>
          <w:szCs w:val="46"/>
        </w:rPr>
        <w:t xml:space="preserve"> радиодиапазо</w:t>
      </w:r>
      <w:r>
        <w:rPr>
          <w:rFonts w:eastAsia="Times New Roman"/>
          <w:color w:val="000000"/>
          <w:spacing w:val="-25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не 2,4 ГГц по шаблону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TDM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 (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Time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>-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Division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Multiplexing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>— мультиплек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lastRenderedPageBreak/>
        <w:t xml:space="preserve">сирование с разделением времени). Величина временного промежутка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составляет 625 </w:t>
      </w:r>
      <w:proofErr w:type="spellStart"/>
      <w:r>
        <w:rPr>
          <w:rFonts w:eastAsia="Times New Roman"/>
          <w:color w:val="000000"/>
          <w:spacing w:val="-10"/>
          <w:sz w:val="46"/>
          <w:szCs w:val="46"/>
        </w:rPr>
        <w:t>мкс</w:t>
      </w:r>
      <w:proofErr w:type="spellEnd"/>
      <w:r>
        <w:rPr>
          <w:rFonts w:eastAsia="Times New Roman"/>
          <w:color w:val="000000"/>
          <w:spacing w:val="-10"/>
          <w:sz w:val="46"/>
          <w:szCs w:val="46"/>
        </w:rPr>
        <w:t xml:space="preserve">. На протяжении каждого временного промежутка </w:t>
      </w:r>
      <w:r>
        <w:rPr>
          <w:rFonts w:eastAsia="Times New Roman"/>
          <w:color w:val="000000"/>
          <w:spacing w:val="-16"/>
          <w:sz w:val="46"/>
          <w:szCs w:val="46"/>
        </w:rPr>
        <w:t>отправитель выполняет передачу на одном из 79 каналов, при этом канал меняется при смене временного промежутка по известной псевдослучай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ной схеме. Таким 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>образом</w:t>
      </w:r>
      <w:proofErr w:type="gramEnd"/>
      <w:r>
        <w:rPr>
          <w:rFonts w:eastAsia="Times New Roman"/>
          <w:color w:val="000000"/>
          <w:spacing w:val="-15"/>
          <w:sz w:val="46"/>
          <w:szCs w:val="46"/>
        </w:rPr>
        <w:t xml:space="preserve"> осуществляется переключение каналов, также известное как </w:t>
      </w:r>
      <w:r>
        <w:rPr>
          <w:rFonts w:eastAsia="Times New Roman"/>
          <w:b/>
          <w:bCs/>
          <w:color w:val="000000"/>
          <w:spacing w:val="-15"/>
          <w:sz w:val="46"/>
          <w:szCs w:val="46"/>
        </w:rPr>
        <w:t xml:space="preserve">расширение спектра со скачкообразной перестройкой </w:t>
      </w:r>
      <w:r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частоты </w:t>
      </w:r>
      <w:r>
        <w:rPr>
          <w:rFonts w:eastAsia="Times New Roman"/>
          <w:b/>
          <w:bCs/>
          <w:color w:val="000000"/>
          <w:spacing w:val="-11"/>
          <w:sz w:val="46"/>
          <w:szCs w:val="46"/>
          <w:lang w:val="en-US"/>
        </w:rPr>
        <w:t>FHSS</w:t>
      </w:r>
      <w:r w:rsidRPr="00547FF2"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 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>(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Frequency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>-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Hopping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Spread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Spectrum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распределяющее передачу по полосам частотного диапазона. Скорость передачи данных </w:t>
      </w:r>
      <w:r>
        <w:rPr>
          <w:rFonts w:eastAsia="Times New Roman"/>
          <w:color w:val="000000"/>
          <w:sz w:val="46"/>
          <w:szCs w:val="46"/>
        </w:rPr>
        <w:t>в сетях 802.15.1 может достигать 4 Мбит/</w:t>
      </w:r>
      <w:proofErr w:type="gramStart"/>
      <w:r>
        <w:rPr>
          <w:rFonts w:eastAsia="Times New Roman"/>
          <w:color w:val="000000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z w:val="46"/>
          <w:szCs w:val="46"/>
        </w:rPr>
        <w:t>.</w:t>
      </w:r>
    </w:p>
    <w:p w:rsidR="00B47875" w:rsidRDefault="00B47875" w:rsidP="00DE030C">
      <w:pPr>
        <w:shd w:val="clear" w:color="auto" w:fill="FFFFFF"/>
        <w:spacing w:before="341" w:line="542" w:lineRule="exact"/>
        <w:ind w:left="10" w:right="14" w:firstLine="706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pacing w:val="-7"/>
          <w:sz w:val="46"/>
          <w:szCs w:val="46"/>
        </w:rPr>
        <w:t xml:space="preserve">Все сети 802.15.1 являются одноуровневыми, так как для связи </w:t>
      </w:r>
      <w:r>
        <w:rPr>
          <w:rFonts w:eastAsia="Times New Roman"/>
          <w:color w:val="000000"/>
          <w:spacing w:val="-9"/>
          <w:sz w:val="46"/>
          <w:szCs w:val="46"/>
        </w:rPr>
        <w:t>устройств 802.15.1 не требуется никакой сетевой инфраструктуры (на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пример, точек доступа). Поэтому устройства 802.15.1 должны занимать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ся самоорганизацией и упорядочиванием. В первую очередь, устрой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ства 802.15.1 организуются </w:t>
      </w:r>
      <w:proofErr w:type="gramStart"/>
      <w:r>
        <w:rPr>
          <w:rFonts w:eastAsia="Times New Roman"/>
          <w:color w:val="000000"/>
          <w:spacing w:val="-14"/>
          <w:sz w:val="46"/>
          <w:szCs w:val="46"/>
        </w:rPr>
        <w:t>в</w:t>
      </w:r>
      <w:proofErr w:type="gramEnd"/>
      <w:r>
        <w:rPr>
          <w:rFonts w:eastAsia="Times New Roman"/>
          <w:color w:val="000000"/>
          <w:spacing w:val="-14"/>
          <w:sz w:val="46"/>
          <w:szCs w:val="46"/>
        </w:rPr>
        <w:t xml:space="preserve"> так называемые </w:t>
      </w:r>
      <w:proofErr w:type="spellStart"/>
      <w:r>
        <w:rPr>
          <w:rFonts w:eastAsia="Times New Roman"/>
          <w:b/>
          <w:bCs/>
          <w:color w:val="000000"/>
          <w:spacing w:val="-14"/>
          <w:sz w:val="46"/>
          <w:szCs w:val="46"/>
        </w:rPr>
        <w:t>пикосети</w:t>
      </w:r>
      <w:proofErr w:type="spellEnd"/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содержащие до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восьми активных устройств, как показано на рис. 6.16. Одно из таких устройств называется «ведущим» </w:t>
      </w:r>
      <w:r w:rsidRPr="00547FF2">
        <w:rPr>
          <w:rFonts w:eastAsia="Times New Roman"/>
          <w:color w:val="000000"/>
          <w:spacing w:val="-8"/>
          <w:sz w:val="46"/>
          <w:szCs w:val="46"/>
        </w:rPr>
        <w:t>(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master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а остальные устройства —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«подчиненными» 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>(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slaves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). 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>Ведущие устройства воистину являются «хо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зяевами» </w:t>
      </w:r>
      <w:proofErr w:type="spellStart"/>
      <w:r>
        <w:rPr>
          <w:rFonts w:eastAsia="Times New Roman"/>
          <w:color w:val="000000"/>
          <w:spacing w:val="-9"/>
          <w:sz w:val="46"/>
          <w:szCs w:val="46"/>
        </w:rPr>
        <w:t>пикосети</w:t>
      </w:r>
      <w:proofErr w:type="spellEnd"/>
      <w:r>
        <w:rPr>
          <w:rFonts w:eastAsia="Times New Roman"/>
          <w:color w:val="000000"/>
          <w:spacing w:val="-9"/>
          <w:sz w:val="46"/>
          <w:szCs w:val="46"/>
        </w:rPr>
        <w:t xml:space="preserve"> — часы такого устройства определяют время сети,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оно может осуществлять отправку данных во все нечетные промежутки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времени, в то время как подчиненные устройства могут вести передачу </w:t>
      </w:r>
      <w:r>
        <w:rPr>
          <w:rFonts w:eastAsia="Times New Roman"/>
          <w:color w:val="000000"/>
          <w:spacing w:val="-10"/>
          <w:sz w:val="46"/>
          <w:szCs w:val="46"/>
        </w:rPr>
        <w:t>только после того, как с ними связалось ведущее устройство (в преды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дущий временной интервал), при этом подчиненное устройство может </w:t>
      </w:r>
      <w:r>
        <w:rPr>
          <w:rFonts w:eastAsia="Times New Roman"/>
          <w:color w:val="000000"/>
          <w:spacing w:val="-10"/>
          <w:sz w:val="46"/>
          <w:szCs w:val="46"/>
        </w:rPr>
        <w:t>передавать данные только ведущему устройству.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В дополнение к под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чиненным, в сети может также находиться до 255 зарегистрированных </w:t>
      </w:r>
      <w:r>
        <w:rPr>
          <w:rFonts w:eastAsia="Times New Roman"/>
          <w:color w:val="000000"/>
          <w:spacing w:val="-5"/>
          <w:sz w:val="46"/>
          <w:szCs w:val="46"/>
        </w:rPr>
        <w:t>устройств. Такие устройства не могут осуществлять связь до тех пор,</w:t>
      </w:r>
      <w:r w:rsidR="00DE030C"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</w:rPr>
        <w:t>пока их статус не будет изменен ведущим узлом с «зарегистрирован</w:t>
      </w:r>
      <w:r>
        <w:rPr>
          <w:rFonts w:eastAsia="Times New Roman"/>
          <w:color w:val="000000"/>
          <w:spacing w:val="-5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ных» на «активные».</w:t>
      </w:r>
    </w:p>
    <w:p w:rsidR="00DE030C" w:rsidRDefault="00DE030C" w:rsidP="00DE030C">
      <w:pPr>
        <w:shd w:val="clear" w:color="auto" w:fill="FFFFFF"/>
        <w:spacing w:before="341" w:line="542" w:lineRule="exact"/>
        <w:ind w:left="10" w:right="14" w:firstLine="706"/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-173990</wp:posOffset>
            </wp:positionH>
            <wp:positionV relativeFrom="paragraph">
              <wp:posOffset>262890</wp:posOffset>
            </wp:positionV>
            <wp:extent cx="8562975" cy="4048125"/>
            <wp:effectExtent l="0" t="0" r="9525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29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7875" w:rsidRDefault="00B47875" w:rsidP="00B47875">
      <w:pPr>
        <w:spacing w:line="1" w:lineRule="exact"/>
        <w:rPr>
          <w:rFonts w:ascii="Arial" w:hAnsi="Arial" w:cs="Arial"/>
          <w:sz w:val="2"/>
          <w:szCs w:val="2"/>
        </w:rPr>
      </w:pPr>
    </w:p>
    <w:p w:rsidR="00DE030C" w:rsidRDefault="00DE030C" w:rsidP="00B47875">
      <w:pPr>
        <w:spacing w:line="1" w:lineRule="exact"/>
        <w:rPr>
          <w:rFonts w:ascii="Arial" w:hAnsi="Arial" w:cs="Arial"/>
          <w:sz w:val="2"/>
          <w:szCs w:val="2"/>
        </w:rPr>
      </w:pPr>
    </w:p>
    <w:p w:rsidR="00B47875" w:rsidRDefault="00B47875" w:rsidP="00B47875">
      <w:pPr>
        <w:shd w:val="clear" w:color="auto" w:fill="FFFFFF"/>
        <w:spacing w:before="431"/>
        <w:ind w:left="19"/>
        <w:jc w:val="center"/>
      </w:pPr>
      <w:r>
        <w:rPr>
          <w:rFonts w:ascii="Arial" w:eastAsia="Times New Roman" w:hAnsi="Arial"/>
          <w:b/>
          <w:bCs/>
          <w:color w:val="000000"/>
          <w:spacing w:val="-10"/>
          <w:sz w:val="36"/>
          <w:szCs w:val="36"/>
        </w:rPr>
        <w:lastRenderedPageBreak/>
        <w:t>Рис</w:t>
      </w:r>
      <w:r>
        <w:rPr>
          <w:rFonts w:ascii="Arial" w:eastAsia="Times New Roman" w:hAnsi="Arial" w:cs="Arial"/>
          <w:b/>
          <w:bCs/>
          <w:color w:val="000000"/>
          <w:spacing w:val="-10"/>
          <w:sz w:val="36"/>
          <w:szCs w:val="36"/>
        </w:rPr>
        <w:t xml:space="preserve">. 6.16. </w:t>
      </w:r>
      <w:proofErr w:type="spellStart"/>
      <w:r>
        <w:rPr>
          <w:rFonts w:ascii="Arial" w:eastAsia="Times New Roman" w:hAnsi="Arial"/>
          <w:b/>
          <w:bCs/>
          <w:color w:val="000000"/>
          <w:spacing w:val="-10"/>
          <w:sz w:val="36"/>
          <w:szCs w:val="36"/>
        </w:rPr>
        <w:t>Пикосеть</w:t>
      </w:r>
      <w:proofErr w:type="spellEnd"/>
      <w:r>
        <w:rPr>
          <w:rFonts w:ascii="Arial" w:eastAsia="Times New Roman" w:hAnsi="Arial" w:cs="Arial"/>
          <w:b/>
          <w:bCs/>
          <w:color w:val="000000"/>
          <w:spacing w:val="-10"/>
          <w:sz w:val="36"/>
          <w:szCs w:val="36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spacing w:val="-10"/>
          <w:sz w:val="36"/>
          <w:szCs w:val="36"/>
          <w:lang w:val="en-US"/>
        </w:rPr>
        <w:t>Bluetooth</w:t>
      </w:r>
    </w:p>
    <w:p w:rsidR="00B47875" w:rsidRDefault="00B47875" w:rsidP="00B47875">
      <w:pPr>
        <w:shd w:val="clear" w:color="auto" w:fill="FFFFFF"/>
        <w:spacing w:before="804" w:line="545" w:lineRule="exact"/>
        <w:ind w:right="19" w:firstLine="665"/>
        <w:jc w:val="both"/>
      </w:pPr>
      <w:r>
        <w:rPr>
          <w:rFonts w:eastAsia="Times New Roman"/>
          <w:color w:val="000000"/>
          <w:spacing w:val="-18"/>
          <w:sz w:val="46"/>
          <w:szCs w:val="46"/>
        </w:rPr>
        <w:t xml:space="preserve">Для получения более подробной информации о сетях </w:t>
      </w:r>
      <w:r>
        <w:rPr>
          <w:rFonts w:eastAsia="Times New Roman"/>
          <w:color w:val="000000"/>
          <w:spacing w:val="-18"/>
          <w:sz w:val="46"/>
          <w:szCs w:val="46"/>
          <w:lang w:val="en-US"/>
        </w:rPr>
        <w:t>WPAN</w:t>
      </w:r>
      <w:r w:rsidRPr="00547FF2">
        <w:rPr>
          <w:rFonts w:eastAsia="Times New Roman"/>
          <w:color w:val="000000"/>
          <w:spacing w:val="-18"/>
          <w:sz w:val="46"/>
          <w:szCs w:val="46"/>
        </w:rPr>
        <w:t xml:space="preserve"> </w:t>
      </w:r>
      <w:r w:rsidRPr="00DE030C">
        <w:rPr>
          <w:rFonts w:eastAsia="Times New Roman"/>
          <w:bCs/>
          <w:color w:val="000000"/>
          <w:spacing w:val="-18"/>
          <w:sz w:val="46"/>
          <w:szCs w:val="46"/>
        </w:rPr>
        <w:t>802.</w:t>
      </w:r>
      <w:r>
        <w:rPr>
          <w:rFonts w:eastAsia="Times New Roman"/>
          <w:color w:val="000000"/>
          <w:spacing w:val="-18"/>
          <w:sz w:val="46"/>
          <w:szCs w:val="46"/>
        </w:rPr>
        <w:t xml:space="preserve">15.1, </w:t>
      </w:r>
      <w:r>
        <w:rPr>
          <w:rFonts w:eastAsia="Times New Roman"/>
          <w:color w:val="000000"/>
          <w:spacing w:val="-13"/>
          <w:sz w:val="46"/>
          <w:szCs w:val="46"/>
        </w:rPr>
        <w:t>интересующиеся читатели могут обратиться к справочниками по техно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20"/>
          <w:sz w:val="46"/>
          <w:szCs w:val="46"/>
        </w:rPr>
        <w:t xml:space="preserve">логии </w:t>
      </w:r>
      <w:r>
        <w:rPr>
          <w:rFonts w:eastAsia="Times New Roman"/>
          <w:color w:val="000000"/>
          <w:spacing w:val="-20"/>
          <w:sz w:val="46"/>
          <w:szCs w:val="46"/>
          <w:lang w:val="en-US"/>
        </w:rPr>
        <w:t>Bluetooth</w:t>
      </w:r>
      <w:r w:rsidRPr="00547FF2">
        <w:rPr>
          <w:rFonts w:eastAsia="Times New Roman"/>
          <w:color w:val="000000"/>
          <w:spacing w:val="-2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20"/>
          <w:sz w:val="46"/>
          <w:szCs w:val="46"/>
        </w:rPr>
        <w:t xml:space="preserve">или </w:t>
      </w:r>
      <w:proofErr w:type="gramStart"/>
      <w:r>
        <w:rPr>
          <w:rFonts w:eastAsia="Times New Roman"/>
          <w:color w:val="000000"/>
          <w:spacing w:val="-20"/>
          <w:sz w:val="46"/>
          <w:szCs w:val="46"/>
        </w:rPr>
        <w:t>официальному</w:t>
      </w:r>
      <w:proofErr w:type="gramEnd"/>
      <w:r>
        <w:rPr>
          <w:rFonts w:eastAsia="Times New Roman"/>
          <w:color w:val="000000"/>
          <w:spacing w:val="-20"/>
          <w:sz w:val="46"/>
          <w:szCs w:val="46"/>
        </w:rPr>
        <w:t xml:space="preserve"> веб-сайту </w:t>
      </w:r>
      <w:r>
        <w:rPr>
          <w:rFonts w:eastAsia="Times New Roman"/>
          <w:color w:val="000000"/>
          <w:spacing w:val="-20"/>
          <w:sz w:val="46"/>
          <w:szCs w:val="46"/>
          <w:lang w:val="en-US"/>
        </w:rPr>
        <w:t>IEEE</w:t>
      </w:r>
      <w:r w:rsidRPr="00547FF2">
        <w:rPr>
          <w:rFonts w:eastAsia="Times New Roman"/>
          <w:color w:val="000000"/>
          <w:spacing w:val="-20"/>
          <w:sz w:val="46"/>
          <w:szCs w:val="46"/>
        </w:rPr>
        <w:t xml:space="preserve"> 802.15.</w:t>
      </w:r>
    </w:p>
    <w:p w:rsidR="00B47875" w:rsidRDefault="00B47875" w:rsidP="00B47875">
      <w:pPr>
        <w:shd w:val="clear" w:color="auto" w:fill="FFFFFF"/>
        <w:spacing w:before="641"/>
        <w:ind w:left="684"/>
      </w:pPr>
      <w:proofErr w:type="spellStart"/>
      <w:r>
        <w:rPr>
          <w:b/>
          <w:bCs/>
          <w:color w:val="000000"/>
          <w:spacing w:val="-13"/>
          <w:sz w:val="46"/>
          <w:szCs w:val="46"/>
          <w:lang w:val="en-US"/>
        </w:rPr>
        <w:t>Zigbee</w:t>
      </w:r>
      <w:proofErr w:type="spellEnd"/>
    </w:p>
    <w:p w:rsidR="00B47875" w:rsidRDefault="00B47875" w:rsidP="00B47875">
      <w:pPr>
        <w:shd w:val="clear" w:color="auto" w:fill="FFFFFF"/>
        <w:spacing w:before="321" w:line="541" w:lineRule="exact"/>
        <w:ind w:firstLine="689"/>
        <w:jc w:val="both"/>
      </w:pPr>
      <w:r>
        <w:rPr>
          <w:rFonts w:eastAsia="Times New Roman"/>
          <w:color w:val="000000"/>
          <w:sz w:val="46"/>
          <w:szCs w:val="46"/>
        </w:rPr>
        <w:t>Следующий вид персональной сети, описываемый в стандар</w:t>
      </w:r>
      <w:r>
        <w:rPr>
          <w:rFonts w:eastAsia="Times New Roman"/>
          <w:color w:val="000000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те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IEEE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— это сеть </w:t>
      </w:r>
      <w:proofErr w:type="spellStart"/>
      <w:r>
        <w:rPr>
          <w:rFonts w:eastAsia="Times New Roman"/>
          <w:color w:val="000000"/>
          <w:spacing w:val="-14"/>
          <w:sz w:val="46"/>
          <w:szCs w:val="46"/>
          <w:lang w:val="en-US"/>
        </w:rPr>
        <w:t>Zigbee</w:t>
      </w:r>
      <w:proofErr w:type="spellEnd"/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стандарта 802.14.5. В то время как сети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Bluetooth</w:t>
      </w:r>
      <w:r w:rsidRPr="00547FF2">
        <w:rPr>
          <w:rFonts w:eastAsia="Times New Roman"/>
          <w:color w:val="000000"/>
          <w:spacing w:val="-5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5"/>
          <w:sz w:val="46"/>
          <w:szCs w:val="46"/>
        </w:rPr>
        <w:t>являющиеся «</w:t>
      </w:r>
      <w:proofErr w:type="spellStart"/>
      <w:r>
        <w:rPr>
          <w:rFonts w:eastAsia="Times New Roman"/>
          <w:color w:val="000000"/>
          <w:spacing w:val="-5"/>
          <w:sz w:val="46"/>
          <w:szCs w:val="46"/>
        </w:rPr>
        <w:t>кабелезаменителями</w:t>
      </w:r>
      <w:proofErr w:type="spellEnd"/>
      <w:r>
        <w:rPr>
          <w:rFonts w:eastAsia="Times New Roman"/>
          <w:color w:val="000000"/>
          <w:spacing w:val="-5"/>
          <w:sz w:val="46"/>
          <w:szCs w:val="46"/>
        </w:rPr>
        <w:t>», предоставляют ско</w:t>
      </w:r>
      <w:r>
        <w:rPr>
          <w:rFonts w:eastAsia="Times New Roman"/>
          <w:color w:val="000000"/>
          <w:spacing w:val="-5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рость передачи данных более 1 Мбит в секунду, сети </w:t>
      </w:r>
      <w:proofErr w:type="spellStart"/>
      <w:r>
        <w:rPr>
          <w:rFonts w:eastAsia="Times New Roman"/>
          <w:color w:val="000000"/>
          <w:spacing w:val="-12"/>
          <w:sz w:val="46"/>
          <w:szCs w:val="46"/>
          <w:lang w:val="en-US"/>
        </w:rPr>
        <w:t>Zigbee</w:t>
      </w:r>
      <w:proofErr w:type="spellEnd"/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предназна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чены для работы менее энергоемких, менее требовательных к скорости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передачи данных приложений с меньшим циклом активности, нежели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сети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Bluetooth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Хотя большинство из нас думает, что «больше значит </w:t>
      </w:r>
      <w:r>
        <w:rPr>
          <w:rFonts w:eastAsia="Times New Roman"/>
          <w:color w:val="000000"/>
          <w:spacing w:val="-13"/>
          <w:sz w:val="46"/>
          <w:szCs w:val="46"/>
        </w:rPr>
        <w:t>лучше», не для всех сетевых приложений требуются более высокая ско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рость передачи данных и, соответственно, более высокие затраты (как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экономические, так и энергетические). Например, домашние датчики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температуры и освещенности, устройства обеспечения безопасности,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а также настенные переключатели являются очень простыми, не </w:t>
      </w:r>
      <w:proofErr w:type="spellStart"/>
      <w:r>
        <w:rPr>
          <w:rFonts w:eastAsia="Times New Roman"/>
          <w:color w:val="000000"/>
          <w:spacing w:val="-14"/>
          <w:sz w:val="46"/>
          <w:szCs w:val="46"/>
        </w:rPr>
        <w:t>энерго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затратными</w:t>
      </w:r>
      <w:proofErr w:type="spellEnd"/>
      <w:r>
        <w:rPr>
          <w:rFonts w:eastAsia="Times New Roman"/>
          <w:color w:val="000000"/>
          <w:spacing w:val="-10"/>
          <w:sz w:val="46"/>
          <w:szCs w:val="46"/>
        </w:rPr>
        <w:t>, дешевыми устройствами с малыми интервалами активно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сти. Таким образом, сеть </w:t>
      </w:r>
      <w:proofErr w:type="spellStart"/>
      <w:r>
        <w:rPr>
          <w:rFonts w:eastAsia="Times New Roman"/>
          <w:color w:val="000000"/>
          <w:spacing w:val="-15"/>
          <w:sz w:val="46"/>
          <w:szCs w:val="46"/>
          <w:lang w:val="en-US"/>
        </w:rPr>
        <w:t>Zigbee</w:t>
      </w:r>
      <w:proofErr w:type="spellEnd"/>
      <w:r w:rsidRPr="00547FF2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идеально подходит для таких устройств.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Скорость передачи данных в каналах сети </w:t>
      </w:r>
      <w:proofErr w:type="spellStart"/>
      <w:r>
        <w:rPr>
          <w:rFonts w:eastAsia="Times New Roman"/>
          <w:color w:val="000000"/>
          <w:spacing w:val="-14"/>
          <w:sz w:val="46"/>
          <w:szCs w:val="46"/>
          <w:lang w:val="en-US"/>
        </w:rPr>
        <w:t>Zigbee</w:t>
      </w:r>
      <w:proofErr w:type="spellEnd"/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>зависит от рабочей ча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стоты канала и может составлять </w:t>
      </w:r>
      <w:r>
        <w:rPr>
          <w:rFonts w:eastAsia="Times New Roman"/>
          <w:b/>
          <w:bCs/>
          <w:color w:val="000000"/>
          <w:spacing w:val="-6"/>
          <w:sz w:val="46"/>
          <w:szCs w:val="46"/>
        </w:rPr>
        <w:t>20,</w:t>
      </w:r>
      <w:r>
        <w:rPr>
          <w:rFonts w:eastAsia="Times New Roman"/>
          <w:color w:val="000000"/>
          <w:spacing w:val="-6"/>
          <w:sz w:val="46"/>
          <w:szCs w:val="46"/>
        </w:rPr>
        <w:t>40,</w:t>
      </w:r>
      <w:r>
        <w:rPr>
          <w:rFonts w:eastAsia="Times New Roman"/>
          <w:b/>
          <w:bCs/>
          <w:color w:val="000000"/>
          <w:spacing w:val="-6"/>
          <w:sz w:val="46"/>
          <w:szCs w:val="46"/>
        </w:rPr>
        <w:t xml:space="preserve">100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и </w:t>
      </w:r>
      <w:r>
        <w:rPr>
          <w:rFonts w:eastAsia="Times New Roman"/>
          <w:b/>
          <w:bCs/>
          <w:color w:val="000000"/>
          <w:spacing w:val="-6"/>
          <w:sz w:val="46"/>
          <w:szCs w:val="46"/>
        </w:rPr>
        <w:t xml:space="preserve">250 </w:t>
      </w:r>
      <w:r>
        <w:rPr>
          <w:rFonts w:eastAsia="Times New Roman"/>
          <w:color w:val="000000"/>
          <w:spacing w:val="-6"/>
          <w:sz w:val="46"/>
          <w:szCs w:val="46"/>
        </w:rPr>
        <w:t>Кбит/</w:t>
      </w:r>
      <w:proofErr w:type="gramStart"/>
      <w:r>
        <w:rPr>
          <w:rFonts w:eastAsia="Times New Roman"/>
          <w:color w:val="000000"/>
          <w:spacing w:val="-6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pacing w:val="-6"/>
          <w:sz w:val="46"/>
          <w:szCs w:val="46"/>
        </w:rPr>
        <w:t>.</w:t>
      </w:r>
    </w:p>
    <w:p w:rsidR="00B47875" w:rsidRDefault="00B47875" w:rsidP="00B47875">
      <w:pPr>
        <w:shd w:val="clear" w:color="auto" w:fill="FFFFFF"/>
        <w:spacing w:before="469" w:line="541" w:lineRule="exact"/>
        <w:ind w:right="5" w:firstLine="670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Узлы сетей </w:t>
      </w:r>
      <w:proofErr w:type="spellStart"/>
      <w:r>
        <w:rPr>
          <w:rFonts w:eastAsia="Times New Roman"/>
          <w:color w:val="000000"/>
          <w:spacing w:val="-12"/>
          <w:sz w:val="46"/>
          <w:szCs w:val="46"/>
          <w:lang w:val="en-US"/>
        </w:rPr>
        <w:t>Zigbee</w:t>
      </w:r>
      <w:proofErr w:type="spellEnd"/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делятся на два вида. Так называемые ограничен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но-функциональные устройства работают под контролем единствен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ного «полнофункционального устройства», что напоминает ведомые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устройства сетей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Bluetooth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Полнофункциональное устройство может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играть роль, аналогичную роли «ведущего» устройства сети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Bluetooth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заключающуюся в управлении множеством подчиненных устройств. </w:t>
      </w:r>
      <w:r>
        <w:rPr>
          <w:rFonts w:eastAsia="Times New Roman"/>
          <w:color w:val="000000"/>
          <w:spacing w:val="-15"/>
          <w:sz w:val="46"/>
          <w:szCs w:val="46"/>
        </w:rPr>
        <w:t>Кроме того, несколько полнофункциональных устройств могут быть ор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ганизованы в смешанную сеть, в которой они занимаются маршрутиза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цией кадров данных между собой.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 xml:space="preserve">В технологии </w:t>
      </w:r>
      <w:proofErr w:type="spellStart"/>
      <w:r>
        <w:rPr>
          <w:rFonts w:eastAsia="Times New Roman"/>
          <w:color w:val="000000"/>
          <w:spacing w:val="-12"/>
          <w:sz w:val="46"/>
          <w:szCs w:val="46"/>
          <w:lang w:val="en-US"/>
        </w:rPr>
        <w:t>Zigbee</w:t>
      </w:r>
      <w:proofErr w:type="spellEnd"/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также применя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ется большое количество механизмов, с которыми мы уже сталкивались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при рассмотрении других протоколов канального уровня: сигнальные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кадры и подтверждения канального уровня (аналогичны сетям 802.11), протоколы множественного случайного доступа с анализом состояния </w:t>
      </w:r>
      <w:r>
        <w:rPr>
          <w:rFonts w:eastAsia="Times New Roman"/>
          <w:color w:val="000000"/>
          <w:spacing w:val="-1"/>
          <w:sz w:val="46"/>
          <w:szCs w:val="46"/>
        </w:rPr>
        <w:t xml:space="preserve">канала и двоичной экспоненциальной задержкой (как в сетях 802.11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Ethernet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а также фиксированное, гарантированное резервирование </w:t>
      </w:r>
      <w:r>
        <w:rPr>
          <w:rFonts w:eastAsia="Times New Roman"/>
          <w:color w:val="000000"/>
          <w:sz w:val="46"/>
          <w:szCs w:val="46"/>
        </w:rPr>
        <w:t xml:space="preserve">временных интервалов (как в технологии </w:t>
      </w:r>
      <w:r>
        <w:rPr>
          <w:rFonts w:eastAsia="Times New Roman"/>
          <w:color w:val="000000"/>
          <w:sz w:val="46"/>
          <w:szCs w:val="46"/>
          <w:lang w:val="en-US"/>
        </w:rPr>
        <w:t>DOCSIS</w:t>
      </w:r>
      <w:r w:rsidRPr="00547FF2">
        <w:rPr>
          <w:rFonts w:eastAsia="Times New Roman"/>
          <w:color w:val="000000"/>
          <w:sz w:val="46"/>
          <w:szCs w:val="46"/>
        </w:rPr>
        <w:t>).</w:t>
      </w:r>
      <w:proofErr w:type="gramEnd"/>
    </w:p>
    <w:p w:rsidR="00B47875" w:rsidRDefault="00DE030C" w:rsidP="00B47875">
      <w:pPr>
        <w:shd w:val="clear" w:color="auto" w:fill="FFFFFF"/>
        <w:spacing w:before="507"/>
        <w:ind w:right="14"/>
        <w:jc w:val="center"/>
      </w:pPr>
      <w:r>
        <w:rPr>
          <w:rFonts w:ascii="Arial" w:eastAsia="Times New Roman" w:hAnsi="Arial"/>
          <w:b/>
          <w:bCs/>
          <w:noProof/>
          <w:color w:val="000000"/>
          <w:spacing w:val="-11"/>
          <w:sz w:val="36"/>
          <w:szCs w:val="36"/>
        </w:rPr>
        <w:lastRenderedPageBreak/>
        <w:drawing>
          <wp:inline distT="0" distB="0" distL="0" distR="0">
            <wp:extent cx="8553450" cy="2362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7875">
        <w:rPr>
          <w:rFonts w:ascii="Arial" w:eastAsia="Times New Roman" w:hAnsi="Arial"/>
          <w:b/>
          <w:bCs/>
          <w:color w:val="000000"/>
          <w:spacing w:val="-11"/>
          <w:sz w:val="36"/>
          <w:szCs w:val="36"/>
        </w:rPr>
        <w:t>Рис</w:t>
      </w:r>
      <w:r w:rsidR="00B47875">
        <w:rPr>
          <w:rFonts w:ascii="Arial" w:eastAsia="Times New Roman" w:hAnsi="Arial" w:cs="Arial"/>
          <w:b/>
          <w:bCs/>
          <w:color w:val="000000"/>
          <w:spacing w:val="-11"/>
          <w:sz w:val="36"/>
          <w:szCs w:val="36"/>
        </w:rPr>
        <w:t xml:space="preserve">. 6.17. </w:t>
      </w:r>
      <w:r w:rsidR="00B47875">
        <w:rPr>
          <w:rFonts w:ascii="Arial" w:eastAsia="Times New Roman" w:hAnsi="Arial"/>
          <w:b/>
          <w:bCs/>
          <w:color w:val="000000"/>
          <w:spacing w:val="-11"/>
          <w:sz w:val="36"/>
          <w:szCs w:val="36"/>
        </w:rPr>
        <w:t>Структура</w:t>
      </w:r>
      <w:r w:rsidR="00B47875">
        <w:rPr>
          <w:rFonts w:ascii="Arial" w:eastAsia="Times New Roman" w:hAnsi="Arial" w:cs="Arial"/>
          <w:b/>
          <w:bCs/>
          <w:color w:val="000000"/>
          <w:spacing w:val="-11"/>
          <w:sz w:val="36"/>
          <w:szCs w:val="36"/>
        </w:rPr>
        <w:t xml:space="preserve"> </w:t>
      </w:r>
      <w:proofErr w:type="gramStart"/>
      <w:r w:rsidR="00B47875">
        <w:rPr>
          <w:rFonts w:ascii="Arial" w:eastAsia="Times New Roman" w:hAnsi="Arial"/>
          <w:b/>
          <w:bCs/>
          <w:color w:val="000000"/>
          <w:spacing w:val="-11"/>
          <w:sz w:val="36"/>
          <w:szCs w:val="36"/>
        </w:rPr>
        <w:t>супер</w:t>
      </w:r>
      <w:r w:rsidR="00B47875">
        <w:rPr>
          <w:rFonts w:ascii="Arial" w:eastAsia="Times New Roman" w:hAnsi="Arial" w:cs="Arial"/>
          <w:b/>
          <w:bCs/>
          <w:color w:val="000000"/>
          <w:spacing w:val="-11"/>
          <w:sz w:val="36"/>
          <w:szCs w:val="36"/>
        </w:rPr>
        <w:t>-</w:t>
      </w:r>
      <w:r w:rsidR="00B47875">
        <w:rPr>
          <w:rFonts w:ascii="Arial" w:eastAsia="Times New Roman" w:hAnsi="Arial"/>
          <w:b/>
          <w:bCs/>
          <w:color w:val="000000"/>
          <w:spacing w:val="-11"/>
          <w:sz w:val="36"/>
          <w:szCs w:val="36"/>
        </w:rPr>
        <w:t>фрейма</w:t>
      </w:r>
      <w:proofErr w:type="gramEnd"/>
      <w:r w:rsidR="00B47875">
        <w:rPr>
          <w:rFonts w:ascii="Arial" w:eastAsia="Times New Roman" w:hAnsi="Arial" w:cs="Arial"/>
          <w:b/>
          <w:bCs/>
          <w:color w:val="000000"/>
          <w:spacing w:val="-11"/>
          <w:sz w:val="36"/>
          <w:szCs w:val="36"/>
        </w:rPr>
        <w:t xml:space="preserve"> </w:t>
      </w:r>
      <w:r w:rsidR="00B47875">
        <w:rPr>
          <w:rFonts w:ascii="Arial" w:eastAsia="Times New Roman" w:hAnsi="Arial"/>
          <w:b/>
          <w:bCs/>
          <w:color w:val="000000"/>
          <w:spacing w:val="-11"/>
          <w:sz w:val="36"/>
          <w:szCs w:val="36"/>
        </w:rPr>
        <w:t>сетей</w:t>
      </w:r>
      <w:r w:rsidR="00B47875">
        <w:rPr>
          <w:rFonts w:ascii="Arial" w:eastAsia="Times New Roman" w:hAnsi="Arial" w:cs="Arial"/>
          <w:b/>
          <w:bCs/>
          <w:color w:val="000000"/>
          <w:spacing w:val="-11"/>
          <w:sz w:val="36"/>
          <w:szCs w:val="36"/>
        </w:rPr>
        <w:t xml:space="preserve"> </w:t>
      </w:r>
      <w:proofErr w:type="spellStart"/>
      <w:r w:rsidR="00B47875">
        <w:rPr>
          <w:rFonts w:ascii="Arial" w:eastAsia="Times New Roman" w:hAnsi="Arial" w:cs="Arial"/>
          <w:b/>
          <w:bCs/>
          <w:color w:val="000000"/>
          <w:spacing w:val="-11"/>
          <w:sz w:val="36"/>
          <w:szCs w:val="36"/>
          <w:lang w:val="en-US"/>
        </w:rPr>
        <w:t>Zigbee</w:t>
      </w:r>
      <w:proofErr w:type="spellEnd"/>
      <w:r w:rsidR="00B47875" w:rsidRPr="00547FF2">
        <w:rPr>
          <w:rFonts w:ascii="Arial" w:eastAsia="Times New Roman" w:hAnsi="Arial" w:cs="Arial"/>
          <w:b/>
          <w:bCs/>
          <w:color w:val="000000"/>
          <w:spacing w:val="-11"/>
          <w:sz w:val="36"/>
          <w:szCs w:val="36"/>
        </w:rPr>
        <w:t xml:space="preserve"> </w:t>
      </w:r>
      <w:r w:rsidR="00B47875">
        <w:rPr>
          <w:rFonts w:ascii="Arial" w:eastAsia="Times New Roman" w:hAnsi="Arial" w:cs="Arial"/>
          <w:b/>
          <w:bCs/>
          <w:color w:val="000000"/>
          <w:spacing w:val="-11"/>
          <w:sz w:val="36"/>
          <w:szCs w:val="36"/>
        </w:rPr>
        <w:t>802.14.4</w:t>
      </w:r>
    </w:p>
    <w:p w:rsidR="00B47875" w:rsidRDefault="00B47875" w:rsidP="00DE030C">
      <w:pPr>
        <w:shd w:val="clear" w:color="auto" w:fill="FFFFFF"/>
        <w:spacing w:before="809" w:line="541" w:lineRule="exact"/>
        <w:ind w:firstLine="679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 xml:space="preserve">Существует множество вариантов конфигурации сетей </w:t>
      </w:r>
      <w:proofErr w:type="spellStart"/>
      <w:r>
        <w:rPr>
          <w:rFonts w:eastAsia="Times New Roman"/>
          <w:color w:val="000000"/>
          <w:spacing w:val="-11"/>
          <w:sz w:val="46"/>
          <w:szCs w:val="46"/>
          <w:lang w:val="en-US"/>
        </w:rPr>
        <w:t>Zigbee</w:t>
      </w:r>
      <w:proofErr w:type="spellEnd"/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1"/>
          <w:sz w:val="46"/>
          <w:szCs w:val="46"/>
        </w:rPr>
        <w:t>Да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вайте рассмотрим вариант с единым полнофункциональным устрой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ством, управляющим множеством ограниченно-функциональных </w:t>
      </w:r>
      <w:r>
        <w:rPr>
          <w:rFonts w:eastAsia="Times New Roman"/>
          <w:color w:val="000000"/>
          <w:spacing w:val="-9"/>
          <w:sz w:val="46"/>
          <w:szCs w:val="46"/>
        </w:rPr>
        <w:t>устройств с использованием механизма разделения по временным ин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тервалам и сигнальных кадров. На рис. 6.17 изображен случай, когда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сеть </w:t>
      </w:r>
      <w:proofErr w:type="spellStart"/>
      <w:r>
        <w:rPr>
          <w:rFonts w:eastAsia="Times New Roman"/>
          <w:color w:val="000000"/>
          <w:spacing w:val="-11"/>
          <w:sz w:val="46"/>
          <w:szCs w:val="46"/>
          <w:lang w:val="en-US"/>
        </w:rPr>
        <w:t>Zigbee</w:t>
      </w:r>
      <w:proofErr w:type="spellEnd"/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делит время на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рекуррентные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proofErr w:type="spellStart"/>
      <w:r>
        <w:rPr>
          <w:rFonts w:eastAsia="Times New Roman"/>
          <w:color w:val="000000"/>
          <w:spacing w:val="-11"/>
          <w:sz w:val="46"/>
          <w:szCs w:val="46"/>
        </w:rPr>
        <w:t>суперфреймы</w:t>
      </w:r>
      <w:proofErr w:type="spellEnd"/>
      <w:r>
        <w:rPr>
          <w:rFonts w:eastAsia="Times New Roman"/>
          <w:color w:val="000000"/>
          <w:spacing w:val="-11"/>
          <w:sz w:val="46"/>
          <w:szCs w:val="46"/>
        </w:rPr>
        <w:t>, каждый из ко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>торых начинается с сигнального кадра. Каждый сигнальный кадр под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разделяет </w:t>
      </w:r>
      <w:proofErr w:type="spellStart"/>
      <w:r>
        <w:rPr>
          <w:rFonts w:eastAsia="Times New Roman"/>
          <w:color w:val="000000"/>
          <w:spacing w:val="-8"/>
          <w:sz w:val="46"/>
          <w:szCs w:val="46"/>
        </w:rPr>
        <w:t>суперфрейм</w:t>
      </w:r>
      <w:proofErr w:type="spellEnd"/>
      <w:r>
        <w:rPr>
          <w:rFonts w:eastAsia="Times New Roman"/>
          <w:color w:val="000000"/>
          <w:spacing w:val="-8"/>
          <w:sz w:val="46"/>
          <w:szCs w:val="46"/>
        </w:rPr>
        <w:t xml:space="preserve"> на активный период (на протяжении которого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устройства могут осуществлять передачу данных) и неактивный период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(на протяжении которого все устройства, в том числе, контроллер, могут </w:t>
      </w:r>
      <w:r>
        <w:rPr>
          <w:rFonts w:eastAsia="Times New Roman"/>
          <w:color w:val="000000"/>
          <w:spacing w:val="-10"/>
          <w:sz w:val="46"/>
          <w:szCs w:val="46"/>
        </w:rPr>
        <w:t>переходить в режим сна и экономить тем самым электроэнергию). Ак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тивный период состоит из 16 временных интервалов, некоторые из них используются устройствами для осуществления случайного доступа на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манер технологии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CDMA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>/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CA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2"/>
          <w:sz w:val="46"/>
          <w:szCs w:val="46"/>
        </w:rPr>
        <w:t>Некоторые из временных интервалов ре</w:t>
      </w:r>
      <w:r>
        <w:rPr>
          <w:rFonts w:eastAsia="Times New Roman"/>
          <w:color w:val="000000"/>
          <w:spacing w:val="-11"/>
          <w:sz w:val="46"/>
          <w:szCs w:val="46"/>
        </w:rPr>
        <w:t>зервируются контроллером для каких-ли</w:t>
      </w:r>
      <w:r w:rsidR="00DE030C">
        <w:rPr>
          <w:rFonts w:eastAsia="Times New Roman"/>
          <w:color w:val="000000"/>
          <w:spacing w:val="-11"/>
          <w:sz w:val="46"/>
          <w:szCs w:val="46"/>
        </w:rPr>
        <w:t>б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о конкретных устройств, что,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таким образом, гарантирует этим устройствам доступ к каналу связи.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Более подробную информацию о сетях </w:t>
      </w:r>
      <w:proofErr w:type="spellStart"/>
      <w:r>
        <w:rPr>
          <w:rFonts w:eastAsia="Times New Roman"/>
          <w:color w:val="000000"/>
          <w:spacing w:val="-16"/>
          <w:sz w:val="46"/>
          <w:szCs w:val="46"/>
          <w:lang w:val="en-US"/>
        </w:rPr>
        <w:t>Zigbee</w:t>
      </w:r>
      <w:proofErr w:type="spellEnd"/>
      <w:r w:rsidRPr="00547FF2"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</w:rPr>
        <w:t>вы можете найти в публи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кациях </w:t>
      </w:r>
      <w:proofErr w:type="spellStart"/>
      <w:r>
        <w:rPr>
          <w:rFonts w:eastAsia="Times New Roman"/>
          <w:color w:val="000000"/>
          <w:spacing w:val="-17"/>
          <w:sz w:val="46"/>
          <w:szCs w:val="46"/>
        </w:rPr>
        <w:t>Баронти</w:t>
      </w:r>
      <w:proofErr w:type="spellEnd"/>
      <w:r>
        <w:rPr>
          <w:rFonts w:eastAsia="Times New Roman"/>
          <w:color w:val="000000"/>
          <w:spacing w:val="-17"/>
          <w:sz w:val="46"/>
          <w:szCs w:val="46"/>
        </w:rPr>
        <w:t xml:space="preserve"> и спецификации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IEEE</w:t>
      </w:r>
      <w:r w:rsidRPr="00547FF2"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</w:rPr>
        <w:t>802.15.4 2012.</w:t>
      </w:r>
    </w:p>
    <w:p w:rsidR="00B47875" w:rsidRDefault="00B47875" w:rsidP="00B47875">
      <w:pPr>
        <w:shd w:val="clear" w:color="auto" w:fill="FFFFFF"/>
        <w:spacing w:before="1118" w:line="514" w:lineRule="exact"/>
        <w:ind w:left="691"/>
      </w:pPr>
      <w:r>
        <w:rPr>
          <w:rFonts w:ascii="Arial" w:eastAsia="Times New Roman" w:hAnsi="Arial"/>
          <w:b/>
          <w:bCs/>
          <w:color w:val="000000"/>
          <w:spacing w:val="-2"/>
          <w:sz w:val="58"/>
          <w:szCs w:val="58"/>
        </w:rPr>
        <w:t>Доступ</w:t>
      </w:r>
      <w:r>
        <w:rPr>
          <w:rFonts w:ascii="Arial" w:eastAsia="Times New Roman" w:hAnsi="Arial" w:cs="Arial"/>
          <w:b/>
          <w:bCs/>
          <w:color w:val="000000"/>
          <w:spacing w:val="-2"/>
          <w:sz w:val="58"/>
          <w:szCs w:val="58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2"/>
          <w:sz w:val="58"/>
          <w:szCs w:val="58"/>
        </w:rPr>
        <w:t>в</w:t>
      </w:r>
      <w:r>
        <w:rPr>
          <w:rFonts w:ascii="Arial" w:eastAsia="Times New Roman" w:hAnsi="Arial" w:cs="Arial"/>
          <w:b/>
          <w:bCs/>
          <w:color w:val="000000"/>
          <w:spacing w:val="-2"/>
          <w:sz w:val="58"/>
          <w:szCs w:val="58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2"/>
          <w:sz w:val="58"/>
          <w:szCs w:val="58"/>
        </w:rPr>
        <w:t>Интернет</w:t>
      </w:r>
      <w:r>
        <w:rPr>
          <w:rFonts w:ascii="Arial" w:eastAsia="Times New Roman" w:hAnsi="Arial" w:cs="Arial"/>
          <w:b/>
          <w:bCs/>
          <w:color w:val="000000"/>
          <w:spacing w:val="-2"/>
          <w:sz w:val="58"/>
          <w:szCs w:val="58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2"/>
          <w:sz w:val="58"/>
          <w:szCs w:val="58"/>
        </w:rPr>
        <w:t>посредством</w:t>
      </w:r>
      <w:r>
        <w:rPr>
          <w:rFonts w:ascii="Arial" w:eastAsia="Times New Roman" w:hAnsi="Arial" w:cs="Arial"/>
          <w:b/>
          <w:bCs/>
          <w:color w:val="000000"/>
          <w:spacing w:val="-2"/>
          <w:sz w:val="58"/>
          <w:szCs w:val="58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2"/>
          <w:sz w:val="58"/>
          <w:szCs w:val="58"/>
        </w:rPr>
        <w:t xml:space="preserve">сетей </w:t>
      </w:r>
      <w:r>
        <w:rPr>
          <w:rFonts w:ascii="Arial" w:eastAsia="Times New Roman" w:hAnsi="Arial"/>
          <w:b/>
          <w:bCs/>
          <w:color w:val="000000"/>
          <w:sz w:val="58"/>
          <w:szCs w:val="58"/>
        </w:rPr>
        <w:t>сотовой</w:t>
      </w:r>
      <w:r>
        <w:rPr>
          <w:rFonts w:ascii="Arial" w:eastAsia="Times New Roman" w:hAnsi="Arial" w:cs="Arial"/>
          <w:b/>
          <w:bCs/>
          <w:color w:val="000000"/>
          <w:sz w:val="58"/>
          <w:szCs w:val="58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58"/>
          <w:szCs w:val="58"/>
        </w:rPr>
        <w:t>радиосвязи</w:t>
      </w:r>
    </w:p>
    <w:p w:rsidR="00B47875" w:rsidRDefault="00B47875" w:rsidP="00B47875">
      <w:pPr>
        <w:shd w:val="clear" w:color="auto" w:fill="FFFFFF"/>
        <w:spacing w:before="461" w:line="542" w:lineRule="exact"/>
        <w:ind w:right="14" w:firstLine="686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В предыдущем разделе мы рассмотрели механизмы, с помощью которых хосты, подключенные к точке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Wi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>-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Fi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— иными словами, точке </w:t>
      </w:r>
      <w:r>
        <w:rPr>
          <w:rFonts w:eastAsia="Times New Roman"/>
          <w:color w:val="000000"/>
          <w:spacing w:val="-14"/>
          <w:sz w:val="46"/>
          <w:szCs w:val="46"/>
        </w:rPr>
        <w:t>доступа типа 802.11, — могут получить доступ в Интернет. Однако пло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щадь покрытия большинства точек доступа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Wi</w:t>
      </w:r>
      <w:r w:rsidRPr="00547FF2">
        <w:rPr>
          <w:rFonts w:eastAsia="Times New Roman"/>
          <w:color w:val="000000"/>
          <w:spacing w:val="-8"/>
          <w:sz w:val="46"/>
          <w:szCs w:val="46"/>
        </w:rPr>
        <w:t>-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Fi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сравнительно мала: от 10 до 100 м в диаметре. Что же мы делаем, когда нам срочно необ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3"/>
          <w:sz w:val="46"/>
          <w:szCs w:val="46"/>
        </w:rPr>
        <w:t xml:space="preserve">ходимо получить доступ в Интернет, но мы не можем подключиться </w:t>
      </w:r>
      <w:r>
        <w:rPr>
          <w:rFonts w:eastAsia="Times New Roman"/>
          <w:color w:val="000000"/>
          <w:sz w:val="46"/>
          <w:szCs w:val="46"/>
        </w:rPr>
        <w:t xml:space="preserve">к точке </w:t>
      </w:r>
      <w:r>
        <w:rPr>
          <w:rFonts w:eastAsia="Times New Roman"/>
          <w:color w:val="000000"/>
          <w:sz w:val="46"/>
          <w:szCs w:val="46"/>
          <w:lang w:val="en-US"/>
        </w:rPr>
        <w:t>Wi</w:t>
      </w:r>
      <w:r w:rsidRPr="00547FF2">
        <w:rPr>
          <w:rFonts w:eastAsia="Times New Roman"/>
          <w:color w:val="000000"/>
          <w:sz w:val="46"/>
          <w:szCs w:val="46"/>
        </w:rPr>
        <w:t>-</w:t>
      </w:r>
      <w:r>
        <w:rPr>
          <w:rFonts w:eastAsia="Times New Roman"/>
          <w:color w:val="000000"/>
          <w:sz w:val="46"/>
          <w:szCs w:val="46"/>
          <w:lang w:val="en-US"/>
        </w:rPr>
        <w:t>Fi</w:t>
      </w:r>
      <w:r w:rsidRPr="00547FF2">
        <w:rPr>
          <w:rFonts w:eastAsia="Times New Roman"/>
          <w:color w:val="000000"/>
          <w:sz w:val="46"/>
          <w:szCs w:val="46"/>
        </w:rPr>
        <w:t>?</w:t>
      </w:r>
    </w:p>
    <w:p w:rsidR="00B47875" w:rsidRDefault="00B47875" w:rsidP="00B47875">
      <w:pPr>
        <w:shd w:val="clear" w:color="auto" w:fill="FFFFFF"/>
        <w:spacing w:before="331" w:line="542" w:lineRule="exact"/>
        <w:ind w:firstLine="686"/>
        <w:jc w:val="both"/>
      </w:pPr>
      <w:proofErr w:type="gramStart"/>
      <w:r>
        <w:rPr>
          <w:rFonts w:eastAsia="Times New Roman"/>
          <w:color w:val="000000"/>
          <w:spacing w:val="-16"/>
          <w:sz w:val="46"/>
          <w:szCs w:val="46"/>
        </w:rPr>
        <w:t>Принимая во внимание тот факт, что сотовая телефония очень широ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ко распространена во всех уголках мира, вполне естественным является </w:t>
      </w:r>
      <w:r>
        <w:rPr>
          <w:rFonts w:eastAsia="Times New Roman"/>
          <w:color w:val="000000"/>
          <w:spacing w:val="-16"/>
          <w:sz w:val="46"/>
          <w:szCs w:val="46"/>
        </w:rPr>
        <w:lastRenderedPageBreak/>
        <w:t xml:space="preserve">желание дополнить сотовые сети так, чтобы они обеспечивали не только </w:t>
      </w:r>
      <w:r>
        <w:rPr>
          <w:rFonts w:eastAsia="Times New Roman"/>
          <w:color w:val="000000"/>
          <w:spacing w:val="-21"/>
          <w:sz w:val="46"/>
          <w:szCs w:val="46"/>
        </w:rPr>
        <w:t>голосовую телефонную связь, но также и беспроводной доступ к Интерне</w:t>
      </w:r>
      <w:r>
        <w:rPr>
          <w:rFonts w:eastAsia="Times New Roman"/>
          <w:color w:val="000000"/>
          <w:spacing w:val="-21"/>
          <w:sz w:val="46"/>
          <w:szCs w:val="46"/>
        </w:rPr>
        <w:softHyphen/>
      </w:r>
      <w:r>
        <w:rPr>
          <w:rFonts w:eastAsia="Times New Roman"/>
          <w:color w:val="000000"/>
          <w:spacing w:val="-18"/>
          <w:sz w:val="46"/>
          <w:szCs w:val="46"/>
        </w:rPr>
        <w:t>ту.</w:t>
      </w:r>
      <w:proofErr w:type="gramEnd"/>
      <w:r>
        <w:rPr>
          <w:rFonts w:eastAsia="Times New Roman"/>
          <w:color w:val="000000"/>
          <w:spacing w:val="-18"/>
          <w:sz w:val="46"/>
          <w:szCs w:val="46"/>
        </w:rPr>
        <w:t xml:space="preserve"> В идеале, такой вариант доступа в Интернет будет достаточно высоко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>скоростным и предоставит пользователям безусловную мобильность, по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зволяя им сохранять активные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TCP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-подключения во время перемещений в пространстве, например, поездки на автобусе. 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>Обладая высокой скоро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стью передачи данных в восходящем и нисходящем направлениях, такие </w:t>
      </w:r>
      <w:r>
        <w:rPr>
          <w:rFonts w:eastAsia="Times New Roman"/>
          <w:color w:val="000000"/>
          <w:spacing w:val="-18"/>
          <w:sz w:val="46"/>
          <w:szCs w:val="46"/>
        </w:rPr>
        <w:t>сети могут даже поддерживать видеоконференцию при постоянном пере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21"/>
          <w:sz w:val="46"/>
          <w:szCs w:val="46"/>
        </w:rPr>
        <w:t>мещении пользователей.</w:t>
      </w:r>
      <w:proofErr w:type="gramEnd"/>
      <w:r>
        <w:rPr>
          <w:rFonts w:eastAsia="Times New Roman"/>
          <w:color w:val="000000"/>
          <w:spacing w:val="-21"/>
          <w:sz w:val="46"/>
          <w:szCs w:val="46"/>
        </w:rPr>
        <w:t xml:space="preserve"> Сценарий тут не такой уж и изысканный. По дан</w:t>
      </w:r>
      <w:r>
        <w:rPr>
          <w:rFonts w:eastAsia="Times New Roman"/>
          <w:color w:val="000000"/>
          <w:spacing w:val="-21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ным на 2012 год, большое количество операторов сотовой связи в США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предоставляли своим абонентам услугу доступа в Интернет посредством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сотовой сети на скорости в несколько сотен килобит в секунду по цене </w:t>
      </w:r>
      <w:r>
        <w:rPr>
          <w:rFonts w:eastAsia="Times New Roman"/>
          <w:color w:val="000000"/>
          <w:spacing w:val="-19"/>
          <w:sz w:val="46"/>
          <w:szCs w:val="46"/>
        </w:rPr>
        <w:t>около 50 долларов или даже ниже. В сотовых сетях с услугами широкопо</w:t>
      </w:r>
      <w:r>
        <w:rPr>
          <w:rFonts w:eastAsia="Times New Roman"/>
          <w:color w:val="000000"/>
          <w:spacing w:val="-19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>лосного доступа в Интернет, которые мы рассмотрим в этом разделе, ста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21"/>
          <w:sz w:val="46"/>
          <w:szCs w:val="46"/>
        </w:rPr>
        <w:t xml:space="preserve">новится возможным достижение скоростей в несколько мегабит в секунду, </w:t>
      </w:r>
      <w:r>
        <w:rPr>
          <w:rFonts w:eastAsia="Times New Roman"/>
          <w:color w:val="000000"/>
          <w:spacing w:val="-17"/>
          <w:sz w:val="46"/>
          <w:szCs w:val="46"/>
        </w:rPr>
        <w:t>кроме того, такие сети становятся все более и более распространенными.</w:t>
      </w:r>
    </w:p>
    <w:p w:rsidR="00B47875" w:rsidRDefault="00B47875" w:rsidP="00E75222">
      <w:pPr>
        <w:shd w:val="clear" w:color="auto" w:fill="FFFFFF"/>
        <w:spacing w:before="346" w:line="542" w:lineRule="exact"/>
        <w:ind w:left="5" w:right="10" w:firstLine="696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В этом разделе мы вкратце рассмотрим уже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используемые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и только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зарождающиеся технологии доступа в Интернет посредством сотовой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связи. Мы обратим внимание не только на первичный, беспроводной, </w:t>
      </w:r>
      <w:r>
        <w:rPr>
          <w:rFonts w:eastAsia="Times New Roman"/>
          <w:color w:val="000000"/>
          <w:spacing w:val="-12"/>
          <w:sz w:val="46"/>
          <w:szCs w:val="46"/>
        </w:rPr>
        <w:t>транзитный участок сети, но также и на сеть, соединяющую беспровод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ной транзитный участок в большую телефонную сеть и/или подключа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ющую его к Интернету. </w:t>
      </w:r>
      <w:r w:rsidR="00E75222">
        <w:rPr>
          <w:rFonts w:eastAsia="Times New Roman"/>
          <w:color w:val="000000"/>
          <w:spacing w:val="-13"/>
          <w:sz w:val="46"/>
          <w:szCs w:val="46"/>
        </w:rPr>
        <w:t>М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ы порассуждаем над вопросами </w:t>
      </w:r>
      <w:r>
        <w:rPr>
          <w:rFonts w:eastAsia="Times New Roman"/>
          <w:color w:val="000000"/>
          <w:spacing w:val="-8"/>
          <w:sz w:val="46"/>
          <w:szCs w:val="46"/>
        </w:rPr>
        <w:t>маршрутизации телефонных вызовов в условиях перемещения поль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>зователя от одной базовой станции к другой. Наше краткое обсужде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ние будет обязательно включать только упрощенное высокоуровневое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описание технологий сотовой связи. Конечно же, современная сотовая </w:t>
      </w:r>
      <w:r>
        <w:rPr>
          <w:rFonts w:eastAsia="Times New Roman"/>
          <w:color w:val="000000"/>
          <w:spacing w:val="-13"/>
          <w:sz w:val="46"/>
          <w:szCs w:val="46"/>
        </w:rPr>
        <w:t>связь имеет большую ширину и глубину, при этом во многих универси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тетах она изучается в рамках сразу нескольких дисциплин. Читателям, </w:t>
      </w:r>
      <w:r>
        <w:rPr>
          <w:rFonts w:eastAsia="Times New Roman"/>
          <w:color w:val="000000"/>
          <w:spacing w:val="-12"/>
          <w:sz w:val="46"/>
          <w:szCs w:val="46"/>
        </w:rPr>
        <w:t>желающим более детально разобраться в вопросе, мы бы порекомендо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22"/>
          <w:sz w:val="46"/>
          <w:szCs w:val="46"/>
        </w:rPr>
        <w:t xml:space="preserve">вали обратиться к работам </w:t>
      </w:r>
      <w:proofErr w:type="spellStart"/>
      <w:r>
        <w:rPr>
          <w:rFonts w:eastAsia="Times New Roman"/>
          <w:color w:val="000000"/>
          <w:spacing w:val="-22"/>
          <w:sz w:val="46"/>
          <w:szCs w:val="46"/>
        </w:rPr>
        <w:t>Гудмена</w:t>
      </w:r>
      <w:proofErr w:type="spellEnd"/>
      <w:r>
        <w:rPr>
          <w:rFonts w:eastAsia="Times New Roman"/>
          <w:color w:val="000000"/>
          <w:spacing w:val="-22"/>
          <w:sz w:val="46"/>
          <w:szCs w:val="46"/>
        </w:rPr>
        <w:t xml:space="preserve">, </w:t>
      </w:r>
      <w:proofErr w:type="spellStart"/>
      <w:r>
        <w:rPr>
          <w:rFonts w:eastAsia="Times New Roman"/>
          <w:color w:val="000000"/>
          <w:spacing w:val="-22"/>
          <w:sz w:val="46"/>
          <w:szCs w:val="46"/>
        </w:rPr>
        <w:t>Кааранена</w:t>
      </w:r>
      <w:proofErr w:type="spellEnd"/>
      <w:r>
        <w:rPr>
          <w:rFonts w:eastAsia="Times New Roman"/>
          <w:color w:val="000000"/>
          <w:spacing w:val="-22"/>
          <w:sz w:val="46"/>
          <w:szCs w:val="46"/>
        </w:rPr>
        <w:t xml:space="preserve">, Лина, </w:t>
      </w:r>
      <w:proofErr w:type="spellStart"/>
      <w:r>
        <w:rPr>
          <w:rFonts w:eastAsia="Times New Roman"/>
          <w:color w:val="000000"/>
          <w:spacing w:val="-22"/>
          <w:sz w:val="46"/>
          <w:szCs w:val="46"/>
        </w:rPr>
        <w:t>Корхоне</w:t>
      </w:r>
      <w:proofErr w:type="spellEnd"/>
      <w:r>
        <w:rPr>
          <w:rFonts w:eastAsia="Times New Roman"/>
          <w:color w:val="000000"/>
          <w:spacing w:val="-22"/>
          <w:sz w:val="46"/>
          <w:szCs w:val="46"/>
        </w:rPr>
        <w:t>-</w:t>
      </w:r>
      <w:r>
        <w:rPr>
          <w:rFonts w:eastAsia="Times New Roman"/>
          <w:color w:val="000000"/>
          <w:spacing w:val="-34"/>
          <w:sz w:val="46"/>
          <w:szCs w:val="46"/>
        </w:rPr>
        <w:t xml:space="preserve">на, Шиллера, </w:t>
      </w:r>
      <w:proofErr w:type="spellStart"/>
      <w:r>
        <w:rPr>
          <w:rFonts w:eastAsia="Times New Roman"/>
          <w:color w:val="000000"/>
          <w:spacing w:val="-34"/>
          <w:sz w:val="46"/>
          <w:szCs w:val="46"/>
        </w:rPr>
        <w:t>Скауриаса</w:t>
      </w:r>
      <w:proofErr w:type="spellEnd"/>
      <w:r>
        <w:rPr>
          <w:rFonts w:eastAsia="Times New Roman"/>
          <w:color w:val="000000"/>
          <w:spacing w:val="-34"/>
          <w:sz w:val="46"/>
          <w:szCs w:val="46"/>
        </w:rPr>
        <w:t xml:space="preserve">, Тернера и </w:t>
      </w:r>
      <w:proofErr w:type="spellStart"/>
      <w:r>
        <w:rPr>
          <w:rFonts w:eastAsia="Times New Roman"/>
          <w:color w:val="000000"/>
          <w:spacing w:val="-34"/>
          <w:sz w:val="46"/>
          <w:szCs w:val="46"/>
        </w:rPr>
        <w:t>Акилдиза</w:t>
      </w:r>
      <w:proofErr w:type="spellEnd"/>
      <w:r>
        <w:rPr>
          <w:rFonts w:eastAsia="Times New Roman"/>
          <w:color w:val="000000"/>
          <w:spacing w:val="-34"/>
          <w:sz w:val="46"/>
          <w:szCs w:val="46"/>
        </w:rPr>
        <w:t xml:space="preserve">. Книга </w:t>
      </w:r>
      <w:proofErr w:type="spellStart"/>
      <w:r>
        <w:rPr>
          <w:rFonts w:eastAsia="Times New Roman"/>
          <w:color w:val="000000"/>
          <w:spacing w:val="-34"/>
          <w:sz w:val="46"/>
          <w:szCs w:val="46"/>
        </w:rPr>
        <w:t>Моули</w:t>
      </w:r>
      <w:proofErr w:type="spellEnd"/>
      <w:r>
        <w:rPr>
          <w:rFonts w:eastAsia="Times New Roman"/>
          <w:color w:val="000000"/>
          <w:spacing w:val="-34"/>
          <w:sz w:val="46"/>
          <w:szCs w:val="46"/>
          <w:vertAlign w:val="superscript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>особенно замечательна и заслуживает наших отдельных рекомендаций.</w:t>
      </w:r>
    </w:p>
    <w:p w:rsidR="00B47875" w:rsidRDefault="00B47875" w:rsidP="00B47875">
      <w:pPr>
        <w:shd w:val="clear" w:color="auto" w:fill="FFFFFF"/>
        <w:spacing w:before="888"/>
        <w:ind w:left="696"/>
      </w:pPr>
      <w:r>
        <w:rPr>
          <w:rFonts w:ascii="Arial" w:eastAsia="Times New Roman" w:hAnsi="Arial"/>
          <w:b/>
          <w:bCs/>
          <w:color w:val="000000"/>
          <w:spacing w:val="-12"/>
          <w:sz w:val="48"/>
          <w:szCs w:val="48"/>
        </w:rPr>
        <w:t>Обзор</w:t>
      </w:r>
      <w:r>
        <w:rPr>
          <w:rFonts w:ascii="Arial" w:eastAsia="Times New Roman" w:hAnsi="Arial" w:cs="Arial"/>
          <w:b/>
          <w:bCs/>
          <w:color w:val="000000"/>
          <w:spacing w:val="-12"/>
          <w:sz w:val="48"/>
          <w:szCs w:val="48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2"/>
          <w:sz w:val="48"/>
          <w:szCs w:val="48"/>
        </w:rPr>
        <w:t>архитектуры</w:t>
      </w:r>
      <w:r>
        <w:rPr>
          <w:rFonts w:ascii="Arial" w:eastAsia="Times New Roman" w:hAnsi="Arial" w:cs="Arial"/>
          <w:b/>
          <w:bCs/>
          <w:color w:val="000000"/>
          <w:spacing w:val="-12"/>
          <w:sz w:val="48"/>
          <w:szCs w:val="48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2"/>
          <w:sz w:val="48"/>
          <w:szCs w:val="48"/>
        </w:rPr>
        <w:t>сотовых</w:t>
      </w:r>
      <w:r>
        <w:rPr>
          <w:rFonts w:ascii="Arial" w:eastAsia="Times New Roman" w:hAnsi="Arial" w:cs="Arial"/>
          <w:b/>
          <w:bCs/>
          <w:color w:val="000000"/>
          <w:spacing w:val="-12"/>
          <w:sz w:val="48"/>
          <w:szCs w:val="48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2"/>
          <w:sz w:val="48"/>
          <w:szCs w:val="48"/>
        </w:rPr>
        <w:t>сетей</w:t>
      </w:r>
    </w:p>
    <w:p w:rsidR="00B47875" w:rsidRDefault="00B47875" w:rsidP="00B47875">
      <w:pPr>
        <w:shd w:val="clear" w:color="auto" w:fill="FFFFFF"/>
        <w:spacing w:before="451" w:line="542" w:lineRule="exact"/>
        <w:ind w:firstLine="677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>При описании архитектуры сетей сотовой связи мы будем пользо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ваться терминологией, употребляемой в стандартах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>глобальной систе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i/>
          <w:iCs/>
          <w:color w:val="000000"/>
          <w:spacing w:val="-5"/>
          <w:sz w:val="46"/>
          <w:szCs w:val="46"/>
        </w:rPr>
        <w:t xml:space="preserve">мы мобильной связи </w:t>
      </w:r>
      <w:r w:rsidRPr="00547FF2">
        <w:rPr>
          <w:rFonts w:eastAsia="Times New Roman"/>
          <w:color w:val="000000"/>
          <w:spacing w:val="-5"/>
          <w:sz w:val="46"/>
          <w:szCs w:val="46"/>
        </w:rPr>
        <w:t>(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Global</w:t>
      </w:r>
      <w:r w:rsidRPr="00547FF2"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System</w:t>
      </w:r>
      <w:r w:rsidRPr="00547FF2"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for</w:t>
      </w:r>
      <w:r w:rsidRPr="00547FF2"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Mobile</w:t>
      </w:r>
      <w:r w:rsidRPr="00547FF2"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Communication</w:t>
      </w:r>
      <w:r w:rsidRPr="00547FF2">
        <w:rPr>
          <w:rFonts w:eastAsia="Times New Roman"/>
          <w:color w:val="000000"/>
          <w:spacing w:val="-5"/>
          <w:sz w:val="46"/>
          <w:szCs w:val="46"/>
        </w:rPr>
        <w:t xml:space="preserve">, </w:t>
      </w:r>
      <w:r>
        <w:rPr>
          <w:rFonts w:eastAsia="Times New Roman"/>
          <w:b/>
          <w:bCs/>
          <w:color w:val="000000"/>
          <w:spacing w:val="-5"/>
          <w:sz w:val="46"/>
          <w:szCs w:val="46"/>
          <w:lang w:val="en-US"/>
        </w:rPr>
        <w:t>GSM</w:t>
      </w:r>
      <w:r w:rsidRPr="00547FF2">
        <w:rPr>
          <w:rFonts w:eastAsia="Times New Roman"/>
          <w:b/>
          <w:bCs/>
          <w:color w:val="000000"/>
          <w:spacing w:val="-5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0"/>
          <w:sz w:val="46"/>
          <w:szCs w:val="46"/>
        </w:rPr>
        <w:t>В целях исторической справедливости следует отметить, что аббреви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атура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GSM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изначально расшифровывалась как </w:t>
      </w:r>
      <w:proofErr w:type="spellStart"/>
      <w:r>
        <w:rPr>
          <w:rFonts w:eastAsia="Times New Roman"/>
          <w:color w:val="000000"/>
          <w:spacing w:val="-8"/>
          <w:sz w:val="46"/>
          <w:szCs w:val="46"/>
          <w:lang w:val="en-US"/>
        </w:rPr>
        <w:t>Groupe</w:t>
      </w:r>
      <w:proofErr w:type="spellEnd"/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Special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Mobile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прежде чем в западном мире стали применять более </w:t>
      </w:r>
      <w:proofErr w:type="spellStart"/>
      <w:r>
        <w:rPr>
          <w:rFonts w:eastAsia="Times New Roman"/>
          <w:color w:val="000000"/>
          <w:spacing w:val="-10"/>
          <w:sz w:val="46"/>
          <w:szCs w:val="46"/>
        </w:rPr>
        <w:t>англофицирован-</w:t>
      </w:r>
      <w:r>
        <w:rPr>
          <w:rFonts w:eastAsia="Times New Roman"/>
          <w:color w:val="000000"/>
          <w:spacing w:val="-8"/>
          <w:sz w:val="46"/>
          <w:szCs w:val="46"/>
        </w:rPr>
        <w:lastRenderedPageBreak/>
        <w:t>ный</w:t>
      </w:r>
      <w:proofErr w:type="spellEnd"/>
      <w:r>
        <w:rPr>
          <w:rFonts w:eastAsia="Times New Roman"/>
          <w:color w:val="000000"/>
          <w:spacing w:val="-8"/>
          <w:sz w:val="46"/>
          <w:szCs w:val="46"/>
        </w:rPr>
        <w:t xml:space="preserve"> термин, позволивший сохранить буквы изначальной аббревиату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ры. В 1980-х годах европейцы осознали потребность в создании единой </w:t>
      </w:r>
      <w:r>
        <w:rPr>
          <w:rFonts w:eastAsia="Times New Roman"/>
          <w:color w:val="000000"/>
          <w:spacing w:val="-10"/>
          <w:sz w:val="46"/>
          <w:szCs w:val="46"/>
        </w:rPr>
        <w:t>общеевропейской системы цифровой сотовой связи, которая заменила бы большое количество несовместимых друг с другом аналоговых си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стем, что, собственно и привело к появлению стандарта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GSM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3"/>
          <w:sz w:val="46"/>
          <w:szCs w:val="46"/>
        </w:rPr>
        <w:t>В на</w:t>
      </w:r>
      <w:r>
        <w:rPr>
          <w:rFonts w:eastAsia="Times New Roman"/>
          <w:color w:val="000000"/>
          <w:spacing w:val="-13"/>
          <w:sz w:val="46"/>
          <w:szCs w:val="46"/>
        </w:rPr>
        <w:softHyphen/>
        <w:t xml:space="preserve">чале 1990-х годов европейцам удалось успешно развернуть первые сети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GSM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3"/>
          <w:sz w:val="46"/>
          <w:szCs w:val="46"/>
        </w:rPr>
        <w:t>и с тех пор этот стандарт уже превратился в огромного многотон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ного Кинг-</w:t>
      </w:r>
      <w:proofErr w:type="spellStart"/>
      <w:r>
        <w:rPr>
          <w:rFonts w:eastAsia="Times New Roman"/>
          <w:color w:val="000000"/>
          <w:spacing w:val="-12"/>
          <w:sz w:val="46"/>
          <w:szCs w:val="46"/>
        </w:rPr>
        <w:t>Конга</w:t>
      </w:r>
      <w:proofErr w:type="spellEnd"/>
      <w:r>
        <w:rPr>
          <w:rFonts w:eastAsia="Times New Roman"/>
          <w:color w:val="000000"/>
          <w:spacing w:val="-12"/>
          <w:sz w:val="46"/>
          <w:szCs w:val="46"/>
        </w:rPr>
        <w:t xml:space="preserve"> мира сотовой связи: ему принадлежит более 80% всех </w:t>
      </w:r>
      <w:r>
        <w:rPr>
          <w:rFonts w:eastAsia="Times New Roman"/>
          <w:color w:val="000000"/>
          <w:sz w:val="46"/>
          <w:szCs w:val="46"/>
        </w:rPr>
        <w:t>абонентов сотовой связи мира.</w:t>
      </w:r>
    </w:p>
    <w:p w:rsidR="00B47875" w:rsidRDefault="00B47875" w:rsidP="00E75222">
      <w:pPr>
        <w:shd w:val="clear" w:color="auto" w:fill="FFFFFF"/>
        <w:spacing w:before="341" w:line="542" w:lineRule="exact"/>
        <w:ind w:left="29" w:right="10" w:firstLine="686"/>
        <w:jc w:val="both"/>
      </w:pPr>
      <w:r>
        <w:rPr>
          <w:rFonts w:eastAsia="Times New Roman"/>
          <w:color w:val="000000"/>
          <w:spacing w:val="-16"/>
          <w:sz w:val="46"/>
          <w:szCs w:val="46"/>
        </w:rPr>
        <w:t>Когда говорят о технологиях сотовой связи, их зачастую распределя</w:t>
      </w:r>
      <w:r>
        <w:rPr>
          <w:rFonts w:eastAsia="Times New Roman"/>
          <w:color w:val="000000"/>
          <w:spacing w:val="-16"/>
          <w:sz w:val="46"/>
          <w:szCs w:val="46"/>
        </w:rPr>
        <w:softHyphen/>
        <w:t>ют по принадлежности к тому или иному «поколению». Первые поколе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ния систем сотовой связи создавались в основном для обеспечения голо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сового трафика. Системами первого поколения 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>(1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были сети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FDMA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разработанные только для голосовой связи. Такие системы поколения </w:t>
      </w:r>
      <w:r w:rsidRPr="00547FF2">
        <w:rPr>
          <w:rFonts w:eastAsia="Times New Roman"/>
          <w:color w:val="000000"/>
          <w:spacing w:val="-17"/>
          <w:sz w:val="46"/>
          <w:szCs w:val="46"/>
        </w:rPr>
        <w:t>1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>сейчас практически не встречаются: их заменяют цифровые системы по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коления 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>2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Первоначально системы сотовой связи второго поколения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также создавались только для голосовой связи, однако позже они были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расширены </w:t>
      </w:r>
      <w:r w:rsidRPr="00547FF2">
        <w:rPr>
          <w:rFonts w:eastAsia="Times New Roman"/>
          <w:color w:val="000000"/>
          <w:spacing w:val="-17"/>
          <w:sz w:val="46"/>
          <w:szCs w:val="46"/>
        </w:rPr>
        <w:t>(2,5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7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для предоставления услуг обмена данными (например, </w:t>
      </w:r>
      <w:r>
        <w:rPr>
          <w:rFonts w:eastAsia="Times New Roman"/>
          <w:color w:val="000000"/>
          <w:spacing w:val="-15"/>
          <w:sz w:val="46"/>
          <w:szCs w:val="46"/>
        </w:rPr>
        <w:t>доступа в Интернет) при сохранении доступа к услугам передачи голоса.</w:t>
      </w:r>
      <w:r w:rsidR="00E75222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В настоящее время в мире развертываются сети поколения 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>3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4"/>
          <w:sz w:val="46"/>
          <w:szCs w:val="46"/>
        </w:rPr>
        <w:t>они пре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доставляют пользователям услуги по передаче голоса и данных, однако роль передачи данных в таких сетях постоянно растет, при этом каналы радиосвязи предоставляют все большие и большие скорости.</w:t>
      </w:r>
    </w:p>
    <w:p w:rsidR="00B47875" w:rsidRDefault="00B47875" w:rsidP="00B47875">
      <w:pPr>
        <w:shd w:val="clear" w:color="auto" w:fill="FFFFFF"/>
        <w:spacing w:before="926" w:line="422" w:lineRule="exact"/>
        <w:ind w:left="1142"/>
      </w:pPr>
      <w:r>
        <w:rPr>
          <w:rFonts w:ascii="Arial" w:eastAsia="Times New Roman" w:hAnsi="Arial"/>
          <w:b/>
          <w:bCs/>
          <w:color w:val="000000"/>
          <w:sz w:val="40"/>
          <w:szCs w:val="40"/>
        </w:rPr>
        <w:t>ИСТОРИЯ</w:t>
      </w:r>
    </w:p>
    <w:p w:rsidR="00B47875" w:rsidRDefault="00B47875" w:rsidP="00B47875">
      <w:pPr>
        <w:shd w:val="clear" w:color="auto" w:fill="FFFFFF"/>
        <w:spacing w:before="326" w:line="446" w:lineRule="exact"/>
        <w:ind w:left="1128" w:right="1651"/>
      </w:pPr>
      <w:r>
        <w:rPr>
          <w:rFonts w:ascii="Arial" w:eastAsia="Times New Roman" w:hAnsi="Arial"/>
          <w:b/>
          <w:bCs/>
          <w:color w:val="000000"/>
          <w:spacing w:val="-12"/>
          <w:sz w:val="40"/>
          <w:szCs w:val="40"/>
        </w:rPr>
        <w:t>Мобильные</w:t>
      </w:r>
      <w:r>
        <w:rPr>
          <w:rFonts w:ascii="Arial" w:eastAsia="Times New Roman" w:hAnsi="Arial" w:cs="Arial"/>
          <w:b/>
          <w:bCs/>
          <w:color w:val="000000"/>
          <w:spacing w:val="-12"/>
          <w:sz w:val="40"/>
          <w:szCs w:val="40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2"/>
          <w:sz w:val="40"/>
          <w:szCs w:val="40"/>
        </w:rPr>
        <w:t>сети</w:t>
      </w:r>
      <w:r>
        <w:rPr>
          <w:rFonts w:ascii="Arial" w:eastAsia="Times New Roman" w:hAnsi="Arial" w:cs="Arial"/>
          <w:b/>
          <w:bCs/>
          <w:color w:val="000000"/>
          <w:spacing w:val="-12"/>
          <w:sz w:val="40"/>
          <w:szCs w:val="40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2"/>
          <w:sz w:val="40"/>
          <w:szCs w:val="40"/>
        </w:rPr>
        <w:t>поколения</w:t>
      </w:r>
      <w:r>
        <w:rPr>
          <w:rFonts w:ascii="Arial" w:eastAsia="Times New Roman" w:hAnsi="Arial" w:cs="Arial"/>
          <w:b/>
          <w:bCs/>
          <w:color w:val="000000"/>
          <w:spacing w:val="-12"/>
          <w:sz w:val="40"/>
          <w:szCs w:val="40"/>
        </w:rPr>
        <w:t xml:space="preserve"> </w:t>
      </w:r>
      <w:r w:rsidRPr="00547FF2">
        <w:rPr>
          <w:rFonts w:ascii="Arial" w:eastAsia="Times New Roman" w:hAnsi="Arial" w:cs="Arial"/>
          <w:b/>
          <w:bCs/>
          <w:color w:val="000000"/>
          <w:spacing w:val="-12"/>
          <w:sz w:val="40"/>
          <w:szCs w:val="40"/>
        </w:rPr>
        <w:t>3</w:t>
      </w:r>
      <w:r>
        <w:rPr>
          <w:rFonts w:ascii="Arial" w:eastAsia="Times New Roman" w:hAnsi="Arial" w:cs="Arial"/>
          <w:b/>
          <w:bCs/>
          <w:color w:val="000000"/>
          <w:spacing w:val="-12"/>
          <w:sz w:val="40"/>
          <w:szCs w:val="40"/>
          <w:lang w:val="en-US"/>
        </w:rPr>
        <w:t>G</w:t>
      </w:r>
      <w:r w:rsidRPr="00547FF2">
        <w:rPr>
          <w:rFonts w:ascii="Arial" w:eastAsia="Times New Roman" w:hAnsi="Arial" w:cs="Arial"/>
          <w:b/>
          <w:bCs/>
          <w:color w:val="000000"/>
          <w:spacing w:val="-12"/>
          <w:sz w:val="40"/>
          <w:szCs w:val="40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2"/>
          <w:sz w:val="40"/>
          <w:szCs w:val="40"/>
        </w:rPr>
        <w:t>против</w:t>
      </w:r>
      <w:r>
        <w:rPr>
          <w:rFonts w:ascii="Arial" w:eastAsia="Times New Roman" w:hAnsi="Arial" w:cs="Arial"/>
          <w:b/>
          <w:bCs/>
          <w:color w:val="000000"/>
          <w:spacing w:val="-12"/>
          <w:sz w:val="40"/>
          <w:szCs w:val="40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2"/>
          <w:sz w:val="40"/>
          <w:szCs w:val="40"/>
        </w:rPr>
        <w:t xml:space="preserve">беспроводных </w:t>
      </w:r>
      <w:r>
        <w:rPr>
          <w:rFonts w:ascii="Arial" w:eastAsia="Times New Roman" w:hAnsi="Arial"/>
          <w:b/>
          <w:bCs/>
          <w:color w:val="000000"/>
          <w:sz w:val="40"/>
          <w:szCs w:val="40"/>
        </w:rPr>
        <w:t>локальных</w:t>
      </w:r>
      <w:r>
        <w:rPr>
          <w:rFonts w:ascii="Arial" w:eastAsia="Times New Roman" w:hAnsi="Arial" w:cs="Arial"/>
          <w:b/>
          <w:bCs/>
          <w:color w:val="000000"/>
          <w:sz w:val="40"/>
          <w:szCs w:val="40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40"/>
          <w:szCs w:val="40"/>
        </w:rPr>
        <w:t>сетей</w:t>
      </w:r>
    </w:p>
    <w:p w:rsidR="00B47875" w:rsidRDefault="00B47875" w:rsidP="00B47875">
      <w:pPr>
        <w:shd w:val="clear" w:color="auto" w:fill="FFFFFF"/>
        <w:spacing w:before="235" w:line="494" w:lineRule="exact"/>
        <w:ind w:left="1128" w:right="5"/>
        <w:jc w:val="both"/>
      </w:pPr>
      <w:r>
        <w:rPr>
          <w:rFonts w:ascii="Arial" w:eastAsia="Times New Roman" w:hAnsi="Arial"/>
          <w:color w:val="000000"/>
          <w:spacing w:val="-11"/>
          <w:sz w:val="40"/>
          <w:szCs w:val="40"/>
        </w:rPr>
        <w:t>Большое</w:t>
      </w:r>
      <w:r>
        <w:rPr>
          <w:rFonts w:ascii="Arial" w:eastAsia="Times New Roman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1"/>
          <w:sz w:val="40"/>
          <w:szCs w:val="40"/>
        </w:rPr>
        <w:t>количество</w:t>
      </w:r>
      <w:r>
        <w:rPr>
          <w:rFonts w:ascii="Arial" w:eastAsia="Times New Roman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1"/>
          <w:sz w:val="40"/>
          <w:szCs w:val="40"/>
        </w:rPr>
        <w:t>операторов</w:t>
      </w:r>
      <w:r>
        <w:rPr>
          <w:rFonts w:ascii="Arial" w:eastAsia="Times New Roman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1"/>
          <w:sz w:val="40"/>
          <w:szCs w:val="40"/>
        </w:rPr>
        <w:t>сотовой</w:t>
      </w:r>
      <w:r>
        <w:rPr>
          <w:rFonts w:ascii="Arial" w:eastAsia="Times New Roman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1"/>
          <w:sz w:val="40"/>
          <w:szCs w:val="40"/>
        </w:rPr>
        <w:t>связи</w:t>
      </w:r>
      <w:r>
        <w:rPr>
          <w:rFonts w:ascii="Arial" w:eastAsia="Times New Roman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1"/>
          <w:sz w:val="40"/>
          <w:szCs w:val="40"/>
        </w:rPr>
        <w:t>разворачивают</w:t>
      </w:r>
      <w:r>
        <w:rPr>
          <w:rFonts w:ascii="Arial" w:eastAsia="Times New Roman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1"/>
          <w:sz w:val="40"/>
          <w:szCs w:val="40"/>
        </w:rPr>
        <w:t xml:space="preserve">сети </w:t>
      </w:r>
      <w:r>
        <w:rPr>
          <w:rFonts w:ascii="Arial" w:eastAsia="Times New Roman" w:hAnsi="Arial"/>
          <w:color w:val="000000"/>
          <w:sz w:val="40"/>
          <w:szCs w:val="40"/>
        </w:rPr>
        <w:t>поколения</w:t>
      </w:r>
      <w:r>
        <w:rPr>
          <w:rFonts w:ascii="Arial" w:eastAsia="Times New Roman" w:hAnsi="Arial" w:cs="Arial"/>
          <w:color w:val="000000"/>
          <w:sz w:val="40"/>
          <w:szCs w:val="40"/>
        </w:rPr>
        <w:t xml:space="preserve"> </w:t>
      </w:r>
      <w:r w:rsidRPr="00547FF2">
        <w:rPr>
          <w:rFonts w:ascii="Arial" w:eastAsia="Times New Roman" w:hAnsi="Arial" w:cs="Arial"/>
          <w:color w:val="000000"/>
          <w:sz w:val="40"/>
          <w:szCs w:val="40"/>
        </w:rPr>
        <w:t>3</w:t>
      </w:r>
      <w:r>
        <w:rPr>
          <w:rFonts w:ascii="Arial" w:eastAsia="Times New Roman" w:hAnsi="Arial" w:cs="Arial"/>
          <w:color w:val="000000"/>
          <w:sz w:val="40"/>
          <w:szCs w:val="40"/>
          <w:lang w:val="en-US"/>
        </w:rPr>
        <w:t>G</w:t>
      </w:r>
      <w:r w:rsidRPr="00547FF2">
        <w:rPr>
          <w:rFonts w:ascii="Arial" w:eastAsia="Times New Roman" w:hAnsi="Arial" w:cs="Arial"/>
          <w:color w:val="000000"/>
          <w:sz w:val="40"/>
          <w:szCs w:val="40"/>
        </w:rPr>
        <w:t xml:space="preserve">, </w:t>
      </w:r>
      <w:r>
        <w:rPr>
          <w:rFonts w:ascii="Arial" w:eastAsia="Times New Roman" w:hAnsi="Arial"/>
          <w:color w:val="000000"/>
          <w:sz w:val="40"/>
          <w:szCs w:val="40"/>
        </w:rPr>
        <w:t>предоставляющие</w:t>
      </w:r>
      <w:r>
        <w:rPr>
          <w:rFonts w:ascii="Arial" w:eastAsia="Times New Roman" w:hAnsi="Arial" w:cs="Arial"/>
          <w:color w:val="00000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z w:val="40"/>
          <w:szCs w:val="40"/>
        </w:rPr>
        <w:t>скорости</w:t>
      </w:r>
      <w:r>
        <w:rPr>
          <w:rFonts w:ascii="Arial" w:eastAsia="Times New Roman" w:hAnsi="Arial" w:cs="Arial"/>
          <w:color w:val="00000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z w:val="40"/>
          <w:szCs w:val="40"/>
        </w:rPr>
        <w:t>передачи</w:t>
      </w:r>
      <w:r>
        <w:rPr>
          <w:rFonts w:ascii="Arial" w:eastAsia="Times New Roman" w:hAnsi="Arial" w:cs="Arial"/>
          <w:color w:val="00000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z w:val="40"/>
          <w:szCs w:val="40"/>
        </w:rPr>
        <w:t>данных</w:t>
      </w:r>
      <w:r>
        <w:rPr>
          <w:rFonts w:ascii="Arial" w:eastAsia="Times New Roman" w:hAnsi="Arial" w:cs="Arial"/>
          <w:color w:val="00000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z w:val="40"/>
          <w:szCs w:val="40"/>
        </w:rPr>
        <w:t xml:space="preserve">до </w:t>
      </w:r>
      <w:r>
        <w:rPr>
          <w:rFonts w:ascii="Arial" w:eastAsia="Times New Roman" w:hAnsi="Arial" w:cs="Arial"/>
          <w:color w:val="000000"/>
          <w:spacing w:val="-10"/>
          <w:sz w:val="40"/>
          <w:szCs w:val="40"/>
        </w:rPr>
        <w:t xml:space="preserve">2 </w:t>
      </w:r>
      <w:r>
        <w:rPr>
          <w:rFonts w:ascii="Arial" w:eastAsia="Times New Roman" w:hAnsi="Arial"/>
          <w:color w:val="000000"/>
          <w:spacing w:val="-10"/>
          <w:sz w:val="40"/>
          <w:szCs w:val="40"/>
        </w:rPr>
        <w:t>Мбит</w:t>
      </w:r>
      <w:r>
        <w:rPr>
          <w:rFonts w:ascii="Arial" w:eastAsia="Times New Roman" w:hAnsi="Arial" w:cs="Arial"/>
          <w:color w:val="000000"/>
          <w:spacing w:val="-10"/>
          <w:sz w:val="40"/>
          <w:szCs w:val="40"/>
        </w:rPr>
        <w:t>/</w:t>
      </w:r>
      <w:r>
        <w:rPr>
          <w:rFonts w:ascii="Arial" w:eastAsia="Times New Roman" w:hAnsi="Arial"/>
          <w:color w:val="000000"/>
          <w:spacing w:val="-10"/>
          <w:sz w:val="40"/>
          <w:szCs w:val="40"/>
        </w:rPr>
        <w:t>с</w:t>
      </w:r>
      <w:r>
        <w:rPr>
          <w:rFonts w:ascii="Arial" w:eastAsia="Times New Roman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0"/>
          <w:sz w:val="40"/>
          <w:szCs w:val="40"/>
        </w:rPr>
        <w:t>в</w:t>
      </w:r>
      <w:r>
        <w:rPr>
          <w:rFonts w:ascii="Arial" w:eastAsia="Times New Roman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0"/>
          <w:sz w:val="40"/>
          <w:szCs w:val="40"/>
        </w:rPr>
        <w:t>помещении</w:t>
      </w:r>
      <w:r>
        <w:rPr>
          <w:rFonts w:ascii="Arial" w:eastAsia="Times New Roman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0"/>
          <w:sz w:val="40"/>
          <w:szCs w:val="40"/>
        </w:rPr>
        <w:t>и</w:t>
      </w:r>
      <w:r>
        <w:rPr>
          <w:rFonts w:ascii="Arial" w:eastAsia="Times New Roman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0"/>
          <w:sz w:val="40"/>
          <w:szCs w:val="40"/>
        </w:rPr>
        <w:t>до</w:t>
      </w:r>
      <w:r>
        <w:rPr>
          <w:rFonts w:ascii="Arial" w:eastAsia="Times New Roman" w:hAnsi="Arial" w:cs="Arial"/>
          <w:color w:val="000000"/>
          <w:spacing w:val="-10"/>
          <w:sz w:val="40"/>
          <w:szCs w:val="40"/>
        </w:rPr>
        <w:t xml:space="preserve"> 384 </w:t>
      </w:r>
      <w:r>
        <w:rPr>
          <w:rFonts w:ascii="Arial" w:eastAsia="Times New Roman" w:hAnsi="Arial"/>
          <w:color w:val="000000"/>
          <w:spacing w:val="-10"/>
          <w:sz w:val="40"/>
          <w:szCs w:val="40"/>
        </w:rPr>
        <w:t>кбит</w:t>
      </w:r>
      <w:r>
        <w:rPr>
          <w:rFonts w:ascii="Arial" w:eastAsia="Times New Roman" w:hAnsi="Arial" w:cs="Arial"/>
          <w:color w:val="000000"/>
          <w:spacing w:val="-10"/>
          <w:sz w:val="40"/>
          <w:szCs w:val="40"/>
        </w:rPr>
        <w:t>/</w:t>
      </w:r>
      <w:proofErr w:type="gramStart"/>
      <w:r>
        <w:rPr>
          <w:rFonts w:ascii="Arial" w:eastAsia="Times New Roman" w:hAnsi="Arial"/>
          <w:color w:val="000000"/>
          <w:spacing w:val="-10"/>
          <w:sz w:val="40"/>
          <w:szCs w:val="40"/>
        </w:rPr>
        <w:t>с</w:t>
      </w:r>
      <w:proofErr w:type="gramEnd"/>
      <w:r>
        <w:rPr>
          <w:rFonts w:ascii="Arial" w:eastAsia="Times New Roman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0"/>
          <w:sz w:val="40"/>
          <w:szCs w:val="40"/>
        </w:rPr>
        <w:t>или</w:t>
      </w:r>
      <w:r>
        <w:rPr>
          <w:rFonts w:ascii="Arial" w:eastAsia="Times New Roman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0"/>
          <w:sz w:val="40"/>
          <w:szCs w:val="40"/>
        </w:rPr>
        <w:t>выше</w:t>
      </w:r>
      <w:r>
        <w:rPr>
          <w:rFonts w:ascii="Arial" w:eastAsia="Times New Roman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0"/>
          <w:sz w:val="40"/>
          <w:szCs w:val="40"/>
        </w:rPr>
        <w:t>на</w:t>
      </w:r>
      <w:r>
        <w:rPr>
          <w:rFonts w:ascii="Arial" w:eastAsia="Times New Roman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0"/>
          <w:sz w:val="40"/>
          <w:szCs w:val="40"/>
        </w:rPr>
        <w:t>улице</w:t>
      </w:r>
      <w:r>
        <w:rPr>
          <w:rFonts w:ascii="Arial" w:eastAsia="Times New Roman" w:hAnsi="Arial" w:cs="Arial"/>
          <w:color w:val="000000"/>
          <w:spacing w:val="-10"/>
          <w:sz w:val="40"/>
          <w:szCs w:val="40"/>
        </w:rPr>
        <w:t xml:space="preserve">. </w:t>
      </w:r>
      <w:r>
        <w:rPr>
          <w:rFonts w:ascii="Arial" w:eastAsia="Times New Roman" w:hAnsi="Arial"/>
          <w:color w:val="000000"/>
          <w:spacing w:val="-10"/>
          <w:sz w:val="40"/>
          <w:szCs w:val="40"/>
        </w:rPr>
        <w:t>Сети</w:t>
      </w:r>
      <w:r>
        <w:rPr>
          <w:rFonts w:ascii="Arial" w:eastAsia="Times New Roman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0"/>
          <w:sz w:val="40"/>
          <w:szCs w:val="40"/>
        </w:rPr>
        <w:t>тре</w:t>
      </w:r>
      <w:r>
        <w:rPr>
          <w:rFonts w:ascii="Arial" w:eastAsia="Times New Roman" w:hAnsi="Arial"/>
          <w:color w:val="000000"/>
          <w:spacing w:val="-10"/>
          <w:sz w:val="40"/>
          <w:szCs w:val="40"/>
        </w:rPr>
        <w:softHyphen/>
      </w:r>
      <w:r>
        <w:rPr>
          <w:rFonts w:ascii="Arial" w:eastAsia="Times New Roman" w:hAnsi="Arial"/>
          <w:color w:val="000000"/>
          <w:spacing w:val="-5"/>
          <w:sz w:val="40"/>
          <w:szCs w:val="40"/>
        </w:rPr>
        <w:t>тьего</w:t>
      </w:r>
      <w:r>
        <w:rPr>
          <w:rFonts w:ascii="Arial" w:eastAsia="Times New Roman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5"/>
          <w:sz w:val="40"/>
          <w:szCs w:val="40"/>
        </w:rPr>
        <w:t>поколения</w:t>
      </w:r>
      <w:r>
        <w:rPr>
          <w:rFonts w:ascii="Arial" w:eastAsia="Times New Roman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5"/>
          <w:sz w:val="40"/>
          <w:szCs w:val="40"/>
        </w:rPr>
        <w:t>работают</w:t>
      </w:r>
      <w:r>
        <w:rPr>
          <w:rFonts w:ascii="Arial" w:eastAsia="Times New Roman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5"/>
          <w:sz w:val="40"/>
          <w:szCs w:val="40"/>
        </w:rPr>
        <w:t>в</w:t>
      </w:r>
      <w:r>
        <w:rPr>
          <w:rFonts w:ascii="Arial" w:eastAsia="Times New Roman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5"/>
          <w:sz w:val="40"/>
          <w:szCs w:val="40"/>
        </w:rPr>
        <w:t>лицензируемых</w:t>
      </w:r>
      <w:r>
        <w:rPr>
          <w:rFonts w:ascii="Arial" w:eastAsia="Times New Roman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5"/>
          <w:sz w:val="40"/>
          <w:szCs w:val="40"/>
        </w:rPr>
        <w:t>радиочастотных</w:t>
      </w:r>
      <w:r>
        <w:rPr>
          <w:rFonts w:ascii="Arial" w:eastAsia="Times New Roman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5"/>
          <w:sz w:val="40"/>
          <w:szCs w:val="40"/>
        </w:rPr>
        <w:t>диа</w:t>
      </w:r>
      <w:r>
        <w:rPr>
          <w:rFonts w:ascii="Arial" w:eastAsia="Times New Roman" w:hAnsi="Arial"/>
          <w:color w:val="000000"/>
          <w:spacing w:val="-5"/>
          <w:sz w:val="40"/>
          <w:szCs w:val="40"/>
        </w:rPr>
        <w:softHyphen/>
      </w:r>
      <w:r>
        <w:rPr>
          <w:rFonts w:ascii="Arial" w:eastAsia="Times New Roman" w:hAnsi="Arial"/>
          <w:color w:val="000000"/>
          <w:spacing w:val="-7"/>
          <w:sz w:val="40"/>
          <w:szCs w:val="40"/>
        </w:rPr>
        <w:t>пазонах</w:t>
      </w:r>
      <w:r>
        <w:rPr>
          <w:rFonts w:ascii="Arial" w:eastAsia="Times New Roman" w:hAnsi="Arial" w:cs="Arial"/>
          <w:color w:val="000000"/>
          <w:spacing w:val="-7"/>
          <w:sz w:val="40"/>
          <w:szCs w:val="40"/>
        </w:rPr>
        <w:t xml:space="preserve">, </w:t>
      </w:r>
      <w:r>
        <w:rPr>
          <w:rFonts w:ascii="Arial" w:eastAsia="Times New Roman" w:hAnsi="Arial"/>
          <w:color w:val="000000"/>
          <w:spacing w:val="-7"/>
          <w:sz w:val="40"/>
          <w:szCs w:val="40"/>
        </w:rPr>
        <w:t>при</w:t>
      </w:r>
      <w:r>
        <w:rPr>
          <w:rFonts w:ascii="Arial" w:eastAsia="Times New Roman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7"/>
          <w:sz w:val="40"/>
          <w:szCs w:val="40"/>
        </w:rPr>
        <w:t>этом</w:t>
      </w:r>
      <w:r>
        <w:rPr>
          <w:rFonts w:ascii="Arial" w:eastAsia="Times New Roman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7"/>
          <w:sz w:val="40"/>
          <w:szCs w:val="40"/>
        </w:rPr>
        <w:t>некоторые</w:t>
      </w:r>
      <w:r>
        <w:rPr>
          <w:rFonts w:ascii="Arial" w:eastAsia="Times New Roman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7"/>
          <w:sz w:val="40"/>
          <w:szCs w:val="40"/>
        </w:rPr>
        <w:t>операторы</w:t>
      </w:r>
      <w:r>
        <w:rPr>
          <w:rFonts w:ascii="Arial" w:eastAsia="Times New Roman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7"/>
          <w:sz w:val="40"/>
          <w:szCs w:val="40"/>
        </w:rPr>
        <w:t>сотовой</w:t>
      </w:r>
      <w:r>
        <w:rPr>
          <w:rFonts w:ascii="Arial" w:eastAsia="Times New Roman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7"/>
          <w:sz w:val="40"/>
          <w:szCs w:val="40"/>
        </w:rPr>
        <w:t>связи</w:t>
      </w:r>
      <w:r>
        <w:rPr>
          <w:rFonts w:ascii="Arial" w:eastAsia="Times New Roman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7"/>
          <w:sz w:val="40"/>
          <w:szCs w:val="40"/>
        </w:rPr>
        <w:t>вынуждены платить</w:t>
      </w:r>
      <w:r>
        <w:rPr>
          <w:rFonts w:ascii="Arial" w:eastAsia="Times New Roman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7"/>
          <w:sz w:val="40"/>
          <w:szCs w:val="40"/>
        </w:rPr>
        <w:t>правительствам</w:t>
      </w:r>
      <w:r>
        <w:rPr>
          <w:rFonts w:ascii="Arial" w:eastAsia="Times New Roman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7"/>
          <w:sz w:val="40"/>
          <w:szCs w:val="40"/>
        </w:rPr>
        <w:t>стран</w:t>
      </w:r>
      <w:r>
        <w:rPr>
          <w:rFonts w:ascii="Arial" w:eastAsia="Times New Roman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7"/>
          <w:sz w:val="40"/>
          <w:szCs w:val="40"/>
        </w:rPr>
        <w:t>огромные</w:t>
      </w:r>
      <w:r>
        <w:rPr>
          <w:rFonts w:ascii="Arial" w:eastAsia="Times New Roman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7"/>
          <w:sz w:val="40"/>
          <w:szCs w:val="40"/>
        </w:rPr>
        <w:t>суммы</w:t>
      </w:r>
      <w:r>
        <w:rPr>
          <w:rFonts w:ascii="Arial" w:eastAsia="Times New Roman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7"/>
          <w:sz w:val="40"/>
          <w:szCs w:val="40"/>
        </w:rPr>
        <w:t>денег</w:t>
      </w:r>
      <w:r>
        <w:rPr>
          <w:rFonts w:ascii="Arial" w:eastAsia="Times New Roman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7"/>
          <w:sz w:val="40"/>
          <w:szCs w:val="40"/>
        </w:rPr>
        <w:t>за</w:t>
      </w:r>
      <w:r>
        <w:rPr>
          <w:rFonts w:ascii="Arial" w:eastAsia="Times New Roman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7"/>
          <w:sz w:val="40"/>
          <w:szCs w:val="40"/>
        </w:rPr>
        <w:t xml:space="preserve">лицензии </w:t>
      </w:r>
      <w:r>
        <w:rPr>
          <w:rFonts w:ascii="Arial" w:eastAsia="Times New Roman" w:hAnsi="Arial"/>
          <w:color w:val="000000"/>
          <w:spacing w:val="-6"/>
          <w:sz w:val="40"/>
          <w:szCs w:val="40"/>
        </w:rPr>
        <w:t>на</w:t>
      </w:r>
      <w:r>
        <w:rPr>
          <w:rFonts w:ascii="Arial" w:eastAsia="Times New Roman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6"/>
          <w:sz w:val="40"/>
          <w:szCs w:val="40"/>
        </w:rPr>
        <w:t>использование</w:t>
      </w:r>
      <w:r>
        <w:rPr>
          <w:rFonts w:ascii="Arial" w:eastAsia="Times New Roman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6"/>
          <w:sz w:val="40"/>
          <w:szCs w:val="40"/>
        </w:rPr>
        <w:t>частотного</w:t>
      </w:r>
      <w:r>
        <w:rPr>
          <w:rFonts w:ascii="Arial" w:eastAsia="Times New Roman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6"/>
          <w:sz w:val="40"/>
          <w:szCs w:val="40"/>
        </w:rPr>
        <w:t>диапазона</w:t>
      </w:r>
      <w:r>
        <w:rPr>
          <w:rFonts w:ascii="Arial" w:eastAsia="Times New Roman" w:hAnsi="Arial" w:cs="Arial"/>
          <w:color w:val="000000"/>
          <w:spacing w:val="-6"/>
          <w:sz w:val="40"/>
          <w:szCs w:val="40"/>
        </w:rPr>
        <w:t xml:space="preserve">. </w:t>
      </w:r>
      <w:r>
        <w:rPr>
          <w:rFonts w:ascii="Arial" w:eastAsia="Times New Roman" w:hAnsi="Arial"/>
          <w:color w:val="000000"/>
          <w:spacing w:val="-6"/>
          <w:sz w:val="40"/>
          <w:szCs w:val="40"/>
        </w:rPr>
        <w:t>Сети</w:t>
      </w:r>
      <w:r>
        <w:rPr>
          <w:rFonts w:ascii="Arial" w:eastAsia="Times New Roman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6"/>
          <w:sz w:val="40"/>
          <w:szCs w:val="40"/>
        </w:rPr>
        <w:t>третьего</w:t>
      </w:r>
      <w:r>
        <w:rPr>
          <w:rFonts w:ascii="Arial" w:eastAsia="Times New Roman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6"/>
          <w:sz w:val="40"/>
          <w:szCs w:val="40"/>
        </w:rPr>
        <w:t xml:space="preserve">поколения </w:t>
      </w:r>
      <w:r>
        <w:rPr>
          <w:rFonts w:ascii="Arial" w:eastAsia="Times New Roman" w:hAnsi="Arial"/>
          <w:color w:val="000000"/>
          <w:spacing w:val="-11"/>
          <w:sz w:val="40"/>
          <w:szCs w:val="40"/>
        </w:rPr>
        <w:t>позволяют</w:t>
      </w:r>
      <w:r>
        <w:rPr>
          <w:rFonts w:ascii="Arial" w:eastAsia="Times New Roman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1"/>
          <w:sz w:val="40"/>
          <w:szCs w:val="40"/>
        </w:rPr>
        <w:t>пользователям</w:t>
      </w:r>
      <w:r>
        <w:rPr>
          <w:rFonts w:ascii="Arial" w:eastAsia="Times New Roman" w:hAnsi="Arial" w:cs="Arial"/>
          <w:color w:val="000000"/>
          <w:spacing w:val="-11"/>
          <w:sz w:val="40"/>
          <w:szCs w:val="40"/>
        </w:rPr>
        <w:t xml:space="preserve">, </w:t>
      </w:r>
      <w:r>
        <w:rPr>
          <w:rFonts w:ascii="Arial" w:eastAsia="Times New Roman" w:hAnsi="Arial"/>
          <w:color w:val="000000"/>
          <w:spacing w:val="-11"/>
          <w:sz w:val="40"/>
          <w:szCs w:val="40"/>
        </w:rPr>
        <w:t>находясь</w:t>
      </w:r>
      <w:r>
        <w:rPr>
          <w:rFonts w:ascii="Arial" w:eastAsia="Times New Roman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1"/>
          <w:sz w:val="40"/>
          <w:szCs w:val="40"/>
        </w:rPr>
        <w:t>на</w:t>
      </w:r>
      <w:r>
        <w:rPr>
          <w:rFonts w:ascii="Arial" w:eastAsia="Times New Roman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1"/>
          <w:sz w:val="40"/>
          <w:szCs w:val="40"/>
        </w:rPr>
        <w:t>улице</w:t>
      </w:r>
      <w:r>
        <w:rPr>
          <w:rFonts w:ascii="Arial" w:eastAsia="Times New Roman" w:hAnsi="Arial" w:cs="Arial"/>
          <w:color w:val="000000"/>
          <w:spacing w:val="-11"/>
          <w:sz w:val="40"/>
          <w:szCs w:val="40"/>
        </w:rPr>
        <w:t xml:space="preserve">, </w:t>
      </w:r>
      <w:r>
        <w:rPr>
          <w:rFonts w:ascii="Arial" w:eastAsia="Times New Roman" w:hAnsi="Arial"/>
          <w:color w:val="000000"/>
          <w:spacing w:val="-11"/>
          <w:sz w:val="40"/>
          <w:szCs w:val="40"/>
        </w:rPr>
        <w:t>в</w:t>
      </w:r>
      <w:r>
        <w:rPr>
          <w:rFonts w:ascii="Arial" w:eastAsia="Times New Roman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1"/>
          <w:sz w:val="40"/>
          <w:szCs w:val="40"/>
        </w:rPr>
        <w:t>достаточно</w:t>
      </w:r>
      <w:r>
        <w:rPr>
          <w:rFonts w:ascii="Arial" w:eastAsia="Times New Roman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1"/>
          <w:sz w:val="40"/>
          <w:szCs w:val="40"/>
        </w:rPr>
        <w:t>удален</w:t>
      </w:r>
      <w:r>
        <w:rPr>
          <w:rFonts w:ascii="Arial" w:eastAsia="Times New Roman" w:hAnsi="Arial"/>
          <w:color w:val="000000"/>
          <w:spacing w:val="-11"/>
          <w:sz w:val="40"/>
          <w:szCs w:val="40"/>
        </w:rPr>
        <w:softHyphen/>
      </w:r>
      <w:r>
        <w:rPr>
          <w:rFonts w:ascii="Arial" w:eastAsia="Times New Roman" w:hAnsi="Arial"/>
          <w:color w:val="000000"/>
          <w:spacing w:val="-9"/>
          <w:sz w:val="40"/>
          <w:szCs w:val="40"/>
        </w:rPr>
        <w:t>ной</w:t>
      </w:r>
      <w:r>
        <w:rPr>
          <w:rFonts w:ascii="Arial" w:eastAsia="Times New Roman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9"/>
          <w:sz w:val="40"/>
          <w:szCs w:val="40"/>
        </w:rPr>
        <w:t>точке</w:t>
      </w:r>
      <w:r>
        <w:rPr>
          <w:rFonts w:ascii="Arial" w:eastAsia="Times New Roman" w:hAnsi="Arial" w:cs="Arial"/>
          <w:color w:val="000000"/>
          <w:spacing w:val="-9"/>
          <w:sz w:val="40"/>
          <w:szCs w:val="40"/>
        </w:rPr>
        <w:t xml:space="preserve">, </w:t>
      </w:r>
      <w:r>
        <w:rPr>
          <w:rFonts w:ascii="Arial" w:eastAsia="Times New Roman" w:hAnsi="Arial"/>
          <w:color w:val="000000"/>
          <w:spacing w:val="-9"/>
          <w:sz w:val="40"/>
          <w:szCs w:val="40"/>
        </w:rPr>
        <w:t>получить</w:t>
      </w:r>
      <w:r>
        <w:rPr>
          <w:rFonts w:ascii="Arial" w:eastAsia="Times New Roman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9"/>
          <w:sz w:val="40"/>
          <w:szCs w:val="40"/>
        </w:rPr>
        <w:t>доступ</w:t>
      </w:r>
      <w:r>
        <w:rPr>
          <w:rFonts w:ascii="Arial" w:eastAsia="Times New Roman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9"/>
          <w:sz w:val="40"/>
          <w:szCs w:val="40"/>
        </w:rPr>
        <w:t>в</w:t>
      </w:r>
      <w:r>
        <w:rPr>
          <w:rFonts w:ascii="Arial" w:eastAsia="Times New Roman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9"/>
          <w:sz w:val="40"/>
          <w:szCs w:val="40"/>
        </w:rPr>
        <w:t>Интернет</w:t>
      </w:r>
      <w:r>
        <w:rPr>
          <w:rFonts w:ascii="Arial" w:eastAsia="Times New Roman" w:hAnsi="Arial" w:cs="Arial"/>
          <w:color w:val="000000"/>
          <w:spacing w:val="-9"/>
          <w:sz w:val="40"/>
          <w:szCs w:val="40"/>
        </w:rPr>
        <w:t xml:space="preserve">, </w:t>
      </w:r>
      <w:r>
        <w:rPr>
          <w:rFonts w:ascii="Arial" w:eastAsia="Times New Roman" w:hAnsi="Arial"/>
          <w:color w:val="000000"/>
          <w:spacing w:val="-9"/>
          <w:sz w:val="40"/>
          <w:szCs w:val="40"/>
        </w:rPr>
        <w:t>при</w:t>
      </w:r>
      <w:r>
        <w:rPr>
          <w:rFonts w:ascii="Arial" w:eastAsia="Times New Roman" w:hAnsi="Arial" w:cs="Arial"/>
          <w:color w:val="000000"/>
          <w:spacing w:val="-9"/>
          <w:sz w:val="40"/>
          <w:szCs w:val="40"/>
        </w:rPr>
        <w:t xml:space="preserve"> </w:t>
      </w:r>
      <w:proofErr w:type="gramStart"/>
      <w:r>
        <w:rPr>
          <w:rFonts w:ascii="Arial" w:eastAsia="Times New Roman" w:hAnsi="Arial"/>
          <w:color w:val="000000"/>
          <w:spacing w:val="-9"/>
          <w:sz w:val="40"/>
          <w:szCs w:val="40"/>
        </w:rPr>
        <w:t>этом</w:t>
      </w:r>
      <w:proofErr w:type="gramEnd"/>
      <w:r>
        <w:rPr>
          <w:rFonts w:ascii="Arial" w:eastAsia="Times New Roman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9"/>
          <w:sz w:val="40"/>
          <w:szCs w:val="40"/>
        </w:rPr>
        <w:t>не</w:t>
      </w:r>
      <w:r>
        <w:rPr>
          <w:rFonts w:ascii="Arial" w:eastAsia="Times New Roman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9"/>
          <w:sz w:val="40"/>
          <w:szCs w:val="40"/>
        </w:rPr>
        <w:t>прекращая</w:t>
      </w:r>
      <w:r>
        <w:rPr>
          <w:rFonts w:ascii="Arial" w:eastAsia="Times New Roman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9"/>
          <w:sz w:val="40"/>
          <w:szCs w:val="40"/>
        </w:rPr>
        <w:t>дви</w:t>
      </w:r>
      <w:r>
        <w:rPr>
          <w:rFonts w:ascii="Arial" w:eastAsia="Times New Roman" w:hAnsi="Arial"/>
          <w:color w:val="000000"/>
          <w:spacing w:val="-9"/>
          <w:sz w:val="40"/>
          <w:szCs w:val="40"/>
        </w:rPr>
        <w:softHyphen/>
      </w:r>
      <w:r>
        <w:rPr>
          <w:rFonts w:ascii="Arial" w:eastAsia="Times New Roman" w:hAnsi="Arial"/>
          <w:color w:val="000000"/>
          <w:spacing w:val="-10"/>
          <w:sz w:val="40"/>
          <w:szCs w:val="40"/>
        </w:rPr>
        <w:t>жения</w:t>
      </w:r>
      <w:r>
        <w:rPr>
          <w:rFonts w:ascii="Arial" w:eastAsia="Times New Roman" w:hAnsi="Arial" w:cs="Arial"/>
          <w:color w:val="000000"/>
          <w:spacing w:val="-10"/>
          <w:sz w:val="40"/>
          <w:szCs w:val="40"/>
        </w:rPr>
        <w:t xml:space="preserve">, </w:t>
      </w:r>
      <w:r>
        <w:rPr>
          <w:rFonts w:ascii="Arial" w:eastAsia="Times New Roman" w:hAnsi="Arial"/>
          <w:color w:val="000000"/>
          <w:spacing w:val="-10"/>
          <w:sz w:val="40"/>
          <w:szCs w:val="40"/>
        </w:rPr>
        <w:t>наподобие</w:t>
      </w:r>
      <w:r>
        <w:rPr>
          <w:rFonts w:ascii="Arial" w:eastAsia="Times New Roman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0"/>
          <w:sz w:val="40"/>
          <w:szCs w:val="40"/>
        </w:rPr>
        <w:t>современных</w:t>
      </w:r>
      <w:r>
        <w:rPr>
          <w:rFonts w:ascii="Arial" w:eastAsia="Times New Roman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0"/>
          <w:sz w:val="40"/>
          <w:szCs w:val="40"/>
        </w:rPr>
        <w:t>возможностей</w:t>
      </w:r>
      <w:r>
        <w:rPr>
          <w:rFonts w:ascii="Arial" w:eastAsia="Times New Roman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0"/>
          <w:sz w:val="40"/>
          <w:szCs w:val="40"/>
        </w:rPr>
        <w:t>доступа</w:t>
      </w:r>
      <w:r>
        <w:rPr>
          <w:rFonts w:ascii="Arial" w:eastAsia="Times New Roman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0"/>
          <w:sz w:val="40"/>
          <w:szCs w:val="40"/>
        </w:rPr>
        <w:t>к</w:t>
      </w:r>
      <w:r>
        <w:rPr>
          <w:rFonts w:ascii="Arial" w:eastAsia="Times New Roman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0"/>
          <w:sz w:val="40"/>
          <w:szCs w:val="40"/>
        </w:rPr>
        <w:t xml:space="preserve">мобильной </w:t>
      </w:r>
      <w:r>
        <w:rPr>
          <w:rFonts w:ascii="Arial" w:eastAsia="Times New Roman" w:hAnsi="Arial"/>
          <w:color w:val="000000"/>
          <w:spacing w:val="-7"/>
          <w:sz w:val="40"/>
          <w:szCs w:val="40"/>
        </w:rPr>
        <w:t>сети</w:t>
      </w:r>
      <w:r>
        <w:rPr>
          <w:rFonts w:ascii="Arial" w:eastAsia="Times New Roman" w:hAnsi="Arial" w:cs="Arial"/>
          <w:color w:val="000000"/>
          <w:spacing w:val="-7"/>
          <w:sz w:val="40"/>
          <w:szCs w:val="40"/>
        </w:rPr>
        <w:t xml:space="preserve">. </w:t>
      </w:r>
      <w:r>
        <w:rPr>
          <w:rFonts w:ascii="Arial" w:eastAsia="Times New Roman" w:hAnsi="Arial"/>
          <w:color w:val="000000"/>
          <w:spacing w:val="-7"/>
          <w:sz w:val="40"/>
          <w:szCs w:val="40"/>
        </w:rPr>
        <w:t>Например</w:t>
      </w:r>
      <w:r>
        <w:rPr>
          <w:rFonts w:ascii="Arial" w:eastAsia="Times New Roman" w:hAnsi="Arial" w:cs="Arial"/>
          <w:color w:val="000000"/>
          <w:spacing w:val="-7"/>
          <w:sz w:val="40"/>
          <w:szCs w:val="40"/>
        </w:rPr>
        <w:t xml:space="preserve">, </w:t>
      </w:r>
      <w:r>
        <w:rPr>
          <w:rFonts w:ascii="Arial" w:eastAsia="Times New Roman" w:hAnsi="Arial"/>
          <w:color w:val="000000"/>
          <w:spacing w:val="-7"/>
          <w:sz w:val="40"/>
          <w:szCs w:val="40"/>
        </w:rPr>
        <w:t>сеть</w:t>
      </w:r>
      <w:r>
        <w:rPr>
          <w:rFonts w:ascii="Arial" w:eastAsia="Times New Roman" w:hAnsi="Arial" w:cs="Arial"/>
          <w:color w:val="000000"/>
          <w:spacing w:val="-7"/>
          <w:sz w:val="40"/>
          <w:szCs w:val="40"/>
        </w:rPr>
        <w:t xml:space="preserve"> </w:t>
      </w:r>
      <w:r w:rsidRPr="00547FF2">
        <w:rPr>
          <w:rFonts w:ascii="Arial" w:eastAsia="Times New Roman" w:hAnsi="Arial" w:cs="Arial"/>
          <w:color w:val="000000"/>
          <w:spacing w:val="-7"/>
          <w:sz w:val="40"/>
          <w:szCs w:val="40"/>
        </w:rPr>
        <w:t>3</w:t>
      </w:r>
      <w:r>
        <w:rPr>
          <w:rFonts w:ascii="Arial" w:eastAsia="Times New Roman" w:hAnsi="Arial" w:cs="Arial"/>
          <w:color w:val="000000"/>
          <w:spacing w:val="-7"/>
          <w:sz w:val="40"/>
          <w:szCs w:val="40"/>
          <w:lang w:val="en-US"/>
        </w:rPr>
        <w:t>G</w:t>
      </w:r>
      <w:r w:rsidRPr="00547FF2">
        <w:rPr>
          <w:rFonts w:ascii="Arial" w:eastAsia="Times New Roman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7"/>
          <w:sz w:val="40"/>
          <w:szCs w:val="40"/>
        </w:rPr>
        <w:t>позволяет</w:t>
      </w:r>
      <w:r>
        <w:rPr>
          <w:rFonts w:ascii="Arial" w:eastAsia="Times New Roman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7"/>
          <w:sz w:val="40"/>
          <w:szCs w:val="40"/>
        </w:rPr>
        <w:t>абоненту</w:t>
      </w:r>
      <w:r>
        <w:rPr>
          <w:rFonts w:ascii="Arial" w:eastAsia="Times New Roman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7"/>
          <w:sz w:val="40"/>
          <w:szCs w:val="40"/>
        </w:rPr>
        <w:t>получить</w:t>
      </w:r>
      <w:r>
        <w:rPr>
          <w:rFonts w:ascii="Arial" w:eastAsia="Times New Roman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7"/>
          <w:sz w:val="40"/>
          <w:szCs w:val="40"/>
        </w:rPr>
        <w:t>доступ</w:t>
      </w:r>
      <w:r>
        <w:rPr>
          <w:rFonts w:ascii="Arial" w:eastAsia="Times New Roman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7"/>
          <w:sz w:val="40"/>
          <w:szCs w:val="40"/>
        </w:rPr>
        <w:t>к</w:t>
      </w:r>
      <w:r>
        <w:rPr>
          <w:rFonts w:ascii="Arial" w:eastAsia="Times New Roman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7"/>
          <w:sz w:val="40"/>
          <w:szCs w:val="40"/>
        </w:rPr>
        <w:t>до</w:t>
      </w:r>
      <w:r>
        <w:rPr>
          <w:rFonts w:ascii="Arial" w:eastAsia="Times New Roman" w:hAnsi="Arial"/>
          <w:color w:val="000000"/>
          <w:spacing w:val="-7"/>
          <w:sz w:val="40"/>
          <w:szCs w:val="40"/>
        </w:rPr>
        <w:softHyphen/>
      </w:r>
      <w:r>
        <w:rPr>
          <w:rFonts w:ascii="Arial" w:eastAsia="Times New Roman" w:hAnsi="Arial"/>
          <w:color w:val="000000"/>
          <w:spacing w:val="-5"/>
          <w:sz w:val="40"/>
          <w:szCs w:val="40"/>
        </w:rPr>
        <w:t>рожной</w:t>
      </w:r>
      <w:r>
        <w:rPr>
          <w:rFonts w:ascii="Arial" w:eastAsia="Times New Roman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5"/>
          <w:sz w:val="40"/>
          <w:szCs w:val="40"/>
        </w:rPr>
        <w:t>карте</w:t>
      </w:r>
      <w:r>
        <w:rPr>
          <w:rFonts w:ascii="Arial" w:eastAsia="Times New Roman" w:hAnsi="Arial" w:cs="Arial"/>
          <w:color w:val="000000"/>
          <w:spacing w:val="-5"/>
          <w:sz w:val="40"/>
          <w:szCs w:val="40"/>
        </w:rPr>
        <w:t xml:space="preserve">, </w:t>
      </w:r>
      <w:r>
        <w:rPr>
          <w:rFonts w:ascii="Arial" w:eastAsia="Times New Roman" w:hAnsi="Arial"/>
          <w:color w:val="000000"/>
          <w:spacing w:val="-5"/>
          <w:sz w:val="40"/>
          <w:szCs w:val="40"/>
        </w:rPr>
        <w:t>находясь</w:t>
      </w:r>
      <w:r>
        <w:rPr>
          <w:rFonts w:ascii="Arial" w:eastAsia="Times New Roman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5"/>
          <w:sz w:val="40"/>
          <w:szCs w:val="40"/>
        </w:rPr>
        <w:t>в</w:t>
      </w:r>
      <w:r>
        <w:rPr>
          <w:rFonts w:ascii="Arial" w:eastAsia="Times New Roman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5"/>
          <w:sz w:val="40"/>
          <w:szCs w:val="40"/>
        </w:rPr>
        <w:t>движущемся</w:t>
      </w:r>
      <w:r>
        <w:rPr>
          <w:rFonts w:ascii="Arial" w:eastAsia="Times New Roman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5"/>
          <w:sz w:val="40"/>
          <w:szCs w:val="40"/>
        </w:rPr>
        <w:t>автомобиле</w:t>
      </w:r>
      <w:r>
        <w:rPr>
          <w:rFonts w:ascii="Arial" w:eastAsia="Times New Roman" w:hAnsi="Arial" w:cs="Arial"/>
          <w:color w:val="000000"/>
          <w:spacing w:val="-5"/>
          <w:sz w:val="40"/>
          <w:szCs w:val="40"/>
        </w:rPr>
        <w:t xml:space="preserve">, </w:t>
      </w:r>
      <w:r>
        <w:rPr>
          <w:rFonts w:ascii="Arial" w:eastAsia="Times New Roman" w:hAnsi="Arial"/>
          <w:color w:val="000000"/>
          <w:spacing w:val="-5"/>
          <w:sz w:val="40"/>
          <w:szCs w:val="40"/>
        </w:rPr>
        <w:t>или</w:t>
      </w:r>
      <w:r>
        <w:rPr>
          <w:rFonts w:ascii="Arial" w:eastAsia="Times New Roman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5"/>
          <w:sz w:val="40"/>
          <w:szCs w:val="40"/>
        </w:rPr>
        <w:t>к</w:t>
      </w:r>
      <w:r>
        <w:rPr>
          <w:rFonts w:ascii="Arial" w:eastAsia="Times New Roman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5"/>
          <w:sz w:val="40"/>
          <w:szCs w:val="40"/>
        </w:rPr>
        <w:t>афише кино</w:t>
      </w:r>
      <w:r>
        <w:rPr>
          <w:rFonts w:ascii="Arial" w:eastAsia="Times New Roman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5"/>
          <w:sz w:val="40"/>
          <w:szCs w:val="40"/>
        </w:rPr>
        <w:t>и</w:t>
      </w:r>
      <w:r>
        <w:rPr>
          <w:rFonts w:ascii="Arial" w:eastAsia="Times New Roman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5"/>
          <w:sz w:val="40"/>
          <w:szCs w:val="40"/>
        </w:rPr>
        <w:t>театров</w:t>
      </w:r>
      <w:r>
        <w:rPr>
          <w:rFonts w:ascii="Arial" w:eastAsia="Times New Roman" w:hAnsi="Arial" w:cs="Arial"/>
          <w:color w:val="000000"/>
          <w:spacing w:val="-5"/>
          <w:sz w:val="40"/>
          <w:szCs w:val="40"/>
        </w:rPr>
        <w:t xml:space="preserve">, </w:t>
      </w:r>
      <w:r>
        <w:rPr>
          <w:rFonts w:ascii="Arial" w:eastAsia="Times New Roman" w:hAnsi="Arial"/>
          <w:color w:val="000000"/>
          <w:spacing w:val="-5"/>
          <w:sz w:val="40"/>
          <w:szCs w:val="40"/>
        </w:rPr>
        <w:t>когда</w:t>
      </w:r>
      <w:r>
        <w:rPr>
          <w:rFonts w:ascii="Arial" w:eastAsia="Times New Roman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5"/>
          <w:sz w:val="40"/>
          <w:szCs w:val="40"/>
        </w:rPr>
        <w:t>абонент</w:t>
      </w:r>
      <w:r>
        <w:rPr>
          <w:rFonts w:ascii="Arial" w:eastAsia="Times New Roman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5"/>
          <w:sz w:val="40"/>
          <w:szCs w:val="40"/>
        </w:rPr>
        <w:t>загорает</w:t>
      </w:r>
      <w:r>
        <w:rPr>
          <w:rFonts w:ascii="Arial" w:eastAsia="Times New Roman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5"/>
          <w:sz w:val="40"/>
          <w:szCs w:val="40"/>
        </w:rPr>
        <w:t>на</w:t>
      </w:r>
      <w:r>
        <w:rPr>
          <w:rFonts w:ascii="Arial" w:eastAsia="Times New Roman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5"/>
          <w:sz w:val="40"/>
          <w:szCs w:val="40"/>
        </w:rPr>
        <w:t>пляже</w:t>
      </w:r>
      <w:r>
        <w:rPr>
          <w:rFonts w:ascii="Arial" w:eastAsia="Times New Roman" w:hAnsi="Arial" w:cs="Arial"/>
          <w:color w:val="000000"/>
          <w:spacing w:val="-5"/>
          <w:sz w:val="40"/>
          <w:szCs w:val="40"/>
        </w:rPr>
        <w:t xml:space="preserve">. </w:t>
      </w:r>
      <w:r>
        <w:rPr>
          <w:rFonts w:ascii="Arial" w:eastAsia="Times New Roman" w:hAnsi="Arial"/>
          <w:color w:val="000000"/>
          <w:spacing w:val="-5"/>
          <w:sz w:val="40"/>
          <w:szCs w:val="40"/>
        </w:rPr>
        <w:t>Однако</w:t>
      </w:r>
      <w:r>
        <w:rPr>
          <w:rFonts w:ascii="Arial" w:eastAsia="Times New Roman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5"/>
          <w:sz w:val="40"/>
          <w:szCs w:val="40"/>
        </w:rPr>
        <w:t>у</w:t>
      </w:r>
      <w:r>
        <w:rPr>
          <w:rFonts w:ascii="Arial" w:eastAsia="Times New Roman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5"/>
          <w:sz w:val="40"/>
          <w:szCs w:val="40"/>
        </w:rPr>
        <w:t>кого</w:t>
      </w:r>
      <w:r>
        <w:rPr>
          <w:rFonts w:ascii="Arial" w:eastAsia="Times New Roman" w:hAnsi="Arial" w:cs="Arial"/>
          <w:color w:val="000000"/>
          <w:spacing w:val="-5"/>
          <w:sz w:val="40"/>
          <w:szCs w:val="40"/>
        </w:rPr>
        <w:t>-</w:t>
      </w:r>
      <w:r>
        <w:rPr>
          <w:rFonts w:ascii="Arial" w:eastAsia="Times New Roman" w:hAnsi="Arial"/>
          <w:color w:val="000000"/>
          <w:spacing w:val="-5"/>
          <w:sz w:val="40"/>
          <w:szCs w:val="40"/>
        </w:rPr>
        <w:t xml:space="preserve">то </w:t>
      </w:r>
      <w:r>
        <w:rPr>
          <w:rFonts w:ascii="Arial" w:eastAsia="Times New Roman" w:hAnsi="Arial"/>
          <w:color w:val="000000"/>
          <w:spacing w:val="-4"/>
          <w:sz w:val="40"/>
          <w:szCs w:val="40"/>
        </w:rPr>
        <w:t>могут</w:t>
      </w:r>
      <w:r>
        <w:rPr>
          <w:rFonts w:ascii="Arial" w:eastAsia="Times New Roman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4"/>
          <w:sz w:val="40"/>
          <w:szCs w:val="40"/>
        </w:rPr>
        <w:t>появиться</w:t>
      </w:r>
      <w:r>
        <w:rPr>
          <w:rFonts w:ascii="Arial" w:eastAsia="Times New Roman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4"/>
          <w:sz w:val="40"/>
          <w:szCs w:val="40"/>
        </w:rPr>
        <w:t>сомнения</w:t>
      </w:r>
      <w:r>
        <w:rPr>
          <w:rFonts w:ascii="Arial" w:eastAsia="Times New Roman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4"/>
          <w:sz w:val="40"/>
          <w:szCs w:val="40"/>
        </w:rPr>
        <w:t>по</w:t>
      </w:r>
      <w:r>
        <w:rPr>
          <w:rFonts w:ascii="Arial" w:eastAsia="Times New Roman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4"/>
          <w:sz w:val="40"/>
          <w:szCs w:val="40"/>
        </w:rPr>
        <w:t>поводу</w:t>
      </w:r>
      <w:r>
        <w:rPr>
          <w:rFonts w:ascii="Arial" w:eastAsia="Times New Roman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4"/>
          <w:sz w:val="40"/>
          <w:szCs w:val="40"/>
        </w:rPr>
        <w:t>того</w:t>
      </w:r>
      <w:r>
        <w:rPr>
          <w:rFonts w:ascii="Arial" w:eastAsia="Times New Roman" w:hAnsi="Arial" w:cs="Arial"/>
          <w:color w:val="000000"/>
          <w:spacing w:val="-4"/>
          <w:sz w:val="40"/>
          <w:szCs w:val="40"/>
        </w:rPr>
        <w:t xml:space="preserve">, </w:t>
      </w:r>
      <w:r>
        <w:rPr>
          <w:rFonts w:ascii="Arial" w:eastAsia="Times New Roman" w:hAnsi="Arial"/>
          <w:color w:val="000000"/>
          <w:spacing w:val="-4"/>
          <w:sz w:val="40"/>
          <w:szCs w:val="40"/>
        </w:rPr>
        <w:t>до</w:t>
      </w:r>
      <w:r>
        <w:rPr>
          <w:rFonts w:ascii="Arial" w:eastAsia="Times New Roman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4"/>
          <w:sz w:val="40"/>
          <w:szCs w:val="40"/>
        </w:rPr>
        <w:t>какой</w:t>
      </w:r>
      <w:r>
        <w:rPr>
          <w:rFonts w:ascii="Arial" w:eastAsia="Times New Roman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4"/>
          <w:sz w:val="40"/>
          <w:szCs w:val="40"/>
        </w:rPr>
        <w:t>степени</w:t>
      </w:r>
      <w:r>
        <w:rPr>
          <w:rFonts w:ascii="Arial" w:eastAsia="Times New Roman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4"/>
          <w:sz w:val="40"/>
          <w:szCs w:val="40"/>
        </w:rPr>
        <w:t xml:space="preserve">будут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lastRenderedPageBreak/>
        <w:t>расти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такие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сети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,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принимая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во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внимание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их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себестоимость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,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а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также тот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факт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,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что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зачастую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абоненты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могут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одновременно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иметь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 xml:space="preserve">доступ </w:t>
      </w:r>
      <w:r>
        <w:rPr>
          <w:rFonts w:ascii="Arial" w:eastAsia="Times New Roman" w:hAnsi="Arial"/>
          <w:color w:val="000000"/>
          <w:sz w:val="40"/>
          <w:szCs w:val="40"/>
        </w:rPr>
        <w:t>и</w:t>
      </w:r>
      <w:r>
        <w:rPr>
          <w:rFonts w:ascii="Arial" w:eastAsia="Times New Roman" w:hAnsi="Arial" w:cs="Arial"/>
          <w:color w:val="00000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z w:val="40"/>
          <w:szCs w:val="40"/>
        </w:rPr>
        <w:t>к</w:t>
      </w:r>
      <w:r>
        <w:rPr>
          <w:rFonts w:ascii="Arial" w:eastAsia="Times New Roman" w:hAnsi="Arial" w:cs="Arial"/>
          <w:color w:val="000000"/>
          <w:sz w:val="40"/>
          <w:szCs w:val="40"/>
        </w:rPr>
        <w:t xml:space="preserve"> </w:t>
      </w:r>
      <w:r w:rsidRPr="00547FF2">
        <w:rPr>
          <w:rFonts w:ascii="Arial" w:eastAsia="Times New Roman" w:hAnsi="Arial" w:cs="Arial"/>
          <w:color w:val="000000"/>
          <w:sz w:val="40"/>
          <w:szCs w:val="40"/>
        </w:rPr>
        <w:t>3</w:t>
      </w:r>
      <w:r>
        <w:rPr>
          <w:rFonts w:ascii="Arial" w:eastAsia="Times New Roman" w:hAnsi="Arial" w:cs="Arial"/>
          <w:color w:val="000000"/>
          <w:sz w:val="40"/>
          <w:szCs w:val="40"/>
          <w:lang w:val="en-US"/>
        </w:rPr>
        <w:t>G</w:t>
      </w:r>
      <w:r w:rsidRPr="00547FF2">
        <w:rPr>
          <w:rFonts w:ascii="Arial" w:eastAsia="Times New Roman" w:hAnsi="Arial" w:cs="Arial"/>
          <w:color w:val="00000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z w:val="40"/>
          <w:szCs w:val="40"/>
        </w:rPr>
        <w:t>и</w:t>
      </w:r>
      <w:r>
        <w:rPr>
          <w:rFonts w:ascii="Arial" w:eastAsia="Times New Roman" w:hAnsi="Arial" w:cs="Arial"/>
          <w:color w:val="00000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z w:val="40"/>
          <w:szCs w:val="40"/>
        </w:rPr>
        <w:t>к</w:t>
      </w:r>
      <w:r>
        <w:rPr>
          <w:rFonts w:ascii="Arial" w:eastAsia="Times New Roman" w:hAnsi="Arial" w:cs="Arial"/>
          <w:color w:val="00000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z w:val="40"/>
          <w:szCs w:val="40"/>
        </w:rPr>
        <w:t>беспроводной</w:t>
      </w:r>
      <w:r>
        <w:rPr>
          <w:rFonts w:ascii="Arial" w:eastAsia="Times New Roman" w:hAnsi="Arial" w:cs="Arial"/>
          <w:color w:val="00000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z w:val="40"/>
          <w:szCs w:val="40"/>
        </w:rPr>
        <w:t>локальной</w:t>
      </w:r>
      <w:r>
        <w:rPr>
          <w:rFonts w:ascii="Arial" w:eastAsia="Times New Roman" w:hAnsi="Arial" w:cs="Arial"/>
          <w:color w:val="00000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z w:val="40"/>
          <w:szCs w:val="40"/>
        </w:rPr>
        <w:t>сети</w:t>
      </w:r>
      <w:r>
        <w:rPr>
          <w:rFonts w:ascii="Arial" w:eastAsia="Times New Roman" w:hAnsi="Arial" w:cs="Arial"/>
          <w:color w:val="000000"/>
          <w:sz w:val="40"/>
          <w:szCs w:val="40"/>
        </w:rPr>
        <w:t>.</w:t>
      </w:r>
    </w:p>
    <w:p w:rsidR="00B47875" w:rsidRDefault="00B47875" w:rsidP="00B47875">
      <w:pPr>
        <w:numPr>
          <w:ilvl w:val="0"/>
          <w:numId w:val="9"/>
        </w:numPr>
        <w:shd w:val="clear" w:color="auto" w:fill="FFFFFF"/>
        <w:tabs>
          <w:tab w:val="left" w:pos="1574"/>
        </w:tabs>
        <w:spacing w:before="115" w:line="494" w:lineRule="exact"/>
        <w:ind w:left="1574" w:right="10" w:hanging="379"/>
        <w:jc w:val="both"/>
        <w:rPr>
          <w:rFonts w:ascii="Arial" w:eastAsia="Times New Roman" w:hAnsi="Arial"/>
          <w:color w:val="000000"/>
          <w:sz w:val="40"/>
          <w:szCs w:val="40"/>
        </w:rPr>
      </w:pPr>
      <w:r>
        <w:rPr>
          <w:rFonts w:ascii="Arial" w:eastAsia="Times New Roman" w:hAnsi="Arial"/>
          <w:color w:val="000000"/>
          <w:spacing w:val="-9"/>
          <w:sz w:val="40"/>
          <w:szCs w:val="40"/>
        </w:rPr>
        <w:t>Зарождающаяся</w:t>
      </w:r>
      <w:r>
        <w:rPr>
          <w:rFonts w:ascii="Arial" w:eastAsia="Times New Roman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9"/>
          <w:sz w:val="40"/>
          <w:szCs w:val="40"/>
        </w:rPr>
        <w:t>инфраструктура</w:t>
      </w:r>
      <w:r>
        <w:rPr>
          <w:rFonts w:ascii="Arial" w:eastAsia="Times New Roman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9"/>
          <w:sz w:val="40"/>
          <w:szCs w:val="40"/>
        </w:rPr>
        <w:t>беспроводных</w:t>
      </w:r>
      <w:r>
        <w:rPr>
          <w:rFonts w:ascii="Arial" w:eastAsia="Times New Roman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9"/>
          <w:sz w:val="40"/>
          <w:szCs w:val="40"/>
        </w:rPr>
        <w:t>локальных</w:t>
      </w:r>
      <w:r>
        <w:rPr>
          <w:rFonts w:ascii="Arial" w:eastAsia="Times New Roman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9"/>
          <w:sz w:val="40"/>
          <w:szCs w:val="40"/>
        </w:rPr>
        <w:t xml:space="preserve">сетей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в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скором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времени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может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разрастись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до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очень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больших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 xml:space="preserve">размеров </w:t>
      </w:r>
      <w:r>
        <w:rPr>
          <w:rFonts w:ascii="Arial" w:eastAsia="Times New Roman" w:hAnsi="Arial"/>
          <w:color w:val="000000"/>
          <w:spacing w:val="-7"/>
          <w:sz w:val="40"/>
          <w:szCs w:val="40"/>
        </w:rPr>
        <w:t>и</w:t>
      </w:r>
      <w:r>
        <w:rPr>
          <w:rFonts w:ascii="Arial" w:eastAsia="Times New Roman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7"/>
          <w:sz w:val="40"/>
          <w:szCs w:val="40"/>
        </w:rPr>
        <w:t>стать</w:t>
      </w:r>
      <w:r>
        <w:rPr>
          <w:rFonts w:ascii="Arial" w:eastAsia="Times New Roman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7"/>
          <w:sz w:val="40"/>
          <w:szCs w:val="40"/>
        </w:rPr>
        <w:t>всеобъемлющей</w:t>
      </w:r>
      <w:r>
        <w:rPr>
          <w:rFonts w:ascii="Arial" w:eastAsia="Times New Roman" w:hAnsi="Arial" w:cs="Arial"/>
          <w:color w:val="000000"/>
          <w:spacing w:val="-7"/>
          <w:sz w:val="40"/>
          <w:szCs w:val="40"/>
        </w:rPr>
        <w:t xml:space="preserve">. </w:t>
      </w:r>
      <w:r>
        <w:rPr>
          <w:rFonts w:ascii="Arial" w:eastAsia="Times New Roman" w:hAnsi="Arial"/>
          <w:color w:val="000000"/>
          <w:spacing w:val="-7"/>
          <w:sz w:val="40"/>
          <w:szCs w:val="40"/>
        </w:rPr>
        <w:t>Беспроводные</w:t>
      </w:r>
      <w:r>
        <w:rPr>
          <w:rFonts w:ascii="Arial" w:eastAsia="Times New Roman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7"/>
          <w:sz w:val="40"/>
          <w:szCs w:val="40"/>
        </w:rPr>
        <w:t>локальные</w:t>
      </w:r>
      <w:r>
        <w:rPr>
          <w:rFonts w:ascii="Arial" w:eastAsia="Times New Roman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7"/>
          <w:sz w:val="40"/>
          <w:szCs w:val="40"/>
        </w:rPr>
        <w:t>сети</w:t>
      </w:r>
      <w:r>
        <w:rPr>
          <w:rFonts w:ascii="Arial" w:eastAsia="Times New Roman" w:hAnsi="Arial" w:cs="Arial"/>
          <w:color w:val="000000"/>
          <w:spacing w:val="-7"/>
          <w:sz w:val="40"/>
          <w:szCs w:val="40"/>
        </w:rPr>
        <w:t xml:space="preserve"> 802.11, </w:t>
      </w:r>
      <w:r>
        <w:rPr>
          <w:rFonts w:ascii="Arial" w:eastAsia="Times New Roman" w:hAnsi="Arial"/>
          <w:color w:val="000000"/>
          <w:spacing w:val="-12"/>
          <w:sz w:val="40"/>
          <w:szCs w:val="40"/>
        </w:rPr>
        <w:t>работающие</w:t>
      </w:r>
      <w:r>
        <w:rPr>
          <w:rFonts w:ascii="Arial" w:eastAsia="Times New Roman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2"/>
          <w:sz w:val="40"/>
          <w:szCs w:val="40"/>
        </w:rPr>
        <w:t>на</w:t>
      </w:r>
      <w:r>
        <w:rPr>
          <w:rFonts w:ascii="Arial" w:eastAsia="Times New Roman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2"/>
          <w:sz w:val="40"/>
          <w:szCs w:val="40"/>
        </w:rPr>
        <w:t>скорости</w:t>
      </w:r>
      <w:r>
        <w:rPr>
          <w:rFonts w:ascii="Arial" w:eastAsia="Times New Roman" w:hAnsi="Arial" w:cs="Arial"/>
          <w:color w:val="000000"/>
          <w:spacing w:val="-12"/>
          <w:sz w:val="40"/>
          <w:szCs w:val="40"/>
        </w:rPr>
        <w:t xml:space="preserve"> 54 </w:t>
      </w:r>
      <w:r>
        <w:rPr>
          <w:rFonts w:ascii="Arial" w:eastAsia="Times New Roman" w:hAnsi="Arial"/>
          <w:color w:val="000000"/>
          <w:spacing w:val="-12"/>
          <w:sz w:val="40"/>
          <w:szCs w:val="40"/>
        </w:rPr>
        <w:t>Мбит</w:t>
      </w:r>
      <w:r>
        <w:rPr>
          <w:rFonts w:ascii="Arial" w:eastAsia="Times New Roman" w:hAnsi="Arial" w:cs="Arial"/>
          <w:color w:val="000000"/>
          <w:spacing w:val="-12"/>
          <w:sz w:val="40"/>
          <w:szCs w:val="40"/>
        </w:rPr>
        <w:t>/</w:t>
      </w:r>
      <w:r>
        <w:rPr>
          <w:rFonts w:ascii="Arial" w:eastAsia="Times New Roman" w:hAnsi="Arial"/>
          <w:color w:val="000000"/>
          <w:spacing w:val="-12"/>
          <w:sz w:val="40"/>
          <w:szCs w:val="40"/>
        </w:rPr>
        <w:t>с</w:t>
      </w:r>
      <w:r>
        <w:rPr>
          <w:rFonts w:ascii="Arial" w:eastAsia="Times New Roman" w:hAnsi="Arial" w:cs="Arial"/>
          <w:color w:val="000000"/>
          <w:spacing w:val="-12"/>
          <w:sz w:val="40"/>
          <w:szCs w:val="40"/>
        </w:rPr>
        <w:t xml:space="preserve">, </w:t>
      </w:r>
      <w:r>
        <w:rPr>
          <w:rFonts w:ascii="Arial" w:eastAsia="Times New Roman" w:hAnsi="Arial"/>
          <w:color w:val="000000"/>
          <w:spacing w:val="-12"/>
          <w:sz w:val="40"/>
          <w:szCs w:val="40"/>
        </w:rPr>
        <w:t>получают</w:t>
      </w:r>
      <w:r>
        <w:rPr>
          <w:rFonts w:ascii="Arial" w:eastAsia="Times New Roman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2"/>
          <w:sz w:val="40"/>
          <w:szCs w:val="40"/>
        </w:rPr>
        <w:t>очень</w:t>
      </w:r>
      <w:r>
        <w:rPr>
          <w:rFonts w:ascii="Arial" w:eastAsia="Times New Roman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2"/>
          <w:sz w:val="40"/>
          <w:szCs w:val="40"/>
        </w:rPr>
        <w:t>широкое</w:t>
      </w:r>
      <w:r>
        <w:rPr>
          <w:rFonts w:ascii="Arial" w:eastAsia="Times New Roman" w:hAnsi="Arial" w:cs="Arial"/>
          <w:color w:val="000000"/>
          <w:spacing w:val="-12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2"/>
          <w:sz w:val="40"/>
          <w:szCs w:val="40"/>
        </w:rPr>
        <w:t>при</w:t>
      </w:r>
      <w:r>
        <w:rPr>
          <w:rFonts w:ascii="Arial" w:eastAsia="Times New Roman" w:hAnsi="Arial"/>
          <w:color w:val="000000"/>
          <w:spacing w:val="-12"/>
          <w:sz w:val="40"/>
          <w:szCs w:val="40"/>
        </w:rPr>
        <w:softHyphen/>
      </w:r>
      <w:r>
        <w:rPr>
          <w:rFonts w:ascii="Arial" w:eastAsia="Times New Roman" w:hAnsi="Arial"/>
          <w:color w:val="000000"/>
          <w:spacing w:val="-6"/>
          <w:sz w:val="40"/>
          <w:szCs w:val="40"/>
        </w:rPr>
        <w:t>менение</w:t>
      </w:r>
      <w:r>
        <w:rPr>
          <w:rFonts w:ascii="Arial" w:eastAsia="Times New Roman" w:hAnsi="Arial" w:cs="Arial"/>
          <w:color w:val="000000"/>
          <w:spacing w:val="-6"/>
          <w:sz w:val="40"/>
          <w:szCs w:val="40"/>
        </w:rPr>
        <w:t xml:space="preserve">. </w:t>
      </w:r>
      <w:r>
        <w:rPr>
          <w:rFonts w:ascii="Arial" w:eastAsia="Times New Roman" w:hAnsi="Arial"/>
          <w:color w:val="000000"/>
          <w:spacing w:val="-6"/>
          <w:sz w:val="40"/>
          <w:szCs w:val="40"/>
        </w:rPr>
        <w:t>Практически</w:t>
      </w:r>
      <w:r>
        <w:rPr>
          <w:rFonts w:ascii="Arial" w:eastAsia="Times New Roman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6"/>
          <w:sz w:val="40"/>
          <w:szCs w:val="40"/>
        </w:rPr>
        <w:t>все</w:t>
      </w:r>
      <w:r>
        <w:rPr>
          <w:rFonts w:ascii="Arial" w:eastAsia="Times New Roman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6"/>
          <w:sz w:val="40"/>
          <w:szCs w:val="40"/>
        </w:rPr>
        <w:t>портативные</w:t>
      </w:r>
      <w:r>
        <w:rPr>
          <w:rFonts w:ascii="Arial" w:eastAsia="Times New Roman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6"/>
          <w:sz w:val="40"/>
          <w:szCs w:val="40"/>
        </w:rPr>
        <w:t>компьютеры</w:t>
      </w:r>
      <w:r>
        <w:rPr>
          <w:rFonts w:ascii="Arial" w:eastAsia="Times New Roman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6"/>
          <w:sz w:val="40"/>
          <w:szCs w:val="40"/>
        </w:rPr>
        <w:t>и</w:t>
      </w:r>
      <w:r>
        <w:rPr>
          <w:rFonts w:ascii="Arial" w:eastAsia="Times New Roman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6"/>
          <w:sz w:val="40"/>
          <w:szCs w:val="40"/>
        </w:rPr>
        <w:t>смартфо</w:t>
      </w:r>
      <w:r>
        <w:rPr>
          <w:rFonts w:ascii="Arial" w:eastAsia="Times New Roman" w:hAnsi="Arial"/>
          <w:color w:val="000000"/>
          <w:spacing w:val="-6"/>
          <w:sz w:val="40"/>
          <w:szCs w:val="40"/>
        </w:rPr>
        <w:softHyphen/>
      </w:r>
      <w:r>
        <w:rPr>
          <w:rFonts w:ascii="Arial" w:eastAsia="Times New Roman" w:hAnsi="Arial"/>
          <w:color w:val="000000"/>
          <w:spacing w:val="-13"/>
          <w:sz w:val="40"/>
          <w:szCs w:val="40"/>
        </w:rPr>
        <w:t>ны</w:t>
      </w:r>
      <w:r>
        <w:rPr>
          <w:rFonts w:ascii="Arial" w:eastAsia="Times New Roman" w:hAnsi="Arial" w:cs="Arial"/>
          <w:color w:val="000000"/>
          <w:spacing w:val="-13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3"/>
          <w:sz w:val="40"/>
          <w:szCs w:val="40"/>
        </w:rPr>
        <w:t>оснащены</w:t>
      </w:r>
      <w:r>
        <w:rPr>
          <w:rFonts w:ascii="Arial" w:eastAsia="Times New Roman" w:hAnsi="Arial" w:cs="Arial"/>
          <w:color w:val="000000"/>
          <w:spacing w:val="-13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3"/>
          <w:sz w:val="40"/>
          <w:szCs w:val="40"/>
        </w:rPr>
        <w:t>интерфейсами</w:t>
      </w:r>
      <w:r>
        <w:rPr>
          <w:rFonts w:ascii="Arial" w:eastAsia="Times New Roman" w:hAnsi="Arial" w:cs="Arial"/>
          <w:color w:val="000000"/>
          <w:spacing w:val="-13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3"/>
          <w:sz w:val="40"/>
          <w:szCs w:val="40"/>
        </w:rPr>
        <w:t>для</w:t>
      </w:r>
      <w:r>
        <w:rPr>
          <w:rFonts w:ascii="Arial" w:eastAsia="Times New Roman" w:hAnsi="Arial" w:cs="Arial"/>
          <w:color w:val="000000"/>
          <w:spacing w:val="-13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3"/>
          <w:sz w:val="40"/>
          <w:szCs w:val="40"/>
        </w:rPr>
        <w:t>подключения</w:t>
      </w:r>
      <w:r>
        <w:rPr>
          <w:rFonts w:ascii="Arial" w:eastAsia="Times New Roman" w:hAnsi="Arial" w:cs="Arial"/>
          <w:color w:val="000000"/>
          <w:spacing w:val="-13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3"/>
          <w:sz w:val="40"/>
          <w:szCs w:val="40"/>
        </w:rPr>
        <w:t>к</w:t>
      </w:r>
      <w:r>
        <w:rPr>
          <w:rFonts w:ascii="Arial" w:eastAsia="Times New Roman" w:hAnsi="Arial" w:cs="Arial"/>
          <w:color w:val="000000"/>
          <w:spacing w:val="-13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3"/>
          <w:sz w:val="40"/>
          <w:szCs w:val="40"/>
        </w:rPr>
        <w:t>локальным</w:t>
      </w:r>
      <w:r>
        <w:rPr>
          <w:rFonts w:ascii="Arial" w:eastAsia="Times New Roman" w:hAnsi="Arial" w:cs="Arial"/>
          <w:color w:val="000000"/>
          <w:spacing w:val="-13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3"/>
          <w:sz w:val="40"/>
          <w:szCs w:val="40"/>
        </w:rPr>
        <w:t xml:space="preserve">сетям </w:t>
      </w:r>
      <w:r>
        <w:rPr>
          <w:rFonts w:ascii="Arial" w:eastAsia="Times New Roman" w:hAnsi="Arial" w:cs="Arial"/>
          <w:color w:val="000000"/>
          <w:spacing w:val="-6"/>
          <w:sz w:val="40"/>
          <w:szCs w:val="40"/>
        </w:rPr>
        <w:t xml:space="preserve">802.11. </w:t>
      </w:r>
      <w:r>
        <w:rPr>
          <w:rFonts w:ascii="Arial" w:eastAsia="Times New Roman" w:hAnsi="Arial"/>
          <w:color w:val="000000"/>
          <w:spacing w:val="-6"/>
          <w:sz w:val="40"/>
          <w:szCs w:val="40"/>
        </w:rPr>
        <w:t>Более</w:t>
      </w:r>
      <w:r>
        <w:rPr>
          <w:rFonts w:ascii="Arial" w:eastAsia="Times New Roman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6"/>
          <w:sz w:val="40"/>
          <w:szCs w:val="40"/>
        </w:rPr>
        <w:t>того</w:t>
      </w:r>
      <w:r>
        <w:rPr>
          <w:rFonts w:ascii="Arial" w:eastAsia="Times New Roman" w:hAnsi="Arial" w:cs="Arial"/>
          <w:color w:val="000000"/>
          <w:spacing w:val="-6"/>
          <w:sz w:val="40"/>
          <w:szCs w:val="40"/>
        </w:rPr>
        <w:t xml:space="preserve">, </w:t>
      </w:r>
      <w:r>
        <w:rPr>
          <w:rFonts w:ascii="Arial" w:eastAsia="Times New Roman" w:hAnsi="Arial"/>
          <w:color w:val="000000"/>
          <w:spacing w:val="-6"/>
          <w:sz w:val="40"/>
          <w:szCs w:val="40"/>
        </w:rPr>
        <w:t>только</w:t>
      </w:r>
      <w:r>
        <w:rPr>
          <w:rFonts w:ascii="Arial" w:eastAsia="Times New Roman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6"/>
          <w:sz w:val="40"/>
          <w:szCs w:val="40"/>
        </w:rPr>
        <w:t>появляющиеся</w:t>
      </w:r>
      <w:r>
        <w:rPr>
          <w:rFonts w:ascii="Arial" w:eastAsia="Times New Roman" w:hAnsi="Arial" w:cs="Arial"/>
          <w:color w:val="000000"/>
          <w:spacing w:val="-6"/>
          <w:sz w:val="40"/>
          <w:szCs w:val="40"/>
        </w:rPr>
        <w:t xml:space="preserve"> </w:t>
      </w:r>
      <w:proofErr w:type="gramStart"/>
      <w:r>
        <w:rPr>
          <w:rFonts w:ascii="Arial" w:eastAsia="Times New Roman" w:hAnsi="Arial"/>
          <w:color w:val="000000"/>
          <w:spacing w:val="-6"/>
          <w:sz w:val="40"/>
          <w:szCs w:val="40"/>
        </w:rPr>
        <w:t>Интернет</w:t>
      </w:r>
      <w:r>
        <w:rPr>
          <w:rFonts w:ascii="Arial" w:eastAsia="Times New Roman" w:hAnsi="Arial" w:cs="Arial"/>
          <w:color w:val="000000"/>
          <w:spacing w:val="-6"/>
          <w:sz w:val="40"/>
          <w:szCs w:val="40"/>
        </w:rPr>
        <w:t>-</w:t>
      </w:r>
      <w:r>
        <w:rPr>
          <w:rFonts w:ascii="Arial" w:eastAsia="Times New Roman" w:hAnsi="Arial"/>
          <w:color w:val="000000"/>
          <w:spacing w:val="-6"/>
          <w:sz w:val="40"/>
          <w:szCs w:val="40"/>
        </w:rPr>
        <w:t>устройства</w:t>
      </w:r>
      <w:proofErr w:type="gramEnd"/>
      <w:r>
        <w:rPr>
          <w:rFonts w:ascii="Arial" w:eastAsia="Times New Roman" w:hAnsi="Arial" w:cs="Arial"/>
          <w:color w:val="000000"/>
          <w:spacing w:val="-6"/>
          <w:sz w:val="40"/>
          <w:szCs w:val="40"/>
        </w:rPr>
        <w:t xml:space="preserve">, </w:t>
      </w:r>
      <w:r>
        <w:rPr>
          <w:rFonts w:ascii="Arial" w:eastAsia="Times New Roman" w:hAnsi="Arial"/>
          <w:color w:val="000000"/>
          <w:spacing w:val="-6"/>
          <w:sz w:val="40"/>
          <w:szCs w:val="40"/>
        </w:rPr>
        <w:t>такие</w:t>
      </w:r>
      <w:r>
        <w:rPr>
          <w:rFonts w:ascii="Arial" w:eastAsia="Times New Roman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6"/>
          <w:sz w:val="40"/>
          <w:szCs w:val="40"/>
        </w:rPr>
        <w:t>как</w:t>
      </w:r>
      <w:r>
        <w:rPr>
          <w:rFonts w:ascii="Arial" w:eastAsia="Times New Roman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6"/>
          <w:sz w:val="40"/>
          <w:szCs w:val="40"/>
        </w:rPr>
        <w:t>беспроводные</w:t>
      </w:r>
      <w:r>
        <w:rPr>
          <w:rFonts w:ascii="Arial" w:eastAsia="Times New Roman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6"/>
          <w:sz w:val="40"/>
          <w:szCs w:val="40"/>
        </w:rPr>
        <w:t>камеры</w:t>
      </w:r>
      <w:r>
        <w:rPr>
          <w:rFonts w:ascii="Arial" w:eastAsia="Times New Roman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6"/>
          <w:sz w:val="40"/>
          <w:szCs w:val="40"/>
        </w:rPr>
        <w:t>и</w:t>
      </w:r>
      <w:r>
        <w:rPr>
          <w:rFonts w:ascii="Arial" w:eastAsia="Times New Roman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6"/>
          <w:sz w:val="40"/>
          <w:szCs w:val="40"/>
        </w:rPr>
        <w:t>цифровые</w:t>
      </w:r>
      <w:r>
        <w:rPr>
          <w:rFonts w:ascii="Arial" w:eastAsia="Times New Roman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6"/>
          <w:sz w:val="40"/>
          <w:szCs w:val="40"/>
        </w:rPr>
        <w:t>фоторамки</w:t>
      </w:r>
      <w:r>
        <w:rPr>
          <w:rFonts w:ascii="Arial" w:eastAsia="Times New Roman" w:hAnsi="Arial" w:cs="Arial"/>
          <w:color w:val="000000"/>
          <w:spacing w:val="-6"/>
          <w:sz w:val="40"/>
          <w:szCs w:val="40"/>
        </w:rPr>
        <w:t xml:space="preserve">, </w:t>
      </w:r>
      <w:r>
        <w:rPr>
          <w:rFonts w:ascii="Arial" w:eastAsia="Times New Roman" w:hAnsi="Arial"/>
          <w:color w:val="000000"/>
          <w:spacing w:val="-6"/>
          <w:sz w:val="40"/>
          <w:szCs w:val="40"/>
        </w:rPr>
        <w:t xml:space="preserve">также </w:t>
      </w:r>
      <w:r>
        <w:rPr>
          <w:rFonts w:ascii="Arial" w:eastAsia="Times New Roman" w:hAnsi="Arial"/>
          <w:color w:val="000000"/>
          <w:spacing w:val="-3"/>
          <w:sz w:val="40"/>
          <w:szCs w:val="40"/>
        </w:rPr>
        <w:t>комплектуются</w:t>
      </w:r>
      <w:r>
        <w:rPr>
          <w:rFonts w:ascii="Arial" w:eastAsia="Times New Roman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3"/>
          <w:sz w:val="40"/>
          <w:szCs w:val="40"/>
        </w:rPr>
        <w:t>экономичными</w:t>
      </w:r>
      <w:r>
        <w:rPr>
          <w:rFonts w:ascii="Arial" w:eastAsia="Times New Roman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3"/>
          <w:sz w:val="40"/>
          <w:szCs w:val="40"/>
        </w:rPr>
        <w:t>интерфейсами</w:t>
      </w:r>
      <w:r>
        <w:rPr>
          <w:rFonts w:ascii="Arial" w:eastAsia="Times New Roman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3"/>
          <w:sz w:val="40"/>
          <w:szCs w:val="40"/>
        </w:rPr>
        <w:t>для</w:t>
      </w:r>
      <w:r>
        <w:rPr>
          <w:rFonts w:ascii="Arial" w:eastAsia="Times New Roman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3"/>
          <w:sz w:val="40"/>
          <w:szCs w:val="40"/>
        </w:rPr>
        <w:t xml:space="preserve">подключения </w:t>
      </w:r>
      <w:r>
        <w:rPr>
          <w:rFonts w:ascii="Arial" w:eastAsia="Times New Roman" w:hAnsi="Arial"/>
          <w:color w:val="000000"/>
          <w:sz w:val="40"/>
          <w:szCs w:val="40"/>
        </w:rPr>
        <w:t>к</w:t>
      </w:r>
      <w:r>
        <w:rPr>
          <w:rFonts w:ascii="Arial" w:eastAsia="Times New Roman" w:hAnsi="Arial" w:cs="Arial"/>
          <w:color w:val="00000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z w:val="40"/>
          <w:szCs w:val="40"/>
        </w:rPr>
        <w:t>беспроводным</w:t>
      </w:r>
      <w:r>
        <w:rPr>
          <w:rFonts w:ascii="Arial" w:eastAsia="Times New Roman" w:hAnsi="Arial" w:cs="Arial"/>
          <w:color w:val="00000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z w:val="40"/>
          <w:szCs w:val="40"/>
        </w:rPr>
        <w:t>локальным</w:t>
      </w:r>
      <w:r>
        <w:rPr>
          <w:rFonts w:ascii="Arial" w:eastAsia="Times New Roman" w:hAnsi="Arial" w:cs="Arial"/>
          <w:color w:val="00000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z w:val="40"/>
          <w:szCs w:val="40"/>
        </w:rPr>
        <w:t>сетям</w:t>
      </w:r>
      <w:r>
        <w:rPr>
          <w:rFonts w:ascii="Arial" w:eastAsia="Times New Roman" w:hAnsi="Arial" w:cs="Arial"/>
          <w:color w:val="000000"/>
          <w:sz w:val="40"/>
          <w:szCs w:val="40"/>
        </w:rPr>
        <w:t>.</w:t>
      </w:r>
    </w:p>
    <w:p w:rsidR="00B47875" w:rsidRDefault="00B47875" w:rsidP="00B47875">
      <w:pPr>
        <w:numPr>
          <w:ilvl w:val="0"/>
          <w:numId w:val="9"/>
        </w:numPr>
        <w:shd w:val="clear" w:color="auto" w:fill="FFFFFF"/>
        <w:tabs>
          <w:tab w:val="left" w:pos="1574"/>
        </w:tabs>
        <w:spacing w:before="115" w:line="494" w:lineRule="exact"/>
        <w:ind w:left="1574" w:hanging="379"/>
        <w:jc w:val="both"/>
        <w:rPr>
          <w:rFonts w:ascii="Arial" w:eastAsia="Times New Roman" w:hAnsi="Arial"/>
          <w:color w:val="000000"/>
          <w:sz w:val="40"/>
          <w:szCs w:val="40"/>
        </w:rPr>
      </w:pPr>
      <w:r>
        <w:rPr>
          <w:rFonts w:ascii="Arial" w:eastAsia="Times New Roman" w:hAnsi="Arial"/>
          <w:color w:val="000000"/>
          <w:spacing w:val="-16"/>
          <w:sz w:val="40"/>
          <w:szCs w:val="40"/>
        </w:rPr>
        <w:t>Базовые</w:t>
      </w:r>
      <w:r>
        <w:rPr>
          <w:rFonts w:ascii="Arial" w:eastAsia="Times New Roman" w:hAnsi="Arial" w:cs="Arial"/>
          <w:color w:val="000000"/>
          <w:spacing w:val="-16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6"/>
          <w:sz w:val="40"/>
          <w:szCs w:val="40"/>
        </w:rPr>
        <w:t>станции</w:t>
      </w:r>
      <w:r>
        <w:rPr>
          <w:rFonts w:ascii="Arial" w:eastAsia="Times New Roman" w:hAnsi="Arial" w:cs="Arial"/>
          <w:color w:val="000000"/>
          <w:spacing w:val="-16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6"/>
          <w:sz w:val="40"/>
          <w:szCs w:val="40"/>
        </w:rPr>
        <w:t>беспроводных</w:t>
      </w:r>
      <w:r>
        <w:rPr>
          <w:rFonts w:ascii="Arial" w:eastAsia="Times New Roman" w:hAnsi="Arial" w:cs="Arial"/>
          <w:color w:val="000000"/>
          <w:spacing w:val="-16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6"/>
          <w:sz w:val="40"/>
          <w:szCs w:val="40"/>
        </w:rPr>
        <w:t>локальных</w:t>
      </w:r>
      <w:r>
        <w:rPr>
          <w:rFonts w:ascii="Arial" w:eastAsia="Times New Roman" w:hAnsi="Arial" w:cs="Arial"/>
          <w:color w:val="000000"/>
          <w:spacing w:val="-16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6"/>
          <w:sz w:val="40"/>
          <w:szCs w:val="40"/>
        </w:rPr>
        <w:t>сетей</w:t>
      </w:r>
      <w:r>
        <w:rPr>
          <w:rFonts w:ascii="Arial" w:eastAsia="Times New Roman" w:hAnsi="Arial" w:cs="Arial"/>
          <w:color w:val="000000"/>
          <w:spacing w:val="-16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6"/>
          <w:sz w:val="40"/>
          <w:szCs w:val="40"/>
        </w:rPr>
        <w:t>также</w:t>
      </w:r>
      <w:r>
        <w:rPr>
          <w:rFonts w:ascii="Arial" w:eastAsia="Times New Roman" w:hAnsi="Arial" w:cs="Arial"/>
          <w:color w:val="000000"/>
          <w:spacing w:val="-16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6"/>
          <w:sz w:val="40"/>
          <w:szCs w:val="40"/>
        </w:rPr>
        <w:t>могут</w:t>
      </w:r>
      <w:r>
        <w:rPr>
          <w:rFonts w:ascii="Arial" w:eastAsia="Times New Roman" w:hAnsi="Arial" w:cs="Arial"/>
          <w:color w:val="000000"/>
          <w:spacing w:val="-16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6"/>
          <w:sz w:val="40"/>
          <w:szCs w:val="40"/>
        </w:rPr>
        <w:t xml:space="preserve">взять </w:t>
      </w:r>
      <w:r>
        <w:rPr>
          <w:rFonts w:ascii="Arial" w:eastAsia="Times New Roman" w:hAnsi="Arial"/>
          <w:color w:val="000000"/>
          <w:spacing w:val="-11"/>
          <w:sz w:val="40"/>
          <w:szCs w:val="40"/>
        </w:rPr>
        <w:t>на</w:t>
      </w:r>
      <w:r>
        <w:rPr>
          <w:rFonts w:ascii="Arial" w:eastAsia="Times New Roman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1"/>
          <w:sz w:val="40"/>
          <w:szCs w:val="40"/>
        </w:rPr>
        <w:t>себя</w:t>
      </w:r>
      <w:r>
        <w:rPr>
          <w:rFonts w:ascii="Arial" w:eastAsia="Times New Roman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1"/>
          <w:sz w:val="40"/>
          <w:szCs w:val="40"/>
        </w:rPr>
        <w:t>выполнение</w:t>
      </w:r>
      <w:r>
        <w:rPr>
          <w:rFonts w:ascii="Arial" w:eastAsia="Times New Roman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1"/>
          <w:sz w:val="40"/>
          <w:szCs w:val="40"/>
        </w:rPr>
        <w:t>задач</w:t>
      </w:r>
      <w:r>
        <w:rPr>
          <w:rFonts w:ascii="Arial" w:eastAsia="Times New Roman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1"/>
          <w:sz w:val="40"/>
          <w:szCs w:val="40"/>
        </w:rPr>
        <w:t>мобильной</w:t>
      </w:r>
      <w:r>
        <w:rPr>
          <w:rFonts w:ascii="Arial" w:eastAsia="Times New Roman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1"/>
          <w:sz w:val="40"/>
          <w:szCs w:val="40"/>
        </w:rPr>
        <w:t>телефонии</w:t>
      </w:r>
      <w:r>
        <w:rPr>
          <w:rFonts w:ascii="Arial" w:eastAsia="Times New Roman" w:hAnsi="Arial" w:cs="Arial"/>
          <w:color w:val="000000"/>
          <w:spacing w:val="-11"/>
          <w:sz w:val="40"/>
          <w:szCs w:val="40"/>
        </w:rPr>
        <w:t xml:space="preserve">. </w:t>
      </w:r>
      <w:r>
        <w:rPr>
          <w:rFonts w:ascii="Arial" w:eastAsia="Times New Roman" w:hAnsi="Arial"/>
          <w:color w:val="000000"/>
          <w:spacing w:val="-11"/>
          <w:sz w:val="40"/>
          <w:szCs w:val="40"/>
        </w:rPr>
        <w:t>Большое</w:t>
      </w:r>
      <w:r>
        <w:rPr>
          <w:rFonts w:ascii="Arial" w:eastAsia="Times New Roman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1"/>
          <w:sz w:val="40"/>
          <w:szCs w:val="40"/>
        </w:rPr>
        <w:t>коли</w:t>
      </w:r>
      <w:r>
        <w:rPr>
          <w:rFonts w:ascii="Arial" w:eastAsia="Times New Roman" w:hAnsi="Arial"/>
          <w:color w:val="000000"/>
          <w:spacing w:val="-11"/>
          <w:sz w:val="40"/>
          <w:szCs w:val="40"/>
        </w:rPr>
        <w:softHyphen/>
      </w:r>
      <w:r>
        <w:rPr>
          <w:rFonts w:ascii="Arial" w:eastAsia="Times New Roman" w:hAnsi="Arial"/>
          <w:color w:val="000000"/>
          <w:spacing w:val="-13"/>
          <w:sz w:val="40"/>
          <w:szCs w:val="40"/>
        </w:rPr>
        <w:t>чество</w:t>
      </w:r>
      <w:r>
        <w:rPr>
          <w:rFonts w:ascii="Arial" w:eastAsia="Times New Roman" w:hAnsi="Arial" w:cs="Arial"/>
          <w:color w:val="000000"/>
          <w:spacing w:val="-13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3"/>
          <w:sz w:val="40"/>
          <w:szCs w:val="40"/>
        </w:rPr>
        <w:t>мобильных</w:t>
      </w:r>
      <w:r>
        <w:rPr>
          <w:rFonts w:ascii="Arial" w:eastAsia="Times New Roman" w:hAnsi="Arial" w:cs="Arial"/>
          <w:color w:val="000000"/>
          <w:spacing w:val="-13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3"/>
          <w:sz w:val="40"/>
          <w:szCs w:val="40"/>
        </w:rPr>
        <w:t>телефонов</w:t>
      </w:r>
      <w:r>
        <w:rPr>
          <w:rFonts w:ascii="Arial" w:eastAsia="Times New Roman" w:hAnsi="Arial" w:cs="Arial"/>
          <w:color w:val="000000"/>
          <w:spacing w:val="-13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3"/>
          <w:sz w:val="40"/>
          <w:szCs w:val="40"/>
        </w:rPr>
        <w:t>уже</w:t>
      </w:r>
      <w:r>
        <w:rPr>
          <w:rFonts w:ascii="Arial" w:eastAsia="Times New Roman" w:hAnsi="Arial" w:cs="Arial"/>
          <w:color w:val="000000"/>
          <w:spacing w:val="-13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3"/>
          <w:sz w:val="40"/>
          <w:szCs w:val="40"/>
        </w:rPr>
        <w:t>в</w:t>
      </w:r>
      <w:r>
        <w:rPr>
          <w:rFonts w:ascii="Arial" w:eastAsia="Times New Roman" w:hAnsi="Arial" w:cs="Arial"/>
          <w:color w:val="000000"/>
          <w:spacing w:val="-13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3"/>
          <w:sz w:val="40"/>
          <w:szCs w:val="40"/>
        </w:rPr>
        <w:t>наши</w:t>
      </w:r>
      <w:r>
        <w:rPr>
          <w:rFonts w:ascii="Arial" w:eastAsia="Times New Roman" w:hAnsi="Arial" w:cs="Arial"/>
          <w:color w:val="000000"/>
          <w:spacing w:val="-13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3"/>
          <w:sz w:val="40"/>
          <w:szCs w:val="40"/>
        </w:rPr>
        <w:t>дни</w:t>
      </w:r>
      <w:r>
        <w:rPr>
          <w:rFonts w:ascii="Arial" w:eastAsia="Times New Roman" w:hAnsi="Arial" w:cs="Arial"/>
          <w:color w:val="000000"/>
          <w:spacing w:val="-13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3"/>
          <w:sz w:val="40"/>
          <w:szCs w:val="40"/>
        </w:rPr>
        <w:t>могут</w:t>
      </w:r>
      <w:r>
        <w:rPr>
          <w:rFonts w:ascii="Arial" w:eastAsia="Times New Roman" w:hAnsi="Arial" w:cs="Arial"/>
          <w:color w:val="000000"/>
          <w:spacing w:val="-13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3"/>
          <w:sz w:val="40"/>
          <w:szCs w:val="40"/>
        </w:rPr>
        <w:t xml:space="preserve">подключаться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не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только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к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сотовым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сетям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,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но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и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к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сетям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  <w:lang w:val="en-US"/>
        </w:rPr>
        <w:t>IP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>-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>телефонии</w:t>
      </w:r>
      <w:r>
        <w:rPr>
          <w:rFonts w:ascii="Arial" w:eastAsia="Times New Roman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8"/>
          <w:sz w:val="40"/>
          <w:szCs w:val="40"/>
        </w:rPr>
        <w:t xml:space="preserve">благодаря </w:t>
      </w:r>
      <w:r>
        <w:rPr>
          <w:rFonts w:ascii="Arial" w:eastAsia="Times New Roman" w:hAnsi="Arial"/>
          <w:color w:val="000000"/>
          <w:spacing w:val="-9"/>
          <w:sz w:val="40"/>
          <w:szCs w:val="40"/>
        </w:rPr>
        <w:t>встроенному</w:t>
      </w:r>
      <w:r>
        <w:rPr>
          <w:rFonts w:ascii="Arial" w:eastAsia="Times New Roman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9"/>
          <w:sz w:val="40"/>
          <w:szCs w:val="40"/>
        </w:rPr>
        <w:t>программному</w:t>
      </w:r>
      <w:r>
        <w:rPr>
          <w:rFonts w:ascii="Arial" w:eastAsia="Times New Roman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9"/>
          <w:sz w:val="40"/>
          <w:szCs w:val="40"/>
        </w:rPr>
        <w:t>обеспечению</w:t>
      </w:r>
      <w:r>
        <w:rPr>
          <w:rFonts w:ascii="Arial" w:eastAsia="Times New Roman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9"/>
          <w:sz w:val="40"/>
          <w:szCs w:val="40"/>
        </w:rPr>
        <w:t>или</w:t>
      </w:r>
      <w:r>
        <w:rPr>
          <w:rFonts w:ascii="Arial" w:eastAsia="Times New Roman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9"/>
          <w:sz w:val="40"/>
          <w:szCs w:val="40"/>
        </w:rPr>
        <w:t>сервисам</w:t>
      </w:r>
      <w:r>
        <w:rPr>
          <w:rFonts w:ascii="Arial" w:eastAsia="Times New Roman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eastAsia="Times New Roman" w:hAnsi="Arial" w:cs="Arial"/>
          <w:color w:val="000000"/>
          <w:spacing w:val="-9"/>
          <w:sz w:val="40"/>
          <w:szCs w:val="40"/>
          <w:lang w:val="en-US"/>
        </w:rPr>
        <w:t>VoIP</w:t>
      </w:r>
      <w:r w:rsidRPr="00547FF2">
        <w:rPr>
          <w:rFonts w:ascii="Arial" w:eastAsia="Times New Roman" w:hAnsi="Arial" w:cs="Arial"/>
          <w:color w:val="000000"/>
          <w:spacing w:val="-9"/>
          <w:sz w:val="40"/>
          <w:szCs w:val="40"/>
        </w:rPr>
        <w:t xml:space="preserve">, </w:t>
      </w:r>
      <w:r>
        <w:rPr>
          <w:rFonts w:ascii="Arial" w:eastAsia="Times New Roman" w:hAnsi="Arial"/>
          <w:color w:val="000000"/>
          <w:spacing w:val="-9"/>
          <w:sz w:val="40"/>
          <w:szCs w:val="40"/>
        </w:rPr>
        <w:t>на</w:t>
      </w:r>
      <w:r>
        <w:rPr>
          <w:rFonts w:ascii="Arial" w:eastAsia="Times New Roman" w:hAnsi="Arial"/>
          <w:color w:val="000000"/>
          <w:spacing w:val="-9"/>
          <w:sz w:val="40"/>
          <w:szCs w:val="40"/>
        </w:rPr>
        <w:softHyphen/>
      </w:r>
      <w:r>
        <w:rPr>
          <w:rFonts w:ascii="Arial" w:eastAsia="Times New Roman" w:hAnsi="Arial"/>
          <w:color w:val="000000"/>
          <w:spacing w:val="-11"/>
          <w:sz w:val="40"/>
          <w:szCs w:val="40"/>
        </w:rPr>
        <w:t>подобие</w:t>
      </w:r>
      <w:r>
        <w:rPr>
          <w:rFonts w:ascii="Arial" w:eastAsia="Times New Roman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eastAsia="Times New Roman" w:hAnsi="Arial" w:cs="Arial"/>
          <w:color w:val="000000"/>
          <w:spacing w:val="-11"/>
          <w:sz w:val="40"/>
          <w:szCs w:val="40"/>
          <w:lang w:val="en-US"/>
        </w:rPr>
        <w:t>Skype</w:t>
      </w:r>
      <w:r w:rsidRPr="00547FF2">
        <w:rPr>
          <w:rFonts w:ascii="Arial" w:eastAsia="Times New Roman" w:hAnsi="Arial" w:cs="Arial"/>
          <w:color w:val="000000"/>
          <w:spacing w:val="-11"/>
          <w:sz w:val="40"/>
          <w:szCs w:val="40"/>
        </w:rPr>
        <w:t xml:space="preserve">. </w:t>
      </w:r>
      <w:r>
        <w:rPr>
          <w:rFonts w:ascii="Arial" w:eastAsia="Times New Roman" w:hAnsi="Arial"/>
          <w:color w:val="000000"/>
          <w:spacing w:val="-11"/>
          <w:sz w:val="40"/>
          <w:szCs w:val="40"/>
        </w:rPr>
        <w:t>Таким</w:t>
      </w:r>
      <w:r>
        <w:rPr>
          <w:rFonts w:ascii="Arial" w:eastAsia="Times New Roman" w:hAnsi="Arial" w:cs="Arial"/>
          <w:color w:val="000000"/>
          <w:spacing w:val="-11"/>
          <w:sz w:val="40"/>
          <w:szCs w:val="40"/>
        </w:rPr>
        <w:t xml:space="preserve"> </w:t>
      </w:r>
      <w:proofErr w:type="gramStart"/>
      <w:r>
        <w:rPr>
          <w:rFonts w:ascii="Arial" w:eastAsia="Times New Roman" w:hAnsi="Arial"/>
          <w:color w:val="000000"/>
          <w:spacing w:val="-11"/>
          <w:sz w:val="40"/>
          <w:szCs w:val="40"/>
        </w:rPr>
        <w:t>образом</w:t>
      </w:r>
      <w:proofErr w:type="gramEnd"/>
      <w:r>
        <w:rPr>
          <w:rFonts w:ascii="Arial" w:eastAsia="Times New Roman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1"/>
          <w:sz w:val="40"/>
          <w:szCs w:val="40"/>
        </w:rPr>
        <w:t>обеспечивается</w:t>
      </w:r>
      <w:r>
        <w:rPr>
          <w:rFonts w:ascii="Arial" w:eastAsia="Times New Roman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1"/>
          <w:sz w:val="40"/>
          <w:szCs w:val="40"/>
        </w:rPr>
        <w:t>«обход»</w:t>
      </w:r>
      <w:r>
        <w:rPr>
          <w:rFonts w:ascii="Arial" w:eastAsia="Times New Roman" w:hAnsi="Arial" w:cs="Arial"/>
          <w:color w:val="000000"/>
          <w:spacing w:val="-11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1"/>
          <w:sz w:val="40"/>
          <w:szCs w:val="40"/>
        </w:rPr>
        <w:t xml:space="preserve">сервисов </w:t>
      </w:r>
      <w:r>
        <w:rPr>
          <w:rFonts w:ascii="Arial" w:eastAsia="Times New Roman" w:hAnsi="Arial"/>
          <w:color w:val="000000"/>
          <w:spacing w:val="-10"/>
          <w:sz w:val="40"/>
          <w:szCs w:val="40"/>
        </w:rPr>
        <w:t>оператора</w:t>
      </w:r>
      <w:r>
        <w:rPr>
          <w:rFonts w:ascii="Arial" w:eastAsia="Times New Roman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0"/>
          <w:sz w:val="40"/>
          <w:szCs w:val="40"/>
        </w:rPr>
        <w:t>сотовой</w:t>
      </w:r>
      <w:r>
        <w:rPr>
          <w:rFonts w:ascii="Arial" w:eastAsia="Times New Roman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0"/>
          <w:sz w:val="40"/>
          <w:szCs w:val="40"/>
        </w:rPr>
        <w:t>связи</w:t>
      </w:r>
      <w:r>
        <w:rPr>
          <w:rFonts w:ascii="Arial" w:eastAsia="Times New Roman" w:hAnsi="Arial" w:cs="Arial"/>
          <w:color w:val="000000"/>
          <w:spacing w:val="-10"/>
          <w:sz w:val="40"/>
          <w:szCs w:val="40"/>
        </w:rPr>
        <w:t xml:space="preserve"> </w:t>
      </w:r>
      <w:r w:rsidRPr="00547FF2">
        <w:rPr>
          <w:rFonts w:ascii="Arial" w:eastAsia="Times New Roman" w:hAnsi="Arial" w:cs="Arial"/>
          <w:color w:val="000000"/>
          <w:spacing w:val="-10"/>
          <w:sz w:val="40"/>
          <w:szCs w:val="40"/>
        </w:rPr>
        <w:t>3</w:t>
      </w:r>
      <w:r>
        <w:rPr>
          <w:rFonts w:ascii="Arial" w:eastAsia="Times New Roman" w:hAnsi="Arial" w:cs="Arial"/>
          <w:color w:val="000000"/>
          <w:spacing w:val="-10"/>
          <w:sz w:val="40"/>
          <w:szCs w:val="40"/>
          <w:lang w:val="en-US"/>
        </w:rPr>
        <w:t>G</w:t>
      </w:r>
      <w:r w:rsidRPr="00547FF2">
        <w:rPr>
          <w:rFonts w:ascii="Arial" w:eastAsia="Times New Roman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0"/>
          <w:sz w:val="40"/>
          <w:szCs w:val="40"/>
        </w:rPr>
        <w:t>по</w:t>
      </w:r>
      <w:r>
        <w:rPr>
          <w:rFonts w:ascii="Arial" w:eastAsia="Times New Roman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0"/>
          <w:sz w:val="40"/>
          <w:szCs w:val="40"/>
        </w:rPr>
        <w:t>передаче</w:t>
      </w:r>
      <w:r>
        <w:rPr>
          <w:rFonts w:ascii="Arial" w:eastAsia="Times New Roman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0"/>
          <w:sz w:val="40"/>
          <w:szCs w:val="40"/>
        </w:rPr>
        <w:t>голоса</w:t>
      </w:r>
      <w:r>
        <w:rPr>
          <w:rFonts w:ascii="Arial" w:eastAsia="Times New Roman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0"/>
          <w:sz w:val="40"/>
          <w:szCs w:val="40"/>
        </w:rPr>
        <w:t>и</w:t>
      </w:r>
      <w:r>
        <w:rPr>
          <w:rFonts w:ascii="Arial" w:eastAsia="Times New Roman" w:hAnsi="Arial" w:cs="Arial"/>
          <w:color w:val="000000"/>
          <w:spacing w:val="-10"/>
          <w:sz w:val="40"/>
          <w:szCs w:val="40"/>
        </w:rPr>
        <w:t xml:space="preserve"> </w:t>
      </w:r>
      <w:r>
        <w:rPr>
          <w:rFonts w:ascii="Arial" w:eastAsia="Times New Roman" w:hAnsi="Arial"/>
          <w:color w:val="000000"/>
          <w:spacing w:val="-10"/>
          <w:sz w:val="40"/>
          <w:szCs w:val="40"/>
        </w:rPr>
        <w:t>данных</w:t>
      </w:r>
      <w:r>
        <w:rPr>
          <w:rFonts w:ascii="Arial" w:eastAsia="Times New Roman" w:hAnsi="Arial" w:cs="Arial"/>
          <w:color w:val="000000"/>
          <w:spacing w:val="-10"/>
          <w:sz w:val="40"/>
          <w:szCs w:val="40"/>
        </w:rPr>
        <w:t>.</w:t>
      </w:r>
    </w:p>
    <w:p w:rsidR="00B47875" w:rsidRPr="00E75222" w:rsidRDefault="00B47875" w:rsidP="00B47875">
      <w:pPr>
        <w:shd w:val="clear" w:color="auto" w:fill="FFFFFF"/>
        <w:spacing w:before="470" w:line="499" w:lineRule="exact"/>
        <w:ind w:left="1128" w:right="14"/>
        <w:jc w:val="both"/>
      </w:pPr>
      <w:r w:rsidRPr="00E75222">
        <w:rPr>
          <w:rFonts w:ascii="Arial" w:eastAsia="Times New Roman" w:hAnsi="Arial"/>
          <w:bCs/>
          <w:color w:val="000000"/>
          <w:spacing w:val="-13"/>
          <w:sz w:val="38"/>
          <w:szCs w:val="38"/>
        </w:rPr>
        <w:t>Впрочем</w:t>
      </w:r>
      <w:r w:rsidRPr="00E75222">
        <w:rPr>
          <w:rFonts w:ascii="Arial" w:eastAsia="Times New Roman" w:hAnsi="Arial" w:cs="Arial"/>
          <w:bCs/>
          <w:color w:val="000000"/>
          <w:spacing w:val="-13"/>
          <w:sz w:val="38"/>
          <w:szCs w:val="38"/>
        </w:rPr>
        <w:t xml:space="preserve">, </w:t>
      </w:r>
      <w:r w:rsidRPr="00E75222">
        <w:rPr>
          <w:rFonts w:ascii="Arial" w:eastAsia="Times New Roman" w:hAnsi="Arial"/>
          <w:bCs/>
          <w:color w:val="000000"/>
          <w:spacing w:val="-13"/>
          <w:sz w:val="38"/>
          <w:szCs w:val="38"/>
        </w:rPr>
        <w:t>другие</w:t>
      </w:r>
      <w:r w:rsidRPr="00E75222">
        <w:rPr>
          <w:rFonts w:ascii="Arial" w:eastAsia="Times New Roman" w:hAnsi="Arial" w:cs="Arial"/>
          <w:bCs/>
          <w:color w:val="000000"/>
          <w:spacing w:val="-13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13"/>
          <w:sz w:val="38"/>
          <w:szCs w:val="38"/>
        </w:rPr>
        <w:t>специалисты</w:t>
      </w:r>
      <w:r w:rsidRPr="00E75222">
        <w:rPr>
          <w:rFonts w:ascii="Arial" w:eastAsia="Times New Roman" w:hAnsi="Arial" w:cs="Arial"/>
          <w:bCs/>
          <w:color w:val="000000"/>
          <w:spacing w:val="-13"/>
          <w:sz w:val="38"/>
          <w:szCs w:val="38"/>
        </w:rPr>
        <w:t xml:space="preserve">, </w:t>
      </w:r>
      <w:r w:rsidRPr="00E75222">
        <w:rPr>
          <w:rFonts w:ascii="Arial" w:eastAsia="Times New Roman" w:hAnsi="Arial"/>
          <w:bCs/>
          <w:color w:val="000000"/>
          <w:spacing w:val="-13"/>
          <w:sz w:val="38"/>
          <w:szCs w:val="38"/>
        </w:rPr>
        <w:t>наоборот</w:t>
      </w:r>
      <w:r w:rsidRPr="00E75222">
        <w:rPr>
          <w:rFonts w:ascii="Arial" w:eastAsia="Times New Roman" w:hAnsi="Arial" w:cs="Arial"/>
          <w:bCs/>
          <w:color w:val="000000"/>
          <w:spacing w:val="-13"/>
          <w:sz w:val="38"/>
          <w:szCs w:val="38"/>
        </w:rPr>
        <w:t xml:space="preserve">, </w:t>
      </w:r>
      <w:r w:rsidRPr="00E75222">
        <w:rPr>
          <w:rFonts w:ascii="Arial" w:eastAsia="Times New Roman" w:hAnsi="Arial"/>
          <w:bCs/>
          <w:color w:val="000000"/>
          <w:spacing w:val="-13"/>
          <w:sz w:val="38"/>
          <w:szCs w:val="38"/>
        </w:rPr>
        <w:t>уверены</w:t>
      </w:r>
      <w:r w:rsidRPr="00E75222">
        <w:rPr>
          <w:rFonts w:ascii="Arial" w:eastAsia="Times New Roman" w:hAnsi="Arial" w:cs="Arial"/>
          <w:bCs/>
          <w:color w:val="000000"/>
          <w:spacing w:val="-13"/>
          <w:sz w:val="38"/>
          <w:szCs w:val="38"/>
        </w:rPr>
        <w:t xml:space="preserve">, </w:t>
      </w:r>
      <w:r w:rsidRPr="00E75222">
        <w:rPr>
          <w:rFonts w:ascii="Arial" w:eastAsia="Times New Roman" w:hAnsi="Arial"/>
          <w:bCs/>
          <w:color w:val="000000"/>
          <w:spacing w:val="-13"/>
          <w:sz w:val="38"/>
          <w:szCs w:val="38"/>
        </w:rPr>
        <w:t>что</w:t>
      </w:r>
      <w:r w:rsidRPr="00E75222">
        <w:rPr>
          <w:rFonts w:ascii="Arial" w:eastAsia="Times New Roman" w:hAnsi="Arial" w:cs="Arial"/>
          <w:bCs/>
          <w:color w:val="000000"/>
          <w:spacing w:val="-13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13"/>
          <w:sz w:val="38"/>
          <w:szCs w:val="38"/>
        </w:rPr>
        <w:t>сети</w:t>
      </w:r>
      <w:r w:rsidRPr="00E75222">
        <w:rPr>
          <w:rFonts w:ascii="Arial" w:eastAsia="Times New Roman" w:hAnsi="Arial" w:cs="Arial"/>
          <w:bCs/>
          <w:color w:val="000000"/>
          <w:spacing w:val="-13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13"/>
          <w:sz w:val="38"/>
          <w:szCs w:val="38"/>
        </w:rPr>
        <w:t>поколе</w:t>
      </w:r>
      <w:r w:rsidRPr="00E75222">
        <w:rPr>
          <w:rFonts w:ascii="Arial" w:eastAsia="Times New Roman" w:hAnsi="Arial"/>
          <w:bCs/>
          <w:color w:val="000000"/>
          <w:spacing w:val="-13"/>
          <w:sz w:val="38"/>
          <w:szCs w:val="38"/>
        </w:rPr>
        <w:softHyphen/>
      </w:r>
      <w:r w:rsidRPr="00E75222">
        <w:rPr>
          <w:rFonts w:ascii="Arial" w:eastAsia="Times New Roman" w:hAnsi="Arial"/>
          <w:bCs/>
          <w:color w:val="000000"/>
          <w:spacing w:val="-10"/>
          <w:sz w:val="38"/>
          <w:szCs w:val="38"/>
        </w:rPr>
        <w:t>ния</w:t>
      </w:r>
      <w:r w:rsidRPr="00E75222">
        <w:rPr>
          <w:rFonts w:ascii="Arial" w:eastAsia="Times New Roman" w:hAnsi="Arial" w:cs="Arial"/>
          <w:bCs/>
          <w:color w:val="000000"/>
          <w:spacing w:val="-10"/>
          <w:sz w:val="38"/>
          <w:szCs w:val="38"/>
        </w:rPr>
        <w:t xml:space="preserve"> 3</w:t>
      </w:r>
      <w:r w:rsidRPr="00E75222">
        <w:rPr>
          <w:rFonts w:ascii="Arial" w:eastAsia="Times New Roman" w:hAnsi="Arial" w:cs="Arial"/>
          <w:bCs/>
          <w:color w:val="000000"/>
          <w:spacing w:val="-10"/>
          <w:sz w:val="38"/>
          <w:szCs w:val="38"/>
          <w:lang w:val="en-US"/>
        </w:rPr>
        <w:t>G</w:t>
      </w:r>
      <w:r w:rsidRPr="00E75222">
        <w:rPr>
          <w:rFonts w:ascii="Arial" w:eastAsia="Times New Roman" w:hAnsi="Arial" w:cs="Arial"/>
          <w:bCs/>
          <w:color w:val="000000"/>
          <w:spacing w:val="-10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10"/>
          <w:sz w:val="38"/>
          <w:szCs w:val="38"/>
        </w:rPr>
        <w:t>не</w:t>
      </w:r>
      <w:r w:rsidRPr="00E75222">
        <w:rPr>
          <w:rFonts w:ascii="Arial" w:eastAsia="Times New Roman" w:hAnsi="Arial" w:cs="Arial"/>
          <w:bCs/>
          <w:color w:val="000000"/>
          <w:spacing w:val="-10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10"/>
          <w:sz w:val="38"/>
          <w:szCs w:val="38"/>
        </w:rPr>
        <w:t>только</w:t>
      </w:r>
      <w:r w:rsidRPr="00E75222">
        <w:rPr>
          <w:rFonts w:ascii="Arial" w:eastAsia="Times New Roman" w:hAnsi="Arial" w:cs="Arial"/>
          <w:bCs/>
          <w:color w:val="000000"/>
          <w:spacing w:val="-10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10"/>
          <w:sz w:val="38"/>
          <w:szCs w:val="38"/>
        </w:rPr>
        <w:t>станут</w:t>
      </w:r>
      <w:r w:rsidRPr="00E75222">
        <w:rPr>
          <w:rFonts w:ascii="Arial" w:eastAsia="Times New Roman" w:hAnsi="Arial" w:cs="Arial"/>
          <w:bCs/>
          <w:color w:val="000000"/>
          <w:spacing w:val="-10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10"/>
          <w:sz w:val="38"/>
          <w:szCs w:val="38"/>
        </w:rPr>
        <w:t>очень</w:t>
      </w:r>
      <w:r w:rsidRPr="00E75222">
        <w:rPr>
          <w:rFonts w:ascii="Arial" w:eastAsia="Times New Roman" w:hAnsi="Arial" w:cs="Arial"/>
          <w:bCs/>
          <w:color w:val="000000"/>
          <w:spacing w:val="-10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10"/>
          <w:sz w:val="38"/>
          <w:szCs w:val="38"/>
        </w:rPr>
        <w:t>успешными</w:t>
      </w:r>
      <w:r w:rsidRPr="00E75222">
        <w:rPr>
          <w:rFonts w:ascii="Arial" w:eastAsia="Times New Roman" w:hAnsi="Arial" w:cs="Arial"/>
          <w:bCs/>
          <w:color w:val="000000"/>
          <w:spacing w:val="-10"/>
          <w:sz w:val="38"/>
          <w:szCs w:val="38"/>
        </w:rPr>
        <w:t xml:space="preserve">, </w:t>
      </w:r>
      <w:r w:rsidRPr="00E75222">
        <w:rPr>
          <w:rFonts w:ascii="Arial" w:eastAsia="Times New Roman" w:hAnsi="Arial"/>
          <w:bCs/>
          <w:color w:val="000000"/>
          <w:spacing w:val="-10"/>
          <w:sz w:val="38"/>
          <w:szCs w:val="38"/>
        </w:rPr>
        <w:t>но</w:t>
      </w:r>
      <w:r w:rsidRPr="00E75222">
        <w:rPr>
          <w:rFonts w:ascii="Arial" w:eastAsia="Times New Roman" w:hAnsi="Arial" w:cs="Arial"/>
          <w:bCs/>
          <w:color w:val="000000"/>
          <w:spacing w:val="-10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10"/>
          <w:sz w:val="38"/>
          <w:szCs w:val="38"/>
        </w:rPr>
        <w:t>также</w:t>
      </w:r>
      <w:r w:rsidRPr="00E75222">
        <w:rPr>
          <w:rFonts w:ascii="Arial" w:eastAsia="Times New Roman" w:hAnsi="Arial" w:cs="Arial"/>
          <w:bCs/>
          <w:color w:val="000000"/>
          <w:spacing w:val="-10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10"/>
          <w:sz w:val="38"/>
          <w:szCs w:val="38"/>
        </w:rPr>
        <w:t>совершат</w:t>
      </w:r>
      <w:r w:rsidRPr="00E75222">
        <w:rPr>
          <w:rFonts w:ascii="Arial" w:eastAsia="Times New Roman" w:hAnsi="Arial" w:cs="Arial"/>
          <w:bCs/>
          <w:color w:val="000000"/>
          <w:spacing w:val="-10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10"/>
          <w:sz w:val="38"/>
          <w:szCs w:val="38"/>
        </w:rPr>
        <w:t>ре</w:t>
      </w:r>
      <w:r w:rsidRPr="00E75222">
        <w:rPr>
          <w:rFonts w:ascii="Arial" w:eastAsia="Times New Roman" w:hAnsi="Arial"/>
          <w:bCs/>
          <w:color w:val="000000"/>
          <w:spacing w:val="-10"/>
          <w:sz w:val="38"/>
          <w:szCs w:val="38"/>
        </w:rPr>
        <w:softHyphen/>
      </w:r>
      <w:r w:rsidRPr="00E75222">
        <w:rPr>
          <w:rFonts w:ascii="Arial" w:eastAsia="Times New Roman" w:hAnsi="Arial"/>
          <w:bCs/>
          <w:color w:val="000000"/>
          <w:spacing w:val="-6"/>
          <w:sz w:val="38"/>
          <w:szCs w:val="38"/>
        </w:rPr>
        <w:t>волюцию</w:t>
      </w:r>
      <w:r w:rsidRPr="00E75222">
        <w:rPr>
          <w:rFonts w:ascii="Arial" w:eastAsia="Times New Roman" w:hAnsi="Arial" w:cs="Arial"/>
          <w:bCs/>
          <w:color w:val="000000"/>
          <w:spacing w:val="-6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6"/>
          <w:sz w:val="38"/>
          <w:szCs w:val="38"/>
        </w:rPr>
        <w:t>в</w:t>
      </w:r>
      <w:r w:rsidRPr="00E75222">
        <w:rPr>
          <w:rFonts w:ascii="Arial" w:eastAsia="Times New Roman" w:hAnsi="Arial" w:cs="Arial"/>
          <w:bCs/>
          <w:color w:val="000000"/>
          <w:spacing w:val="-6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6"/>
          <w:sz w:val="38"/>
          <w:szCs w:val="38"/>
        </w:rPr>
        <w:t>стиле</w:t>
      </w:r>
      <w:r w:rsidRPr="00E75222">
        <w:rPr>
          <w:rFonts w:ascii="Arial" w:eastAsia="Times New Roman" w:hAnsi="Arial" w:cs="Arial"/>
          <w:bCs/>
          <w:color w:val="000000"/>
          <w:spacing w:val="-6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6"/>
          <w:sz w:val="38"/>
          <w:szCs w:val="38"/>
        </w:rPr>
        <w:t>нашей</w:t>
      </w:r>
      <w:r w:rsidRPr="00E75222">
        <w:rPr>
          <w:rFonts w:ascii="Arial" w:eastAsia="Times New Roman" w:hAnsi="Arial" w:cs="Arial"/>
          <w:bCs/>
          <w:color w:val="000000"/>
          <w:spacing w:val="-6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6"/>
          <w:sz w:val="38"/>
          <w:szCs w:val="38"/>
        </w:rPr>
        <w:t>работы</w:t>
      </w:r>
      <w:r w:rsidRPr="00E75222">
        <w:rPr>
          <w:rFonts w:ascii="Arial" w:eastAsia="Times New Roman" w:hAnsi="Arial" w:cs="Arial"/>
          <w:bCs/>
          <w:color w:val="000000"/>
          <w:spacing w:val="-6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6"/>
          <w:sz w:val="38"/>
          <w:szCs w:val="38"/>
        </w:rPr>
        <w:t>и</w:t>
      </w:r>
      <w:r w:rsidRPr="00E75222">
        <w:rPr>
          <w:rFonts w:ascii="Arial" w:eastAsia="Times New Roman" w:hAnsi="Arial" w:cs="Arial"/>
          <w:bCs/>
          <w:color w:val="000000"/>
          <w:spacing w:val="-6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6"/>
          <w:sz w:val="38"/>
          <w:szCs w:val="38"/>
        </w:rPr>
        <w:t>жизни</w:t>
      </w:r>
      <w:r w:rsidRPr="00E75222">
        <w:rPr>
          <w:rFonts w:ascii="Arial" w:eastAsia="Times New Roman" w:hAnsi="Arial" w:cs="Arial"/>
          <w:bCs/>
          <w:color w:val="000000"/>
          <w:spacing w:val="-6"/>
          <w:sz w:val="38"/>
          <w:szCs w:val="38"/>
        </w:rPr>
        <w:t xml:space="preserve">. </w:t>
      </w:r>
      <w:r w:rsidRPr="00E75222">
        <w:rPr>
          <w:rFonts w:ascii="Arial" w:eastAsia="Times New Roman" w:hAnsi="Arial"/>
          <w:bCs/>
          <w:color w:val="000000"/>
          <w:spacing w:val="-6"/>
          <w:sz w:val="38"/>
          <w:szCs w:val="38"/>
        </w:rPr>
        <w:t>Наиболее</w:t>
      </w:r>
      <w:r w:rsidRPr="00E75222">
        <w:rPr>
          <w:rFonts w:ascii="Arial" w:eastAsia="Times New Roman" w:hAnsi="Arial" w:cs="Arial"/>
          <w:bCs/>
          <w:color w:val="000000"/>
          <w:spacing w:val="-6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6"/>
          <w:sz w:val="38"/>
          <w:szCs w:val="38"/>
        </w:rPr>
        <w:t>вероятно</w:t>
      </w:r>
      <w:r w:rsidRPr="00E75222">
        <w:rPr>
          <w:rFonts w:ascii="Arial" w:eastAsia="Times New Roman" w:hAnsi="Arial" w:cs="Arial"/>
          <w:bCs/>
          <w:color w:val="000000"/>
          <w:spacing w:val="-6"/>
          <w:sz w:val="38"/>
          <w:szCs w:val="38"/>
        </w:rPr>
        <w:t xml:space="preserve">, </w:t>
      </w:r>
      <w:r w:rsidRPr="00E75222">
        <w:rPr>
          <w:rFonts w:ascii="Arial" w:eastAsia="Times New Roman" w:hAnsi="Arial"/>
          <w:bCs/>
          <w:color w:val="000000"/>
          <w:spacing w:val="-6"/>
          <w:sz w:val="38"/>
          <w:szCs w:val="38"/>
        </w:rPr>
        <w:t xml:space="preserve">что </w:t>
      </w:r>
      <w:r w:rsidRPr="00E75222">
        <w:rPr>
          <w:rFonts w:ascii="Arial" w:eastAsia="Times New Roman" w:hAnsi="Arial"/>
          <w:bCs/>
          <w:color w:val="000000"/>
          <w:spacing w:val="-9"/>
          <w:sz w:val="38"/>
          <w:szCs w:val="38"/>
        </w:rPr>
        <w:t>и</w:t>
      </w:r>
      <w:r w:rsidRPr="00E75222">
        <w:rPr>
          <w:rFonts w:ascii="Arial" w:eastAsia="Times New Roman" w:hAnsi="Arial" w:cs="Arial"/>
          <w:bCs/>
          <w:color w:val="000000"/>
          <w:spacing w:val="-9"/>
          <w:sz w:val="38"/>
          <w:szCs w:val="38"/>
        </w:rPr>
        <w:t xml:space="preserve"> 3</w:t>
      </w:r>
      <w:r w:rsidRPr="00E75222">
        <w:rPr>
          <w:rFonts w:ascii="Arial" w:eastAsia="Times New Roman" w:hAnsi="Arial" w:cs="Arial"/>
          <w:bCs/>
          <w:color w:val="000000"/>
          <w:spacing w:val="-9"/>
          <w:sz w:val="38"/>
          <w:szCs w:val="38"/>
          <w:lang w:val="en-US"/>
        </w:rPr>
        <w:t>G</w:t>
      </w:r>
      <w:r w:rsidRPr="00E75222">
        <w:rPr>
          <w:rFonts w:ascii="Arial" w:eastAsia="Times New Roman" w:hAnsi="Arial" w:cs="Arial"/>
          <w:bCs/>
          <w:color w:val="000000"/>
          <w:spacing w:val="-9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9"/>
          <w:sz w:val="38"/>
          <w:szCs w:val="38"/>
        </w:rPr>
        <w:t>и</w:t>
      </w:r>
      <w:r w:rsidRPr="00E75222">
        <w:rPr>
          <w:rFonts w:ascii="Arial" w:eastAsia="Times New Roman" w:hAnsi="Arial" w:cs="Arial"/>
          <w:bCs/>
          <w:color w:val="000000"/>
          <w:spacing w:val="-9"/>
          <w:sz w:val="38"/>
          <w:szCs w:val="38"/>
        </w:rPr>
        <w:t xml:space="preserve"> </w:t>
      </w:r>
      <w:r w:rsidRPr="00E75222">
        <w:rPr>
          <w:rFonts w:ascii="Arial" w:eastAsia="Times New Roman" w:hAnsi="Arial" w:cs="Arial"/>
          <w:bCs/>
          <w:color w:val="000000"/>
          <w:spacing w:val="-9"/>
          <w:sz w:val="38"/>
          <w:szCs w:val="38"/>
          <w:lang w:val="en-US"/>
        </w:rPr>
        <w:t>Wi</w:t>
      </w:r>
      <w:r w:rsidRPr="00E75222">
        <w:rPr>
          <w:rFonts w:ascii="Arial" w:eastAsia="Times New Roman" w:hAnsi="Arial" w:cs="Arial"/>
          <w:bCs/>
          <w:color w:val="000000"/>
          <w:spacing w:val="-9"/>
          <w:sz w:val="38"/>
          <w:szCs w:val="38"/>
        </w:rPr>
        <w:t>-</w:t>
      </w:r>
      <w:r w:rsidRPr="00E75222">
        <w:rPr>
          <w:rFonts w:ascii="Arial" w:eastAsia="Times New Roman" w:hAnsi="Arial" w:cs="Arial"/>
          <w:bCs/>
          <w:color w:val="000000"/>
          <w:spacing w:val="-9"/>
          <w:sz w:val="38"/>
          <w:szCs w:val="38"/>
          <w:lang w:val="en-US"/>
        </w:rPr>
        <w:t>Fi</w:t>
      </w:r>
      <w:r w:rsidRPr="00E75222">
        <w:rPr>
          <w:rFonts w:ascii="Arial" w:eastAsia="Times New Roman" w:hAnsi="Arial" w:cs="Arial"/>
          <w:bCs/>
          <w:color w:val="000000"/>
          <w:spacing w:val="-9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9"/>
          <w:sz w:val="38"/>
          <w:szCs w:val="38"/>
        </w:rPr>
        <w:t>станут</w:t>
      </w:r>
      <w:r w:rsidRPr="00E75222">
        <w:rPr>
          <w:rFonts w:ascii="Arial" w:eastAsia="Times New Roman" w:hAnsi="Arial" w:cs="Arial"/>
          <w:bCs/>
          <w:color w:val="000000"/>
          <w:spacing w:val="-9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9"/>
          <w:sz w:val="38"/>
          <w:szCs w:val="38"/>
        </w:rPr>
        <w:t>основными</w:t>
      </w:r>
      <w:r w:rsidRPr="00E75222">
        <w:rPr>
          <w:rFonts w:ascii="Arial" w:eastAsia="Times New Roman" w:hAnsi="Arial" w:cs="Arial"/>
          <w:bCs/>
          <w:color w:val="000000"/>
          <w:spacing w:val="-9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9"/>
          <w:sz w:val="38"/>
          <w:szCs w:val="38"/>
        </w:rPr>
        <w:t>стандартами</w:t>
      </w:r>
      <w:r w:rsidRPr="00E75222">
        <w:rPr>
          <w:rFonts w:ascii="Arial" w:eastAsia="Times New Roman" w:hAnsi="Arial" w:cs="Arial"/>
          <w:bCs/>
          <w:color w:val="000000"/>
          <w:spacing w:val="-9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9"/>
          <w:sz w:val="38"/>
          <w:szCs w:val="38"/>
        </w:rPr>
        <w:t>беспроводной</w:t>
      </w:r>
      <w:r w:rsidRPr="00E75222">
        <w:rPr>
          <w:rFonts w:ascii="Arial" w:eastAsia="Times New Roman" w:hAnsi="Arial" w:cs="Arial"/>
          <w:bCs/>
          <w:color w:val="000000"/>
          <w:spacing w:val="-9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9"/>
          <w:sz w:val="38"/>
          <w:szCs w:val="38"/>
        </w:rPr>
        <w:t>связи</w:t>
      </w:r>
      <w:r w:rsidRPr="00E75222">
        <w:rPr>
          <w:rFonts w:ascii="Arial" w:eastAsia="Times New Roman" w:hAnsi="Arial" w:cs="Arial"/>
          <w:bCs/>
          <w:color w:val="000000"/>
          <w:spacing w:val="-9"/>
          <w:sz w:val="38"/>
          <w:szCs w:val="38"/>
        </w:rPr>
        <w:t xml:space="preserve">, </w:t>
      </w:r>
      <w:r w:rsidRPr="00E75222">
        <w:rPr>
          <w:rFonts w:ascii="Arial" w:eastAsia="Times New Roman" w:hAnsi="Arial"/>
          <w:bCs/>
          <w:color w:val="000000"/>
          <w:spacing w:val="-15"/>
          <w:sz w:val="38"/>
          <w:szCs w:val="38"/>
        </w:rPr>
        <w:t>при</w:t>
      </w:r>
      <w:r w:rsidRPr="00E75222">
        <w:rPr>
          <w:rFonts w:ascii="Arial" w:eastAsia="Times New Roman" w:hAnsi="Arial" w:cs="Arial"/>
          <w:bCs/>
          <w:color w:val="000000"/>
          <w:spacing w:val="-15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15"/>
          <w:sz w:val="38"/>
          <w:szCs w:val="38"/>
        </w:rPr>
        <w:t>этом</w:t>
      </w:r>
      <w:r w:rsidRPr="00E75222">
        <w:rPr>
          <w:rFonts w:ascii="Arial" w:eastAsia="Times New Roman" w:hAnsi="Arial" w:cs="Arial"/>
          <w:bCs/>
          <w:color w:val="000000"/>
          <w:spacing w:val="-15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15"/>
          <w:sz w:val="38"/>
          <w:szCs w:val="38"/>
        </w:rPr>
        <w:t>перемещающиеся</w:t>
      </w:r>
      <w:r w:rsidRPr="00E75222">
        <w:rPr>
          <w:rFonts w:ascii="Arial" w:eastAsia="Times New Roman" w:hAnsi="Arial" w:cs="Arial"/>
          <w:bCs/>
          <w:color w:val="000000"/>
          <w:spacing w:val="-15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15"/>
          <w:sz w:val="38"/>
          <w:szCs w:val="38"/>
        </w:rPr>
        <w:t>по</w:t>
      </w:r>
      <w:r w:rsidRPr="00E75222">
        <w:rPr>
          <w:rFonts w:ascii="Arial" w:eastAsia="Times New Roman" w:hAnsi="Arial" w:cs="Arial"/>
          <w:bCs/>
          <w:color w:val="000000"/>
          <w:spacing w:val="-15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15"/>
          <w:sz w:val="38"/>
          <w:szCs w:val="38"/>
        </w:rPr>
        <w:t>сети</w:t>
      </w:r>
      <w:r w:rsidRPr="00E75222">
        <w:rPr>
          <w:rFonts w:ascii="Arial" w:eastAsia="Times New Roman" w:hAnsi="Arial" w:cs="Arial"/>
          <w:bCs/>
          <w:color w:val="000000"/>
          <w:spacing w:val="-15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15"/>
          <w:sz w:val="38"/>
          <w:szCs w:val="38"/>
        </w:rPr>
        <w:t>беспроводные</w:t>
      </w:r>
      <w:r w:rsidRPr="00E75222">
        <w:rPr>
          <w:rFonts w:ascii="Arial" w:eastAsia="Times New Roman" w:hAnsi="Arial" w:cs="Arial"/>
          <w:bCs/>
          <w:color w:val="000000"/>
          <w:spacing w:val="-15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15"/>
          <w:sz w:val="38"/>
          <w:szCs w:val="38"/>
        </w:rPr>
        <w:t>устройства</w:t>
      </w:r>
      <w:r w:rsidRPr="00E75222">
        <w:rPr>
          <w:rFonts w:ascii="Arial" w:eastAsia="Times New Roman" w:hAnsi="Arial" w:cs="Arial"/>
          <w:bCs/>
          <w:color w:val="000000"/>
          <w:spacing w:val="-15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15"/>
          <w:sz w:val="38"/>
          <w:szCs w:val="38"/>
        </w:rPr>
        <w:t xml:space="preserve">будут </w:t>
      </w:r>
      <w:r w:rsidRPr="00E75222">
        <w:rPr>
          <w:rFonts w:ascii="Arial" w:eastAsia="Times New Roman" w:hAnsi="Arial"/>
          <w:bCs/>
          <w:color w:val="000000"/>
          <w:spacing w:val="-16"/>
          <w:sz w:val="38"/>
          <w:szCs w:val="38"/>
        </w:rPr>
        <w:t>самостоятельно</w:t>
      </w:r>
      <w:r w:rsidRPr="00E75222">
        <w:rPr>
          <w:rFonts w:ascii="Arial" w:eastAsia="Times New Roman" w:hAnsi="Arial" w:cs="Arial"/>
          <w:bCs/>
          <w:color w:val="000000"/>
          <w:spacing w:val="-16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16"/>
          <w:sz w:val="38"/>
          <w:szCs w:val="38"/>
        </w:rPr>
        <w:t>осуществлять</w:t>
      </w:r>
      <w:r w:rsidRPr="00E75222">
        <w:rPr>
          <w:rFonts w:ascii="Arial" w:eastAsia="Times New Roman" w:hAnsi="Arial" w:cs="Arial"/>
          <w:bCs/>
          <w:color w:val="000000"/>
          <w:spacing w:val="-16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16"/>
          <w:sz w:val="38"/>
          <w:szCs w:val="38"/>
        </w:rPr>
        <w:t>выбор</w:t>
      </w:r>
      <w:r w:rsidRPr="00E75222">
        <w:rPr>
          <w:rFonts w:ascii="Arial" w:eastAsia="Times New Roman" w:hAnsi="Arial" w:cs="Arial"/>
          <w:bCs/>
          <w:color w:val="000000"/>
          <w:spacing w:val="-16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16"/>
          <w:sz w:val="38"/>
          <w:szCs w:val="38"/>
        </w:rPr>
        <w:t>технологии</w:t>
      </w:r>
      <w:r w:rsidRPr="00E75222">
        <w:rPr>
          <w:rFonts w:ascii="Arial" w:eastAsia="Times New Roman" w:hAnsi="Arial" w:cs="Arial"/>
          <w:bCs/>
          <w:color w:val="000000"/>
          <w:spacing w:val="-16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16"/>
          <w:sz w:val="38"/>
          <w:szCs w:val="38"/>
        </w:rPr>
        <w:t>доступа</w:t>
      </w:r>
      <w:r w:rsidRPr="00E75222">
        <w:rPr>
          <w:rFonts w:ascii="Arial" w:eastAsia="Times New Roman" w:hAnsi="Arial" w:cs="Arial"/>
          <w:bCs/>
          <w:color w:val="000000"/>
          <w:spacing w:val="-16"/>
          <w:sz w:val="38"/>
          <w:szCs w:val="38"/>
        </w:rPr>
        <w:t xml:space="preserve">, </w:t>
      </w:r>
      <w:r w:rsidRPr="00E75222">
        <w:rPr>
          <w:rFonts w:ascii="Arial" w:eastAsia="Times New Roman" w:hAnsi="Arial"/>
          <w:bCs/>
          <w:color w:val="000000"/>
          <w:spacing w:val="-16"/>
          <w:sz w:val="38"/>
          <w:szCs w:val="38"/>
        </w:rPr>
        <w:t>наиболее подходящей</w:t>
      </w:r>
      <w:r w:rsidRPr="00E75222">
        <w:rPr>
          <w:rFonts w:ascii="Arial" w:eastAsia="Times New Roman" w:hAnsi="Arial" w:cs="Arial"/>
          <w:bCs/>
          <w:color w:val="000000"/>
          <w:spacing w:val="-16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16"/>
          <w:sz w:val="38"/>
          <w:szCs w:val="38"/>
        </w:rPr>
        <w:t>для</w:t>
      </w:r>
      <w:r w:rsidRPr="00E75222">
        <w:rPr>
          <w:rFonts w:ascii="Arial" w:eastAsia="Times New Roman" w:hAnsi="Arial" w:cs="Arial"/>
          <w:bCs/>
          <w:color w:val="000000"/>
          <w:spacing w:val="-16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16"/>
          <w:sz w:val="38"/>
          <w:szCs w:val="38"/>
        </w:rPr>
        <w:t>использования</w:t>
      </w:r>
      <w:r w:rsidRPr="00E75222">
        <w:rPr>
          <w:rFonts w:ascii="Arial" w:eastAsia="Times New Roman" w:hAnsi="Arial" w:cs="Arial"/>
          <w:bCs/>
          <w:color w:val="000000"/>
          <w:spacing w:val="-16"/>
          <w:sz w:val="38"/>
          <w:szCs w:val="38"/>
        </w:rPr>
        <w:t xml:space="preserve">, </w:t>
      </w:r>
      <w:r w:rsidRPr="00E75222">
        <w:rPr>
          <w:rFonts w:ascii="Arial" w:eastAsia="Times New Roman" w:hAnsi="Arial"/>
          <w:bCs/>
          <w:color w:val="000000"/>
          <w:spacing w:val="-16"/>
          <w:sz w:val="38"/>
          <w:szCs w:val="38"/>
        </w:rPr>
        <w:t>в</w:t>
      </w:r>
      <w:r w:rsidRPr="00E75222">
        <w:rPr>
          <w:rFonts w:ascii="Arial" w:eastAsia="Times New Roman" w:hAnsi="Arial" w:cs="Arial"/>
          <w:bCs/>
          <w:color w:val="000000"/>
          <w:spacing w:val="-16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16"/>
          <w:sz w:val="38"/>
          <w:szCs w:val="38"/>
        </w:rPr>
        <w:t>зависимости</w:t>
      </w:r>
      <w:r w:rsidRPr="00E75222">
        <w:rPr>
          <w:rFonts w:ascii="Arial" w:eastAsia="Times New Roman" w:hAnsi="Arial" w:cs="Arial"/>
          <w:bCs/>
          <w:color w:val="000000"/>
          <w:spacing w:val="-16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16"/>
          <w:sz w:val="38"/>
          <w:szCs w:val="38"/>
        </w:rPr>
        <w:t>от</w:t>
      </w:r>
      <w:r w:rsidRPr="00E75222">
        <w:rPr>
          <w:rFonts w:ascii="Arial" w:eastAsia="Times New Roman" w:hAnsi="Arial" w:cs="Arial"/>
          <w:bCs/>
          <w:color w:val="000000"/>
          <w:spacing w:val="-16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16"/>
          <w:sz w:val="38"/>
          <w:szCs w:val="38"/>
        </w:rPr>
        <w:t>фактического</w:t>
      </w:r>
      <w:r w:rsidRPr="00E75222">
        <w:rPr>
          <w:rFonts w:ascii="Arial" w:eastAsia="Times New Roman" w:hAnsi="Arial" w:cs="Arial"/>
          <w:bCs/>
          <w:color w:val="000000"/>
          <w:spacing w:val="-16"/>
          <w:sz w:val="38"/>
          <w:szCs w:val="38"/>
        </w:rPr>
        <w:t xml:space="preserve"> </w:t>
      </w:r>
      <w:r w:rsidRPr="00E75222">
        <w:rPr>
          <w:rFonts w:ascii="Arial" w:eastAsia="Times New Roman" w:hAnsi="Arial"/>
          <w:bCs/>
          <w:color w:val="000000"/>
          <w:spacing w:val="-16"/>
          <w:sz w:val="38"/>
          <w:szCs w:val="38"/>
        </w:rPr>
        <w:t>ме</w:t>
      </w:r>
      <w:r w:rsidRPr="00E75222">
        <w:rPr>
          <w:rFonts w:ascii="Arial" w:eastAsia="Times New Roman" w:hAnsi="Arial"/>
          <w:bCs/>
          <w:color w:val="000000"/>
          <w:spacing w:val="-16"/>
          <w:sz w:val="38"/>
          <w:szCs w:val="38"/>
        </w:rPr>
        <w:softHyphen/>
      </w:r>
      <w:r w:rsidRPr="00E75222">
        <w:rPr>
          <w:rFonts w:ascii="Arial" w:eastAsia="Times New Roman" w:hAnsi="Arial"/>
          <w:bCs/>
          <w:color w:val="000000"/>
          <w:sz w:val="38"/>
          <w:szCs w:val="38"/>
        </w:rPr>
        <w:t>стонахождения</w:t>
      </w:r>
      <w:r w:rsidRPr="00E75222">
        <w:rPr>
          <w:rFonts w:ascii="Arial" w:eastAsia="Times New Roman" w:hAnsi="Arial" w:cs="Arial"/>
          <w:bCs/>
          <w:color w:val="000000"/>
          <w:sz w:val="38"/>
          <w:szCs w:val="38"/>
        </w:rPr>
        <w:t>.</w:t>
      </w:r>
    </w:p>
    <w:p w:rsidR="00B47875" w:rsidRDefault="00B47875" w:rsidP="00B47875">
      <w:pPr>
        <w:shd w:val="clear" w:color="auto" w:fill="FFFFFF"/>
        <w:spacing w:before="1090"/>
        <w:ind w:left="677"/>
      </w:pPr>
      <w:r>
        <w:rPr>
          <w:rFonts w:eastAsia="Times New Roman"/>
          <w:b/>
          <w:bCs/>
          <w:color w:val="000000"/>
          <w:spacing w:val="-17"/>
          <w:sz w:val="46"/>
          <w:szCs w:val="46"/>
        </w:rPr>
        <w:t xml:space="preserve">Архитектура сети сотовой связи, </w:t>
      </w:r>
      <w:r w:rsidRPr="00547FF2">
        <w:rPr>
          <w:rFonts w:eastAsia="Times New Roman"/>
          <w:b/>
          <w:bCs/>
          <w:color w:val="000000"/>
          <w:spacing w:val="-17"/>
          <w:sz w:val="46"/>
          <w:szCs w:val="46"/>
        </w:rPr>
        <w:t>2</w:t>
      </w:r>
      <w:r>
        <w:rPr>
          <w:rFonts w:eastAsia="Times New Roman"/>
          <w:b/>
          <w:bCs/>
          <w:color w:val="000000"/>
          <w:spacing w:val="-17"/>
          <w:sz w:val="46"/>
          <w:szCs w:val="46"/>
          <w:lang w:val="en-US"/>
        </w:rPr>
        <w:t>G</w:t>
      </w:r>
      <w:r w:rsidRPr="00547FF2">
        <w:rPr>
          <w:rFonts w:eastAsia="Times New Roman"/>
          <w:b/>
          <w:bCs/>
          <w:color w:val="000000"/>
          <w:spacing w:val="-17"/>
          <w:sz w:val="46"/>
          <w:szCs w:val="46"/>
        </w:rPr>
        <w:t xml:space="preserve">: </w:t>
      </w:r>
      <w:r>
        <w:rPr>
          <w:rFonts w:eastAsia="Times New Roman"/>
          <w:b/>
          <w:bCs/>
          <w:color w:val="000000"/>
          <w:spacing w:val="-17"/>
          <w:sz w:val="46"/>
          <w:szCs w:val="46"/>
        </w:rPr>
        <w:t>Голосовая связь</w:t>
      </w:r>
    </w:p>
    <w:p w:rsidR="00B47875" w:rsidRDefault="00B47875" w:rsidP="00B47875">
      <w:pPr>
        <w:shd w:val="clear" w:color="auto" w:fill="FFFFFF"/>
        <w:spacing w:before="341" w:line="542" w:lineRule="exact"/>
        <w:ind w:firstLine="682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t>Сам термин «сотовая» означает, что область, покрываемая сетью со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8"/>
          <w:sz w:val="46"/>
          <w:szCs w:val="46"/>
        </w:rPr>
        <w:t xml:space="preserve">товой связи, разделена еще на несколько зон, называемых </w:t>
      </w:r>
      <w:r>
        <w:rPr>
          <w:rFonts w:eastAsia="Times New Roman"/>
          <w:b/>
          <w:bCs/>
          <w:color w:val="000000"/>
          <w:spacing w:val="-18"/>
          <w:sz w:val="46"/>
          <w:szCs w:val="46"/>
        </w:rPr>
        <w:t xml:space="preserve">сотами, </w:t>
      </w:r>
      <w:r>
        <w:rPr>
          <w:rFonts w:eastAsia="Times New Roman"/>
          <w:color w:val="000000"/>
          <w:spacing w:val="-18"/>
          <w:sz w:val="46"/>
          <w:szCs w:val="46"/>
        </w:rPr>
        <w:t xml:space="preserve">— они </w:t>
      </w:r>
      <w:r>
        <w:rPr>
          <w:rFonts w:eastAsia="Times New Roman"/>
          <w:color w:val="000000"/>
          <w:spacing w:val="-15"/>
          <w:sz w:val="46"/>
          <w:szCs w:val="46"/>
        </w:rPr>
        <w:t>изображены в виде шестиугольников в левой части рис. 6.18. Как и стан</w:t>
      </w:r>
      <w:r>
        <w:rPr>
          <w:rFonts w:eastAsia="Times New Roman"/>
          <w:color w:val="000000"/>
          <w:spacing w:val="-15"/>
          <w:sz w:val="46"/>
          <w:szCs w:val="46"/>
        </w:rPr>
        <w:softHyphen/>
        <w:t xml:space="preserve">дарт 802.11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Wi</w:t>
      </w:r>
      <w:r w:rsidRPr="00547FF2">
        <w:rPr>
          <w:rFonts w:eastAsia="Times New Roman"/>
          <w:color w:val="000000"/>
          <w:spacing w:val="-15"/>
          <w:sz w:val="46"/>
          <w:szCs w:val="46"/>
        </w:rPr>
        <w:t>-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Fi</w:t>
      </w:r>
      <w:r w:rsidRPr="00547FF2">
        <w:rPr>
          <w:rFonts w:eastAsia="Times New Roman"/>
          <w:color w:val="000000"/>
          <w:spacing w:val="-15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у сетей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GSM</w:t>
      </w:r>
      <w:r w:rsidRPr="00547FF2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>существует собственная, присущая толь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ко сетям такого вида номенклатура. В каждой соте сети есть </w:t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t xml:space="preserve">базовая </w:t>
      </w:r>
      <w:proofErr w:type="spellStart"/>
      <w:r>
        <w:rPr>
          <w:rFonts w:eastAsia="Times New Roman"/>
          <w:b/>
          <w:bCs/>
          <w:color w:val="000000"/>
          <w:spacing w:val="-13"/>
          <w:sz w:val="46"/>
          <w:szCs w:val="46"/>
        </w:rPr>
        <w:t>трансиверная</w:t>
      </w:r>
      <w:proofErr w:type="spellEnd"/>
      <w:r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(приемопередающая) </w:t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станция (БТС),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принимающая от </w:t>
      </w:r>
      <w:r>
        <w:rPr>
          <w:rFonts w:eastAsia="Times New Roman"/>
          <w:color w:val="000000"/>
          <w:spacing w:val="-9"/>
          <w:sz w:val="46"/>
          <w:szCs w:val="46"/>
        </w:rPr>
        <w:t>мобильных станций в соте и посылающая этим мобильным станциям собственные сигналы. Площадь покрытия соты зависит от множества факторов, в том числе и от мощности передатчика БТС, мощности пе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редатчиков абонентских устройств, наличия в соте создающих помехи </w:t>
      </w:r>
      <w:r>
        <w:rPr>
          <w:rFonts w:eastAsia="Times New Roman"/>
          <w:color w:val="000000"/>
          <w:spacing w:val="-10"/>
          <w:sz w:val="46"/>
          <w:szCs w:val="46"/>
        </w:rPr>
        <w:t>зданий, а также высоты антенн базовой станции. Хотя на рис. 6.11 изо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lastRenderedPageBreak/>
        <w:t xml:space="preserve">бражено, что базовая </w:t>
      </w:r>
      <w:proofErr w:type="spellStart"/>
      <w:r>
        <w:rPr>
          <w:rFonts w:eastAsia="Times New Roman"/>
          <w:color w:val="000000"/>
          <w:spacing w:val="-11"/>
          <w:sz w:val="46"/>
          <w:szCs w:val="46"/>
        </w:rPr>
        <w:t>трансиверная</w:t>
      </w:r>
      <w:proofErr w:type="spellEnd"/>
      <w:r>
        <w:rPr>
          <w:rFonts w:eastAsia="Times New Roman"/>
          <w:color w:val="000000"/>
          <w:spacing w:val="-11"/>
          <w:sz w:val="46"/>
          <w:szCs w:val="46"/>
        </w:rPr>
        <w:t xml:space="preserve"> станция находится в центре каждой соты, в настоящее время во многих сетях БТС располагается на пересе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чении трех сот таким образом, что одна БТС с направительными антен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нами может обслуживать одновременно три соты.</w:t>
      </w:r>
    </w:p>
    <w:p w:rsidR="00B47875" w:rsidRDefault="00B47875" w:rsidP="00E75222">
      <w:pPr>
        <w:shd w:val="clear" w:color="auto" w:fill="FFFFFF"/>
        <w:spacing w:before="336" w:line="542" w:lineRule="exact"/>
        <w:ind w:left="14" w:right="14" w:firstLine="686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t xml:space="preserve">Стандарт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GSM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для сетей поколения 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>2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>предполагает сочетание тех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нологий частотного и временного мультиплексирования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FDM</w:t>
      </w:r>
      <w:r w:rsidRPr="00547FF2">
        <w:rPr>
          <w:rFonts w:eastAsia="Times New Roman"/>
          <w:color w:val="000000"/>
          <w:spacing w:val="-8"/>
          <w:sz w:val="46"/>
          <w:szCs w:val="46"/>
        </w:rPr>
        <w:t>/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TDM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(радио) для воздушного интерфейса. Вспомните из текста главы 1, что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при использовании только технологии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FDM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(частотное мультиплекси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рование) канал связи разделяется на сегменты, представляющие собой </w:t>
      </w:r>
      <w:r>
        <w:rPr>
          <w:rFonts w:eastAsia="Times New Roman"/>
          <w:color w:val="000000"/>
          <w:spacing w:val="-12"/>
          <w:sz w:val="46"/>
          <w:szCs w:val="46"/>
        </w:rPr>
        <w:t>разные частотные диапазоны, причем для осуществления одного голо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сового вызова выделяется одна частота. Также вспомним из главы 1,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что при использовании только технологии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TDM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(временное мульти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плексирование) время разделяется на фреймы, а каждый из фреймов </w:t>
      </w:r>
      <w:r>
        <w:rPr>
          <w:rFonts w:eastAsia="Times New Roman"/>
          <w:color w:val="000000"/>
          <w:spacing w:val="-10"/>
          <w:sz w:val="46"/>
          <w:szCs w:val="46"/>
        </w:rPr>
        <w:t>дополнительно разбит на промежутки (слоты), при этом каждому осу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ществляемому вызову назначается конкретный временной промежуток в цикличном фрейме. При сочетании технологий частотного и времен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ного мультиплексирования канал связи разбивается на несколько ча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стот, при этом время каждой из выделенных частот канала разбивается</w:t>
      </w:r>
      <w:r w:rsidR="00E7522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на отдельные фреймы, а затем промежутки (слоты). Поэтому в случае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с системой, сочетающей технологии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FDM</w:t>
      </w:r>
      <w:r w:rsidRPr="00547FF2"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TDM</w:t>
      </w:r>
      <w:r w:rsidRPr="00547FF2">
        <w:rPr>
          <w:rFonts w:eastAsia="Times New Roman"/>
          <w:color w:val="000000"/>
          <w:spacing w:val="-5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если канал разбит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на </w:t>
      </w:r>
      <w:r>
        <w:rPr>
          <w:rFonts w:eastAsia="Times New Roman"/>
          <w:i/>
          <w:iCs/>
          <w:color w:val="000000"/>
          <w:spacing w:val="-11"/>
          <w:sz w:val="46"/>
          <w:szCs w:val="46"/>
          <w:lang w:val="en-US"/>
        </w:rPr>
        <w:t>F</w:t>
      </w:r>
      <w:r w:rsidRPr="00547FF2"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частот, а время — на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1"/>
          <w:sz w:val="46"/>
          <w:szCs w:val="46"/>
        </w:rPr>
        <w:t>Т</w:t>
      </w:r>
      <w:proofErr w:type="gramEnd"/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промежутков, то канал связи сможет одно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временно поддерживать количество вызовов, равное </w:t>
      </w:r>
      <w:proofErr w:type="spellStart"/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FxT</w:t>
      </w:r>
      <w:proofErr w:type="spellEnd"/>
      <w:r w:rsidRPr="00547FF2"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Вспомните </w:t>
      </w:r>
      <w:r>
        <w:rPr>
          <w:rFonts w:eastAsia="Times New Roman"/>
          <w:color w:val="000000"/>
          <w:spacing w:val="-9"/>
          <w:sz w:val="46"/>
          <w:szCs w:val="46"/>
        </w:rPr>
        <w:t>также, что в кабельных сетях также применяется под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ход сочетания частотного и временного мультиплексирования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FDM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/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TDM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 системах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GSM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выделяются частоты по 200 кГц, при этом каж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дая из частот поддерживает восемь вызовов с временным мультиплек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сированием. Речь, передаваемая по сетям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GSM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кодируется на скорости </w:t>
      </w:r>
      <w:r>
        <w:rPr>
          <w:rFonts w:eastAsia="Times New Roman"/>
          <w:color w:val="000000"/>
          <w:sz w:val="46"/>
          <w:szCs w:val="46"/>
        </w:rPr>
        <w:t>13 и 12,2 кбит/</w:t>
      </w:r>
      <w:proofErr w:type="gramStart"/>
      <w:r>
        <w:rPr>
          <w:rFonts w:eastAsia="Times New Roman"/>
          <w:color w:val="000000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z w:val="46"/>
          <w:szCs w:val="46"/>
        </w:rPr>
        <w:t>.</w:t>
      </w:r>
    </w:p>
    <w:p w:rsidR="00B47875" w:rsidRDefault="00E75222" w:rsidP="00B47875">
      <w:pPr>
        <w:shd w:val="clear" w:color="auto" w:fill="FFFFFF"/>
        <w:spacing w:before="466"/>
        <w:ind w:left="14"/>
        <w:jc w:val="center"/>
      </w:pPr>
      <w:r>
        <w:rPr>
          <w:rFonts w:ascii="Arial" w:eastAsia="Times New Roman" w:hAnsi="Arial"/>
          <w:b/>
          <w:bCs/>
          <w:noProof/>
          <w:color w:val="000000"/>
          <w:spacing w:val="-5"/>
          <w:sz w:val="34"/>
          <w:szCs w:val="34"/>
        </w:rPr>
        <w:lastRenderedPageBreak/>
        <w:drawing>
          <wp:inline distT="0" distB="0" distL="0" distR="0">
            <wp:extent cx="8563610" cy="5096510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3610" cy="509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7875"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Рис</w:t>
      </w:r>
      <w:r w:rsidR="00B47875"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 xml:space="preserve">. 6.18. </w:t>
      </w:r>
      <w:r w:rsidR="00B47875"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Компоненты</w:t>
      </w:r>
      <w:r w:rsidR="00B47875"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 w:rsidR="00B47875"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архитектуры</w:t>
      </w:r>
      <w:r w:rsidR="00B47875"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 w:rsidR="00B47875"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сети</w:t>
      </w:r>
      <w:r w:rsidR="00B47875"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 w:rsidR="00B47875"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  <w:lang w:val="en-US"/>
        </w:rPr>
        <w:t>GSM</w:t>
      </w:r>
      <w:r w:rsidR="00B47875" w:rsidRPr="00547FF2"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 w:rsidR="00B47875">
        <w:rPr>
          <w:rFonts w:ascii="Arial" w:eastAsia="Times New Roman" w:hAnsi="Arial"/>
          <w:b/>
          <w:bCs/>
          <w:color w:val="000000"/>
          <w:spacing w:val="-5"/>
          <w:sz w:val="34"/>
          <w:szCs w:val="34"/>
        </w:rPr>
        <w:t>поколения</w:t>
      </w:r>
      <w:r w:rsidR="00B47875"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 w:rsidR="00B47875" w:rsidRPr="00547FF2"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</w:rPr>
        <w:t>2</w:t>
      </w:r>
      <w:r w:rsidR="00B47875">
        <w:rPr>
          <w:rFonts w:ascii="Arial" w:eastAsia="Times New Roman" w:hAnsi="Arial" w:cs="Arial"/>
          <w:b/>
          <w:bCs/>
          <w:color w:val="000000"/>
          <w:spacing w:val="-5"/>
          <w:sz w:val="34"/>
          <w:szCs w:val="34"/>
          <w:lang w:val="en-US"/>
        </w:rPr>
        <w:t>G</w:t>
      </w:r>
    </w:p>
    <w:p w:rsidR="00B47875" w:rsidRDefault="00B47875" w:rsidP="00B47875">
      <w:pPr>
        <w:shd w:val="clear" w:color="auto" w:fill="FFFFFF"/>
        <w:spacing w:before="826" w:line="542" w:lineRule="exact"/>
        <w:ind w:left="5" w:firstLine="682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Контроллер базовой станции (КБС) сетей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GSM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2"/>
          <w:sz w:val="46"/>
          <w:szCs w:val="46"/>
        </w:rPr>
        <w:t>как правило, обслу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живает сразу несколько десятков базовых </w:t>
      </w:r>
      <w:proofErr w:type="spellStart"/>
      <w:r>
        <w:rPr>
          <w:rFonts w:eastAsia="Times New Roman"/>
          <w:color w:val="000000"/>
          <w:spacing w:val="-10"/>
          <w:sz w:val="46"/>
          <w:szCs w:val="46"/>
        </w:rPr>
        <w:t>трансиверных</w:t>
      </w:r>
      <w:proofErr w:type="spellEnd"/>
      <w:r>
        <w:rPr>
          <w:rFonts w:eastAsia="Times New Roman"/>
          <w:color w:val="000000"/>
          <w:spacing w:val="-10"/>
          <w:sz w:val="46"/>
          <w:szCs w:val="46"/>
        </w:rPr>
        <w:t xml:space="preserve"> станций. Роль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КБС состоит в том, чтобы выделить мобильным абонентам радиоканал </w:t>
      </w:r>
      <w:r>
        <w:rPr>
          <w:rFonts w:eastAsia="Times New Roman"/>
          <w:color w:val="000000"/>
          <w:spacing w:val="-9"/>
          <w:sz w:val="46"/>
          <w:szCs w:val="46"/>
        </w:rPr>
        <w:t>БТС, выполнить пеленг (например, определить, в какой из сот сети на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ходится нужный абонент), а также осуществить передачу мобильного </w:t>
      </w:r>
      <w:r>
        <w:rPr>
          <w:rFonts w:eastAsia="Times New Roman"/>
          <w:color w:val="000000"/>
          <w:spacing w:val="-13"/>
          <w:sz w:val="46"/>
          <w:szCs w:val="46"/>
        </w:rPr>
        <w:t>абонента. Множество кон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троллеров базовой станции и управляемых ими базовых </w:t>
      </w:r>
      <w:proofErr w:type="spellStart"/>
      <w:r>
        <w:rPr>
          <w:rFonts w:eastAsia="Times New Roman"/>
          <w:color w:val="000000"/>
          <w:spacing w:val="-10"/>
          <w:sz w:val="46"/>
          <w:szCs w:val="46"/>
        </w:rPr>
        <w:t>трансиверных</w:t>
      </w:r>
      <w:proofErr w:type="spellEnd"/>
      <w:r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</w:rPr>
        <w:t>станций представляет собой систему базовой станции (СБС).</w:t>
      </w:r>
    </w:p>
    <w:p w:rsidR="00B47875" w:rsidRDefault="00E75222" w:rsidP="00B47875">
      <w:pPr>
        <w:shd w:val="clear" w:color="auto" w:fill="FFFFFF"/>
        <w:spacing w:before="336" w:line="547" w:lineRule="exact"/>
        <w:ind w:left="701"/>
      </w:pPr>
      <w:r>
        <w:rPr>
          <w:rFonts w:eastAsia="Times New Roman"/>
          <w:color w:val="000000"/>
          <w:spacing w:val="-13"/>
          <w:sz w:val="46"/>
          <w:szCs w:val="46"/>
        </w:rPr>
        <w:t>Позднее</w:t>
      </w:r>
      <w:r w:rsidR="00B47875">
        <w:rPr>
          <w:rFonts w:eastAsia="Times New Roman"/>
          <w:color w:val="000000"/>
          <w:spacing w:val="-13"/>
          <w:sz w:val="46"/>
          <w:szCs w:val="46"/>
        </w:rPr>
        <w:t xml:space="preserve"> мы увидим, что мобильный коммуникационный центр</w:t>
      </w:r>
    </w:p>
    <w:p w:rsidR="00B47875" w:rsidRDefault="00B47875" w:rsidP="00E75222">
      <w:pPr>
        <w:shd w:val="clear" w:color="auto" w:fill="FFFFFF"/>
        <w:spacing w:line="547" w:lineRule="exact"/>
        <w:ind w:left="10"/>
      </w:pPr>
      <w:r>
        <w:rPr>
          <w:b/>
          <w:bCs/>
          <w:color w:val="000000"/>
          <w:spacing w:val="-2"/>
          <w:sz w:val="46"/>
          <w:szCs w:val="46"/>
        </w:rPr>
        <w:t>(</w:t>
      </w:r>
      <w:r>
        <w:rPr>
          <w:rFonts w:eastAsia="Times New Roman"/>
          <w:b/>
          <w:bCs/>
          <w:color w:val="000000"/>
          <w:spacing w:val="-2"/>
          <w:sz w:val="46"/>
          <w:szCs w:val="46"/>
        </w:rPr>
        <w:t xml:space="preserve">МКЦ) </w:t>
      </w:r>
      <w:r>
        <w:rPr>
          <w:rFonts w:eastAsia="Times New Roman"/>
          <w:color w:val="000000"/>
          <w:spacing w:val="-2"/>
          <w:sz w:val="46"/>
          <w:szCs w:val="46"/>
        </w:rPr>
        <w:t>играет важную роль в авторизации пользователя и обслужи</w:t>
      </w:r>
      <w:r>
        <w:rPr>
          <w:rFonts w:eastAsia="Times New Roman"/>
          <w:color w:val="000000"/>
          <w:spacing w:val="-2"/>
          <w:sz w:val="46"/>
          <w:szCs w:val="46"/>
        </w:rPr>
        <w:softHyphen/>
      </w:r>
      <w:r>
        <w:rPr>
          <w:rFonts w:eastAsia="Times New Roman"/>
          <w:color w:val="000000"/>
          <w:spacing w:val="-4"/>
          <w:sz w:val="46"/>
          <w:szCs w:val="46"/>
        </w:rPr>
        <w:t>вании его абонентского счета (например, определяет, имеет ли право</w:t>
      </w:r>
      <w:r w:rsidR="00E75222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>мобильное устройство подключаться к сети), установлении и прекра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щении вызова, а также передачи абонента.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Единый МКЦ может содер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жать до 5 КБС, в результате чего количество абонентов на один МКЦ </w:t>
      </w:r>
      <w:r>
        <w:rPr>
          <w:rFonts w:eastAsia="Times New Roman"/>
          <w:color w:val="000000"/>
          <w:spacing w:val="-6"/>
          <w:sz w:val="46"/>
          <w:szCs w:val="46"/>
        </w:rPr>
        <w:t>равняется примерно 200 тысячам.</w:t>
      </w:r>
      <w:proofErr w:type="gramEnd"/>
      <w:r>
        <w:rPr>
          <w:rFonts w:eastAsia="Times New Roman"/>
          <w:color w:val="000000"/>
          <w:spacing w:val="-6"/>
          <w:sz w:val="46"/>
          <w:szCs w:val="46"/>
        </w:rPr>
        <w:t xml:space="preserve"> Сеть оператора сотовой связи, как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правило, включает несколько МКЦ, в том числе и специальные МКЦ,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называемые межсетевыми шлюзами, которые соединяют сотовую сеть </w:t>
      </w:r>
      <w:r>
        <w:rPr>
          <w:rFonts w:eastAsia="Times New Roman"/>
          <w:color w:val="000000"/>
          <w:spacing w:val="-4"/>
          <w:sz w:val="46"/>
          <w:szCs w:val="46"/>
        </w:rPr>
        <w:t>оператора связи с более крупной телефонной сетью общего назна</w:t>
      </w:r>
      <w:r>
        <w:rPr>
          <w:rFonts w:eastAsia="Times New Roman"/>
          <w:color w:val="000000"/>
          <w:spacing w:val="-4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чения.</w:t>
      </w:r>
    </w:p>
    <w:p w:rsidR="00B47875" w:rsidRDefault="00B47875" w:rsidP="00B47875">
      <w:pPr>
        <w:shd w:val="clear" w:color="auto" w:fill="FFFFFF"/>
        <w:spacing w:before="893" w:line="528" w:lineRule="exact"/>
        <w:ind w:left="696"/>
      </w:pPr>
      <w:r>
        <w:rPr>
          <w:rFonts w:ascii="Arial" w:eastAsia="Times New Roman" w:hAnsi="Arial"/>
          <w:b/>
          <w:bCs/>
          <w:color w:val="000000"/>
          <w:spacing w:val="-6"/>
          <w:sz w:val="46"/>
          <w:szCs w:val="46"/>
        </w:rPr>
        <w:t>Сотовая</w:t>
      </w:r>
      <w:r>
        <w:rPr>
          <w:rFonts w:ascii="Arial" w:eastAsia="Times New Roman" w:hAnsi="Arial" w:cs="Arial"/>
          <w:b/>
          <w:bCs/>
          <w:color w:val="000000"/>
          <w:spacing w:val="-6"/>
          <w:sz w:val="46"/>
          <w:szCs w:val="4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46"/>
          <w:szCs w:val="46"/>
        </w:rPr>
        <w:t>сеть</w:t>
      </w:r>
      <w:r>
        <w:rPr>
          <w:rFonts w:ascii="Arial" w:eastAsia="Times New Roman" w:hAnsi="Arial" w:cs="Arial"/>
          <w:b/>
          <w:bCs/>
          <w:color w:val="000000"/>
          <w:spacing w:val="-6"/>
          <w:sz w:val="46"/>
          <w:szCs w:val="4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46"/>
          <w:szCs w:val="46"/>
        </w:rPr>
        <w:t>передачи</w:t>
      </w:r>
      <w:r>
        <w:rPr>
          <w:rFonts w:ascii="Arial" w:eastAsia="Times New Roman" w:hAnsi="Arial" w:cs="Arial"/>
          <w:b/>
          <w:bCs/>
          <w:color w:val="000000"/>
          <w:spacing w:val="-6"/>
          <w:sz w:val="46"/>
          <w:szCs w:val="4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46"/>
          <w:szCs w:val="46"/>
        </w:rPr>
        <w:t>данных</w:t>
      </w:r>
      <w:r>
        <w:rPr>
          <w:rFonts w:ascii="Arial" w:eastAsia="Times New Roman" w:hAnsi="Arial" w:cs="Arial"/>
          <w:b/>
          <w:bCs/>
          <w:color w:val="000000"/>
          <w:spacing w:val="-6"/>
          <w:sz w:val="46"/>
          <w:szCs w:val="4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6"/>
          <w:sz w:val="46"/>
          <w:szCs w:val="46"/>
        </w:rPr>
        <w:t>поколения</w:t>
      </w:r>
      <w:r>
        <w:rPr>
          <w:rFonts w:ascii="Arial" w:eastAsia="Times New Roman" w:hAnsi="Arial" w:cs="Arial"/>
          <w:b/>
          <w:bCs/>
          <w:color w:val="000000"/>
          <w:spacing w:val="-6"/>
          <w:sz w:val="46"/>
          <w:szCs w:val="46"/>
        </w:rPr>
        <w:t xml:space="preserve"> </w:t>
      </w:r>
      <w:r w:rsidRPr="00547FF2">
        <w:rPr>
          <w:rFonts w:ascii="Arial" w:eastAsia="Times New Roman" w:hAnsi="Arial" w:cs="Arial"/>
          <w:b/>
          <w:bCs/>
          <w:color w:val="000000"/>
          <w:spacing w:val="-6"/>
          <w:sz w:val="46"/>
          <w:szCs w:val="46"/>
        </w:rPr>
        <w:t>3</w:t>
      </w:r>
      <w:r>
        <w:rPr>
          <w:rFonts w:ascii="Arial" w:eastAsia="Times New Roman" w:hAnsi="Arial" w:cs="Arial"/>
          <w:b/>
          <w:bCs/>
          <w:color w:val="000000"/>
          <w:spacing w:val="-6"/>
          <w:sz w:val="46"/>
          <w:szCs w:val="46"/>
          <w:lang w:val="en-US"/>
        </w:rPr>
        <w:t>G</w:t>
      </w:r>
      <w:r w:rsidRPr="00547FF2">
        <w:rPr>
          <w:rFonts w:ascii="Arial" w:eastAsia="Times New Roman" w:hAnsi="Arial" w:cs="Arial"/>
          <w:b/>
          <w:bCs/>
          <w:color w:val="000000"/>
          <w:spacing w:val="-6"/>
          <w:sz w:val="46"/>
          <w:szCs w:val="46"/>
        </w:rPr>
        <w:t xml:space="preserve">: </w:t>
      </w:r>
      <w:r>
        <w:rPr>
          <w:rFonts w:ascii="Arial" w:eastAsia="Times New Roman" w:hAnsi="Arial"/>
          <w:b/>
          <w:bCs/>
          <w:color w:val="000000"/>
          <w:spacing w:val="-7"/>
          <w:sz w:val="46"/>
          <w:szCs w:val="46"/>
        </w:rPr>
        <w:t>Интернет</w:t>
      </w:r>
      <w:r>
        <w:rPr>
          <w:rFonts w:ascii="Arial" w:eastAsia="Times New Roman" w:hAnsi="Arial" w:cs="Arial"/>
          <w:b/>
          <w:bCs/>
          <w:color w:val="000000"/>
          <w:spacing w:val="-7"/>
          <w:sz w:val="46"/>
          <w:szCs w:val="4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7"/>
          <w:sz w:val="46"/>
          <w:szCs w:val="46"/>
        </w:rPr>
        <w:t>для</w:t>
      </w:r>
      <w:r>
        <w:rPr>
          <w:rFonts w:ascii="Arial" w:eastAsia="Times New Roman" w:hAnsi="Arial" w:cs="Arial"/>
          <w:b/>
          <w:bCs/>
          <w:color w:val="000000"/>
          <w:spacing w:val="-7"/>
          <w:sz w:val="46"/>
          <w:szCs w:val="4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7"/>
          <w:sz w:val="46"/>
          <w:szCs w:val="46"/>
        </w:rPr>
        <w:t>абонентов</w:t>
      </w:r>
      <w:r>
        <w:rPr>
          <w:rFonts w:ascii="Arial" w:eastAsia="Times New Roman" w:hAnsi="Arial" w:cs="Arial"/>
          <w:b/>
          <w:bCs/>
          <w:color w:val="000000"/>
          <w:spacing w:val="-7"/>
          <w:sz w:val="46"/>
          <w:szCs w:val="4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7"/>
          <w:sz w:val="46"/>
          <w:szCs w:val="46"/>
        </w:rPr>
        <w:t>сотовых</w:t>
      </w:r>
      <w:r>
        <w:rPr>
          <w:rFonts w:ascii="Arial" w:eastAsia="Times New Roman" w:hAnsi="Arial" w:cs="Arial"/>
          <w:b/>
          <w:bCs/>
          <w:color w:val="000000"/>
          <w:spacing w:val="-7"/>
          <w:sz w:val="46"/>
          <w:szCs w:val="46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7"/>
          <w:sz w:val="46"/>
          <w:szCs w:val="46"/>
        </w:rPr>
        <w:t>сетей</w:t>
      </w:r>
    </w:p>
    <w:p w:rsidR="00B47875" w:rsidRDefault="00B47875" w:rsidP="00B47875">
      <w:pPr>
        <w:shd w:val="clear" w:color="auto" w:fill="FFFFFF"/>
        <w:spacing w:before="461" w:line="542" w:lineRule="exact"/>
        <w:ind w:right="5" w:firstLine="686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 xml:space="preserve">Главной темой нашей дискуссии было подключение абонентов </w:t>
      </w:r>
      <w:r>
        <w:rPr>
          <w:rFonts w:eastAsia="Times New Roman"/>
          <w:color w:val="000000"/>
          <w:spacing w:val="-11"/>
          <w:sz w:val="46"/>
          <w:szCs w:val="46"/>
        </w:rPr>
        <w:lastRenderedPageBreak/>
        <w:t>сотовой сети, осуществляющих голосовой вызов, к телефон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ной сети общего назначения. Однако, конечно, находясь в пути, нам </w:t>
      </w:r>
      <w:r>
        <w:rPr>
          <w:rFonts w:eastAsia="Times New Roman"/>
          <w:color w:val="000000"/>
          <w:spacing w:val="-8"/>
          <w:sz w:val="46"/>
          <w:szCs w:val="46"/>
        </w:rPr>
        <w:t>также хотелось бы иметь возможность просмотреть электронную по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чту, подключиться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ко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Всемирной паутине, воспользоваться сервисами, </w:t>
      </w:r>
      <w:r>
        <w:rPr>
          <w:rFonts w:eastAsia="Times New Roman"/>
          <w:color w:val="000000"/>
          <w:spacing w:val="-8"/>
          <w:sz w:val="46"/>
          <w:szCs w:val="46"/>
        </w:rPr>
        <w:t>связанными с местоположением (например, картами или советами по выбору ресторана) и, возможно, даже посмотреть видео в режиме он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лайн. Чтобы осуществить все вышеописанное, нашему смартфону по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3"/>
          <w:sz w:val="46"/>
          <w:szCs w:val="46"/>
        </w:rPr>
        <w:t xml:space="preserve">требуется запустить полный пакет протокола TCP/IP (в том числе </w:t>
      </w:r>
      <w:r>
        <w:rPr>
          <w:rFonts w:eastAsia="Times New Roman"/>
          <w:color w:val="000000"/>
          <w:spacing w:val="-6"/>
          <w:sz w:val="46"/>
          <w:szCs w:val="46"/>
        </w:rPr>
        <w:t>канальный, сетевой, транспортный и прикладной уровни) и подклю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читься к Интернету через сотовую сеть передачи данных. Сама тема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сотовых сетей передачи данных представляет собой весьма запутанное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собрание конкурирующих и постоянно развивающихся стандартов, </w:t>
      </w:r>
      <w:proofErr w:type="gramStart"/>
      <w:r>
        <w:rPr>
          <w:rFonts w:eastAsia="Times New Roman"/>
          <w:color w:val="000000"/>
          <w:spacing w:val="-7"/>
          <w:sz w:val="46"/>
          <w:szCs w:val="46"/>
        </w:rPr>
        <w:t>появляющихся</w:t>
      </w:r>
      <w:proofErr w:type="gramEnd"/>
      <w:r>
        <w:rPr>
          <w:rFonts w:eastAsia="Times New Roman"/>
          <w:color w:val="000000"/>
          <w:spacing w:val="-7"/>
          <w:sz w:val="46"/>
          <w:szCs w:val="46"/>
        </w:rPr>
        <w:t xml:space="preserve"> как только одно поколение (или полу поколение) при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2"/>
          <w:sz w:val="46"/>
          <w:szCs w:val="46"/>
        </w:rPr>
        <w:t xml:space="preserve">ходит на смену предыдущему и приносит с собой новые технологии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 новыми сервисами и аббревиатурами. Однако проблема состоит еще </w:t>
      </w:r>
      <w:r>
        <w:rPr>
          <w:rFonts w:eastAsia="Times New Roman"/>
          <w:color w:val="000000"/>
          <w:spacing w:val="-9"/>
          <w:sz w:val="46"/>
          <w:szCs w:val="46"/>
        </w:rPr>
        <w:t>и в том, что на сегодня в мире не существует единой организации, ко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торая бы задавала требования к технологиям поколений 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>2,5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>, 3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>, 3,5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и 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>4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2"/>
          <w:sz w:val="46"/>
          <w:szCs w:val="46"/>
        </w:rPr>
        <w:t>Это усложняет процесс выявления различий между соревнующи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мися стандартами. В нашем следующем обсуждении мы обратим наше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внимание на стандарты третьего поколения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UMTS</w:t>
      </w:r>
      <w:r w:rsidRPr="00547FF2">
        <w:rPr>
          <w:rFonts w:eastAsia="Times New Roman"/>
          <w:color w:val="000000"/>
          <w:spacing w:val="-5"/>
          <w:sz w:val="46"/>
          <w:szCs w:val="46"/>
        </w:rPr>
        <w:t xml:space="preserve"> (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Universal</w:t>
      </w:r>
      <w:r w:rsidRPr="00547FF2"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Mobile</w:t>
      </w:r>
      <w:r w:rsidRPr="00547FF2"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Telecommunications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Service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— Универсальная система мобильной свя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зи), созданные организацией 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>3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GPP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(3</w:t>
      </w:r>
      <w:proofErr w:type="spellStart"/>
      <w:r>
        <w:rPr>
          <w:rFonts w:eastAsia="Times New Roman"/>
          <w:color w:val="000000"/>
          <w:spacing w:val="-11"/>
          <w:sz w:val="46"/>
          <w:szCs w:val="46"/>
          <w:vertAlign w:val="superscript"/>
          <w:lang w:val="en-US"/>
        </w:rPr>
        <w:t>rd</w:t>
      </w:r>
      <w:proofErr w:type="spellEnd"/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Generation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Partnership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project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—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Проект партнерства третьего поколения). Сегодня технология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UMTS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z w:val="46"/>
          <w:szCs w:val="46"/>
        </w:rPr>
        <w:t>очень популярна.</w:t>
      </w:r>
    </w:p>
    <w:p w:rsidR="00B47875" w:rsidRDefault="00B47875" w:rsidP="00B47875">
      <w:pPr>
        <w:shd w:val="clear" w:color="auto" w:fill="FFFFFF"/>
        <w:spacing w:before="341" w:line="542" w:lineRule="exact"/>
        <w:ind w:left="24" w:right="24" w:firstLine="648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Давайте теперь пройдемся сверху вниз по архитектуре сотовой сети передачи данных поколения 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>3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2"/>
          <w:sz w:val="46"/>
          <w:szCs w:val="46"/>
        </w:rPr>
        <w:t>представленной на рис. 6.19.</w:t>
      </w:r>
    </w:p>
    <w:p w:rsidR="00B47875" w:rsidRDefault="00046BF9" w:rsidP="00B47875">
      <w:pPr>
        <w:shd w:val="clear" w:color="auto" w:fill="FFFFFF"/>
        <w:spacing w:before="283"/>
        <w:ind w:left="5"/>
        <w:jc w:val="center"/>
      </w:pPr>
      <w:r>
        <w:rPr>
          <w:rFonts w:ascii="Arial" w:eastAsia="Times New Roman" w:hAnsi="Arial"/>
          <w:b/>
          <w:bCs/>
          <w:noProof/>
          <w:color w:val="000000"/>
          <w:spacing w:val="-2"/>
          <w:sz w:val="34"/>
          <w:szCs w:val="34"/>
        </w:rPr>
        <w:lastRenderedPageBreak/>
        <w:drawing>
          <wp:inline distT="0" distB="0" distL="0" distR="0">
            <wp:extent cx="8563610" cy="688594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3610" cy="688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7875">
        <w:rPr>
          <w:rFonts w:ascii="Arial" w:eastAsia="Times New Roman" w:hAnsi="Arial"/>
          <w:b/>
          <w:bCs/>
          <w:color w:val="000000"/>
          <w:spacing w:val="-2"/>
          <w:sz w:val="34"/>
          <w:szCs w:val="34"/>
        </w:rPr>
        <w:t>Рис</w:t>
      </w:r>
      <w:r w:rsidR="00B47875">
        <w:rPr>
          <w:rFonts w:ascii="Arial" w:eastAsia="Times New Roman" w:hAnsi="Arial" w:cs="Arial"/>
          <w:b/>
          <w:bCs/>
          <w:color w:val="000000"/>
          <w:spacing w:val="-2"/>
          <w:sz w:val="34"/>
          <w:szCs w:val="34"/>
        </w:rPr>
        <w:t xml:space="preserve">. 6.19. </w:t>
      </w:r>
      <w:r w:rsidR="00B47875">
        <w:rPr>
          <w:rFonts w:ascii="Arial" w:eastAsia="Times New Roman" w:hAnsi="Arial"/>
          <w:b/>
          <w:bCs/>
          <w:color w:val="000000"/>
          <w:spacing w:val="-2"/>
          <w:sz w:val="34"/>
          <w:szCs w:val="34"/>
        </w:rPr>
        <w:t>Архитектура</w:t>
      </w:r>
      <w:r w:rsidR="00B47875">
        <w:rPr>
          <w:rFonts w:ascii="Arial" w:eastAsia="Times New Roman" w:hAnsi="Arial" w:cs="Arial"/>
          <w:b/>
          <w:bCs/>
          <w:color w:val="000000"/>
          <w:spacing w:val="-2"/>
          <w:sz w:val="34"/>
          <w:szCs w:val="34"/>
        </w:rPr>
        <w:t xml:space="preserve"> </w:t>
      </w:r>
      <w:r w:rsidR="00B47875">
        <w:rPr>
          <w:rFonts w:ascii="Arial" w:eastAsia="Times New Roman" w:hAnsi="Arial"/>
          <w:b/>
          <w:bCs/>
          <w:color w:val="000000"/>
          <w:spacing w:val="-2"/>
          <w:sz w:val="34"/>
          <w:szCs w:val="34"/>
        </w:rPr>
        <w:t>системы</w:t>
      </w:r>
      <w:r w:rsidR="00B47875">
        <w:rPr>
          <w:rFonts w:ascii="Arial" w:eastAsia="Times New Roman" w:hAnsi="Arial" w:cs="Arial"/>
          <w:b/>
          <w:bCs/>
          <w:color w:val="000000"/>
          <w:spacing w:val="-2"/>
          <w:sz w:val="34"/>
          <w:szCs w:val="34"/>
        </w:rPr>
        <w:t xml:space="preserve"> </w:t>
      </w:r>
      <w:r w:rsidR="00B47875" w:rsidRPr="00547FF2">
        <w:rPr>
          <w:rFonts w:ascii="Arial" w:eastAsia="Times New Roman" w:hAnsi="Arial" w:cs="Arial"/>
          <w:b/>
          <w:bCs/>
          <w:color w:val="000000"/>
          <w:spacing w:val="-2"/>
          <w:sz w:val="34"/>
          <w:szCs w:val="34"/>
        </w:rPr>
        <w:t>3</w:t>
      </w:r>
      <w:r w:rsidR="00B47875">
        <w:rPr>
          <w:rFonts w:ascii="Arial" w:eastAsia="Times New Roman" w:hAnsi="Arial" w:cs="Arial"/>
          <w:b/>
          <w:bCs/>
          <w:color w:val="000000"/>
          <w:spacing w:val="-2"/>
          <w:sz w:val="34"/>
          <w:szCs w:val="34"/>
          <w:lang w:val="en-US"/>
        </w:rPr>
        <w:t>G</w:t>
      </w:r>
    </w:p>
    <w:p w:rsidR="00B47875" w:rsidRDefault="00B47875" w:rsidP="00B47875">
      <w:pPr>
        <w:shd w:val="clear" w:color="auto" w:fill="FFFFFF"/>
        <w:spacing w:before="682" w:line="480" w:lineRule="exact"/>
        <w:ind w:left="682"/>
      </w:pPr>
      <w:r>
        <w:rPr>
          <w:rFonts w:eastAsia="Times New Roman"/>
          <w:b/>
          <w:bCs/>
          <w:color w:val="000000"/>
          <w:spacing w:val="-16"/>
          <w:position w:val="-1"/>
          <w:sz w:val="46"/>
          <w:szCs w:val="46"/>
        </w:rPr>
        <w:t xml:space="preserve">Базовая сеть </w:t>
      </w:r>
      <w:r w:rsidRPr="00547FF2">
        <w:rPr>
          <w:rFonts w:eastAsia="Times New Roman"/>
          <w:b/>
          <w:bCs/>
          <w:color w:val="000000"/>
          <w:spacing w:val="-16"/>
          <w:position w:val="-1"/>
          <w:sz w:val="46"/>
          <w:szCs w:val="46"/>
        </w:rPr>
        <w:t>3</w:t>
      </w:r>
      <w:r>
        <w:rPr>
          <w:rFonts w:eastAsia="Times New Roman"/>
          <w:b/>
          <w:bCs/>
          <w:color w:val="000000"/>
          <w:spacing w:val="-16"/>
          <w:position w:val="-1"/>
          <w:sz w:val="46"/>
          <w:szCs w:val="46"/>
          <w:lang w:val="en-US"/>
        </w:rPr>
        <w:t>G</w:t>
      </w:r>
    </w:p>
    <w:p w:rsidR="00B47875" w:rsidRDefault="00B47875" w:rsidP="00B47875">
      <w:pPr>
        <w:shd w:val="clear" w:color="auto" w:fill="FFFFFF"/>
        <w:spacing w:before="360" w:line="542" w:lineRule="exact"/>
        <w:ind w:firstLine="691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 xml:space="preserve">Базовая мобильная сеть передачи данных </w:t>
      </w:r>
      <w:r w:rsidRPr="00547FF2">
        <w:rPr>
          <w:rFonts w:eastAsia="Times New Roman"/>
          <w:color w:val="000000"/>
          <w:spacing w:val="-8"/>
          <w:sz w:val="46"/>
          <w:szCs w:val="46"/>
        </w:rPr>
        <w:t>3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>ответственна за под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ключение сетей радиодоступа к Интернету общего пользования. Базо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вая сеть взаимодействует с компонентами имеющейся сотовой сети для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передачи голоса (в частности, с МКЦ), с которыми мы уже встречались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ранее на рис. 6.18. </w:t>
      </w:r>
      <w:proofErr w:type="gramStart"/>
      <w:r>
        <w:rPr>
          <w:rFonts w:eastAsia="Times New Roman"/>
          <w:color w:val="000000"/>
          <w:spacing w:val="-7"/>
          <w:sz w:val="46"/>
          <w:szCs w:val="46"/>
        </w:rPr>
        <w:t xml:space="preserve">Принимая во внимание внушительное количество </w:t>
      </w:r>
      <w:r>
        <w:rPr>
          <w:rFonts w:eastAsia="Times New Roman"/>
          <w:color w:val="000000"/>
          <w:spacing w:val="-8"/>
          <w:sz w:val="46"/>
          <w:szCs w:val="46"/>
        </w:rPr>
        <w:t>уже имеющихся инфраструктурных компонентов (и выгодных серви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сов!) в существующих мобильных сетях для передачи голоса, подход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разработчиков к сервисам передачи данных поколения </w:t>
      </w:r>
      <w:r w:rsidRPr="00547FF2">
        <w:rPr>
          <w:rFonts w:eastAsia="Times New Roman"/>
          <w:color w:val="000000"/>
          <w:spacing w:val="-8"/>
          <w:sz w:val="46"/>
          <w:szCs w:val="46"/>
        </w:rPr>
        <w:t>3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становится </w:t>
      </w:r>
      <w:r>
        <w:rPr>
          <w:rFonts w:eastAsia="Times New Roman"/>
          <w:color w:val="000000"/>
          <w:spacing w:val="-18"/>
          <w:sz w:val="46"/>
          <w:szCs w:val="46"/>
        </w:rPr>
        <w:t xml:space="preserve">предельно ясен: </w:t>
      </w:r>
      <w:r>
        <w:rPr>
          <w:rFonts w:eastAsia="Times New Roman"/>
          <w:i/>
          <w:iCs/>
          <w:color w:val="000000"/>
          <w:spacing w:val="-18"/>
          <w:sz w:val="46"/>
          <w:szCs w:val="46"/>
        </w:rPr>
        <w:t xml:space="preserve">оставить без изменений существующие мобильные сети </w:t>
      </w:r>
      <w:r>
        <w:rPr>
          <w:rFonts w:eastAsia="Times New Roman"/>
          <w:i/>
          <w:iCs/>
          <w:color w:val="000000"/>
          <w:spacing w:val="-10"/>
          <w:sz w:val="46"/>
          <w:szCs w:val="46"/>
          <w:lang w:val="en-US"/>
        </w:rPr>
        <w:t>GSM</w:t>
      </w:r>
      <w:r w:rsidRPr="00547FF2"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для передачи голоса, добавить возможности по передаче данных </w:t>
      </w:r>
      <w:r>
        <w:rPr>
          <w:rFonts w:eastAsia="Times New Roman"/>
          <w:i/>
          <w:iCs/>
          <w:color w:val="000000"/>
          <w:spacing w:val="-20"/>
          <w:sz w:val="46"/>
          <w:szCs w:val="46"/>
        </w:rPr>
        <w:t>в дополнение к уже имеющейся сотовой сети.</w:t>
      </w:r>
      <w:proofErr w:type="gramEnd"/>
      <w:r>
        <w:rPr>
          <w:rFonts w:eastAsia="Times New Roman"/>
          <w:i/>
          <w:iCs/>
          <w:color w:val="000000"/>
          <w:spacing w:val="-2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20"/>
          <w:sz w:val="46"/>
          <w:szCs w:val="46"/>
        </w:rPr>
        <w:t xml:space="preserve">Альтернативный подход — </w:t>
      </w:r>
      <w:r>
        <w:rPr>
          <w:rFonts w:eastAsia="Times New Roman"/>
          <w:color w:val="000000"/>
          <w:spacing w:val="-1"/>
          <w:sz w:val="46"/>
          <w:szCs w:val="46"/>
        </w:rPr>
        <w:t xml:space="preserve">попытка интеграции новых сервисов по передаче данных напрямую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 уже имеющуюся базовую сеть для передачи голоса — породила бы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трудности аналогичные тем, с которыми мы познакомились </w:t>
      </w:r>
      <w:r w:rsidR="00046BF9">
        <w:rPr>
          <w:rFonts w:eastAsia="Times New Roman"/>
          <w:color w:val="000000"/>
          <w:spacing w:val="-9"/>
          <w:sz w:val="46"/>
          <w:szCs w:val="46"/>
        </w:rPr>
        <w:t>ранее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, когда обсуждали интеграцию новых (IPv6) и старых, доставшихся </w:t>
      </w:r>
      <w:r>
        <w:rPr>
          <w:rFonts w:eastAsia="Times New Roman"/>
          <w:color w:val="000000"/>
          <w:sz w:val="46"/>
          <w:szCs w:val="46"/>
        </w:rPr>
        <w:t>нам в наследство (IPv4) технологий в Интернете.</w:t>
      </w:r>
    </w:p>
    <w:p w:rsidR="00B47875" w:rsidRDefault="00B47875" w:rsidP="00B47875">
      <w:pPr>
        <w:shd w:val="clear" w:color="auto" w:fill="FFFFFF"/>
        <w:spacing w:before="461" w:line="542" w:lineRule="exact"/>
        <w:ind w:left="14" w:right="24" w:firstLine="696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 xml:space="preserve">В базовой сети 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>3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есть два типа узлов: </w:t>
      </w:r>
      <w:r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обслуживающий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узел </w:t>
      </w:r>
      <w:r>
        <w:rPr>
          <w:rFonts w:eastAsia="Times New Roman"/>
          <w:b/>
          <w:bCs/>
          <w:color w:val="000000"/>
          <w:spacing w:val="-11"/>
          <w:sz w:val="46"/>
          <w:szCs w:val="46"/>
        </w:rPr>
        <w:t>под</w:t>
      </w:r>
      <w:r>
        <w:rPr>
          <w:rFonts w:eastAsia="Times New Roman"/>
          <w:b/>
          <w:bCs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7"/>
          <w:sz w:val="46"/>
          <w:szCs w:val="46"/>
        </w:rPr>
        <w:lastRenderedPageBreak/>
        <w:t xml:space="preserve">держки </w:t>
      </w:r>
      <w:r>
        <w:rPr>
          <w:rFonts w:eastAsia="Times New Roman"/>
          <w:b/>
          <w:bCs/>
          <w:color w:val="000000"/>
          <w:spacing w:val="-7"/>
          <w:sz w:val="46"/>
          <w:szCs w:val="46"/>
          <w:lang w:val="en-US"/>
        </w:rPr>
        <w:t>GPRS</w:t>
      </w:r>
      <w:r w:rsidRPr="00547FF2">
        <w:rPr>
          <w:rFonts w:eastAsia="Times New Roman"/>
          <w:b/>
          <w:bCs/>
          <w:color w:val="000000"/>
          <w:spacing w:val="-7"/>
          <w:sz w:val="46"/>
          <w:szCs w:val="46"/>
        </w:rPr>
        <w:t xml:space="preserve"> (</w:t>
      </w:r>
      <w:r>
        <w:rPr>
          <w:rFonts w:eastAsia="Times New Roman"/>
          <w:b/>
          <w:bCs/>
          <w:color w:val="000000"/>
          <w:spacing w:val="-7"/>
          <w:sz w:val="46"/>
          <w:szCs w:val="46"/>
          <w:lang w:val="en-US"/>
        </w:rPr>
        <w:t>SGSN</w:t>
      </w:r>
      <w:r w:rsidRPr="00547FF2">
        <w:rPr>
          <w:rFonts w:eastAsia="Times New Roman"/>
          <w:b/>
          <w:bCs/>
          <w:color w:val="000000"/>
          <w:spacing w:val="-7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и </w:t>
      </w:r>
      <w:r>
        <w:rPr>
          <w:rFonts w:eastAsia="Times New Roman"/>
          <w:b/>
          <w:bCs/>
          <w:color w:val="000000"/>
          <w:spacing w:val="-7"/>
          <w:sz w:val="46"/>
          <w:szCs w:val="46"/>
        </w:rPr>
        <w:t xml:space="preserve">шлюзовой узел поддержки </w:t>
      </w:r>
      <w:r>
        <w:rPr>
          <w:rFonts w:eastAsia="Times New Roman"/>
          <w:b/>
          <w:bCs/>
          <w:color w:val="000000"/>
          <w:spacing w:val="-7"/>
          <w:sz w:val="46"/>
          <w:szCs w:val="46"/>
          <w:lang w:val="en-US"/>
        </w:rPr>
        <w:t>GPRS</w:t>
      </w:r>
      <w:r w:rsidRPr="00547FF2">
        <w:rPr>
          <w:rFonts w:eastAsia="Times New Roman"/>
          <w:b/>
          <w:bCs/>
          <w:color w:val="000000"/>
          <w:spacing w:val="-7"/>
          <w:sz w:val="46"/>
          <w:szCs w:val="46"/>
        </w:rPr>
        <w:t xml:space="preserve"> (</w:t>
      </w:r>
      <w:r>
        <w:rPr>
          <w:rFonts w:eastAsia="Times New Roman"/>
          <w:b/>
          <w:bCs/>
          <w:color w:val="000000"/>
          <w:spacing w:val="-7"/>
          <w:sz w:val="46"/>
          <w:szCs w:val="46"/>
          <w:lang w:val="en-US"/>
        </w:rPr>
        <w:t>GGSN</w:t>
      </w:r>
      <w:r w:rsidRPr="00547FF2">
        <w:rPr>
          <w:rFonts w:eastAsia="Times New Roman"/>
          <w:b/>
          <w:bCs/>
          <w:color w:val="000000"/>
          <w:spacing w:val="-7"/>
          <w:sz w:val="46"/>
          <w:szCs w:val="46"/>
        </w:rPr>
        <w:t>).</w:t>
      </w:r>
    </w:p>
    <w:p w:rsidR="00B47875" w:rsidRDefault="00B47875" w:rsidP="00B47875">
      <w:pPr>
        <w:shd w:val="clear" w:color="auto" w:fill="FFFFFF"/>
        <w:spacing w:line="542" w:lineRule="exact"/>
        <w:ind w:left="10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Аббревиатура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GPRS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расшифровывается как «общая служба пакетной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радиопередачи (данных)» — ранний вариант услуги передачи данных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в сетях </w:t>
      </w:r>
      <w:r w:rsidRPr="00547FF2">
        <w:rPr>
          <w:rFonts w:eastAsia="Times New Roman"/>
          <w:color w:val="000000"/>
          <w:spacing w:val="-15"/>
          <w:sz w:val="46"/>
          <w:szCs w:val="46"/>
        </w:rPr>
        <w:t>2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5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5"/>
          <w:sz w:val="46"/>
          <w:szCs w:val="46"/>
        </w:rPr>
        <w:t>В данном разделе мы обсудим преобразованную версию тех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нологии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GPRS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используемую в сетях </w:t>
      </w:r>
      <w:r w:rsidRPr="00547FF2">
        <w:rPr>
          <w:rFonts w:eastAsia="Times New Roman"/>
          <w:color w:val="000000"/>
          <w:spacing w:val="-9"/>
          <w:sz w:val="46"/>
          <w:szCs w:val="46"/>
        </w:rPr>
        <w:t>3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Узел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SGSN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ответственен за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доставку дейтаграмм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от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>/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на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мобильные узлы сети радиодоступа, с кото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рой этот узел связан. Узел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SGSN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взаимодействует с МКЦ, находящим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 xml:space="preserve">ся в нужной зоне сети, предоставляющим возможности по авторизации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абонента и его передачи с сохранением информации местоположения </w:t>
      </w:r>
      <w:r>
        <w:rPr>
          <w:rFonts w:eastAsia="Times New Roman"/>
          <w:color w:val="000000"/>
          <w:spacing w:val="-14"/>
          <w:sz w:val="46"/>
          <w:szCs w:val="46"/>
        </w:rPr>
        <w:t>(соты) об активных мобильных узлах в сети радиодоступа, и выполняю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щим переадресацию дейтаграмм между мобильными узлами в сети ра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диодоступа и узлом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GGSN</w:t>
      </w:r>
      <w:r w:rsidRPr="00547FF2">
        <w:rPr>
          <w:rFonts w:eastAsia="Times New Roman"/>
          <w:color w:val="000000"/>
          <w:spacing w:val="-15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Узел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GGSN</w:t>
      </w:r>
      <w:r w:rsidRPr="00547FF2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>играет роль шлюза, подключаю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щего несколько узлов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SGSN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к более крупной сети — Интернету. Таким образом, узел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GGSN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— это последний компонент инфраструктуры сети </w:t>
      </w:r>
      <w:r w:rsidRPr="00547FF2">
        <w:rPr>
          <w:rFonts w:eastAsia="Times New Roman"/>
          <w:color w:val="000000"/>
          <w:spacing w:val="-8"/>
          <w:sz w:val="46"/>
          <w:szCs w:val="46"/>
        </w:rPr>
        <w:t>3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 которым встречается дейтаграмма, созданная мобильным узлом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перед попаданием в более крупную сеть Интернет. Для внешнего мира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узел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GGSN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выглядит как еще один шлюзовой маршрутизатор, коих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много, так как мобильность узлов сети 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>3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скрыта от внешнего мира за </w:t>
      </w:r>
      <w:r>
        <w:rPr>
          <w:rFonts w:eastAsia="Times New Roman"/>
          <w:color w:val="000000"/>
          <w:sz w:val="46"/>
          <w:szCs w:val="46"/>
        </w:rPr>
        <w:t xml:space="preserve">узлом </w:t>
      </w:r>
      <w:r>
        <w:rPr>
          <w:rFonts w:eastAsia="Times New Roman"/>
          <w:color w:val="000000"/>
          <w:sz w:val="46"/>
          <w:szCs w:val="46"/>
          <w:lang w:val="en-US"/>
        </w:rPr>
        <w:t>GGSN</w:t>
      </w:r>
      <w:r w:rsidRPr="00547FF2">
        <w:rPr>
          <w:rFonts w:eastAsia="Times New Roman"/>
          <w:color w:val="000000"/>
          <w:sz w:val="46"/>
          <w:szCs w:val="46"/>
        </w:rPr>
        <w:t>.</w:t>
      </w:r>
    </w:p>
    <w:p w:rsidR="00B47875" w:rsidRDefault="00B47875" w:rsidP="00B47875">
      <w:pPr>
        <w:shd w:val="clear" w:color="auto" w:fill="FFFFFF"/>
        <w:spacing w:before="634"/>
        <w:ind w:left="691"/>
      </w:pPr>
      <w:r>
        <w:rPr>
          <w:rFonts w:eastAsia="Times New Roman"/>
          <w:b/>
          <w:bCs/>
          <w:color w:val="000000"/>
          <w:spacing w:val="-16"/>
          <w:sz w:val="46"/>
          <w:szCs w:val="46"/>
        </w:rPr>
        <w:t xml:space="preserve">Сеть радиодоступа поколения </w:t>
      </w:r>
      <w:r w:rsidRPr="00547FF2">
        <w:rPr>
          <w:rFonts w:eastAsia="Times New Roman"/>
          <w:b/>
          <w:bCs/>
          <w:color w:val="000000"/>
          <w:spacing w:val="-16"/>
          <w:sz w:val="46"/>
          <w:szCs w:val="46"/>
        </w:rPr>
        <w:t>3</w:t>
      </w:r>
      <w:r>
        <w:rPr>
          <w:rFonts w:eastAsia="Times New Roman"/>
          <w:b/>
          <w:bCs/>
          <w:color w:val="000000"/>
          <w:spacing w:val="-16"/>
          <w:sz w:val="46"/>
          <w:szCs w:val="46"/>
          <w:lang w:val="en-US"/>
        </w:rPr>
        <w:t>G</w:t>
      </w:r>
      <w:r w:rsidRPr="00547FF2">
        <w:rPr>
          <w:rFonts w:eastAsia="Times New Roman"/>
          <w:b/>
          <w:bCs/>
          <w:color w:val="000000"/>
          <w:spacing w:val="-16"/>
          <w:sz w:val="46"/>
          <w:szCs w:val="46"/>
        </w:rPr>
        <w:t xml:space="preserve">: </w:t>
      </w:r>
      <w:r>
        <w:rPr>
          <w:rFonts w:eastAsia="Times New Roman"/>
          <w:b/>
          <w:bCs/>
          <w:color w:val="000000"/>
          <w:spacing w:val="-16"/>
          <w:sz w:val="46"/>
          <w:szCs w:val="46"/>
        </w:rPr>
        <w:t>беспроводная периферия</w:t>
      </w:r>
    </w:p>
    <w:p w:rsidR="00B47875" w:rsidRDefault="00B47875" w:rsidP="00B47875">
      <w:pPr>
        <w:shd w:val="clear" w:color="auto" w:fill="FFFFFF"/>
        <w:spacing w:before="350" w:line="542" w:lineRule="exact"/>
        <w:ind w:right="14" w:firstLine="682"/>
        <w:jc w:val="both"/>
      </w:pPr>
      <w:r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Сеть радиодоступа 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>3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— это сеть первого скачка, непосредственно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с которой мы взаимодействуем как пользователи сервисов </w:t>
      </w:r>
      <w:r w:rsidRPr="00547FF2">
        <w:rPr>
          <w:rFonts w:eastAsia="Times New Roman"/>
          <w:color w:val="000000"/>
          <w:spacing w:val="-16"/>
          <w:sz w:val="46"/>
          <w:szCs w:val="46"/>
        </w:rPr>
        <w:t>3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6"/>
          <w:sz w:val="46"/>
          <w:szCs w:val="46"/>
        </w:rPr>
        <w:t xml:space="preserve">. </w:t>
      </w:r>
      <w:r>
        <w:rPr>
          <w:rFonts w:eastAsia="Times New Roman"/>
          <w:b/>
          <w:bCs/>
          <w:color w:val="000000"/>
          <w:spacing w:val="-16"/>
          <w:sz w:val="46"/>
          <w:szCs w:val="46"/>
        </w:rPr>
        <w:t>Контрол</w:t>
      </w:r>
      <w:r>
        <w:rPr>
          <w:rFonts w:eastAsia="Times New Roman"/>
          <w:b/>
          <w:bCs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b/>
          <w:bCs/>
          <w:color w:val="000000"/>
          <w:spacing w:val="-18"/>
          <w:sz w:val="46"/>
          <w:szCs w:val="46"/>
        </w:rPr>
        <w:t xml:space="preserve">лер радиосети (КРС), </w:t>
      </w:r>
      <w:r>
        <w:rPr>
          <w:rFonts w:eastAsia="Times New Roman"/>
          <w:color w:val="000000"/>
          <w:spacing w:val="-18"/>
          <w:sz w:val="46"/>
          <w:szCs w:val="46"/>
        </w:rPr>
        <w:t>как правило, управляет сразу несколькими базовы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ми </w:t>
      </w:r>
      <w:proofErr w:type="spellStart"/>
      <w:r>
        <w:rPr>
          <w:rFonts w:eastAsia="Times New Roman"/>
          <w:color w:val="000000"/>
          <w:spacing w:val="-15"/>
          <w:sz w:val="46"/>
          <w:szCs w:val="46"/>
        </w:rPr>
        <w:t>трансиверными</w:t>
      </w:r>
      <w:proofErr w:type="spellEnd"/>
      <w:r>
        <w:rPr>
          <w:rFonts w:eastAsia="Times New Roman"/>
          <w:color w:val="000000"/>
          <w:spacing w:val="-15"/>
          <w:sz w:val="46"/>
          <w:szCs w:val="46"/>
        </w:rPr>
        <w:t xml:space="preserve"> станциями сот сети, как это делают базовые станции,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встречающиеся в системах второго поколения (в словаре сетей </w:t>
      </w:r>
      <w:r w:rsidRPr="00547FF2">
        <w:rPr>
          <w:rFonts w:eastAsia="Times New Roman"/>
          <w:color w:val="000000"/>
          <w:spacing w:val="-17"/>
          <w:sz w:val="46"/>
          <w:szCs w:val="46"/>
        </w:rPr>
        <w:t>3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UMTS</w:t>
      </w:r>
      <w:r w:rsidRPr="00547FF2"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>из называют «Узлами</w:t>
      </w:r>
      <w:proofErr w:type="gramStart"/>
      <w:r>
        <w:rPr>
          <w:rFonts w:eastAsia="Times New Roman"/>
          <w:color w:val="000000"/>
          <w:spacing w:val="-14"/>
          <w:sz w:val="46"/>
          <w:szCs w:val="46"/>
        </w:rPr>
        <w:t xml:space="preserve"> Б</w:t>
      </w:r>
      <w:proofErr w:type="gramEnd"/>
      <w:r>
        <w:rPr>
          <w:rFonts w:eastAsia="Times New Roman"/>
          <w:color w:val="000000"/>
          <w:spacing w:val="-14"/>
          <w:sz w:val="46"/>
          <w:szCs w:val="46"/>
        </w:rPr>
        <w:t>» — крайне неочевидное название!). Беспровод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ной канал связи каждой соты соединяет мобильные узлы с </w:t>
      </w:r>
      <w:proofErr w:type="spellStart"/>
      <w:r>
        <w:rPr>
          <w:rFonts w:eastAsia="Times New Roman"/>
          <w:color w:val="000000"/>
          <w:spacing w:val="-16"/>
          <w:sz w:val="46"/>
          <w:szCs w:val="46"/>
        </w:rPr>
        <w:t>трансиверной</w:t>
      </w:r>
      <w:proofErr w:type="spellEnd"/>
      <w:r>
        <w:rPr>
          <w:rFonts w:eastAsia="Times New Roman"/>
          <w:color w:val="000000"/>
          <w:spacing w:val="-1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станцией, точно так же, как и в случае с сетью </w:t>
      </w:r>
      <w:r w:rsidRPr="00547FF2">
        <w:rPr>
          <w:rFonts w:eastAsia="Times New Roman"/>
          <w:color w:val="000000"/>
          <w:spacing w:val="-7"/>
          <w:sz w:val="46"/>
          <w:szCs w:val="46"/>
        </w:rPr>
        <w:t>2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КРС подключается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и к голосовой сотовой сети с коммутацией каналов через МКЦ, а также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к Интернету с коммутацией пакетов данных через узел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SGSN</w:t>
      </w:r>
      <w:r w:rsidRPr="00547FF2">
        <w:rPr>
          <w:rFonts w:eastAsia="Times New Roman"/>
          <w:color w:val="000000"/>
          <w:spacing w:val="-15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5"/>
          <w:sz w:val="46"/>
          <w:szCs w:val="46"/>
        </w:rPr>
        <w:t>Таким об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разом, несмотря на то, что для предоставления услуг по передаче голоса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и данных в сетях </w:t>
      </w:r>
      <w:r w:rsidRPr="00547FF2">
        <w:rPr>
          <w:rFonts w:eastAsia="Times New Roman"/>
          <w:color w:val="000000"/>
          <w:spacing w:val="-19"/>
          <w:sz w:val="46"/>
          <w:szCs w:val="46"/>
        </w:rPr>
        <w:t>3</w:t>
      </w:r>
      <w:r>
        <w:rPr>
          <w:rFonts w:eastAsia="Times New Roman"/>
          <w:color w:val="000000"/>
          <w:spacing w:val="-19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9"/>
          <w:sz w:val="46"/>
          <w:szCs w:val="46"/>
        </w:rPr>
        <w:t>используются разные базовые сети, эти сети подклю</w:t>
      </w:r>
      <w:r>
        <w:rPr>
          <w:rFonts w:eastAsia="Times New Roman"/>
          <w:color w:val="000000"/>
          <w:spacing w:val="-19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чены к единой сети радиодоступа первого/последнего скачка.</w:t>
      </w:r>
    </w:p>
    <w:p w:rsidR="00B47875" w:rsidRDefault="00B47875" w:rsidP="00046BF9">
      <w:pPr>
        <w:shd w:val="clear" w:color="auto" w:fill="FFFFFF"/>
        <w:spacing w:before="336" w:line="542" w:lineRule="exact"/>
        <w:ind w:left="34" w:right="14" w:firstLine="677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Существенное отличие технологии </w:t>
      </w:r>
      <w:r w:rsidRPr="00547FF2">
        <w:rPr>
          <w:rFonts w:eastAsia="Times New Roman"/>
          <w:color w:val="000000"/>
          <w:spacing w:val="-9"/>
          <w:sz w:val="46"/>
          <w:szCs w:val="46"/>
        </w:rPr>
        <w:t>3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UMTS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от сетей второго по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коления заключается в том, что вместо схемы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FDMA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/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стандарта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GSM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в сетях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UMTS</w:t>
      </w:r>
      <w:r w:rsidRPr="00547FF2"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в рамках временных промежутков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TDMA</w:t>
      </w:r>
      <w:r w:rsidRPr="00547FF2"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</w:rPr>
        <w:t>использует</w:t>
      </w:r>
      <w:r>
        <w:rPr>
          <w:rFonts w:eastAsia="Times New Roman"/>
          <w:color w:val="000000"/>
          <w:spacing w:val="-5"/>
          <w:sz w:val="46"/>
          <w:szCs w:val="46"/>
        </w:rPr>
        <w:softHyphen/>
      </w:r>
      <w:r>
        <w:rPr>
          <w:rFonts w:eastAsia="Times New Roman"/>
          <w:color w:val="000000"/>
          <w:spacing w:val="-4"/>
          <w:sz w:val="46"/>
          <w:szCs w:val="46"/>
        </w:rPr>
        <w:t xml:space="preserve">ся механизм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CDMA</w:t>
      </w:r>
      <w:r w:rsidRPr="00547FF2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под названием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Direct</w:t>
      </w:r>
      <w:r w:rsidRPr="00547FF2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Sequence</w:t>
      </w:r>
      <w:r w:rsidRPr="00547FF2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Wideband</w:t>
      </w:r>
      <w:r w:rsidRPr="00547FF2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CDMA</w:t>
      </w:r>
      <w:r w:rsidR="00046BF9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 w:rsidR="00046BF9" w:rsidRPr="00547FF2">
        <w:rPr>
          <w:color w:val="000000"/>
          <w:spacing w:val="-9"/>
          <w:sz w:val="46"/>
          <w:szCs w:val="46"/>
        </w:rPr>
        <w:t xml:space="preserve"> </w:t>
      </w:r>
      <w:r w:rsidRPr="00547FF2">
        <w:rPr>
          <w:color w:val="000000"/>
          <w:spacing w:val="-9"/>
          <w:sz w:val="46"/>
          <w:szCs w:val="46"/>
        </w:rPr>
        <w:t>(</w:t>
      </w:r>
      <w:r>
        <w:rPr>
          <w:color w:val="000000"/>
          <w:spacing w:val="-9"/>
          <w:sz w:val="46"/>
          <w:szCs w:val="46"/>
          <w:lang w:val="en-US"/>
        </w:rPr>
        <w:t>DS</w:t>
      </w:r>
      <w:r w:rsidRPr="00547FF2">
        <w:rPr>
          <w:color w:val="000000"/>
          <w:spacing w:val="-9"/>
          <w:sz w:val="46"/>
          <w:szCs w:val="46"/>
        </w:rPr>
        <w:t>-</w:t>
      </w:r>
      <w:r>
        <w:rPr>
          <w:color w:val="000000"/>
          <w:spacing w:val="-9"/>
          <w:sz w:val="46"/>
          <w:szCs w:val="46"/>
          <w:lang w:val="en-US"/>
        </w:rPr>
        <w:t>WCDMA</w:t>
      </w:r>
      <w:r w:rsidRPr="00547FF2">
        <w:rPr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— широкополосный множественный доступ с кодовым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разделением каналов и прямой последовательностью). Временные </w:t>
      </w:r>
      <w:r>
        <w:rPr>
          <w:rFonts w:eastAsia="Times New Roman"/>
          <w:color w:val="000000"/>
          <w:spacing w:val="-13"/>
          <w:sz w:val="46"/>
          <w:szCs w:val="46"/>
        </w:rPr>
        <w:lastRenderedPageBreak/>
        <w:t xml:space="preserve">промежутки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TDMA</w:t>
      </w:r>
      <w:r w:rsidRPr="00547FF2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поочередно становятся доступными для множества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частот, что позволяет с еще большей эффективностью использовать все </w:t>
      </w:r>
      <w:r>
        <w:rPr>
          <w:rFonts w:eastAsia="Times New Roman"/>
          <w:color w:val="000000"/>
          <w:spacing w:val="-2"/>
          <w:sz w:val="46"/>
          <w:szCs w:val="46"/>
        </w:rPr>
        <w:t>три подхода разделения канала связи, которые мы обозначили ранее</w:t>
      </w:r>
      <w:r>
        <w:rPr>
          <w:rFonts w:eastAsia="Times New Roman"/>
          <w:color w:val="000000"/>
          <w:spacing w:val="-15"/>
          <w:sz w:val="46"/>
          <w:szCs w:val="46"/>
        </w:rPr>
        <w:t>. Такой механизм, опять же, аналогичен механизму, использую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щемуся в кабельных сетях. Такое концептуальное из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менение требует создания новой сети беспроводного доступа поколения 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>3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работающей параллельно с сетью 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>2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и ее системами базовых стан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ций, как показано на рис. 6.19. 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 xml:space="preserve">Сервис по передаче данных, связанный с технологией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WCDMA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получил название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HSPA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(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High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Speed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Packet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Access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— Высокоскоростная пакетная передача данных), заявленная </w:t>
      </w:r>
      <w:r>
        <w:rPr>
          <w:rFonts w:eastAsia="Times New Roman"/>
          <w:color w:val="000000"/>
          <w:spacing w:val="-9"/>
          <w:sz w:val="46"/>
          <w:szCs w:val="46"/>
        </w:rPr>
        <w:t>максимальная скорость передачи данных по нисходящему каналу свя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зи может достигать 14 Мбит/с. Более подробную информацию о сетях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третьего поколения вы можете найти на официальном сайте Проекта </w:t>
      </w:r>
      <w:r>
        <w:rPr>
          <w:rFonts w:eastAsia="Times New Roman"/>
          <w:color w:val="000000"/>
          <w:sz w:val="46"/>
          <w:szCs w:val="46"/>
        </w:rPr>
        <w:t xml:space="preserve">партнерства третьего поколения </w:t>
      </w:r>
      <w:r w:rsidRPr="00547FF2">
        <w:rPr>
          <w:rFonts w:eastAsia="Times New Roman"/>
          <w:color w:val="000000"/>
          <w:sz w:val="46"/>
          <w:szCs w:val="46"/>
        </w:rPr>
        <w:t>(3</w:t>
      </w:r>
      <w:r>
        <w:rPr>
          <w:rFonts w:eastAsia="Times New Roman"/>
          <w:color w:val="000000"/>
          <w:sz w:val="46"/>
          <w:szCs w:val="46"/>
          <w:lang w:val="en-US"/>
        </w:rPr>
        <w:t>GPP</w:t>
      </w:r>
      <w:r w:rsidRPr="00547FF2">
        <w:rPr>
          <w:rFonts w:eastAsia="Times New Roman"/>
          <w:color w:val="000000"/>
          <w:sz w:val="46"/>
          <w:szCs w:val="46"/>
        </w:rPr>
        <w:t>).</w:t>
      </w:r>
      <w:proofErr w:type="gramEnd"/>
    </w:p>
    <w:p w:rsidR="00B47875" w:rsidRDefault="00B47875" w:rsidP="00B47875">
      <w:pPr>
        <w:shd w:val="clear" w:color="auto" w:fill="FFFFFF"/>
        <w:spacing w:before="912"/>
        <w:ind w:left="691"/>
      </w:pPr>
      <w:r>
        <w:rPr>
          <w:rFonts w:ascii="Arial" w:eastAsia="Times New Roman" w:hAnsi="Arial"/>
          <w:b/>
          <w:bCs/>
          <w:color w:val="000000"/>
          <w:sz w:val="46"/>
          <w:szCs w:val="46"/>
        </w:rPr>
        <w:t>Переход</w:t>
      </w:r>
      <w:r>
        <w:rPr>
          <w:rFonts w:ascii="Arial" w:eastAsia="Times New Roman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eastAsia="Times New Roman" w:hAnsi="Arial"/>
          <w:b/>
          <w:bCs/>
          <w:color w:val="000000"/>
          <w:sz w:val="46"/>
          <w:szCs w:val="46"/>
        </w:rPr>
        <w:t>к</w:t>
      </w:r>
      <w:r>
        <w:rPr>
          <w:rFonts w:ascii="Arial" w:eastAsia="Times New Roman" w:hAnsi="Arial" w:cs="Arial"/>
          <w:b/>
          <w:bCs/>
          <w:color w:val="000000"/>
          <w:sz w:val="46"/>
          <w:szCs w:val="46"/>
        </w:rPr>
        <w:t xml:space="preserve"> </w:t>
      </w:r>
      <w:r w:rsidRPr="00547FF2">
        <w:rPr>
          <w:rFonts w:ascii="Arial" w:eastAsia="Times New Roman" w:hAnsi="Arial" w:cs="Arial"/>
          <w:b/>
          <w:bCs/>
          <w:color w:val="000000"/>
          <w:sz w:val="46"/>
          <w:szCs w:val="46"/>
        </w:rPr>
        <w:t>4</w:t>
      </w:r>
      <w:r>
        <w:rPr>
          <w:rFonts w:ascii="Arial" w:eastAsia="Times New Roman" w:hAnsi="Arial" w:cs="Arial"/>
          <w:b/>
          <w:bCs/>
          <w:color w:val="000000"/>
          <w:sz w:val="46"/>
          <w:szCs w:val="46"/>
          <w:lang w:val="en-US"/>
        </w:rPr>
        <w:t>G</w:t>
      </w:r>
      <w:r w:rsidRPr="00547FF2">
        <w:rPr>
          <w:rFonts w:ascii="Arial" w:eastAsia="Times New Roman" w:hAnsi="Arial" w:cs="Arial"/>
          <w:b/>
          <w:bCs/>
          <w:color w:val="000000"/>
          <w:sz w:val="46"/>
          <w:szCs w:val="46"/>
        </w:rPr>
        <w:t xml:space="preserve">: </w:t>
      </w:r>
      <w:r>
        <w:rPr>
          <w:rFonts w:ascii="Arial" w:eastAsia="Times New Roman" w:hAnsi="Arial" w:cs="Arial"/>
          <w:b/>
          <w:bCs/>
          <w:color w:val="000000"/>
          <w:sz w:val="46"/>
          <w:szCs w:val="46"/>
          <w:lang w:val="en-US"/>
        </w:rPr>
        <w:t>LTE</w:t>
      </w:r>
    </w:p>
    <w:p w:rsidR="00B47875" w:rsidRDefault="00B47875" w:rsidP="00B47875">
      <w:pPr>
        <w:shd w:val="clear" w:color="auto" w:fill="FFFFFF"/>
        <w:spacing w:before="456" w:line="542" w:lineRule="exact"/>
        <w:ind w:left="14" w:right="14" w:firstLine="691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Сейчас, когда по всему миру разворачиваются сети поколения 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>3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следует ли ожидать, что появление сетей </w:t>
      </w:r>
      <w:r w:rsidRPr="00547FF2">
        <w:rPr>
          <w:rFonts w:eastAsia="Times New Roman"/>
          <w:color w:val="000000"/>
          <w:spacing w:val="-8"/>
          <w:sz w:val="46"/>
          <w:szCs w:val="46"/>
        </w:rPr>
        <w:t>4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будет очень нескорым?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Конечно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же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нет! Более того, разработка, тестирование и первичное раз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вертывание систем 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>4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proofErr w:type="spellStart"/>
      <w:r>
        <w:rPr>
          <w:rFonts w:eastAsia="Times New Roman"/>
          <w:color w:val="000000"/>
          <w:spacing w:val="-11"/>
          <w:sz w:val="46"/>
          <w:szCs w:val="46"/>
        </w:rPr>
        <w:t>осуществлюется</w:t>
      </w:r>
      <w:proofErr w:type="spellEnd"/>
      <w:r>
        <w:rPr>
          <w:rFonts w:eastAsia="Times New Roman"/>
          <w:color w:val="000000"/>
          <w:spacing w:val="-11"/>
          <w:sz w:val="46"/>
          <w:szCs w:val="46"/>
        </w:rPr>
        <w:t xml:space="preserve"> уже сегодня! Стандарт 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>4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LTE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 w:rsidRPr="00547FF2">
        <w:rPr>
          <w:rFonts w:eastAsia="Times New Roman"/>
          <w:color w:val="000000"/>
          <w:spacing w:val="-9"/>
          <w:sz w:val="46"/>
          <w:szCs w:val="46"/>
        </w:rPr>
        <w:t>(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Long</w:t>
      </w:r>
      <w:r w:rsidRPr="00547FF2">
        <w:rPr>
          <w:rFonts w:eastAsia="Times New Roman"/>
          <w:color w:val="000000"/>
          <w:spacing w:val="-9"/>
          <w:sz w:val="46"/>
          <w:szCs w:val="46"/>
        </w:rPr>
        <w:t>-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Term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Evolution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— Долгосрочное развитие), изданный организа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5"/>
          <w:sz w:val="46"/>
          <w:szCs w:val="46"/>
        </w:rPr>
        <w:t xml:space="preserve">цией </w:t>
      </w:r>
      <w:r w:rsidRPr="00547FF2">
        <w:rPr>
          <w:rFonts w:eastAsia="Times New Roman"/>
          <w:color w:val="000000"/>
          <w:spacing w:val="-5"/>
          <w:sz w:val="46"/>
          <w:szCs w:val="46"/>
        </w:rPr>
        <w:t>3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GPP</w:t>
      </w:r>
      <w:r w:rsidRPr="00547FF2"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несет в себе два инновационных изменения по сравнению </w:t>
      </w:r>
      <w:r>
        <w:rPr>
          <w:rFonts w:eastAsia="Times New Roman"/>
          <w:color w:val="000000"/>
          <w:sz w:val="46"/>
          <w:szCs w:val="46"/>
        </w:rPr>
        <w:t xml:space="preserve">с сетями </w:t>
      </w:r>
      <w:r w:rsidRPr="00547FF2">
        <w:rPr>
          <w:rFonts w:eastAsia="Times New Roman"/>
          <w:color w:val="000000"/>
          <w:sz w:val="46"/>
          <w:szCs w:val="46"/>
        </w:rPr>
        <w:t>3</w:t>
      </w:r>
      <w:r>
        <w:rPr>
          <w:rFonts w:eastAsia="Times New Roman"/>
          <w:color w:val="000000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z w:val="46"/>
          <w:szCs w:val="46"/>
        </w:rPr>
        <w:t>:</w:t>
      </w:r>
    </w:p>
    <w:p w:rsidR="00B47875" w:rsidRDefault="00B47875" w:rsidP="00F6787B">
      <w:pPr>
        <w:shd w:val="clear" w:color="auto" w:fill="FFFFFF"/>
        <w:spacing w:before="230" w:line="542" w:lineRule="exact"/>
        <w:ind w:left="682" w:hanging="638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• </w:t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t xml:space="preserve">Усовершенствование пакетное ядро </w:t>
      </w:r>
      <w:r w:rsidRPr="00547FF2">
        <w:rPr>
          <w:rFonts w:eastAsia="Times New Roman"/>
          <w:color w:val="000000"/>
          <w:spacing w:val="-9"/>
          <w:sz w:val="46"/>
          <w:szCs w:val="46"/>
        </w:rPr>
        <w:t>(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Evolved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Packet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Core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EPC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1"/>
          <w:sz w:val="46"/>
          <w:szCs w:val="46"/>
        </w:rPr>
        <w:t>ЕРС представляет собой упрощенную базовую сеть, полностью по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 xml:space="preserve">строенную на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IP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1"/>
          <w:sz w:val="46"/>
          <w:szCs w:val="46"/>
        </w:rPr>
        <w:t>которая объединяет прежде раздельные сеть пере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>дачи голоса с коммутацией по каналам связи и сеть для передачи дан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ных с коммутацией по пакетам данных, изображенные на рис. 6.19.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Таким образом, в сети, полностью построенной на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IP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(сеть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AIPN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голос и данные передаются в виде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-дейтаграмм.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Как мы уже виде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ли </w:t>
      </w:r>
      <w:r w:rsidR="00046BF9">
        <w:rPr>
          <w:rFonts w:eastAsia="Times New Roman"/>
          <w:color w:val="000000"/>
          <w:spacing w:val="-10"/>
          <w:sz w:val="46"/>
          <w:szCs w:val="46"/>
        </w:rPr>
        <w:t>ранее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 и еще обсудим более детально, модель серви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са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IP</w:t>
      </w:r>
      <w:r w:rsidRPr="00547FF2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под названием «лучшее из возможного» изначально не очень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хорошо отвечает строжайшим требованиям по производительности,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выдвигаемым к трафику данных технологии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VoIP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(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Voice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>-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over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>-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IP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—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Голос по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IP</w:t>
      </w:r>
      <w:r w:rsidRPr="00547FF2">
        <w:rPr>
          <w:rFonts w:eastAsia="Times New Roman"/>
          <w:color w:val="000000"/>
          <w:spacing w:val="-15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15"/>
          <w:sz w:val="46"/>
          <w:szCs w:val="46"/>
        </w:rPr>
        <w:t>если только сетевые ресурсы не подвергаются тщатель</w:t>
      </w:r>
      <w:r>
        <w:rPr>
          <w:rFonts w:eastAsia="Times New Roman"/>
          <w:color w:val="000000"/>
          <w:spacing w:val="-15"/>
          <w:sz w:val="46"/>
          <w:szCs w:val="46"/>
        </w:rPr>
        <w:softHyphen/>
        <w:t>ному управлению с целью избежать перенасыщения, а не реакции на</w:t>
      </w:r>
      <w:r w:rsidR="00F6787B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>него.</w:t>
      </w:r>
      <w:proofErr w:type="gramEnd"/>
      <w:r>
        <w:rPr>
          <w:rFonts w:eastAsia="Times New Roman"/>
          <w:color w:val="000000"/>
          <w:spacing w:val="-15"/>
          <w:sz w:val="46"/>
          <w:szCs w:val="46"/>
        </w:rPr>
        <w:t xml:space="preserve"> Поэтому ключевая задача ЕРС — управлять ресурсами сети та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ким образом, чтобы сохранялась возможность предоставлять услуги </w:t>
      </w:r>
      <w:r>
        <w:rPr>
          <w:rFonts w:eastAsia="Times New Roman"/>
          <w:color w:val="000000"/>
          <w:spacing w:val="-8"/>
          <w:sz w:val="46"/>
          <w:szCs w:val="46"/>
        </w:rPr>
        <w:t>высокого качества. Кроме того, технология ЕРС позволяет отчет</w:t>
      </w:r>
      <w:r>
        <w:rPr>
          <w:rFonts w:eastAsia="Times New Roman"/>
          <w:color w:val="000000"/>
          <w:spacing w:val="-8"/>
          <w:sz w:val="46"/>
          <w:szCs w:val="46"/>
        </w:rPr>
        <w:softHyphen/>
        <w:t>ливо разделять плоскости управления сетью и передачи пользова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lastRenderedPageBreak/>
        <w:t>тельских данных, поддерживая при этом большое количество функ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ций мобильности, применение которых мы изучим в разделе 6.7 на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контрольной плоскости. Технология ЕРС допускает использование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сетей радиодоступа разных типов, в том числе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Motorola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2007 уста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ревших сетей </w:t>
      </w:r>
      <w:r w:rsidRPr="00547FF2">
        <w:rPr>
          <w:rFonts w:eastAsia="Times New Roman"/>
          <w:color w:val="000000"/>
          <w:spacing w:val="-15"/>
          <w:sz w:val="46"/>
          <w:szCs w:val="46"/>
        </w:rPr>
        <w:t>2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и сетей радиодоступа поколения </w:t>
      </w:r>
      <w:r w:rsidRPr="00547FF2">
        <w:rPr>
          <w:rFonts w:eastAsia="Times New Roman"/>
          <w:color w:val="000000"/>
          <w:spacing w:val="-15"/>
          <w:sz w:val="46"/>
          <w:szCs w:val="46"/>
        </w:rPr>
        <w:t>3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G</w:t>
      </w:r>
      <w:r w:rsidRPr="00547FF2">
        <w:rPr>
          <w:rFonts w:eastAsia="Times New Roman"/>
          <w:color w:val="000000"/>
          <w:spacing w:val="-15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которые могут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быть подключены к базовой сети. Мы рекомендуем вам обратиться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к двум очень полезным источникам на сайтах </w:t>
      </w:r>
      <w:hyperlink w:history="1">
        <w:r w:rsidR="00F6787B" w:rsidRPr="009E31D7">
          <w:rPr>
            <w:rStyle w:val="a5"/>
            <w:rFonts w:eastAsia="Times New Roman"/>
            <w:b/>
            <w:bCs/>
            <w:spacing w:val="-17"/>
            <w:sz w:val="46"/>
            <w:szCs w:val="46"/>
            <w:lang w:val="en-US"/>
          </w:rPr>
          <w:t>www</w:t>
        </w:r>
        <w:r w:rsidR="00F6787B" w:rsidRPr="009E31D7">
          <w:rPr>
            <w:rStyle w:val="a5"/>
            <w:rFonts w:eastAsia="Times New Roman"/>
            <w:b/>
            <w:bCs/>
            <w:spacing w:val="-17"/>
            <w:sz w:val="46"/>
            <w:szCs w:val="46"/>
          </w:rPr>
          <w:t>.</w:t>
        </w:r>
        <w:proofErr w:type="spellStart"/>
        <w:r w:rsidR="00F6787B" w:rsidRPr="009E31D7">
          <w:rPr>
            <w:rStyle w:val="a5"/>
            <w:rFonts w:eastAsia="Times New Roman"/>
            <w:b/>
            <w:bCs/>
            <w:spacing w:val="-17"/>
            <w:sz w:val="46"/>
            <w:szCs w:val="46"/>
            <w:lang w:val="en-US"/>
          </w:rPr>
          <w:t>motorola</w:t>
        </w:r>
        <w:proofErr w:type="spellEnd"/>
        <w:r w:rsidR="00F6787B" w:rsidRPr="009E31D7">
          <w:rPr>
            <w:rStyle w:val="a5"/>
            <w:rFonts w:eastAsia="Times New Roman"/>
            <w:b/>
            <w:bCs/>
            <w:spacing w:val="-17"/>
            <w:sz w:val="46"/>
            <w:szCs w:val="46"/>
          </w:rPr>
          <w:t>.</w:t>
        </w:r>
        <w:r w:rsidR="00F6787B" w:rsidRPr="009E31D7">
          <w:rPr>
            <w:rStyle w:val="a5"/>
            <w:rFonts w:eastAsia="Times New Roman"/>
            <w:b/>
            <w:bCs/>
            <w:spacing w:val="-17"/>
            <w:sz w:val="46"/>
            <w:szCs w:val="46"/>
            <w:lang w:val="en-US"/>
          </w:rPr>
          <w:t>com</w:t>
        </w:r>
        <w:r w:rsidR="00F6787B" w:rsidRPr="009E31D7">
          <w:rPr>
            <w:rStyle w:val="a5"/>
            <w:rFonts w:eastAsia="Times New Roman"/>
            <w:b/>
            <w:bCs/>
            <w:spacing w:val="-17"/>
            <w:sz w:val="46"/>
            <w:szCs w:val="46"/>
            <w:vertAlign w:val="superscript"/>
          </w:rPr>
          <w:t xml:space="preserve"> </w:t>
        </w:r>
      </w:hyperlink>
      <w:r>
        <w:rPr>
          <w:rFonts w:eastAsia="Times New Roman"/>
          <w:color w:val="000000"/>
          <w:sz w:val="46"/>
          <w:szCs w:val="46"/>
        </w:rPr>
        <w:t xml:space="preserve">и </w:t>
      </w:r>
      <w:hyperlink r:id="rId19" w:history="1">
        <w:proofErr w:type="spellStart"/>
        <w:r>
          <w:rPr>
            <w:rFonts w:eastAsia="Times New Roman"/>
            <w:b/>
            <w:bCs/>
            <w:color w:val="0066CC"/>
            <w:sz w:val="46"/>
            <w:szCs w:val="46"/>
            <w:u w:val="single"/>
            <w:lang w:val="en-US"/>
          </w:rPr>
          <w:t>lightreading</w:t>
        </w:r>
        <w:proofErr w:type="spellEnd"/>
        <w:r w:rsidRPr="00547FF2">
          <w:rPr>
            <w:rFonts w:eastAsia="Times New Roman"/>
            <w:b/>
            <w:bCs/>
            <w:color w:val="0066CC"/>
            <w:sz w:val="46"/>
            <w:szCs w:val="46"/>
            <w:u w:val="single"/>
          </w:rPr>
          <w:t>.</w:t>
        </w:r>
        <w:r>
          <w:rPr>
            <w:rFonts w:eastAsia="Times New Roman"/>
            <w:b/>
            <w:bCs/>
            <w:color w:val="0066CC"/>
            <w:sz w:val="46"/>
            <w:szCs w:val="46"/>
            <w:u w:val="single"/>
            <w:lang w:val="en-US"/>
          </w:rPr>
          <w:t>com</w:t>
        </w:r>
      </w:hyperlink>
      <w:r w:rsidRPr="00547FF2">
        <w:rPr>
          <w:rFonts w:eastAsia="Times New Roman"/>
          <w:b/>
          <w:bCs/>
          <w:color w:val="000000"/>
          <w:sz w:val="46"/>
          <w:szCs w:val="46"/>
        </w:rPr>
        <w:t>.</w:t>
      </w:r>
    </w:p>
    <w:p w:rsidR="00B47875" w:rsidRDefault="00B47875" w:rsidP="00B47875">
      <w:pPr>
        <w:shd w:val="clear" w:color="auto" w:fill="FFFFFF"/>
        <w:spacing w:before="221" w:line="542" w:lineRule="exact"/>
        <w:ind w:left="648" w:hanging="610"/>
        <w:jc w:val="both"/>
      </w:pP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• Сеть радиодоступа </w:t>
      </w:r>
      <w:r>
        <w:rPr>
          <w:rFonts w:eastAsia="Times New Roman"/>
          <w:b/>
          <w:bCs/>
          <w:color w:val="000000"/>
          <w:spacing w:val="-14"/>
          <w:sz w:val="46"/>
          <w:szCs w:val="46"/>
          <w:lang w:val="en-US"/>
        </w:rPr>
        <w:t>LTE</w:t>
      </w:r>
      <w:r w:rsidRPr="00547FF2"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. </w:t>
      </w:r>
      <w:r w:rsidRPr="00F6787B">
        <w:rPr>
          <w:rFonts w:eastAsia="Times New Roman"/>
          <w:bCs/>
          <w:color w:val="000000"/>
          <w:spacing w:val="-14"/>
          <w:sz w:val="46"/>
          <w:szCs w:val="46"/>
        </w:rPr>
        <w:t xml:space="preserve">В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сетях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LTE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>применяется сочетание частот</w:t>
      </w:r>
      <w:r>
        <w:rPr>
          <w:rFonts w:eastAsia="Times New Roman"/>
          <w:color w:val="000000"/>
          <w:spacing w:val="-14"/>
          <w:sz w:val="46"/>
          <w:szCs w:val="46"/>
        </w:rPr>
        <w:softHyphen/>
        <w:t>ного и временного мультиплексирования нисходящего канала, назы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ваемое также мультиплексированием с ортогональным разделением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частот 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>(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Orthogonal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Frequency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Division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Multiplexing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—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OFDM</w:t>
      </w:r>
      <w:r w:rsidRPr="00547FF2">
        <w:rPr>
          <w:rFonts w:eastAsia="Times New Roman"/>
          <w:color w:val="000000"/>
          <w:spacing w:val="-14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 данном случае термин «ортогональный» подчеркивает то, что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сигналы, посылаемые в разные частотные каналы, практически не </w:t>
      </w:r>
      <w:r>
        <w:rPr>
          <w:rFonts w:eastAsia="Times New Roman"/>
          <w:color w:val="000000"/>
          <w:spacing w:val="-7"/>
          <w:sz w:val="46"/>
          <w:szCs w:val="46"/>
        </w:rPr>
        <w:t>накладываются один на другой, даже если разрыв между частота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ми каналов очень невелик. В сети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LTE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каждому мобильному узлу </w:t>
      </w:r>
      <w:r>
        <w:rPr>
          <w:rFonts w:eastAsia="Times New Roman"/>
          <w:color w:val="000000"/>
          <w:spacing w:val="-10"/>
          <w:sz w:val="46"/>
          <w:szCs w:val="46"/>
        </w:rPr>
        <w:t>предоставляется один или несколько временных промежутков дли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ной 0,5 </w:t>
      </w:r>
      <w:proofErr w:type="spellStart"/>
      <w:r>
        <w:rPr>
          <w:rFonts w:eastAsia="Times New Roman"/>
          <w:color w:val="000000"/>
          <w:spacing w:val="-8"/>
          <w:sz w:val="46"/>
          <w:szCs w:val="46"/>
        </w:rPr>
        <w:t>мс</w:t>
      </w:r>
      <w:proofErr w:type="spellEnd"/>
      <w:r>
        <w:rPr>
          <w:rFonts w:eastAsia="Times New Roman"/>
          <w:color w:val="000000"/>
          <w:spacing w:val="-8"/>
          <w:sz w:val="46"/>
          <w:szCs w:val="46"/>
        </w:rPr>
        <w:t xml:space="preserve"> в одной или нескольких частотах канала. На рис. 6.20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изображено выделение восьми временных промежутков на четырех </w:t>
      </w:r>
      <w:r>
        <w:rPr>
          <w:rFonts w:eastAsia="Times New Roman"/>
          <w:color w:val="000000"/>
          <w:spacing w:val="-5"/>
          <w:sz w:val="46"/>
          <w:szCs w:val="46"/>
        </w:rPr>
        <w:t>частотах. Предоставление мобильному узлу значительно больше</w:t>
      </w:r>
      <w:r>
        <w:rPr>
          <w:rFonts w:eastAsia="Times New Roman"/>
          <w:color w:val="000000"/>
          <w:spacing w:val="-5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го количества временных промежутков (на одной или нескольких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частотах) позволяет достичь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значительно больших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скоростей пере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дачи данных. Выделение и повторное выделение временных проме</w:t>
      </w:r>
      <w:r>
        <w:rPr>
          <w:rFonts w:eastAsia="Times New Roman"/>
          <w:color w:val="000000"/>
          <w:spacing w:val="-12"/>
          <w:sz w:val="46"/>
          <w:szCs w:val="46"/>
        </w:rPr>
        <w:softHyphen/>
        <w:t xml:space="preserve">жутков для мобильных узлов может производиться, внимание, один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раз в миллисекунду! Кроме того, для изменения скорости передачи </w:t>
      </w:r>
      <w:r>
        <w:rPr>
          <w:rFonts w:eastAsia="Times New Roman"/>
          <w:color w:val="000000"/>
          <w:spacing w:val="-8"/>
          <w:sz w:val="46"/>
          <w:szCs w:val="46"/>
        </w:rPr>
        <w:t>данных могут использоваться различные схемы модуляции сигна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ла (см. обсуждение рис. 6.3 выше и схем модуляции в сетях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Wi</w:t>
      </w:r>
      <w:r w:rsidRPr="00547FF2">
        <w:rPr>
          <w:rFonts w:eastAsia="Times New Roman"/>
          <w:color w:val="000000"/>
          <w:spacing w:val="-9"/>
          <w:sz w:val="46"/>
          <w:szCs w:val="46"/>
        </w:rPr>
        <w:t>-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Fi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Еще одной инновацией в сетях радиодоступа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LTE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является исполь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зование сложных антенн многоканального ввода и многоканального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вывода </w:t>
      </w:r>
      <w:r w:rsidRPr="00547FF2">
        <w:rPr>
          <w:rFonts w:eastAsia="Times New Roman"/>
          <w:color w:val="000000"/>
          <w:spacing w:val="-9"/>
          <w:sz w:val="46"/>
          <w:szCs w:val="46"/>
        </w:rPr>
        <w:t>(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MIMO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9"/>
          <w:sz w:val="46"/>
          <w:szCs w:val="46"/>
        </w:rPr>
        <w:t>Максимальная скорость передачи данных пользо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вательского устройства в сетях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LTE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по нисходящему каналу состав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ляет 100 Мбит/с и</w:t>
      </w:r>
      <w:r w:rsidR="00F6787B">
        <w:rPr>
          <w:rFonts w:eastAsia="Times New Roman"/>
          <w:color w:val="000000"/>
          <w:spacing w:val="-13"/>
          <w:sz w:val="46"/>
          <w:szCs w:val="46"/>
        </w:rPr>
        <w:t xml:space="preserve"> 1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 Мбит/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 — 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>по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 восходящему при полезном исполь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зовании 20 МГц беспроводного спектра.</w:t>
      </w:r>
    </w:p>
    <w:p w:rsidR="00F6787B" w:rsidRDefault="00B47875" w:rsidP="00F6787B">
      <w:pPr>
        <w:shd w:val="clear" w:color="auto" w:fill="FFFFFF"/>
        <w:spacing w:before="230" w:line="408" w:lineRule="exact"/>
        <w:ind w:left="629" w:hanging="202"/>
        <w:jc w:val="both"/>
        <w:rPr>
          <w:rFonts w:ascii="Arial" w:eastAsia="Times New Roman" w:hAnsi="Arial"/>
          <w:b/>
          <w:bCs/>
          <w:color w:val="000000"/>
          <w:spacing w:val="-9"/>
          <w:sz w:val="34"/>
          <w:szCs w:val="34"/>
        </w:rPr>
      </w:pPr>
      <w:r>
        <w:rPr>
          <w:rFonts w:eastAsia="Times New Roman"/>
          <w:color w:val="000000"/>
          <w:spacing w:val="-4"/>
          <w:sz w:val="46"/>
          <w:szCs w:val="46"/>
        </w:rPr>
        <w:t xml:space="preserve">Стандарт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LTE</w:t>
      </w:r>
      <w:r w:rsidRPr="00547FF2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не обязывает к выделению конкретных временных </w:t>
      </w:r>
      <w:r>
        <w:rPr>
          <w:rFonts w:eastAsia="Times New Roman"/>
          <w:color w:val="000000"/>
          <w:spacing w:val="-13"/>
          <w:sz w:val="46"/>
          <w:szCs w:val="46"/>
        </w:rPr>
        <w:t>промежутков для мобильных узлов. Вместо этого, решение о том, какие</w:t>
      </w:r>
      <w:r w:rsidR="00F6787B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мобильные узлы смогут осуществить передачу данных в заданный вре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менной промежуток на заданной частоте, принимается алгоритмами-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планировщиками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 xml:space="preserve">использования времени производителя оборудования </w:t>
      </w:r>
      <w:r>
        <w:rPr>
          <w:rFonts w:eastAsia="Times New Roman"/>
          <w:color w:val="000000"/>
          <w:spacing w:val="-9"/>
          <w:sz w:val="46"/>
          <w:szCs w:val="46"/>
        </w:rPr>
        <w:t>сети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LTE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и/или оператора данной сети. Планирование «на ходу» (или </w:t>
      </w:r>
      <w:r>
        <w:rPr>
          <w:rFonts w:eastAsia="Times New Roman"/>
          <w:color w:val="000000"/>
          <w:spacing w:val="-23"/>
          <w:sz w:val="46"/>
          <w:szCs w:val="46"/>
        </w:rPr>
        <w:t xml:space="preserve">«оппортунистическое планирование»), подбирающее протокол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физического уровня в зависимости от состояния канала связи между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отправителем и получателем, а также позволяющее осуществить выбор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получателей, которым будут отправлены пакеты данных в </w:t>
      </w:r>
      <w:r>
        <w:rPr>
          <w:rFonts w:eastAsia="Times New Roman"/>
          <w:color w:val="000000"/>
          <w:spacing w:val="-7"/>
          <w:sz w:val="46"/>
          <w:szCs w:val="46"/>
        </w:rPr>
        <w:lastRenderedPageBreak/>
        <w:t>зависимо</w:t>
      </w:r>
      <w:r>
        <w:rPr>
          <w:rFonts w:eastAsia="Times New Roman"/>
          <w:color w:val="000000"/>
          <w:spacing w:val="-7"/>
          <w:sz w:val="46"/>
          <w:szCs w:val="46"/>
        </w:rPr>
        <w:softHyphen/>
        <w:t xml:space="preserve">сти от состояния канала связи, способствует наиболее эффективному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использованию беспроводной среды контроллером радиосети. Кроме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того, становится возможным применение приоритетов пользователей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 договорных уровней обслуживания (например, серебряный, золотой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или платиновый) при передаче пакетов данных по нисходящему каналу.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 дополнении к вышеописанным возможностям сетей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LTE</w:t>
      </w:r>
      <w:r w:rsidRPr="00547FF2">
        <w:rPr>
          <w:rFonts w:eastAsia="Times New Roman"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технология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LTE</w:t>
      </w:r>
      <w:r w:rsidRPr="00547FF2">
        <w:rPr>
          <w:rFonts w:eastAsia="Times New Roman"/>
          <w:color w:val="000000"/>
          <w:spacing w:val="-8"/>
          <w:sz w:val="46"/>
          <w:szCs w:val="46"/>
        </w:rPr>
        <w:t>-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Advanced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(Расширенный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LTE</w:t>
      </w:r>
      <w:r w:rsidRPr="00547FF2">
        <w:rPr>
          <w:rFonts w:eastAsia="Times New Roman"/>
          <w:color w:val="000000"/>
          <w:spacing w:val="-8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8"/>
          <w:sz w:val="46"/>
          <w:szCs w:val="46"/>
        </w:rPr>
        <w:t>позволяет мобильным узлам раз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вивать скорости передачи данных в несколько сотен мегабит в секунду </w:t>
      </w:r>
      <w:r>
        <w:rPr>
          <w:rFonts w:eastAsia="Times New Roman"/>
          <w:color w:val="000000"/>
          <w:spacing w:val="-11"/>
          <w:sz w:val="46"/>
          <w:szCs w:val="46"/>
        </w:rPr>
        <w:t>в нисходящем направлении с помощью выделения таким узлам агреги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рованных каналов связи.</w:t>
      </w:r>
      <w:r w:rsidR="00F6787B" w:rsidRPr="00F6787B">
        <w:rPr>
          <w:rFonts w:ascii="Arial" w:eastAsia="Times New Roman" w:hAnsi="Arial"/>
          <w:b/>
          <w:bCs/>
          <w:color w:val="000000"/>
          <w:spacing w:val="-9"/>
          <w:sz w:val="34"/>
          <w:szCs w:val="34"/>
        </w:rPr>
        <w:t xml:space="preserve"> </w:t>
      </w:r>
    </w:p>
    <w:p w:rsidR="00F6787B" w:rsidRDefault="00F6787B" w:rsidP="00F6787B">
      <w:pPr>
        <w:shd w:val="clear" w:color="auto" w:fill="FFFFFF"/>
        <w:spacing w:before="230" w:line="408" w:lineRule="exact"/>
        <w:ind w:left="629" w:hanging="202"/>
      </w:pPr>
      <w:r>
        <w:rPr>
          <w:rFonts w:ascii="Arial" w:eastAsia="Times New Roman" w:hAnsi="Arial"/>
          <w:b/>
          <w:bCs/>
          <w:noProof/>
          <w:color w:val="000000"/>
          <w:spacing w:val="-9"/>
          <w:sz w:val="34"/>
          <w:szCs w:val="34"/>
        </w:rPr>
        <w:drawing>
          <wp:anchor distT="0" distB="0" distL="114300" distR="114300" simplePos="0" relativeHeight="251670528" behindDoc="0" locked="0" layoutInCell="1" allowOverlap="1" wp14:anchorId="00B85507" wp14:editId="3AA2A211">
            <wp:simplePos x="0" y="0"/>
            <wp:positionH relativeFrom="column">
              <wp:posOffset>273685</wp:posOffset>
            </wp:positionH>
            <wp:positionV relativeFrom="paragraph">
              <wp:posOffset>15240</wp:posOffset>
            </wp:positionV>
            <wp:extent cx="7625080" cy="5231765"/>
            <wp:effectExtent l="0" t="0" r="0" b="698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5080" cy="52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/>
          <w:b/>
          <w:bCs/>
          <w:color w:val="000000"/>
          <w:spacing w:val="-9"/>
          <w:sz w:val="34"/>
          <w:szCs w:val="34"/>
        </w:rPr>
        <w:t>Рис</w:t>
      </w:r>
      <w:r>
        <w:rPr>
          <w:rFonts w:ascii="Arial" w:eastAsia="Times New Roman" w:hAnsi="Arial" w:cs="Arial"/>
          <w:b/>
          <w:bCs/>
          <w:color w:val="000000"/>
          <w:spacing w:val="-9"/>
          <w:sz w:val="34"/>
          <w:szCs w:val="34"/>
        </w:rPr>
        <w:t xml:space="preserve">. 6.20. </w:t>
      </w:r>
      <w:r>
        <w:rPr>
          <w:rFonts w:ascii="Arial" w:eastAsia="Times New Roman" w:hAnsi="Arial"/>
          <w:b/>
          <w:bCs/>
          <w:color w:val="000000"/>
          <w:spacing w:val="-9"/>
          <w:sz w:val="34"/>
          <w:szCs w:val="34"/>
        </w:rPr>
        <w:t>Двадцать</w:t>
      </w:r>
      <w:r>
        <w:rPr>
          <w:rFonts w:ascii="Arial" w:eastAsia="Times New Roman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9"/>
          <w:sz w:val="34"/>
          <w:szCs w:val="34"/>
        </w:rPr>
        <w:t>временных</w:t>
      </w:r>
      <w:r>
        <w:rPr>
          <w:rFonts w:ascii="Arial" w:eastAsia="Times New Roman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9"/>
          <w:sz w:val="34"/>
          <w:szCs w:val="34"/>
        </w:rPr>
        <w:t>промежутков</w:t>
      </w:r>
      <w:r>
        <w:rPr>
          <w:rFonts w:ascii="Arial" w:eastAsia="Times New Roman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9"/>
          <w:sz w:val="34"/>
          <w:szCs w:val="34"/>
        </w:rPr>
        <w:t>по</w:t>
      </w:r>
      <w:r>
        <w:rPr>
          <w:rFonts w:ascii="Arial" w:eastAsia="Times New Roman" w:hAnsi="Arial" w:cs="Arial"/>
          <w:b/>
          <w:bCs/>
          <w:color w:val="000000"/>
          <w:spacing w:val="-9"/>
          <w:sz w:val="34"/>
          <w:szCs w:val="34"/>
        </w:rPr>
        <w:t xml:space="preserve"> 0,5 </w:t>
      </w:r>
      <w:proofErr w:type="spellStart"/>
      <w:r>
        <w:rPr>
          <w:rFonts w:ascii="Arial" w:eastAsia="Times New Roman" w:hAnsi="Arial"/>
          <w:b/>
          <w:bCs/>
          <w:color w:val="000000"/>
          <w:spacing w:val="-9"/>
          <w:sz w:val="34"/>
          <w:szCs w:val="34"/>
        </w:rPr>
        <w:t>мс</w:t>
      </w:r>
      <w:proofErr w:type="spellEnd"/>
      <w:r>
        <w:rPr>
          <w:rFonts w:ascii="Arial" w:eastAsia="Times New Roman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9"/>
          <w:sz w:val="34"/>
          <w:szCs w:val="34"/>
        </w:rPr>
        <w:t>организованы</w:t>
      </w:r>
      <w:r>
        <w:rPr>
          <w:rFonts w:ascii="Arial" w:eastAsia="Times New Roman" w:hAnsi="Arial" w:cs="Arial"/>
          <w:b/>
          <w:bCs/>
          <w:color w:val="000000"/>
          <w:spacing w:val="-9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9"/>
          <w:sz w:val="34"/>
          <w:szCs w:val="34"/>
        </w:rPr>
        <w:t>в</w:t>
      </w:r>
      <w:r>
        <w:rPr>
          <w:rFonts w:ascii="Arial" w:eastAsia="Times New Roman" w:hAnsi="Arial" w:cs="Arial"/>
          <w:b/>
          <w:bCs/>
          <w:color w:val="000000"/>
          <w:spacing w:val="-9"/>
          <w:sz w:val="34"/>
          <w:szCs w:val="34"/>
        </w:rPr>
        <w:t xml:space="preserve"> 10 </w:t>
      </w:r>
      <w:proofErr w:type="spellStart"/>
      <w:r>
        <w:rPr>
          <w:rFonts w:ascii="Arial" w:eastAsia="Times New Roman" w:hAnsi="Arial"/>
          <w:b/>
          <w:bCs/>
          <w:color w:val="000000"/>
          <w:spacing w:val="-9"/>
          <w:sz w:val="34"/>
          <w:szCs w:val="34"/>
        </w:rPr>
        <w:t>мс</w:t>
      </w:r>
      <w:proofErr w:type="spellEnd"/>
      <w:r>
        <w:rPr>
          <w:rFonts w:ascii="Arial" w:eastAsia="Times New Roman" w:hAnsi="Arial"/>
          <w:b/>
          <w:bCs/>
          <w:color w:val="000000"/>
          <w:spacing w:val="-9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4"/>
          <w:sz w:val="34"/>
          <w:szCs w:val="34"/>
        </w:rPr>
        <w:t>фреймы</w:t>
      </w:r>
      <w:r>
        <w:rPr>
          <w:rFonts w:ascii="Arial" w:eastAsia="Times New Roman" w:hAnsi="Arial" w:cs="Arial"/>
          <w:b/>
          <w:bCs/>
          <w:color w:val="000000"/>
          <w:spacing w:val="-14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4"/>
          <w:sz w:val="34"/>
          <w:szCs w:val="34"/>
        </w:rPr>
        <w:t>на</w:t>
      </w:r>
      <w:r>
        <w:rPr>
          <w:rFonts w:ascii="Arial" w:eastAsia="Times New Roman" w:hAnsi="Arial" w:cs="Arial"/>
          <w:b/>
          <w:bCs/>
          <w:color w:val="000000"/>
          <w:spacing w:val="-14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4"/>
          <w:sz w:val="34"/>
          <w:szCs w:val="34"/>
        </w:rPr>
        <w:t>всех</w:t>
      </w:r>
      <w:r>
        <w:rPr>
          <w:rFonts w:ascii="Arial" w:eastAsia="Times New Roman" w:hAnsi="Arial" w:cs="Arial"/>
          <w:b/>
          <w:bCs/>
          <w:color w:val="000000"/>
          <w:spacing w:val="-14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4"/>
          <w:sz w:val="34"/>
          <w:szCs w:val="34"/>
        </w:rPr>
        <w:t>частотах</w:t>
      </w:r>
      <w:r>
        <w:rPr>
          <w:rFonts w:ascii="Arial" w:eastAsia="Times New Roman" w:hAnsi="Arial" w:cs="Arial"/>
          <w:b/>
          <w:bCs/>
          <w:color w:val="000000"/>
          <w:spacing w:val="-14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4"/>
          <w:sz w:val="34"/>
          <w:szCs w:val="34"/>
        </w:rPr>
        <w:t>канала</w:t>
      </w:r>
      <w:r>
        <w:rPr>
          <w:rFonts w:ascii="Arial" w:eastAsia="Times New Roman" w:hAnsi="Arial" w:cs="Arial"/>
          <w:b/>
          <w:bCs/>
          <w:color w:val="000000"/>
          <w:spacing w:val="-14"/>
          <w:sz w:val="34"/>
          <w:szCs w:val="34"/>
        </w:rPr>
        <w:t xml:space="preserve">. </w:t>
      </w:r>
      <w:proofErr w:type="gramStart"/>
      <w:r>
        <w:rPr>
          <w:rFonts w:ascii="Arial" w:eastAsia="Times New Roman" w:hAnsi="Arial"/>
          <w:b/>
          <w:bCs/>
          <w:color w:val="000000"/>
          <w:spacing w:val="-14"/>
          <w:sz w:val="34"/>
          <w:szCs w:val="34"/>
        </w:rPr>
        <w:t>Затенены</w:t>
      </w:r>
      <w:r>
        <w:rPr>
          <w:rFonts w:ascii="Arial" w:eastAsia="Times New Roman" w:hAnsi="Arial" w:cs="Arial"/>
          <w:b/>
          <w:bCs/>
          <w:color w:val="000000"/>
          <w:spacing w:val="-14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4"/>
          <w:sz w:val="34"/>
          <w:szCs w:val="34"/>
        </w:rPr>
        <w:t>восемь</w:t>
      </w:r>
      <w:r>
        <w:rPr>
          <w:rFonts w:ascii="Arial" w:eastAsia="Times New Roman" w:hAnsi="Arial" w:cs="Arial"/>
          <w:b/>
          <w:bCs/>
          <w:color w:val="000000"/>
          <w:spacing w:val="-14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4"/>
          <w:sz w:val="34"/>
          <w:szCs w:val="34"/>
        </w:rPr>
        <w:t>выделенных</w:t>
      </w:r>
      <w:r>
        <w:rPr>
          <w:rFonts w:ascii="Arial" w:eastAsia="Times New Roman" w:hAnsi="Arial" w:cs="Arial"/>
          <w:b/>
          <w:bCs/>
          <w:color w:val="000000"/>
          <w:spacing w:val="-14"/>
          <w:sz w:val="34"/>
          <w:szCs w:val="34"/>
        </w:rPr>
        <w:t xml:space="preserve"> </w:t>
      </w:r>
      <w:r>
        <w:rPr>
          <w:rFonts w:ascii="Arial" w:eastAsia="Times New Roman" w:hAnsi="Arial"/>
          <w:b/>
          <w:bCs/>
          <w:color w:val="000000"/>
          <w:spacing w:val="-14"/>
          <w:sz w:val="34"/>
          <w:szCs w:val="34"/>
        </w:rPr>
        <w:t>временных</w:t>
      </w:r>
      <w:proofErr w:type="gramEnd"/>
    </w:p>
    <w:p w:rsidR="00F6787B" w:rsidRDefault="00F6787B" w:rsidP="00F6787B">
      <w:pPr>
        <w:shd w:val="clear" w:color="auto" w:fill="FFFFFF"/>
        <w:spacing w:line="408" w:lineRule="exact"/>
        <w:ind w:left="29"/>
        <w:jc w:val="center"/>
      </w:pPr>
      <w:r>
        <w:rPr>
          <w:rFonts w:ascii="Arial" w:eastAsia="Times New Roman" w:hAnsi="Arial"/>
          <w:b/>
          <w:bCs/>
          <w:color w:val="000000"/>
          <w:spacing w:val="-12"/>
          <w:sz w:val="34"/>
          <w:szCs w:val="34"/>
        </w:rPr>
        <w:t>промежутков</w:t>
      </w:r>
    </w:p>
    <w:p w:rsidR="00B47875" w:rsidRDefault="00F6787B" w:rsidP="00F6787B">
      <w:pPr>
        <w:shd w:val="clear" w:color="auto" w:fill="FFFFFF"/>
        <w:spacing w:before="341" w:line="542" w:lineRule="exact"/>
        <w:ind w:firstLine="677"/>
        <w:jc w:val="both"/>
      </w:pPr>
      <w:r>
        <w:rPr>
          <w:rFonts w:eastAsia="Times New Roman"/>
          <w:color w:val="000000"/>
          <w:sz w:val="46"/>
          <w:szCs w:val="46"/>
        </w:rPr>
        <w:t xml:space="preserve">Еще одна беспроводная технология четвертого поколения —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WiMAX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 (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World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Interoperability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for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Microwave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Access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— Глобальная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совместимость для микроволнового доступа) — семейство стандартов </w:t>
      </w:r>
      <w:r>
        <w:rPr>
          <w:color w:val="000000"/>
          <w:spacing w:val="-9"/>
          <w:sz w:val="46"/>
          <w:szCs w:val="46"/>
          <w:lang w:val="en-US"/>
        </w:rPr>
        <w:t>IEEE</w:t>
      </w:r>
      <w:r w:rsidRPr="00547FF2">
        <w:rPr>
          <w:color w:val="000000"/>
          <w:spacing w:val="-9"/>
          <w:sz w:val="46"/>
          <w:szCs w:val="46"/>
        </w:rPr>
        <w:t xml:space="preserve"> </w:t>
      </w:r>
      <w:r>
        <w:rPr>
          <w:color w:val="000000"/>
          <w:spacing w:val="-9"/>
          <w:sz w:val="46"/>
          <w:szCs w:val="46"/>
        </w:rPr>
        <w:t xml:space="preserve">802.16,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значительно отличающихся от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LTE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9"/>
          <w:sz w:val="46"/>
          <w:szCs w:val="46"/>
        </w:rPr>
        <w:t>Пока еще не извест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но, в </w:t>
      </w:r>
      <w:proofErr w:type="gramStart"/>
      <w:r>
        <w:rPr>
          <w:rFonts w:eastAsia="Times New Roman"/>
          <w:color w:val="000000"/>
          <w:spacing w:val="-7"/>
          <w:sz w:val="46"/>
          <w:szCs w:val="46"/>
        </w:rPr>
        <w:t>пользу</w:t>
      </w:r>
      <w:proofErr w:type="gramEnd"/>
      <w:r>
        <w:rPr>
          <w:rFonts w:eastAsia="Times New Roman"/>
          <w:color w:val="000000"/>
          <w:spacing w:val="-7"/>
          <w:sz w:val="46"/>
          <w:szCs w:val="46"/>
        </w:rPr>
        <w:t xml:space="preserve"> какой из технологий четвертого поколения —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LTE</w:t>
      </w:r>
      <w:r w:rsidRPr="00547FF2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или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WiMAX</w:t>
      </w:r>
      <w:r w:rsidRPr="00547FF2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— будет сделан выбор, но в момент написания данной книги </w:t>
      </w:r>
      <w:r>
        <w:rPr>
          <w:rFonts w:eastAsia="Times New Roman"/>
          <w:color w:val="000000"/>
          <w:spacing w:val="-2"/>
          <w:sz w:val="46"/>
          <w:szCs w:val="46"/>
        </w:rPr>
        <w:t xml:space="preserve">(весна 2012-го) технология </w:t>
      </w:r>
      <w:r>
        <w:rPr>
          <w:rFonts w:eastAsia="Times New Roman"/>
          <w:color w:val="000000"/>
          <w:spacing w:val="-2"/>
          <w:sz w:val="46"/>
          <w:szCs w:val="46"/>
          <w:lang w:val="en-US"/>
        </w:rPr>
        <w:t>LTE</w:t>
      </w:r>
      <w:r w:rsidRPr="00547FF2">
        <w:rPr>
          <w:rFonts w:eastAsia="Times New Roman"/>
          <w:color w:val="000000"/>
          <w:spacing w:val="-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2"/>
          <w:sz w:val="46"/>
          <w:szCs w:val="46"/>
        </w:rPr>
        <w:t xml:space="preserve">имела значительное превосходство.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 подробным описанием технологии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WiMAX</w:t>
      </w:r>
      <w:r w:rsidRPr="00547FF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вы можете познакомить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ся на сайте </w:t>
      </w:r>
      <w:hyperlink r:id="rId21" w:history="1">
        <w:r>
          <w:rPr>
            <w:rFonts w:eastAsia="Times New Roman"/>
            <w:color w:val="0066CC"/>
            <w:sz w:val="46"/>
            <w:szCs w:val="46"/>
            <w:u w:val="single"/>
            <w:lang w:val="en-US"/>
          </w:rPr>
          <w:t>www</w:t>
        </w:r>
        <w:r w:rsidRPr="00547FF2">
          <w:rPr>
            <w:rFonts w:eastAsia="Times New Roman"/>
            <w:color w:val="0066CC"/>
            <w:sz w:val="46"/>
            <w:szCs w:val="46"/>
            <w:u w:val="single"/>
          </w:rPr>
          <w:t>.</w:t>
        </w:r>
        <w:proofErr w:type="spellStart"/>
        <w:r>
          <w:rPr>
            <w:rFonts w:eastAsia="Times New Roman"/>
            <w:color w:val="0066CC"/>
            <w:sz w:val="46"/>
            <w:szCs w:val="46"/>
            <w:u w:val="single"/>
            <w:lang w:val="en-US"/>
          </w:rPr>
          <w:t>wimaxforum</w:t>
        </w:r>
        <w:proofErr w:type="spellEnd"/>
        <w:r w:rsidRPr="00547FF2">
          <w:rPr>
            <w:rFonts w:eastAsia="Times New Roman"/>
            <w:color w:val="0066CC"/>
            <w:sz w:val="46"/>
            <w:szCs w:val="46"/>
            <w:u w:val="single"/>
          </w:rPr>
          <w:t>.</w:t>
        </w:r>
        <w:r>
          <w:rPr>
            <w:rFonts w:eastAsia="Times New Roman"/>
            <w:color w:val="0066CC"/>
            <w:sz w:val="46"/>
            <w:szCs w:val="46"/>
            <w:u w:val="single"/>
            <w:lang w:val="en-US"/>
          </w:rPr>
          <w:t>org</w:t>
        </w:r>
      </w:hyperlink>
    </w:p>
    <w:p w:rsidR="00B47875" w:rsidRDefault="00B47875" w:rsidP="00B47875">
      <w:pPr>
        <w:shd w:val="clear" w:color="auto" w:fill="FFFFFF"/>
        <w:spacing w:before="461" w:line="542" w:lineRule="exact"/>
        <w:ind w:right="5"/>
        <w:jc w:val="both"/>
        <w:sectPr w:rsidR="00B47875">
          <w:headerReference w:type="default" r:id="rId22"/>
          <w:pgSz w:w="15941" w:h="24758"/>
          <w:pgMar w:top="504" w:right="1229" w:bottom="614" w:left="1234" w:header="720" w:footer="720" w:gutter="0"/>
          <w:cols w:space="60"/>
          <w:noEndnote/>
        </w:sectPr>
      </w:pPr>
    </w:p>
    <w:p w:rsidR="00B47875" w:rsidRDefault="00B47875" w:rsidP="00B47875">
      <w:pPr>
        <w:spacing w:line="1" w:lineRule="exact"/>
        <w:rPr>
          <w:rFonts w:ascii="Arial" w:hAnsi="Arial" w:cs="Arial"/>
          <w:sz w:val="2"/>
          <w:szCs w:val="2"/>
        </w:rPr>
      </w:pPr>
    </w:p>
    <w:p w:rsidR="00B47875" w:rsidRDefault="00B47875" w:rsidP="00B47875">
      <w:pPr>
        <w:sectPr w:rsidR="00B47875">
          <w:type w:val="continuous"/>
          <w:pgSz w:w="15941" w:h="24758"/>
          <w:pgMar w:top="504" w:right="6494" w:bottom="614" w:left="2654" w:header="720" w:footer="720" w:gutter="0"/>
          <w:cols w:space="60"/>
          <w:noEndnote/>
        </w:sectPr>
      </w:pPr>
    </w:p>
    <w:p w:rsidR="00E558E2" w:rsidRDefault="00E558E2" w:rsidP="00F6787B"/>
    <w:sectPr w:rsidR="00E558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4DBD" w:rsidRDefault="00034DBD" w:rsidP="00C15D76">
      <w:r>
        <w:separator/>
      </w:r>
    </w:p>
  </w:endnote>
  <w:endnote w:type="continuationSeparator" w:id="0">
    <w:p w:rsidR="00034DBD" w:rsidRDefault="00034DBD" w:rsidP="00C15D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4DBD" w:rsidRDefault="00034DBD" w:rsidP="00C15D76">
      <w:r>
        <w:separator/>
      </w:r>
    </w:p>
  </w:footnote>
  <w:footnote w:type="continuationSeparator" w:id="0">
    <w:p w:rsidR="00034DBD" w:rsidRDefault="00034DBD" w:rsidP="00C15D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70477164"/>
      <w:docPartObj>
        <w:docPartGallery w:val="Page Numbers (Top of Page)"/>
        <w:docPartUnique/>
      </w:docPartObj>
    </w:sdtPr>
    <w:sdtContent>
      <w:p w:rsidR="00C15D76" w:rsidRDefault="00C15D76">
        <w:pPr>
          <w:pStyle w:val="a6"/>
          <w:jc w:val="right"/>
        </w:pPr>
        <w:r w:rsidRPr="00C15D76">
          <w:t>24 Протокол 802.11</w:t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C15D76" w:rsidRDefault="00C15D76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A64E80D4"/>
    <w:lvl w:ilvl="0">
      <w:numFmt w:val="bullet"/>
      <w:lvlText w:val="*"/>
      <w:lvlJc w:val="left"/>
    </w:lvl>
  </w:abstractNum>
  <w:abstractNum w:abstractNumId="1">
    <w:nsid w:val="0CD91B3C"/>
    <w:multiLevelType w:val="singleLevel"/>
    <w:tmpl w:val="E7EC04C8"/>
    <w:lvl w:ilvl="0">
      <w:start w:val="1"/>
      <w:numFmt w:val="decimal"/>
      <w:lvlText w:val="%1."/>
      <w:legacy w:legacy="1" w:legacySpace="0" w:legacyIndent="662"/>
      <w:lvlJc w:val="left"/>
      <w:rPr>
        <w:rFonts w:ascii="Times New Roman" w:hAnsi="Times New Roman" w:cs="Times New Roman" w:hint="default"/>
      </w:rPr>
    </w:lvl>
  </w:abstractNum>
  <w:abstractNum w:abstractNumId="2">
    <w:nsid w:val="0EEA530E"/>
    <w:multiLevelType w:val="singleLevel"/>
    <w:tmpl w:val="1F2899FC"/>
    <w:lvl w:ilvl="0">
      <w:start w:val="1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abstractNum w:abstractNumId="3">
    <w:nsid w:val="11690C90"/>
    <w:multiLevelType w:val="singleLevel"/>
    <w:tmpl w:val="E7EC04C8"/>
    <w:lvl w:ilvl="0">
      <w:start w:val="1"/>
      <w:numFmt w:val="decimal"/>
      <w:lvlText w:val="%1."/>
      <w:legacy w:legacy="1" w:legacySpace="0" w:legacyIndent="662"/>
      <w:lvlJc w:val="left"/>
      <w:rPr>
        <w:rFonts w:ascii="Times New Roman" w:hAnsi="Times New Roman" w:cs="Times New Roman" w:hint="default"/>
      </w:rPr>
    </w:lvl>
  </w:abstractNum>
  <w:abstractNum w:abstractNumId="4">
    <w:nsid w:val="19A46BAB"/>
    <w:multiLevelType w:val="singleLevel"/>
    <w:tmpl w:val="ABFC92F6"/>
    <w:lvl w:ilvl="0">
      <w:start w:val="1"/>
      <w:numFmt w:val="decimal"/>
      <w:lvlText w:val="%1."/>
      <w:legacy w:legacy="1" w:legacySpace="0" w:legacyIndent="672"/>
      <w:lvlJc w:val="left"/>
      <w:rPr>
        <w:rFonts w:ascii="Times New Roman" w:hAnsi="Times New Roman" w:cs="Times New Roman" w:hint="default"/>
      </w:rPr>
    </w:lvl>
  </w:abstractNum>
  <w:abstractNum w:abstractNumId="5">
    <w:nsid w:val="1ADA5E53"/>
    <w:multiLevelType w:val="singleLevel"/>
    <w:tmpl w:val="B4104E70"/>
    <w:lvl w:ilvl="0">
      <w:start w:val="1"/>
      <w:numFmt w:val="decimal"/>
      <w:lvlText w:val="%1."/>
      <w:legacy w:legacy="1" w:legacySpace="0" w:legacyIndent="245"/>
      <w:lvlJc w:val="left"/>
      <w:rPr>
        <w:rFonts w:ascii="Arial" w:hAnsi="Arial" w:cs="Arial" w:hint="default"/>
      </w:rPr>
    </w:lvl>
  </w:abstractNum>
  <w:abstractNum w:abstractNumId="6">
    <w:nsid w:val="1B5F5264"/>
    <w:multiLevelType w:val="singleLevel"/>
    <w:tmpl w:val="B1F8E638"/>
    <w:lvl w:ilvl="0">
      <w:start w:val="4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abstractNum w:abstractNumId="7">
    <w:nsid w:val="1F3B5B92"/>
    <w:multiLevelType w:val="singleLevel"/>
    <w:tmpl w:val="6FB25DA4"/>
    <w:lvl w:ilvl="0">
      <w:start w:val="2"/>
      <w:numFmt w:val="decimal"/>
      <w:lvlText w:val="%1."/>
      <w:legacy w:legacy="1" w:legacySpace="0" w:legacyIndent="662"/>
      <w:lvlJc w:val="left"/>
      <w:rPr>
        <w:rFonts w:ascii="Times New Roman" w:hAnsi="Times New Roman" w:cs="Times New Roman" w:hint="default"/>
      </w:rPr>
    </w:lvl>
  </w:abstractNum>
  <w:abstractNum w:abstractNumId="8">
    <w:nsid w:val="2F2259EA"/>
    <w:multiLevelType w:val="singleLevel"/>
    <w:tmpl w:val="5AD061FC"/>
    <w:lvl w:ilvl="0">
      <w:start w:val="1"/>
      <w:numFmt w:val="decimal"/>
      <w:lvlText w:val="%1."/>
      <w:legacy w:legacy="1" w:legacySpace="0" w:legacyIndent="677"/>
      <w:lvlJc w:val="left"/>
      <w:rPr>
        <w:rFonts w:ascii="Times New Roman" w:hAnsi="Times New Roman" w:cs="Times New Roman" w:hint="default"/>
      </w:rPr>
    </w:lvl>
  </w:abstractNum>
  <w:abstractNum w:abstractNumId="9">
    <w:nsid w:val="34596C02"/>
    <w:multiLevelType w:val="singleLevel"/>
    <w:tmpl w:val="1F2899FC"/>
    <w:lvl w:ilvl="0">
      <w:start w:val="1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abstractNum w:abstractNumId="10">
    <w:nsid w:val="3D0E795D"/>
    <w:multiLevelType w:val="singleLevel"/>
    <w:tmpl w:val="E7EC04C8"/>
    <w:lvl w:ilvl="0">
      <w:start w:val="1"/>
      <w:numFmt w:val="decimal"/>
      <w:lvlText w:val="%1."/>
      <w:legacy w:legacy="1" w:legacySpace="0" w:legacyIndent="662"/>
      <w:lvlJc w:val="left"/>
      <w:rPr>
        <w:rFonts w:ascii="Times New Roman" w:hAnsi="Times New Roman" w:cs="Times New Roman" w:hint="default"/>
      </w:rPr>
    </w:lvl>
  </w:abstractNum>
  <w:abstractNum w:abstractNumId="11">
    <w:nsid w:val="3D81422F"/>
    <w:multiLevelType w:val="singleLevel"/>
    <w:tmpl w:val="E7EC04C8"/>
    <w:lvl w:ilvl="0">
      <w:start w:val="1"/>
      <w:numFmt w:val="decimal"/>
      <w:lvlText w:val="%1."/>
      <w:legacy w:legacy="1" w:legacySpace="0" w:legacyIndent="662"/>
      <w:lvlJc w:val="left"/>
      <w:rPr>
        <w:rFonts w:ascii="Times New Roman" w:hAnsi="Times New Roman" w:cs="Times New Roman" w:hint="default"/>
      </w:rPr>
    </w:lvl>
  </w:abstractNum>
  <w:abstractNum w:abstractNumId="12">
    <w:nsid w:val="41B92270"/>
    <w:multiLevelType w:val="singleLevel"/>
    <w:tmpl w:val="B1F8E638"/>
    <w:lvl w:ilvl="0">
      <w:start w:val="4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abstractNum w:abstractNumId="13">
    <w:nsid w:val="421D0353"/>
    <w:multiLevelType w:val="singleLevel"/>
    <w:tmpl w:val="925C7866"/>
    <w:lvl w:ilvl="0">
      <w:start w:val="1"/>
      <w:numFmt w:val="decimal"/>
      <w:lvlText w:val="%1."/>
      <w:legacy w:legacy="1" w:legacySpace="0" w:legacyIndent="653"/>
      <w:lvlJc w:val="left"/>
      <w:rPr>
        <w:rFonts w:ascii="Times New Roman" w:hAnsi="Times New Roman" w:cs="Times New Roman" w:hint="default"/>
      </w:rPr>
    </w:lvl>
  </w:abstractNum>
  <w:abstractNum w:abstractNumId="14">
    <w:nsid w:val="4CE51FC3"/>
    <w:multiLevelType w:val="singleLevel"/>
    <w:tmpl w:val="ABFC92F6"/>
    <w:lvl w:ilvl="0">
      <w:start w:val="1"/>
      <w:numFmt w:val="decimal"/>
      <w:lvlText w:val="%1."/>
      <w:legacy w:legacy="1" w:legacySpace="0" w:legacyIndent="672"/>
      <w:lvlJc w:val="left"/>
      <w:rPr>
        <w:rFonts w:ascii="Times New Roman" w:hAnsi="Times New Roman" w:cs="Times New Roman" w:hint="default"/>
      </w:rPr>
    </w:lvl>
  </w:abstractNum>
  <w:abstractNum w:abstractNumId="15">
    <w:nsid w:val="55112A16"/>
    <w:multiLevelType w:val="singleLevel"/>
    <w:tmpl w:val="B1F8E638"/>
    <w:lvl w:ilvl="0">
      <w:start w:val="4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abstractNum w:abstractNumId="16">
    <w:nsid w:val="57C733BF"/>
    <w:multiLevelType w:val="singleLevel"/>
    <w:tmpl w:val="1F2899FC"/>
    <w:lvl w:ilvl="0">
      <w:start w:val="1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abstractNum w:abstractNumId="17">
    <w:nsid w:val="5B481F1B"/>
    <w:multiLevelType w:val="singleLevel"/>
    <w:tmpl w:val="4AA6511C"/>
    <w:lvl w:ilvl="0">
      <w:start w:val="1"/>
      <w:numFmt w:val="decimal"/>
      <w:lvlText w:val="%1."/>
      <w:legacy w:legacy="1" w:legacySpace="0" w:legacyIndent="240"/>
      <w:lvlJc w:val="left"/>
      <w:rPr>
        <w:rFonts w:ascii="Arial" w:hAnsi="Arial" w:cs="Arial" w:hint="default"/>
      </w:rPr>
    </w:lvl>
  </w:abstractNum>
  <w:abstractNum w:abstractNumId="18">
    <w:nsid w:val="668C481B"/>
    <w:multiLevelType w:val="singleLevel"/>
    <w:tmpl w:val="E7EC04C8"/>
    <w:lvl w:ilvl="0">
      <w:start w:val="1"/>
      <w:numFmt w:val="decimal"/>
      <w:lvlText w:val="%1."/>
      <w:legacy w:legacy="1" w:legacySpace="0" w:legacyIndent="662"/>
      <w:lvlJc w:val="left"/>
      <w:rPr>
        <w:rFonts w:ascii="Times New Roman" w:hAnsi="Times New Roman" w:cs="Times New Roman" w:hint="default"/>
      </w:rPr>
    </w:lvl>
  </w:abstractNum>
  <w:abstractNum w:abstractNumId="19">
    <w:nsid w:val="6CD57AF6"/>
    <w:multiLevelType w:val="singleLevel"/>
    <w:tmpl w:val="1F2899FC"/>
    <w:lvl w:ilvl="0">
      <w:start w:val="1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num w:numId="1">
    <w:abstractNumId w:val="0"/>
    <w:lvlOverride w:ilvl="0">
      <w:lvl w:ilvl="0">
        <w:start w:val="65535"/>
        <w:numFmt w:val="bullet"/>
        <w:lvlText w:val="•"/>
        <w:legacy w:legacy="1" w:legacySpace="0" w:legacyIndent="610"/>
        <w:lvlJc w:val="left"/>
        <w:rPr>
          <w:rFonts w:ascii="Times New Roman" w:hAnsi="Times New Roman" w:cs="Times New Roman" w:hint="default"/>
        </w:rPr>
      </w:lvl>
    </w:lvlOverride>
  </w:num>
  <w:num w:numId="2">
    <w:abstractNumId w:val="0"/>
    <w:lvlOverride w:ilvl="0">
      <w:lvl w:ilvl="0">
        <w:start w:val="65535"/>
        <w:numFmt w:val="bullet"/>
        <w:lvlText w:val="•"/>
        <w:legacy w:legacy="1" w:legacySpace="0" w:legacyIndent="600"/>
        <w:lvlJc w:val="left"/>
        <w:rPr>
          <w:rFonts w:ascii="Times New Roman" w:hAnsi="Times New Roman" w:cs="Times New Roman" w:hint="default"/>
        </w:rPr>
      </w:lvl>
    </w:lvlOverride>
  </w:num>
  <w:num w:numId="3">
    <w:abstractNumId w:val="0"/>
    <w:lvlOverride w:ilvl="0">
      <w:lvl w:ilvl="0">
        <w:start w:val="65535"/>
        <w:numFmt w:val="bullet"/>
        <w:lvlText w:val="•"/>
        <w:legacy w:legacy="1" w:legacySpace="0" w:legacyIndent="571"/>
        <w:lvlJc w:val="left"/>
        <w:rPr>
          <w:rFonts w:ascii="Times New Roman" w:hAnsi="Times New Roman" w:cs="Times New Roman" w:hint="default"/>
        </w:rPr>
      </w:lvl>
    </w:lvlOverride>
  </w:num>
  <w:num w:numId="4">
    <w:abstractNumId w:val="17"/>
  </w:num>
  <w:num w:numId="5">
    <w:abstractNumId w:val="5"/>
  </w:num>
  <w:num w:numId="6">
    <w:abstractNumId w:val="13"/>
  </w:num>
  <w:num w:numId="7">
    <w:abstractNumId w:val="0"/>
    <w:lvlOverride w:ilvl="0">
      <w:lvl w:ilvl="0">
        <w:start w:val="65535"/>
        <w:numFmt w:val="bullet"/>
        <w:lvlText w:val="•"/>
        <w:legacy w:legacy="1" w:legacySpace="0" w:legacyIndent="614"/>
        <w:lvlJc w:val="left"/>
        <w:rPr>
          <w:rFonts w:ascii="Times New Roman" w:hAnsi="Times New Roman" w:cs="Times New Roman" w:hint="default"/>
        </w:rPr>
      </w:lvl>
    </w:lvlOverride>
  </w:num>
  <w:num w:numId="8">
    <w:abstractNumId w:val="0"/>
    <w:lvlOverride w:ilvl="0">
      <w:lvl w:ilvl="0">
        <w:start w:val="65535"/>
        <w:numFmt w:val="bullet"/>
        <w:lvlText w:val="•"/>
        <w:legacy w:legacy="1" w:legacySpace="0" w:legacyIndent="605"/>
        <w:lvlJc w:val="left"/>
        <w:rPr>
          <w:rFonts w:ascii="Times New Roman" w:hAnsi="Times New Roman" w:cs="Times New Roman" w:hint="default"/>
        </w:rPr>
      </w:lvl>
    </w:lvlOverride>
  </w:num>
  <w:num w:numId="9">
    <w:abstractNumId w:val="0"/>
    <w:lvlOverride w:ilvl="0">
      <w:lvl w:ilvl="0">
        <w:start w:val="65535"/>
        <w:numFmt w:val="bullet"/>
        <w:lvlText w:val="•"/>
        <w:legacy w:legacy="1" w:legacySpace="0" w:legacyIndent="379"/>
        <w:lvlJc w:val="left"/>
        <w:rPr>
          <w:rFonts w:ascii="Arial" w:hAnsi="Arial" w:cs="Arial" w:hint="default"/>
        </w:rPr>
      </w:lvl>
    </w:lvlOverride>
  </w:num>
  <w:num w:numId="10">
    <w:abstractNumId w:val="7"/>
  </w:num>
  <w:num w:numId="11">
    <w:abstractNumId w:val="18"/>
  </w:num>
  <w:num w:numId="12">
    <w:abstractNumId w:val="15"/>
  </w:num>
  <w:num w:numId="13">
    <w:abstractNumId w:val="0"/>
    <w:lvlOverride w:ilvl="0">
      <w:lvl w:ilvl="0">
        <w:start w:val="65535"/>
        <w:numFmt w:val="bullet"/>
        <w:lvlText w:val="•"/>
        <w:legacy w:legacy="1" w:legacySpace="0" w:legacyIndent="595"/>
        <w:lvlJc w:val="left"/>
        <w:rPr>
          <w:rFonts w:ascii="Times New Roman" w:hAnsi="Times New Roman" w:cs="Times New Roman" w:hint="default"/>
        </w:rPr>
      </w:lvl>
    </w:lvlOverride>
  </w:num>
  <w:num w:numId="14">
    <w:abstractNumId w:val="0"/>
    <w:lvlOverride w:ilvl="0">
      <w:lvl w:ilvl="0">
        <w:start w:val="65535"/>
        <w:numFmt w:val="bullet"/>
        <w:lvlText w:val="•"/>
        <w:legacy w:legacy="1" w:legacySpace="0" w:legacyIndent="370"/>
        <w:lvlJc w:val="left"/>
        <w:rPr>
          <w:rFonts w:ascii="Arial" w:hAnsi="Arial" w:cs="Arial" w:hint="default"/>
        </w:rPr>
      </w:lvl>
    </w:lvlOverride>
  </w:num>
  <w:num w:numId="15">
    <w:abstractNumId w:val="10"/>
  </w:num>
  <w:num w:numId="16">
    <w:abstractNumId w:val="0"/>
    <w:lvlOverride w:ilvl="0">
      <w:lvl w:ilvl="0">
        <w:start w:val="65535"/>
        <w:numFmt w:val="bullet"/>
        <w:lvlText w:val="•"/>
        <w:legacy w:legacy="1" w:legacySpace="0" w:legacyIndent="581"/>
        <w:lvlJc w:val="left"/>
        <w:rPr>
          <w:rFonts w:ascii="Times New Roman" w:hAnsi="Times New Roman" w:cs="Times New Roman" w:hint="default"/>
        </w:rPr>
      </w:lvl>
    </w:lvlOverride>
  </w:num>
  <w:num w:numId="17">
    <w:abstractNumId w:val="8"/>
  </w:num>
  <w:num w:numId="18">
    <w:abstractNumId w:val="12"/>
  </w:num>
  <w:num w:numId="19">
    <w:abstractNumId w:val="0"/>
    <w:lvlOverride w:ilvl="0">
      <w:lvl w:ilvl="0">
        <w:start w:val="65535"/>
        <w:numFmt w:val="bullet"/>
        <w:lvlText w:val="•"/>
        <w:legacy w:legacy="1" w:legacySpace="0" w:legacyIndent="608"/>
        <w:lvlJc w:val="left"/>
        <w:rPr>
          <w:rFonts w:ascii="Times New Roman" w:hAnsi="Times New Roman" w:cs="Times New Roman" w:hint="default"/>
        </w:rPr>
      </w:lvl>
    </w:lvlOverride>
  </w:num>
  <w:num w:numId="20">
    <w:abstractNumId w:val="0"/>
    <w:lvlOverride w:ilvl="0">
      <w:lvl w:ilvl="0">
        <w:start w:val="65535"/>
        <w:numFmt w:val="bullet"/>
        <w:lvlText w:val="•"/>
        <w:legacy w:legacy="1" w:legacySpace="0" w:legacyIndent="607"/>
        <w:lvlJc w:val="left"/>
        <w:rPr>
          <w:rFonts w:ascii="Times New Roman" w:hAnsi="Times New Roman" w:cs="Times New Roman" w:hint="default"/>
        </w:rPr>
      </w:lvl>
    </w:lvlOverride>
  </w:num>
  <w:num w:numId="21">
    <w:abstractNumId w:val="3"/>
  </w:num>
  <w:num w:numId="22">
    <w:abstractNumId w:val="0"/>
    <w:lvlOverride w:ilvl="0">
      <w:lvl w:ilvl="0">
        <w:start w:val="65535"/>
        <w:numFmt w:val="bullet"/>
        <w:lvlText w:val="•"/>
        <w:legacy w:legacy="1" w:legacySpace="0" w:legacyIndent="624"/>
        <w:lvlJc w:val="left"/>
        <w:rPr>
          <w:rFonts w:ascii="Times New Roman" w:hAnsi="Times New Roman" w:cs="Times New Roman" w:hint="default"/>
        </w:rPr>
      </w:lvl>
    </w:lvlOverride>
  </w:num>
  <w:num w:numId="23">
    <w:abstractNumId w:val="2"/>
  </w:num>
  <w:num w:numId="24">
    <w:abstractNumId w:val="19"/>
  </w:num>
  <w:num w:numId="25">
    <w:abstractNumId w:val="4"/>
  </w:num>
  <w:num w:numId="26">
    <w:abstractNumId w:val="11"/>
  </w:num>
  <w:num w:numId="27">
    <w:abstractNumId w:val="14"/>
  </w:num>
  <w:num w:numId="28">
    <w:abstractNumId w:val="9"/>
  </w:num>
  <w:num w:numId="29">
    <w:abstractNumId w:val="16"/>
  </w:num>
  <w:num w:numId="30">
    <w:abstractNumId w:val="6"/>
  </w:num>
  <w:num w:numId="31">
    <w:abstractNumId w:val="1"/>
  </w:num>
  <w:num w:numId="32">
    <w:abstractNumId w:val="0"/>
    <w:lvlOverride w:ilvl="0">
      <w:lvl w:ilvl="0">
        <w:start w:val="65535"/>
        <w:numFmt w:val="bullet"/>
        <w:lvlText w:val="•"/>
        <w:legacy w:legacy="1" w:legacySpace="0" w:legacyIndent="533"/>
        <w:lvlJc w:val="left"/>
        <w:rPr>
          <w:rFonts w:ascii="Times New Roman" w:hAnsi="Times New Roman" w:cs="Times New Roman" w:hint="default"/>
        </w:rPr>
      </w:lvl>
    </w:lvlOverride>
  </w:num>
  <w:num w:numId="33">
    <w:abstractNumId w:val="0"/>
    <w:lvlOverride w:ilvl="0">
      <w:lvl w:ilvl="0">
        <w:start w:val="65535"/>
        <w:numFmt w:val="bullet"/>
        <w:lvlText w:val="•"/>
        <w:legacy w:legacy="1" w:legacySpace="0" w:legacyIndent="576"/>
        <w:lvlJc w:val="left"/>
        <w:rPr>
          <w:rFonts w:ascii="Times New Roman" w:hAnsi="Times New Roman" w:cs="Times New Roman" w:hint="default"/>
        </w:rPr>
      </w:lvl>
    </w:lvlOverride>
  </w:num>
  <w:num w:numId="34">
    <w:abstractNumId w:val="0"/>
    <w:lvlOverride w:ilvl="0">
      <w:lvl w:ilvl="0">
        <w:start w:val="65535"/>
        <w:numFmt w:val="bullet"/>
        <w:lvlText w:val="•"/>
        <w:legacy w:legacy="1" w:legacySpace="0" w:legacyIndent="566"/>
        <w:lvlJc w:val="left"/>
        <w:rPr>
          <w:rFonts w:ascii="Times New Roman" w:hAnsi="Times New Roman" w:cs="Times New Roman" w:hint="default"/>
        </w:rPr>
      </w:lvl>
    </w:lvlOverride>
  </w:num>
  <w:num w:numId="35">
    <w:abstractNumId w:val="0"/>
    <w:lvlOverride w:ilvl="0">
      <w:lvl w:ilvl="0">
        <w:start w:val="65535"/>
        <w:numFmt w:val="bullet"/>
        <w:lvlText w:val="•"/>
        <w:legacy w:legacy="1" w:legacySpace="0" w:legacyIndent="619"/>
        <w:lvlJc w:val="left"/>
        <w:rPr>
          <w:rFonts w:ascii="Times New Roman" w:hAnsi="Times New Roman" w:cs="Times New Roman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5565"/>
    <w:rsid w:val="000041FE"/>
    <w:rsid w:val="00034DBD"/>
    <w:rsid w:val="00046BF9"/>
    <w:rsid w:val="003476FB"/>
    <w:rsid w:val="004D6184"/>
    <w:rsid w:val="00574B85"/>
    <w:rsid w:val="005B7F9B"/>
    <w:rsid w:val="008556A4"/>
    <w:rsid w:val="00B47875"/>
    <w:rsid w:val="00C07D75"/>
    <w:rsid w:val="00C15D76"/>
    <w:rsid w:val="00CA5565"/>
    <w:rsid w:val="00DE030C"/>
    <w:rsid w:val="00E558E2"/>
    <w:rsid w:val="00E75222"/>
    <w:rsid w:val="00F67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787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4787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47875"/>
    <w:rPr>
      <w:rFonts w:ascii="Tahoma" w:eastAsiaTheme="minorEastAsia" w:hAnsi="Tahoma" w:cs="Tahoma"/>
      <w:sz w:val="16"/>
      <w:szCs w:val="16"/>
      <w:lang w:eastAsia="ru-RU"/>
    </w:rPr>
  </w:style>
  <w:style w:type="character" w:styleId="a5">
    <w:name w:val="Hyperlink"/>
    <w:basedOn w:val="a0"/>
    <w:uiPriority w:val="99"/>
    <w:unhideWhenUsed/>
    <w:rsid w:val="00F6787B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C15D76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15D76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15D7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15D76"/>
    <w:rPr>
      <w:rFonts w:ascii="Times New Roman" w:eastAsiaTheme="minorEastAsia" w:hAnsi="Times New Roman" w:cs="Times New Roman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787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4787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47875"/>
    <w:rPr>
      <w:rFonts w:ascii="Tahoma" w:eastAsiaTheme="minorEastAsia" w:hAnsi="Tahoma" w:cs="Tahoma"/>
      <w:sz w:val="16"/>
      <w:szCs w:val="16"/>
      <w:lang w:eastAsia="ru-RU"/>
    </w:rPr>
  </w:style>
  <w:style w:type="character" w:styleId="a5">
    <w:name w:val="Hyperlink"/>
    <w:basedOn w:val="a0"/>
    <w:uiPriority w:val="99"/>
    <w:unhideWhenUsed/>
    <w:rsid w:val="00F6787B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C15D76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15D76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15D7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15D76"/>
    <w:rPr>
      <w:rFonts w:ascii="Times New Roman" w:eastAsiaTheme="minorEastAsia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hyperlink" Target="http://www.wimaxforum.or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://tinyurl.com/48mkj" TargetMode="External"/><Relationship Id="rId19" Type="http://schemas.openxmlformats.org/officeDocument/2006/relationships/hyperlink" Target="http://lightreading.com1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1373</TotalTime>
  <Pages>31</Pages>
  <Words>8884</Words>
  <Characters>50642</Characters>
  <Application>Microsoft Office Word</Application>
  <DocSecurity>0</DocSecurity>
  <Lines>422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2021-05-11T18:53:00Z</dcterms:created>
  <dcterms:modified xsi:type="dcterms:W3CDTF">2021-05-12T18:13:00Z</dcterms:modified>
</cp:coreProperties>
</file>