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86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  <w:bookmarkStart w:id="0" w:name="__DdeLink__400_2627214314"/>
    </w:p>
    <w:p>
      <w:pPr>
        <w:pStyle w:val="Normal"/>
        <w:spacing w:lineRule="auto" w:line="240" w:before="0" w:after="173"/>
        <w:jc w:val="center"/>
        <w:rPr/>
      </w:pPr>
      <w:r>
        <w:rPr>
          <w:rFonts w:cs="Times New Roman" w:ascii="Times New Roman" w:hAnsi="Times New Roman"/>
          <w:sz w:val="24"/>
          <w:szCs w:val="24"/>
        </w:rPr>
        <w:t>541-360-9231</w:t>
      </w:r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cs="Times New Roman" w:ascii="Times New Roman" w:hAnsi="Times New Roman"/>
          <w:sz w:val="24"/>
          <w:szCs w:val="24"/>
        </w:rPr>
        <w:t>xuanbach1307@gmail.com</w:t>
      </w:r>
      <w:r>
        <w:rPr>
          <w:rFonts w:ascii="Times New Roman" w:hAnsi="Times New Roman"/>
          <w:sz w:val="24"/>
          <w:szCs w:val="24"/>
        </w:rPr>
        <w:t xml:space="preserve"> | </w:t>
      </w:r>
      <w:hyperlink r:id="rId2">
        <w:r>
          <w:rPr>
            <w:rStyle w:val="Hyperlink"/>
            <w:rFonts w:ascii="Times New Roman" w:hAnsi="Times New Roman"/>
            <w:sz w:val="24"/>
            <w:szCs w:val="24"/>
          </w:rPr>
          <w:t>linkedin.com/in/brphan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hyperlink r:id="rId3">
        <w:r>
          <w:rPr>
            <w:rStyle w:val="Hyperlink"/>
            <w:rFonts w:cs="Times New Roman" w:ascii="Times New Roman" w:hAnsi="Times New Roman"/>
            <w:sz w:val="24"/>
            <w:szCs w:val="24"/>
          </w:rPr>
          <w:t>bachsofttrick.github.io/projects</w:t>
        </w:r>
      </w:hyperlink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 xml:space="preserve">Software </w:t>
      </w:r>
      <w:bookmarkStart w:id="1" w:name="__DdeLink__148_2393250781"/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bookmarkEnd w:id="1"/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4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requests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PHP, React, jQuery, Leaflet, MySQL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Reduced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Adopted Claude Code, Docker, GitHub Actions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to automate development, testing and deployment of platform, reducing cost by 70%.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5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OSU Extension Service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Drupal (PHP)</w:t>
      </w:r>
      <w:r>
        <w:rPr>
          <w:rFonts w:cs="Times New Roman" w:ascii="Times New Roman" w:hAnsi="Times New Roman"/>
          <w:color w:val="auto"/>
          <w:sz w:val="24"/>
          <w:szCs w:val="24"/>
        </w:rPr>
        <w:t>, ensuring seamless access to outdoor education resources and reporting systems.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Software </w:t>
      </w: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bookmarkStart w:id="2" w:name="__DdeLink__117_255574347"/>
      <w:r>
        <w:rPr>
          <w:rFonts w:cs="Times New Roman" w:ascii="Times New Roman" w:hAnsi="Times New Roman"/>
          <w:i/>
          <w:iCs/>
          <w:sz w:val="24"/>
          <w:szCs w:val="24"/>
        </w:rPr>
        <w:t>Ho Chi Minh C</w:t>
      </w:r>
      <w:bookmarkEnd w:id="2"/>
      <w:r>
        <w:rPr>
          <w:rFonts w:cs="Times New Roman" w:ascii="Times New Roman" w:hAnsi="Times New Roman"/>
          <w:i/>
          <w:iCs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high-throughput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B2B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distribution management system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.NET (C#), Vue, Typescript, PostgreSQL, Microservices, Redis, Kubernetes.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6">
        <w:bookmarkStart w:id="3" w:name="__DdeLink__275_39952757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JobbedIn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bookmarkStart w:id="4" w:name="__DdeLink__447_3995275771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Next.js, OpenAI</w:t>
      </w:r>
      <w:r>
        <w:rPr>
          <w:rStyle w:val="Hyperlink"/>
          <w:rFonts w:cs="Times New Roman" w:ascii="Times New Roman" w:hAnsi="Times New Roman"/>
          <w:b/>
          <w:bCs/>
          <w:i/>
          <w:color w:val="auto"/>
          <w:sz w:val="24"/>
          <w:szCs w:val="24"/>
          <w:u w:val="none"/>
        </w:rPr>
        <w:t xml:space="preserve">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LangGraph, Postgres</w:t>
      </w:r>
      <w:bookmarkEnd w:id="4"/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 </w:t>
      </w:r>
      <w:bookmarkStart w:id="5" w:name="__DdeLink__444_3995275771"/>
      <w:bookmarkStart w:id="6" w:name="__DdeLink__145_1114851166"/>
      <w:r>
        <w:rPr>
          <w:rFonts w:ascii="Times New Roman" w:hAnsi="Times New Roman"/>
          <w:b/>
          <w:bCs/>
          <w:sz w:val="24"/>
          <w:szCs w:val="24"/>
        </w:rPr>
        <w:t>multi-agent</w:t>
      </w:r>
      <w:r>
        <w:rPr>
          <w:rFonts w:ascii="Times New Roman" w:hAnsi="Times New Roman"/>
          <w:sz w:val="24"/>
          <w:szCs w:val="24"/>
        </w:rPr>
        <w:t xml:space="preserve"> job hunting </w:t>
      </w:r>
      <w:r>
        <w:rPr>
          <w:rFonts w:ascii="Times New Roman" w:hAnsi="Times New Roman"/>
          <w:b/>
          <w:bCs/>
          <w:sz w:val="24"/>
          <w:szCs w:val="24"/>
        </w:rPr>
        <w:t>operating system</w:t>
      </w:r>
      <w:bookmarkEnd w:id="6"/>
      <w:r>
        <w:rPr>
          <w:rFonts w:ascii="Times New Roman" w:hAnsi="Times New Roman"/>
          <w:sz w:val="24"/>
          <w:szCs w:val="24"/>
        </w:rPr>
        <w:t xml:space="preserve"> to study future employers, draft personalize</w:t>
      </w:r>
      <w:r>
        <w:rPr>
          <w:rFonts w:ascii="Times New Roman" w:hAnsi="Times New Roman"/>
          <w:sz w:val="24"/>
          <w:szCs w:val="24"/>
        </w:rPr>
        <w:t>d</w:t>
      </w:r>
      <w:r>
        <w:rPr>
          <w:rFonts w:ascii="Times New Roman" w:hAnsi="Times New Roman"/>
          <w:sz w:val="24"/>
          <w:szCs w:val="24"/>
        </w:rPr>
        <w:t xml:space="preserve"> letters and LinkedIn messages to hiring personnel</w:t>
      </w:r>
      <w:bookmarkEnd w:id="5"/>
      <w:r>
        <w:rPr>
          <w:rFonts w:ascii="Times New Roman" w:hAnsi="Times New Roman"/>
          <w:sz w:val="24"/>
          <w:szCs w:val="24"/>
        </w:rPr>
        <w:t>.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7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Papersy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ascii="Times New Roman" w:hAnsi="Times New Roman"/>
          <w:b/>
          <w:bCs/>
          <w:sz w:val="24"/>
          <w:szCs w:val="24"/>
        </w:rPr>
        <w:t xml:space="preserve">SvelteKit,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RAG</w:t>
      </w:r>
      <w:bookmarkStart w:id="7" w:name="__DdeLink__374_4023190652"/>
      <w:bookmarkEnd w:id="7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, OpenAI,</w:t>
      </w:r>
      <w:r>
        <w:rPr>
          <w:rStyle w:val="Hyperlink"/>
          <w:rFonts w:cs="Times New Roman" w:ascii="Times New Roman" w:hAnsi="Times New Roman"/>
          <w:b w:val="false"/>
          <w:bCs w:val="false"/>
          <w:i w:val="false"/>
          <w:i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 xml:space="preserve">LangChain, </w:t>
      </w:r>
      <w:bookmarkStart w:id="8" w:name="__DdeLink__145_3691203199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Postgres</w:t>
      </w:r>
      <w:bookmarkEnd w:id="8"/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an </w:t>
      </w:r>
      <w:r>
        <w:rPr>
          <w:rFonts w:ascii="Times New Roman" w:hAnsi="Times New Roman"/>
          <w:b/>
          <w:bCs/>
          <w:sz w:val="24"/>
          <w:szCs w:val="24"/>
        </w:rPr>
        <w:t>agentic AI</w:t>
      </w:r>
      <w:r>
        <w:rPr>
          <w:rFonts w:ascii="Times New Roman" w:hAnsi="Times New Roman"/>
          <w:sz w:val="24"/>
          <w:szCs w:val="24"/>
        </w:rPr>
        <w:t xml:space="preserve"> research assistant end-to-end to surface relevant insights from academic papers and interact with them through conversation.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TECHNICAL SKILLS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Language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C, C++, C#, Python, Go, TypeScript, Bash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Frontend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React, Vue, Svelte, Next.js, Tailwind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Backend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.NET, Node.js, NestJS, Express.js, FastAPI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Database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MySQL, Postgres, MongoDB, GraphQL, Redis, RabbitMQ, ElasticSearch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CI/CD Tools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Git, Github Actions, Docker, Kubernetes, Ansible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AI Development</w:t>
      </w:r>
      <w:r>
        <w:rPr>
          <w:rFonts w:ascii="Times New Roman" w:hAnsi="Times New Roman"/>
          <w:sz w:val="24"/>
          <w:szCs w:val="24"/>
        </w:rPr>
        <w:t>: llama.cpp, vllm, Hugging Face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Claude Code</w:t>
      </w:r>
    </w:p>
    <w:p>
      <w:pPr>
        <w:pStyle w:val="Normal"/>
        <w:numPr>
          <w:ilvl w:val="0"/>
          <w:numId w:val="1"/>
        </w:numPr>
        <w:spacing w:lineRule="auto" w:line="240" w:before="0" w:after="86"/>
        <w:ind w:hanging="360" w:left="360"/>
        <w:rPr>
          <w:rFonts w:ascii="Times New Roman" w:hAnsi="Times New Roman"/>
          <w:sz w:val="24"/>
          <w:szCs w:val="24"/>
        </w:rPr>
      </w:pPr>
      <w:bookmarkStart w:id="9" w:name="__DdeLink__293_2421298475"/>
      <w:bookmarkEnd w:id="0"/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Cloud Platforms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AWS EC2, ECS, Lambda, S3, CloudFront, RDS, DynamoDB</w:t>
      </w:r>
      <w:bookmarkEnd w:id="9"/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 xml:space="preserve"> Corvallis, Oregon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</w:r>
      <w:bookmarkStart w:id="10" w:name="__DdeLink__436_2627214314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6</w:t>
      </w:r>
      <w:bookmarkEnd w:id="10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/2026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6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Ho Chi Minh, Viet Nam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</w:p>
    <w:sectPr>
      <w:type w:val="nextPage"/>
      <w:pgSz w:w="12240" w:h="15840"/>
      <w:pgMar w:left="1080" w:right="108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default"/>
  </w:font>
  <w:font w:name="Calibri">
    <w:charset w:val="01"/>
    <w:family w:val="roman"/>
    <w:pitch w:val="default"/>
  </w:font>
  <w:font w:name="Courier">
    <w:altName w:val="Courier New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" TargetMode="External"/><Relationship Id="rId6" Type="http://schemas.openxmlformats.org/officeDocument/2006/relationships/hyperlink" Target="https://lesteuai.com/?product=jobbedin" TargetMode="External"/><Relationship Id="rId7" Type="http://schemas.openxmlformats.org/officeDocument/2006/relationships/hyperlink" Target="https://lesteuai.com/?product=papersy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Application>LibreOffice/24.2.7.2$Linux_X86_64 LibreOffice_project/420$Build-2</Application>
  <AppVersion>15.0000</AppVersion>
  <Pages>1</Pages>
  <Words>325</Words>
  <Characters>2042</Characters>
  <CharactersWithSpaces>2324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2026-05-25T16:36:22Z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