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AB751D" w:rsidRDefault="41DDCA77" w14:paraId="00000001" w14:textId="1530C8BD">
      <w:pPr>
        <w:pStyle w:val="Title"/>
        <w:jc w:val="center"/>
        <w:rPr>
          <w:sz w:val="42"/>
          <w:szCs w:val="42"/>
        </w:rPr>
      </w:pPr>
      <w:bookmarkStart w:name="_36mxxhq6ysl8" w:id="0"/>
      <w:bookmarkEnd w:id="0"/>
      <w:r w:rsidRPr="4082F135" w:rsidR="4082F135">
        <w:rPr>
          <w:sz w:val="42"/>
          <w:szCs w:val="42"/>
        </w:rPr>
        <w:t>Experiment :  4 Bit Ripple Carry Adder</w:t>
      </w:r>
    </w:p>
    <w:p w:rsidR="00AB751D" w:rsidRDefault="00AB751D" w14:paraId="00000002" w14:textId="77777777">
      <w:pPr>
        <w:jc w:val="center"/>
        <w:rPr>
          <w:sz w:val="20"/>
          <w:szCs w:val="20"/>
        </w:rPr>
      </w:pPr>
    </w:p>
    <w:p w:rsidR="00AB751D" w:rsidRDefault="5BB4BDD2" w14:paraId="00000003" w14:textId="31FA59D8">
      <w:pPr>
        <w:jc w:val="center"/>
        <w:rPr>
          <w:sz w:val="20"/>
          <w:szCs w:val="20"/>
        </w:rPr>
      </w:pPr>
      <w:r w:rsidRPr="4082F135" w:rsidR="4082F135">
        <w:rPr>
          <w:sz w:val="20"/>
          <w:szCs w:val="20"/>
        </w:rPr>
        <w:t>Badal Varshney, Roll Number 19D070015</w:t>
      </w:r>
    </w:p>
    <w:p w:rsidR="00AB751D" w:rsidRDefault="00E8294D" w14:paraId="00000004" w14:textId="77777777">
      <w:pPr>
        <w:jc w:val="center"/>
        <w:rPr>
          <w:sz w:val="20"/>
          <w:szCs w:val="20"/>
        </w:rPr>
      </w:pPr>
      <w:r>
        <w:rPr>
          <w:sz w:val="20"/>
          <w:szCs w:val="20"/>
        </w:rPr>
        <w:t>EE-214, WEL, IIT Bombay</w:t>
      </w:r>
    </w:p>
    <w:p w:rsidR="00AB751D" w:rsidRDefault="00E8294D" w14:paraId="00000005" w14:textId="41D1560B">
      <w:pPr>
        <w:jc w:val="center"/>
        <w:rPr>
          <w:sz w:val="20"/>
          <w:szCs w:val="20"/>
        </w:rPr>
      </w:pPr>
      <w:r w:rsidRPr="4082F135" w:rsidR="4082F135">
        <w:rPr>
          <w:sz w:val="20"/>
          <w:szCs w:val="20"/>
        </w:rPr>
        <w:t>January 28, 2021</w:t>
      </w:r>
    </w:p>
    <w:p w:rsidR="00AB751D" w:rsidRDefault="00AB751D" w14:paraId="00000006" w14:textId="77777777">
      <w:pPr>
        <w:jc w:val="right"/>
        <w:rPr>
          <w:sz w:val="20"/>
          <w:szCs w:val="20"/>
        </w:rPr>
      </w:pPr>
    </w:p>
    <w:p w:rsidR="00AB751D" w:rsidRDefault="00E8294D" w14:paraId="00000007" w14:textId="77777777">
      <w:pPr>
        <w:pStyle w:val="Heading2"/>
        <w:rPr>
          <w:sz w:val="30"/>
          <w:szCs w:val="30"/>
        </w:rPr>
      </w:pPr>
      <w:bookmarkStart w:name="_ibeb6f0gtd6" w:colFirst="0" w:colLast="0" w:id="1"/>
      <w:bookmarkEnd w:id="1"/>
      <w:r>
        <w:rPr>
          <w:sz w:val="30"/>
          <w:szCs w:val="30"/>
        </w:rPr>
        <w:t xml:space="preserve">Overview of the experiment: </w:t>
      </w:r>
    </w:p>
    <w:tbl>
      <w:tblPr>
        <w:tblStyle w:val="a"/>
        <w:tblW w:w="9360" w:type="dxa"/>
        <w:tblInd w:w="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AB751D" w:rsidTr="4082F135" w14:paraId="04262B80" w14:textId="77777777">
        <w:tc>
          <w:tcPr>
            <w:tcW w:w="9360" w:type="dxa"/>
            <w:shd w:val="clear" w:color="auto" w:fill="auto"/>
            <w:tcMar>
              <w:top w:w="100" w:type="dxa"/>
              <w:left w:w="100" w:type="dxa"/>
              <w:bottom w:w="100" w:type="dxa"/>
              <w:right w:w="100" w:type="dxa"/>
            </w:tcMar>
          </w:tcPr>
          <w:p w:rsidR="00AB751D" w:rsidP="31FDF214" w:rsidRDefault="4DB0168F" w14:paraId="1DF28F4C" w14:textId="2DA60698">
            <w:pPr>
              <w:widowControl w:val="0"/>
              <w:pBdr>
                <w:top w:val="nil"/>
                <w:left w:val="nil"/>
                <w:bottom w:val="nil"/>
                <w:right w:val="nil"/>
                <w:between w:val="nil"/>
              </w:pBdr>
              <w:spacing w:line="240" w:lineRule="auto"/>
              <w:rPr>
                <w:sz w:val="20"/>
                <w:szCs w:val="20"/>
              </w:rPr>
            </w:pPr>
            <w:r w:rsidRPr="4082F135" w:rsidR="4082F135">
              <w:rPr>
                <w:sz w:val="20"/>
                <w:szCs w:val="20"/>
              </w:rPr>
              <w:t xml:space="preserve"> The purpose of the experiment was to design a system capable of adding two four bit numbers. Since the design of a Full Adder was already implemented, the next natural step was to design a four bit adder. The experiment demonstrated how the ripple carry in the Full Adder may be used to design a four bit adder. The design was implemented for two 4 bit numbers but can easily be extended to more number of bits too.</w:t>
            </w:r>
          </w:p>
          <w:p w:rsidR="00AB751D" w:rsidP="31FDF214" w:rsidRDefault="40541011" w14:paraId="0000000C" w14:textId="03193BD4">
            <w:pPr>
              <w:widowControl w:val="0"/>
              <w:pBdr>
                <w:top w:val="nil"/>
                <w:left w:val="nil"/>
                <w:bottom w:val="nil"/>
                <w:right w:val="nil"/>
                <w:between w:val="nil"/>
              </w:pBdr>
              <w:spacing w:line="240" w:lineRule="auto"/>
              <w:rPr>
                <w:sz w:val="20"/>
                <w:szCs w:val="20"/>
              </w:rPr>
            </w:pPr>
            <w:r w:rsidRPr="4082F135" w:rsidR="4082F135">
              <w:rPr>
                <w:sz w:val="20"/>
                <w:szCs w:val="20"/>
              </w:rPr>
              <w:t xml:space="preserve"> The design of the project was done in Quartus Prime and a generic testbench was used which reads data from a trace file containing the test cases to check whether the expected answers match the outputs.</w:t>
            </w:r>
          </w:p>
        </w:tc>
      </w:tr>
    </w:tbl>
    <w:p w:rsidR="00AB751D" w:rsidRDefault="00E8294D" w14:paraId="0000000D" w14:textId="77777777">
      <w:pPr>
        <w:pStyle w:val="Heading2"/>
        <w:rPr>
          <w:sz w:val="30"/>
          <w:szCs w:val="30"/>
        </w:rPr>
      </w:pPr>
      <w:bookmarkStart w:name="_ka6khbqw0bhl" w:colFirst="0" w:colLast="0" w:id="2"/>
      <w:bookmarkEnd w:id="2"/>
      <w:r>
        <w:rPr>
          <w:sz w:val="30"/>
          <w:szCs w:val="30"/>
        </w:rPr>
        <w:t xml:space="preserve">Approach to the experiment: </w:t>
      </w:r>
    </w:p>
    <w:tbl>
      <w:tblPr>
        <w:tblStyle w:val="a0"/>
        <w:tblW w:w="9360" w:type="dxa"/>
        <w:tblInd w:w="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AB751D" w:rsidTr="4082F135" w14:paraId="0A6CA840" w14:textId="77777777">
        <w:tc>
          <w:tcPr>
            <w:tcW w:w="9360" w:type="dxa"/>
            <w:shd w:val="clear" w:color="auto" w:fill="auto"/>
            <w:tcMar>
              <w:top w:w="100" w:type="dxa"/>
              <w:left w:w="100" w:type="dxa"/>
              <w:bottom w:w="100" w:type="dxa"/>
              <w:right w:w="100" w:type="dxa"/>
            </w:tcMar>
          </w:tcPr>
          <w:p w:rsidR="00AB751D" w:rsidP="31FDF214" w:rsidRDefault="12F981EE" w14:paraId="422A9E99" w14:textId="7A13C118">
            <w:pPr>
              <w:widowControl w:val="0"/>
              <w:pBdr>
                <w:top w:val="nil"/>
                <w:left w:val="nil"/>
                <w:bottom w:val="nil"/>
                <w:right w:val="nil"/>
                <w:between w:val="nil"/>
              </w:pBdr>
              <w:spacing w:line="240" w:lineRule="auto"/>
              <w:rPr>
                <w:sz w:val="20"/>
                <w:szCs w:val="20"/>
              </w:rPr>
            </w:pPr>
            <w:r w:rsidRPr="4082F135" w:rsidR="4082F135">
              <w:rPr>
                <w:sz w:val="20"/>
                <w:szCs w:val="20"/>
              </w:rPr>
              <w:t xml:space="preserve"> The 4 bit adder was implemented using 4 Full Adders. The carry for the first adder was initialized to 0 and the two inputs to it were the first bits of the 2 numbers. The sum would be the value of the output’s corresponding bit and carry was propagated to the next adder. The last carry generated from the Full Adder was ignored. The design used where A and B are the two inputs .                               Testbench was compiled which read data from the trace file whose first column was the 8 bit input, the second column was the expected output and the last was the mask bit to determine whether to check the corresponding bit or not( checked if set to 1). The trace file was generated using python code.</w:t>
            </w:r>
          </w:p>
          <w:p w:rsidR="00AB751D" w:rsidP="4082F135" w:rsidRDefault="6325208A" w14:paraId="0000000E" w14:textId="7C7893E3">
            <w:pPr>
              <w:pStyle w:val="Normal"/>
              <w:widowControl w:val="0"/>
              <w:pBdr>
                <w:top w:val="nil"/>
                <w:left w:val="nil"/>
                <w:bottom w:val="nil"/>
                <w:right w:val="nil"/>
                <w:between w:val="nil"/>
              </w:pBdr>
              <w:spacing w:line="240" w:lineRule="auto"/>
            </w:pPr>
            <w:r w:rsidR="4082F135">
              <w:rPr/>
              <w:t xml:space="preserve">  </w:t>
            </w:r>
            <w:r>
              <w:drawing>
                <wp:inline wp14:editId="12959E7D" wp14:anchorId="5CF6AB0D">
                  <wp:extent cx="5514975" cy="2857500"/>
                  <wp:effectExtent l="0" t="0" r="0" b="0"/>
                  <wp:docPr id="795452673" name="" title=""/>
                  <wp:cNvGraphicFramePr>
                    <a:graphicFrameLocks noChangeAspect="1"/>
                  </wp:cNvGraphicFramePr>
                  <a:graphic>
                    <a:graphicData uri="http://schemas.openxmlformats.org/drawingml/2006/picture">
                      <pic:pic>
                        <pic:nvPicPr>
                          <pic:cNvPr id="0" name=""/>
                          <pic:cNvPicPr/>
                        </pic:nvPicPr>
                        <pic:blipFill>
                          <a:blip r:embed="R90c9268595a349e6">
                            <a:extLst>
                              <a:ext xmlns:a="http://schemas.openxmlformats.org/drawingml/2006/main" uri="{28A0092B-C50C-407E-A947-70E740481C1C}">
                                <a14:useLocalDpi val="0"/>
                              </a:ext>
                            </a:extLst>
                          </a:blip>
                          <a:stretch>
                            <a:fillRect/>
                          </a:stretch>
                        </pic:blipFill>
                        <pic:spPr>
                          <a:xfrm>
                            <a:off x="0" y="0"/>
                            <a:ext cx="5514975" cy="2857500"/>
                          </a:xfrm>
                          <a:prstGeom prst="rect">
                            <a:avLst/>
                          </a:prstGeom>
                        </pic:spPr>
                      </pic:pic>
                    </a:graphicData>
                  </a:graphic>
                </wp:inline>
              </w:drawing>
            </w:r>
          </w:p>
        </w:tc>
      </w:tr>
    </w:tbl>
    <w:p w:rsidR="00AB751D" w:rsidRDefault="00E8294D" w14:paraId="0000000F" w14:textId="77777777">
      <w:pPr>
        <w:pStyle w:val="Heading2"/>
        <w:rPr>
          <w:sz w:val="30"/>
          <w:szCs w:val="30"/>
        </w:rPr>
      </w:pPr>
      <w:bookmarkStart w:name="_i1apus7ox8ko" w:colFirst="0" w:colLast="0" w:id="3"/>
      <w:bookmarkEnd w:id="3"/>
      <w:r>
        <w:rPr>
          <w:sz w:val="30"/>
          <w:szCs w:val="30"/>
        </w:rPr>
        <w:t xml:space="preserve">Design document and VHDL code if relevant: </w:t>
      </w:r>
    </w:p>
    <w:tbl>
      <w:tblPr>
        <w:tblStyle w:val="a1"/>
        <w:tblW w:w="9360" w:type="dxa"/>
        <w:tblInd w:w="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AB751D" w:rsidTr="4082F135" w14:paraId="4ED1A5F9" w14:textId="77777777">
        <w:tc>
          <w:tcPr>
            <w:tcW w:w="9360" w:type="dxa"/>
            <w:shd w:val="clear" w:color="auto" w:fill="auto"/>
            <w:tcMar>
              <w:top w:w="100" w:type="dxa"/>
              <w:left w:w="100" w:type="dxa"/>
              <w:bottom w:w="100" w:type="dxa"/>
              <w:right w:w="100" w:type="dxa"/>
            </w:tcMar>
          </w:tcPr>
          <w:p w:rsidR="00AB751D" w:rsidP="4082F135" w:rsidRDefault="00E8294D" w14:paraId="31479156" w14:textId="7A7E61BF">
            <w:pPr>
              <w:widowControl w:val="0"/>
              <w:spacing w:line="240" w:lineRule="auto"/>
              <w:rPr>
                <w:sz w:val="20"/>
                <w:szCs w:val="20"/>
              </w:rPr>
            </w:pPr>
            <w:r w:rsidRPr="4082F135" w:rsidR="4082F135">
              <w:rPr>
                <w:sz w:val="20"/>
                <w:szCs w:val="20"/>
              </w:rPr>
              <w:t>Code of Ripple Carry adder-</w:t>
            </w:r>
          </w:p>
          <w:p w:rsidR="00AB751D" w:rsidRDefault="00E8294D" w14:paraId="103BA10C" w14:textId="6186C91E">
            <w:pPr>
              <w:widowControl w:val="0"/>
              <w:spacing w:line="240" w:lineRule="auto"/>
            </w:pPr>
            <w:r>
              <w:drawing>
                <wp:inline wp14:editId="2EFDD3AD" wp14:anchorId="2572A420">
                  <wp:extent cx="5534025" cy="2162175"/>
                  <wp:effectExtent l="0" t="0" r="0" b="0"/>
                  <wp:docPr id="945357935" name="" title=""/>
                  <wp:cNvGraphicFramePr>
                    <a:graphicFrameLocks noChangeAspect="1"/>
                  </wp:cNvGraphicFramePr>
                  <a:graphic>
                    <a:graphicData uri="http://schemas.openxmlformats.org/drawingml/2006/picture">
                      <pic:pic>
                        <pic:nvPicPr>
                          <pic:cNvPr id="0" name=""/>
                          <pic:cNvPicPr/>
                        </pic:nvPicPr>
                        <pic:blipFill>
                          <a:blip r:embed="Ra5a1e51c79d74a45">
                            <a:extLst>
                              <a:ext xmlns:a="http://schemas.openxmlformats.org/drawingml/2006/main" uri="{28A0092B-C50C-407E-A947-70E740481C1C}">
                                <a14:useLocalDpi val="0"/>
                              </a:ext>
                            </a:extLst>
                          </a:blip>
                          <a:stretch>
                            <a:fillRect/>
                          </a:stretch>
                        </pic:blipFill>
                        <pic:spPr>
                          <a:xfrm>
                            <a:off x="0" y="0"/>
                            <a:ext cx="5534025" cy="2162175"/>
                          </a:xfrm>
                          <a:prstGeom prst="rect">
                            <a:avLst/>
                          </a:prstGeom>
                        </pic:spPr>
                      </pic:pic>
                    </a:graphicData>
                  </a:graphic>
                </wp:inline>
              </w:drawing>
            </w:r>
          </w:p>
          <w:p w:rsidR="00AB751D" w:rsidP="4082F135" w:rsidRDefault="00E8294D" w14:paraId="60C72812" w14:textId="49B83D8F">
            <w:pPr>
              <w:pStyle w:val="Normal"/>
              <w:widowControl w:val="0"/>
              <w:spacing w:line="240" w:lineRule="auto"/>
              <w:rPr>
                <w:sz w:val="20"/>
                <w:szCs w:val="20"/>
              </w:rPr>
            </w:pPr>
            <w:r w:rsidRPr="4082F135" w:rsidR="4082F135">
              <w:rPr>
                <w:sz w:val="20"/>
                <w:szCs w:val="20"/>
              </w:rPr>
              <w:t>Code of DUT file-</w:t>
            </w:r>
          </w:p>
          <w:p w:rsidR="00AB751D" w:rsidP="4082F135" w:rsidRDefault="00E8294D" w14:paraId="00000010" w14:textId="7C71C3C8">
            <w:pPr>
              <w:pStyle w:val="Normal"/>
              <w:widowControl w:val="0"/>
              <w:spacing w:line="240" w:lineRule="auto"/>
              <w:rPr>
                <w:sz w:val="20"/>
                <w:szCs w:val="20"/>
              </w:rPr>
            </w:pPr>
            <w:r>
              <w:drawing>
                <wp:inline wp14:editId="57BDDCF5" wp14:anchorId="57FA9C5B">
                  <wp:extent cx="5562600" cy="2009775"/>
                  <wp:effectExtent l="0" t="0" r="0" b="0"/>
                  <wp:docPr id="1805268235" name="" title=""/>
                  <wp:cNvGraphicFramePr>
                    <a:graphicFrameLocks noChangeAspect="1"/>
                  </wp:cNvGraphicFramePr>
                  <a:graphic>
                    <a:graphicData uri="http://schemas.openxmlformats.org/drawingml/2006/picture">
                      <pic:pic>
                        <pic:nvPicPr>
                          <pic:cNvPr id="0" name=""/>
                          <pic:cNvPicPr/>
                        </pic:nvPicPr>
                        <pic:blipFill>
                          <a:blip r:embed="R4c907b7562f64d33">
                            <a:extLst>
                              <a:ext xmlns:a="http://schemas.openxmlformats.org/drawingml/2006/main" uri="{28A0092B-C50C-407E-A947-70E740481C1C}">
                                <a14:useLocalDpi val="0"/>
                              </a:ext>
                            </a:extLst>
                          </a:blip>
                          <a:stretch>
                            <a:fillRect/>
                          </a:stretch>
                        </pic:blipFill>
                        <pic:spPr>
                          <a:xfrm>
                            <a:off x="0" y="0"/>
                            <a:ext cx="5562600" cy="2009775"/>
                          </a:xfrm>
                          <a:prstGeom prst="rect">
                            <a:avLst/>
                          </a:prstGeom>
                        </pic:spPr>
                      </pic:pic>
                    </a:graphicData>
                  </a:graphic>
                </wp:inline>
              </w:drawing>
            </w:r>
          </w:p>
        </w:tc>
      </w:tr>
    </w:tbl>
    <w:p w:rsidR="00AB751D" w:rsidRDefault="00E8294D" w14:paraId="00000011" w14:textId="77777777">
      <w:pPr>
        <w:pStyle w:val="Heading2"/>
        <w:rPr>
          <w:sz w:val="30"/>
          <w:szCs w:val="30"/>
        </w:rPr>
      </w:pPr>
      <w:bookmarkStart w:name="_xnlm785qecen" w:colFirst="0" w:colLast="0" w:id="4"/>
      <w:bookmarkEnd w:id="4"/>
      <w:r>
        <w:rPr>
          <w:sz w:val="30"/>
          <w:szCs w:val="30"/>
        </w:rPr>
        <w:t>RTL View:</w:t>
      </w:r>
    </w:p>
    <w:tbl>
      <w:tblPr>
        <w:tblStyle w:val="a2"/>
        <w:tblW w:w="9360" w:type="dxa"/>
        <w:tblInd w:w="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AB751D" w:rsidTr="4082F135" w14:paraId="6479FD64" w14:textId="77777777">
        <w:tc>
          <w:tcPr>
            <w:tcW w:w="9360" w:type="dxa"/>
            <w:shd w:val="clear" w:color="auto" w:fill="auto"/>
            <w:tcMar>
              <w:top w:w="100" w:type="dxa"/>
              <w:left w:w="100" w:type="dxa"/>
              <w:bottom w:w="100" w:type="dxa"/>
              <w:right w:w="100" w:type="dxa"/>
            </w:tcMar>
          </w:tcPr>
          <w:p w:rsidR="00AB751D" w:rsidP="31FDF214" w:rsidRDefault="00E8294D" w14:paraId="7B09F763" w14:textId="5E6543C8">
            <w:pPr>
              <w:widowControl w:val="0"/>
              <w:spacing w:line="240" w:lineRule="auto"/>
              <w:rPr>
                <w:sz w:val="20"/>
                <w:szCs w:val="20"/>
              </w:rPr>
            </w:pPr>
            <w:r w:rsidRPr="31FDF214">
              <w:rPr>
                <w:sz w:val="20"/>
                <w:szCs w:val="20"/>
              </w:rPr>
              <w:t>Attach screen-shot of the RTL view generated by Quartus.</w:t>
            </w:r>
          </w:p>
          <w:p w:rsidR="00AB751D" w:rsidP="31FDF214" w:rsidRDefault="00AB751D" w14:paraId="5852232B" w14:textId="1DC234C0">
            <w:pPr>
              <w:widowControl w:val="0"/>
              <w:spacing w:line="240" w:lineRule="auto"/>
              <w:rPr>
                <w:sz w:val="20"/>
                <w:szCs w:val="20"/>
              </w:rPr>
            </w:pPr>
          </w:p>
          <w:p w:rsidR="00AB751D" w:rsidP="31FDF214" w:rsidRDefault="786AC08A" w14:paraId="00000012" w14:textId="7270A978">
            <w:pPr>
              <w:widowControl w:val="0"/>
              <w:spacing w:line="240" w:lineRule="auto"/>
            </w:pPr>
            <w:r>
              <w:drawing>
                <wp:inline wp14:editId="772370E7" wp14:anchorId="52F8367B">
                  <wp:extent cx="5476875" cy="2945482"/>
                  <wp:effectExtent l="0" t="0" r="0" b="0"/>
                  <wp:docPr id="1160279983" name="" title=""/>
                  <wp:cNvGraphicFramePr>
                    <a:graphicFrameLocks noChangeAspect="1"/>
                  </wp:cNvGraphicFramePr>
                  <a:graphic>
                    <a:graphicData uri="http://schemas.openxmlformats.org/drawingml/2006/picture">
                      <pic:pic>
                        <pic:nvPicPr>
                          <pic:cNvPr id="0" name=""/>
                          <pic:cNvPicPr/>
                        </pic:nvPicPr>
                        <pic:blipFill>
                          <a:blip r:embed="Rd560059f82034090">
                            <a:extLst>
                              <a:ext xmlns:a="http://schemas.openxmlformats.org/drawingml/2006/main" uri="{28A0092B-C50C-407E-A947-70E740481C1C}">
                                <a14:useLocalDpi val="0"/>
                              </a:ext>
                            </a:extLst>
                          </a:blip>
                          <a:stretch>
                            <a:fillRect/>
                          </a:stretch>
                        </pic:blipFill>
                        <pic:spPr>
                          <a:xfrm>
                            <a:off x="0" y="0"/>
                            <a:ext cx="5476875" cy="2945482"/>
                          </a:xfrm>
                          <a:prstGeom prst="rect">
                            <a:avLst/>
                          </a:prstGeom>
                        </pic:spPr>
                      </pic:pic>
                    </a:graphicData>
                  </a:graphic>
                </wp:inline>
              </w:drawing>
            </w:r>
          </w:p>
        </w:tc>
      </w:tr>
    </w:tbl>
    <w:p w:rsidR="00AB751D" w:rsidRDefault="00E8294D" w14:paraId="00000013" w14:textId="77777777">
      <w:pPr>
        <w:pStyle w:val="Heading2"/>
        <w:rPr>
          <w:sz w:val="30"/>
          <w:szCs w:val="30"/>
        </w:rPr>
      </w:pPr>
      <w:bookmarkStart w:name="_q1wljw6jxip1" w:colFirst="0" w:colLast="0" w:id="5"/>
      <w:bookmarkEnd w:id="5"/>
      <w:r>
        <w:rPr>
          <w:sz w:val="30"/>
          <w:szCs w:val="30"/>
        </w:rPr>
        <w:t>DUT Input/Output Format:</w:t>
      </w:r>
    </w:p>
    <w:tbl>
      <w:tblPr>
        <w:tblStyle w:val="a3"/>
        <w:tblW w:w="9360" w:type="dxa"/>
        <w:tblInd w:w="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AB751D" w:rsidTr="4082F135" w14:paraId="3EBD1E10" w14:textId="77777777">
        <w:tc>
          <w:tcPr>
            <w:tcW w:w="9360" w:type="dxa"/>
            <w:shd w:val="clear" w:color="auto" w:fill="auto"/>
            <w:tcMar>
              <w:top w:w="100" w:type="dxa"/>
              <w:left w:w="100" w:type="dxa"/>
              <w:bottom w:w="100" w:type="dxa"/>
              <w:right w:w="100" w:type="dxa"/>
            </w:tcMar>
          </w:tcPr>
          <w:p w:rsidR="00AB751D" w:rsidP="31FDF214" w:rsidRDefault="00E8294D" w14:paraId="4B23E805" w14:textId="41719EB4">
            <w:pPr>
              <w:widowControl w:val="0"/>
              <w:spacing w:line="240" w:lineRule="auto"/>
              <w:rPr>
                <w:sz w:val="20"/>
                <w:szCs w:val="20"/>
              </w:rPr>
            </w:pPr>
            <w:r w:rsidRPr="31FDF214">
              <w:rPr>
                <w:sz w:val="20"/>
                <w:szCs w:val="20"/>
              </w:rPr>
              <w:t>Mention the format (LSB/MSB of input and output) and few test cases from trace-file.</w:t>
            </w:r>
          </w:p>
          <w:tbl>
            <w:tblPr>
              <w:tblStyle w:val="TableGrid"/>
              <w:tblW w:w="0" w:type="auto"/>
              <w:tblLayout w:type="fixed"/>
              <w:tblLook w:val="06A0" w:firstRow="1" w:lastRow="0" w:firstColumn="1" w:lastColumn="0" w:noHBand="1" w:noVBand="1"/>
            </w:tblPr>
            <w:tblGrid>
              <w:gridCol w:w="765"/>
              <w:gridCol w:w="765"/>
              <w:gridCol w:w="765"/>
              <w:gridCol w:w="765"/>
              <w:gridCol w:w="765"/>
              <w:gridCol w:w="765"/>
              <w:gridCol w:w="765"/>
              <w:gridCol w:w="765"/>
              <w:gridCol w:w="765"/>
              <w:gridCol w:w="765"/>
              <w:gridCol w:w="765"/>
              <w:gridCol w:w="765"/>
            </w:tblGrid>
            <w:tr w:rsidR="31FDF214" w:rsidTr="4082F135" w14:paraId="5C9BB82F" w14:textId="77777777">
              <w:tc>
                <w:tcPr>
                  <w:tcW w:w="3060" w:type="dxa"/>
                  <w:gridSpan w:val="4"/>
                  <w:tcMar/>
                </w:tcPr>
                <w:p w:rsidR="5740315F" w:rsidP="31FDF214" w:rsidRDefault="5740315F" w14:paraId="41EDFE3B" w14:textId="56CEB366">
                  <w:pPr>
                    <w:rPr>
                      <w:sz w:val="20"/>
                      <w:szCs w:val="20"/>
                    </w:rPr>
                  </w:pPr>
                  <w:r w:rsidRPr="31FDF214">
                    <w:rPr>
                      <w:sz w:val="20"/>
                      <w:szCs w:val="20"/>
                    </w:rPr>
                    <w:t>1</w:t>
                  </w:r>
                  <w:r w:rsidRPr="31FDF214">
                    <w:rPr>
                      <w:sz w:val="20"/>
                      <w:szCs w:val="20"/>
                      <w:vertAlign w:val="superscript"/>
                    </w:rPr>
                    <w:t>st</w:t>
                  </w:r>
                  <w:r w:rsidRPr="31FDF214">
                    <w:rPr>
                      <w:sz w:val="20"/>
                      <w:szCs w:val="20"/>
                    </w:rPr>
                    <w:t xml:space="preserve"> Input</w:t>
                  </w:r>
                </w:p>
              </w:tc>
              <w:tc>
                <w:tcPr>
                  <w:tcW w:w="3060" w:type="dxa"/>
                  <w:gridSpan w:val="4"/>
                  <w:tcMar/>
                </w:tcPr>
                <w:p w:rsidR="5740315F" w:rsidP="31FDF214" w:rsidRDefault="5740315F" w14:paraId="6DA68A6E" w14:textId="1CF396EF">
                  <w:pPr>
                    <w:rPr>
                      <w:sz w:val="20"/>
                      <w:szCs w:val="20"/>
                    </w:rPr>
                  </w:pPr>
                  <w:r w:rsidRPr="31FDF214">
                    <w:rPr>
                      <w:sz w:val="20"/>
                      <w:szCs w:val="20"/>
                    </w:rPr>
                    <w:t>2</w:t>
                  </w:r>
                  <w:r w:rsidRPr="31FDF214">
                    <w:rPr>
                      <w:sz w:val="20"/>
                      <w:szCs w:val="20"/>
                      <w:vertAlign w:val="superscript"/>
                    </w:rPr>
                    <w:t>nd</w:t>
                  </w:r>
                  <w:r w:rsidRPr="31FDF214">
                    <w:rPr>
                      <w:sz w:val="20"/>
                      <w:szCs w:val="20"/>
                    </w:rPr>
                    <w:t xml:space="preserve"> Input</w:t>
                  </w:r>
                </w:p>
              </w:tc>
              <w:tc>
                <w:tcPr>
                  <w:tcW w:w="3060" w:type="dxa"/>
                  <w:gridSpan w:val="4"/>
                  <w:tcMar/>
                </w:tcPr>
                <w:p w:rsidR="5740315F" w:rsidP="31FDF214" w:rsidRDefault="5740315F" w14:paraId="6B39FDFC" w14:textId="2714B92D">
                  <w:pPr>
                    <w:rPr>
                      <w:sz w:val="20"/>
                      <w:szCs w:val="20"/>
                    </w:rPr>
                  </w:pPr>
                  <w:r w:rsidRPr="31FDF214">
                    <w:rPr>
                      <w:sz w:val="20"/>
                      <w:szCs w:val="20"/>
                    </w:rPr>
                    <w:t>Output</w:t>
                  </w:r>
                </w:p>
              </w:tc>
            </w:tr>
            <w:tr w:rsidR="31FDF214" w:rsidTr="4082F135" w14:paraId="015D64A3" w14:textId="77777777">
              <w:tc>
                <w:tcPr>
                  <w:tcW w:w="765" w:type="dxa"/>
                  <w:tcMar/>
                </w:tcPr>
                <w:p w:rsidR="75378929" w:rsidP="31FDF214" w:rsidRDefault="75378929" w14:paraId="7F835881" w14:textId="08DD8F8C">
                  <w:pPr>
                    <w:rPr>
                      <w:sz w:val="20"/>
                      <w:szCs w:val="20"/>
                    </w:rPr>
                  </w:pPr>
                  <w:r w:rsidRPr="31FDF214">
                    <w:rPr>
                      <w:sz w:val="20"/>
                      <w:szCs w:val="20"/>
                    </w:rPr>
                    <w:t>MSB</w:t>
                  </w:r>
                </w:p>
              </w:tc>
              <w:tc>
                <w:tcPr>
                  <w:tcW w:w="765" w:type="dxa"/>
                  <w:tcMar/>
                </w:tcPr>
                <w:p w:rsidR="31FDF214" w:rsidP="31FDF214" w:rsidRDefault="31FDF214" w14:paraId="501DA1BA" w14:textId="4C22C1CA">
                  <w:pPr>
                    <w:rPr>
                      <w:sz w:val="20"/>
                      <w:szCs w:val="20"/>
                    </w:rPr>
                  </w:pPr>
                </w:p>
              </w:tc>
              <w:tc>
                <w:tcPr>
                  <w:tcW w:w="765" w:type="dxa"/>
                  <w:tcMar/>
                </w:tcPr>
                <w:p w:rsidR="31FDF214" w:rsidP="31FDF214" w:rsidRDefault="31FDF214" w14:paraId="41027C16" w14:textId="065E3683">
                  <w:pPr>
                    <w:rPr>
                      <w:sz w:val="20"/>
                      <w:szCs w:val="20"/>
                    </w:rPr>
                  </w:pPr>
                </w:p>
              </w:tc>
              <w:tc>
                <w:tcPr>
                  <w:tcW w:w="765" w:type="dxa"/>
                  <w:tcMar/>
                </w:tcPr>
                <w:p w:rsidR="75378929" w:rsidP="31FDF214" w:rsidRDefault="75378929" w14:paraId="4E184F90" w14:textId="37363A11">
                  <w:pPr>
                    <w:rPr>
                      <w:sz w:val="20"/>
                      <w:szCs w:val="20"/>
                    </w:rPr>
                  </w:pPr>
                  <w:r w:rsidRPr="31FDF214">
                    <w:rPr>
                      <w:sz w:val="20"/>
                      <w:szCs w:val="20"/>
                    </w:rPr>
                    <w:t>LSB</w:t>
                  </w:r>
                </w:p>
              </w:tc>
              <w:tc>
                <w:tcPr>
                  <w:tcW w:w="765" w:type="dxa"/>
                  <w:tcMar/>
                </w:tcPr>
                <w:p w:rsidR="75378929" w:rsidP="31FDF214" w:rsidRDefault="75378929" w14:paraId="30151449" w14:textId="23F13AFB">
                  <w:pPr>
                    <w:rPr>
                      <w:sz w:val="20"/>
                      <w:szCs w:val="20"/>
                    </w:rPr>
                  </w:pPr>
                  <w:r w:rsidRPr="31FDF214">
                    <w:rPr>
                      <w:sz w:val="20"/>
                      <w:szCs w:val="20"/>
                    </w:rPr>
                    <w:t>MSB</w:t>
                  </w:r>
                </w:p>
              </w:tc>
              <w:tc>
                <w:tcPr>
                  <w:tcW w:w="765" w:type="dxa"/>
                  <w:tcMar/>
                </w:tcPr>
                <w:p w:rsidR="31FDF214" w:rsidP="31FDF214" w:rsidRDefault="31FDF214" w14:paraId="48E83926" w14:textId="5196C55C">
                  <w:pPr>
                    <w:rPr>
                      <w:sz w:val="20"/>
                      <w:szCs w:val="20"/>
                    </w:rPr>
                  </w:pPr>
                </w:p>
              </w:tc>
              <w:tc>
                <w:tcPr>
                  <w:tcW w:w="765" w:type="dxa"/>
                  <w:tcMar/>
                </w:tcPr>
                <w:p w:rsidR="31FDF214" w:rsidP="31FDF214" w:rsidRDefault="31FDF214" w14:paraId="2B0C00B6" w14:textId="587DD183">
                  <w:pPr>
                    <w:rPr>
                      <w:sz w:val="20"/>
                      <w:szCs w:val="20"/>
                    </w:rPr>
                  </w:pPr>
                </w:p>
              </w:tc>
              <w:tc>
                <w:tcPr>
                  <w:tcW w:w="765" w:type="dxa"/>
                  <w:tcMar/>
                </w:tcPr>
                <w:p w:rsidR="75378929" w:rsidP="31FDF214" w:rsidRDefault="75378929" w14:paraId="334B78F4" w14:textId="328F3433">
                  <w:pPr>
                    <w:rPr>
                      <w:sz w:val="20"/>
                      <w:szCs w:val="20"/>
                    </w:rPr>
                  </w:pPr>
                  <w:r w:rsidRPr="31FDF214">
                    <w:rPr>
                      <w:sz w:val="20"/>
                      <w:szCs w:val="20"/>
                    </w:rPr>
                    <w:t>LSB</w:t>
                  </w:r>
                </w:p>
              </w:tc>
              <w:tc>
                <w:tcPr>
                  <w:tcW w:w="765" w:type="dxa"/>
                  <w:tcMar/>
                </w:tcPr>
                <w:p w:rsidR="75378929" w:rsidP="31FDF214" w:rsidRDefault="75378929" w14:paraId="51E2E73D" w14:textId="31F76F54">
                  <w:pPr>
                    <w:rPr>
                      <w:sz w:val="20"/>
                      <w:szCs w:val="20"/>
                    </w:rPr>
                  </w:pPr>
                  <w:r w:rsidRPr="31FDF214">
                    <w:rPr>
                      <w:sz w:val="20"/>
                      <w:szCs w:val="20"/>
                    </w:rPr>
                    <w:t>MSB</w:t>
                  </w:r>
                </w:p>
              </w:tc>
              <w:tc>
                <w:tcPr>
                  <w:tcW w:w="765" w:type="dxa"/>
                  <w:tcMar/>
                </w:tcPr>
                <w:p w:rsidR="31FDF214" w:rsidP="31FDF214" w:rsidRDefault="31FDF214" w14:paraId="0BCE720D" w14:textId="67E18875">
                  <w:pPr>
                    <w:rPr>
                      <w:sz w:val="20"/>
                      <w:szCs w:val="20"/>
                    </w:rPr>
                  </w:pPr>
                </w:p>
              </w:tc>
              <w:tc>
                <w:tcPr>
                  <w:tcW w:w="765" w:type="dxa"/>
                  <w:tcMar/>
                </w:tcPr>
                <w:p w:rsidR="31FDF214" w:rsidP="31FDF214" w:rsidRDefault="31FDF214" w14:paraId="07D5FFF1" w14:textId="6CF69EE6">
                  <w:pPr>
                    <w:rPr>
                      <w:sz w:val="20"/>
                      <w:szCs w:val="20"/>
                    </w:rPr>
                  </w:pPr>
                </w:p>
              </w:tc>
              <w:tc>
                <w:tcPr>
                  <w:tcW w:w="765" w:type="dxa"/>
                  <w:tcMar/>
                </w:tcPr>
                <w:p w:rsidR="75378929" w:rsidP="31FDF214" w:rsidRDefault="75378929" w14:paraId="6635C423" w14:textId="32FF22C0">
                  <w:pPr>
                    <w:rPr>
                      <w:sz w:val="20"/>
                      <w:szCs w:val="20"/>
                    </w:rPr>
                  </w:pPr>
                  <w:r w:rsidRPr="31FDF214">
                    <w:rPr>
                      <w:sz w:val="20"/>
                      <w:szCs w:val="20"/>
                    </w:rPr>
                    <w:t>LSB</w:t>
                  </w:r>
                </w:p>
              </w:tc>
            </w:tr>
            <w:tr w:rsidR="31FDF214" w:rsidTr="4082F135" w14:paraId="7B36684D" w14:textId="77777777">
              <w:tc>
                <w:tcPr>
                  <w:tcW w:w="765" w:type="dxa"/>
                  <w:tcMar/>
                </w:tcPr>
                <w:p w:rsidR="75378929" w:rsidP="31FDF214" w:rsidRDefault="75378929" w14:paraId="383BAEB4" w14:textId="03952620">
                  <w:pPr>
                    <w:rPr>
                      <w:sz w:val="20"/>
                      <w:szCs w:val="20"/>
                    </w:rPr>
                  </w:pPr>
                  <w:r w:rsidRPr="4082F135" w:rsidR="4082F135">
                    <w:rPr>
                      <w:sz w:val="20"/>
                      <w:szCs w:val="20"/>
                    </w:rPr>
                    <w:t>B3</w:t>
                  </w:r>
                </w:p>
              </w:tc>
              <w:tc>
                <w:tcPr>
                  <w:tcW w:w="765" w:type="dxa"/>
                  <w:tcMar/>
                </w:tcPr>
                <w:p w:rsidR="75378929" w:rsidP="31FDF214" w:rsidRDefault="75378929" w14:paraId="34799937" w14:textId="55E62686">
                  <w:pPr>
                    <w:rPr>
                      <w:sz w:val="20"/>
                      <w:szCs w:val="20"/>
                    </w:rPr>
                  </w:pPr>
                  <w:r w:rsidRPr="4082F135" w:rsidR="4082F135">
                    <w:rPr>
                      <w:sz w:val="20"/>
                      <w:szCs w:val="20"/>
                    </w:rPr>
                    <w:t>B2</w:t>
                  </w:r>
                </w:p>
              </w:tc>
              <w:tc>
                <w:tcPr>
                  <w:tcW w:w="765" w:type="dxa"/>
                  <w:tcMar/>
                </w:tcPr>
                <w:p w:rsidR="75378929" w:rsidP="31FDF214" w:rsidRDefault="75378929" w14:paraId="12ABAAD7" w14:textId="14FE925A">
                  <w:pPr>
                    <w:rPr>
                      <w:sz w:val="20"/>
                      <w:szCs w:val="20"/>
                    </w:rPr>
                  </w:pPr>
                  <w:r w:rsidRPr="4082F135" w:rsidR="4082F135">
                    <w:rPr>
                      <w:sz w:val="20"/>
                      <w:szCs w:val="20"/>
                    </w:rPr>
                    <w:t>B1</w:t>
                  </w:r>
                </w:p>
              </w:tc>
              <w:tc>
                <w:tcPr>
                  <w:tcW w:w="765" w:type="dxa"/>
                  <w:tcMar/>
                </w:tcPr>
                <w:p w:rsidR="75378929" w:rsidP="31FDF214" w:rsidRDefault="75378929" w14:paraId="6D315EF9" w14:textId="4FBD3879">
                  <w:pPr>
                    <w:rPr>
                      <w:sz w:val="20"/>
                      <w:szCs w:val="20"/>
                    </w:rPr>
                  </w:pPr>
                  <w:r w:rsidRPr="4082F135" w:rsidR="4082F135">
                    <w:rPr>
                      <w:sz w:val="20"/>
                      <w:szCs w:val="20"/>
                    </w:rPr>
                    <w:t>B0</w:t>
                  </w:r>
                </w:p>
              </w:tc>
              <w:tc>
                <w:tcPr>
                  <w:tcW w:w="765" w:type="dxa"/>
                  <w:tcMar/>
                </w:tcPr>
                <w:p w:rsidR="75378929" w:rsidP="31FDF214" w:rsidRDefault="75378929" w14:paraId="011052D2" w14:textId="48185BA2">
                  <w:pPr>
                    <w:rPr>
                      <w:sz w:val="20"/>
                      <w:szCs w:val="20"/>
                    </w:rPr>
                  </w:pPr>
                  <w:r w:rsidRPr="4082F135" w:rsidR="4082F135">
                    <w:rPr>
                      <w:sz w:val="20"/>
                      <w:szCs w:val="20"/>
                    </w:rPr>
                    <w:t>A3</w:t>
                  </w:r>
                </w:p>
              </w:tc>
              <w:tc>
                <w:tcPr>
                  <w:tcW w:w="765" w:type="dxa"/>
                  <w:tcMar/>
                </w:tcPr>
                <w:p w:rsidR="75378929" w:rsidP="31FDF214" w:rsidRDefault="75378929" w14:paraId="0DD96928" w14:textId="60C62D68">
                  <w:pPr>
                    <w:rPr>
                      <w:sz w:val="20"/>
                      <w:szCs w:val="20"/>
                    </w:rPr>
                  </w:pPr>
                  <w:r w:rsidRPr="4082F135" w:rsidR="4082F135">
                    <w:rPr>
                      <w:sz w:val="20"/>
                      <w:szCs w:val="20"/>
                    </w:rPr>
                    <w:t>A2</w:t>
                  </w:r>
                </w:p>
              </w:tc>
              <w:tc>
                <w:tcPr>
                  <w:tcW w:w="765" w:type="dxa"/>
                  <w:tcMar/>
                </w:tcPr>
                <w:p w:rsidR="75378929" w:rsidP="31FDF214" w:rsidRDefault="75378929" w14:paraId="0E191EB8" w14:textId="50FE09AB">
                  <w:pPr>
                    <w:rPr>
                      <w:sz w:val="20"/>
                      <w:szCs w:val="20"/>
                    </w:rPr>
                  </w:pPr>
                  <w:r w:rsidRPr="4082F135" w:rsidR="4082F135">
                    <w:rPr>
                      <w:sz w:val="20"/>
                      <w:szCs w:val="20"/>
                    </w:rPr>
                    <w:t>A1</w:t>
                  </w:r>
                </w:p>
              </w:tc>
              <w:tc>
                <w:tcPr>
                  <w:tcW w:w="765" w:type="dxa"/>
                  <w:tcMar/>
                </w:tcPr>
                <w:p w:rsidR="75378929" w:rsidP="31FDF214" w:rsidRDefault="75378929" w14:paraId="71B5AF7D" w14:textId="05A02C4B">
                  <w:pPr>
                    <w:rPr>
                      <w:sz w:val="20"/>
                      <w:szCs w:val="20"/>
                    </w:rPr>
                  </w:pPr>
                  <w:r w:rsidRPr="4082F135" w:rsidR="4082F135">
                    <w:rPr>
                      <w:sz w:val="20"/>
                      <w:szCs w:val="20"/>
                    </w:rPr>
                    <w:t>A0</w:t>
                  </w:r>
                </w:p>
              </w:tc>
              <w:tc>
                <w:tcPr>
                  <w:tcW w:w="765" w:type="dxa"/>
                  <w:tcMar/>
                </w:tcPr>
                <w:p w:rsidR="75378929" w:rsidP="31FDF214" w:rsidRDefault="75378929" w14:paraId="52C2F5D8" w14:textId="1A2C996B">
                  <w:pPr>
                    <w:rPr>
                      <w:sz w:val="20"/>
                      <w:szCs w:val="20"/>
                    </w:rPr>
                  </w:pPr>
                  <w:r w:rsidRPr="31FDF214">
                    <w:rPr>
                      <w:sz w:val="20"/>
                      <w:szCs w:val="20"/>
                    </w:rPr>
                    <w:t>O4</w:t>
                  </w:r>
                </w:p>
              </w:tc>
              <w:tc>
                <w:tcPr>
                  <w:tcW w:w="765" w:type="dxa"/>
                  <w:tcMar/>
                </w:tcPr>
                <w:p w:rsidR="75378929" w:rsidP="31FDF214" w:rsidRDefault="75378929" w14:paraId="112B6B93" w14:textId="60FE548D">
                  <w:pPr>
                    <w:rPr>
                      <w:sz w:val="20"/>
                      <w:szCs w:val="20"/>
                    </w:rPr>
                  </w:pPr>
                  <w:r w:rsidRPr="31FDF214">
                    <w:rPr>
                      <w:sz w:val="20"/>
                      <w:szCs w:val="20"/>
                    </w:rPr>
                    <w:t>O3</w:t>
                  </w:r>
                </w:p>
              </w:tc>
              <w:tc>
                <w:tcPr>
                  <w:tcW w:w="765" w:type="dxa"/>
                  <w:tcMar/>
                </w:tcPr>
                <w:p w:rsidR="75378929" w:rsidP="31FDF214" w:rsidRDefault="75378929" w14:paraId="4FEDDFB8" w14:textId="492CDA46">
                  <w:pPr>
                    <w:rPr>
                      <w:sz w:val="20"/>
                      <w:szCs w:val="20"/>
                    </w:rPr>
                  </w:pPr>
                  <w:r w:rsidRPr="31FDF214">
                    <w:rPr>
                      <w:sz w:val="20"/>
                      <w:szCs w:val="20"/>
                    </w:rPr>
                    <w:t>O2</w:t>
                  </w:r>
                </w:p>
              </w:tc>
              <w:tc>
                <w:tcPr>
                  <w:tcW w:w="765" w:type="dxa"/>
                  <w:tcMar/>
                </w:tcPr>
                <w:p w:rsidR="75378929" w:rsidP="31FDF214" w:rsidRDefault="75378929" w14:paraId="7AFFA56A" w14:textId="33204959">
                  <w:pPr>
                    <w:rPr>
                      <w:sz w:val="20"/>
                      <w:szCs w:val="20"/>
                    </w:rPr>
                  </w:pPr>
                  <w:r w:rsidRPr="31FDF214">
                    <w:rPr>
                      <w:sz w:val="20"/>
                      <w:szCs w:val="20"/>
                    </w:rPr>
                    <w:t>O1</w:t>
                  </w:r>
                </w:p>
              </w:tc>
            </w:tr>
            <w:tr w:rsidR="31FDF214" w:rsidTr="4082F135" w14:paraId="276235BA" w14:textId="77777777">
              <w:tc>
                <w:tcPr>
                  <w:tcW w:w="765" w:type="dxa"/>
                  <w:tcMar/>
                </w:tcPr>
                <w:p w:rsidR="75378929" w:rsidP="31FDF214" w:rsidRDefault="75378929" w14:paraId="415B2A2F" w14:textId="14EBF650">
                  <w:pPr>
                    <w:rPr>
                      <w:sz w:val="20"/>
                      <w:szCs w:val="20"/>
                    </w:rPr>
                  </w:pPr>
                  <w:r w:rsidRPr="31FDF214">
                    <w:rPr>
                      <w:sz w:val="20"/>
                      <w:szCs w:val="20"/>
                    </w:rPr>
                    <w:t>1</w:t>
                  </w:r>
                </w:p>
                <w:p w:rsidR="75378929" w:rsidP="31FDF214" w:rsidRDefault="75378929" w14:paraId="4B9D5431" w14:textId="58DE57C9">
                  <w:pPr>
                    <w:rPr>
                      <w:sz w:val="20"/>
                      <w:szCs w:val="20"/>
                    </w:rPr>
                  </w:pPr>
                  <w:r w:rsidRPr="31FDF214">
                    <w:rPr>
                      <w:sz w:val="20"/>
                      <w:szCs w:val="20"/>
                    </w:rPr>
                    <w:t>1</w:t>
                  </w:r>
                </w:p>
              </w:tc>
              <w:tc>
                <w:tcPr>
                  <w:tcW w:w="765" w:type="dxa"/>
                  <w:tcMar/>
                </w:tcPr>
                <w:p w:rsidR="75378929" w:rsidP="31FDF214" w:rsidRDefault="75378929" w14:paraId="0E302A3A" w14:textId="1F543B25">
                  <w:pPr>
                    <w:rPr>
                      <w:sz w:val="20"/>
                      <w:szCs w:val="20"/>
                    </w:rPr>
                  </w:pPr>
                  <w:r w:rsidRPr="31FDF214">
                    <w:rPr>
                      <w:sz w:val="20"/>
                      <w:szCs w:val="20"/>
                    </w:rPr>
                    <w:t>1</w:t>
                  </w:r>
                </w:p>
                <w:p w:rsidR="75378929" w:rsidP="31FDF214" w:rsidRDefault="75378929" w14:paraId="23CF34AD" w14:textId="1BF8643C">
                  <w:pPr>
                    <w:rPr>
                      <w:sz w:val="20"/>
                      <w:szCs w:val="20"/>
                    </w:rPr>
                  </w:pPr>
                  <w:r w:rsidRPr="31FDF214">
                    <w:rPr>
                      <w:sz w:val="20"/>
                      <w:szCs w:val="20"/>
                    </w:rPr>
                    <w:t>1</w:t>
                  </w:r>
                </w:p>
              </w:tc>
              <w:tc>
                <w:tcPr>
                  <w:tcW w:w="765" w:type="dxa"/>
                  <w:tcMar/>
                </w:tcPr>
                <w:p w:rsidR="75378929" w:rsidP="31FDF214" w:rsidRDefault="75378929" w14:paraId="64C768D1" w14:textId="0E385B48">
                  <w:pPr>
                    <w:rPr>
                      <w:sz w:val="20"/>
                      <w:szCs w:val="20"/>
                    </w:rPr>
                  </w:pPr>
                  <w:r w:rsidRPr="31FDF214">
                    <w:rPr>
                      <w:sz w:val="20"/>
                      <w:szCs w:val="20"/>
                    </w:rPr>
                    <w:t>1</w:t>
                  </w:r>
                </w:p>
                <w:p w:rsidR="75378929" w:rsidP="31FDF214" w:rsidRDefault="75378929" w14:paraId="135FF0C2" w14:textId="49231A50">
                  <w:pPr>
                    <w:rPr>
                      <w:sz w:val="20"/>
                      <w:szCs w:val="20"/>
                    </w:rPr>
                  </w:pPr>
                  <w:r w:rsidRPr="31FDF214">
                    <w:rPr>
                      <w:sz w:val="20"/>
                      <w:szCs w:val="20"/>
                    </w:rPr>
                    <w:t>1</w:t>
                  </w:r>
                </w:p>
              </w:tc>
              <w:tc>
                <w:tcPr>
                  <w:tcW w:w="765" w:type="dxa"/>
                  <w:tcMar/>
                </w:tcPr>
                <w:p w:rsidR="75378929" w:rsidP="31FDF214" w:rsidRDefault="75378929" w14:paraId="131DFF69" w14:textId="1AC0298C">
                  <w:pPr>
                    <w:rPr>
                      <w:sz w:val="20"/>
                      <w:szCs w:val="20"/>
                    </w:rPr>
                  </w:pPr>
                  <w:r w:rsidRPr="31FDF214">
                    <w:rPr>
                      <w:sz w:val="20"/>
                      <w:szCs w:val="20"/>
                    </w:rPr>
                    <w:t>1</w:t>
                  </w:r>
                </w:p>
                <w:p w:rsidR="75378929" w:rsidP="31FDF214" w:rsidRDefault="75378929" w14:paraId="5D64ED55" w14:textId="084C79F5">
                  <w:pPr>
                    <w:rPr>
                      <w:sz w:val="20"/>
                      <w:szCs w:val="20"/>
                    </w:rPr>
                  </w:pPr>
                  <w:r w:rsidRPr="31FDF214">
                    <w:rPr>
                      <w:sz w:val="20"/>
                      <w:szCs w:val="20"/>
                    </w:rPr>
                    <w:t>1</w:t>
                  </w:r>
                </w:p>
              </w:tc>
              <w:tc>
                <w:tcPr>
                  <w:tcW w:w="765" w:type="dxa"/>
                  <w:tcMar/>
                </w:tcPr>
                <w:p w:rsidR="75378929" w:rsidP="31FDF214" w:rsidRDefault="75378929" w14:paraId="7BA9F19F" w14:textId="31743A0A">
                  <w:pPr>
                    <w:rPr>
                      <w:sz w:val="20"/>
                      <w:szCs w:val="20"/>
                    </w:rPr>
                  </w:pPr>
                  <w:r w:rsidRPr="31FDF214">
                    <w:rPr>
                      <w:sz w:val="20"/>
                      <w:szCs w:val="20"/>
                    </w:rPr>
                    <w:t>1</w:t>
                  </w:r>
                </w:p>
                <w:p w:rsidR="75378929" w:rsidP="31FDF214" w:rsidRDefault="75378929" w14:paraId="4D46FEA8" w14:textId="164B82C7">
                  <w:pPr>
                    <w:rPr>
                      <w:sz w:val="20"/>
                      <w:szCs w:val="20"/>
                    </w:rPr>
                  </w:pPr>
                  <w:r w:rsidRPr="31FDF214">
                    <w:rPr>
                      <w:sz w:val="20"/>
                      <w:szCs w:val="20"/>
                    </w:rPr>
                    <w:t>1</w:t>
                  </w:r>
                </w:p>
              </w:tc>
              <w:tc>
                <w:tcPr>
                  <w:tcW w:w="765" w:type="dxa"/>
                  <w:tcMar/>
                </w:tcPr>
                <w:p w:rsidR="75378929" w:rsidP="31FDF214" w:rsidRDefault="75378929" w14:paraId="63D6E816" w14:textId="50502706">
                  <w:pPr>
                    <w:rPr>
                      <w:sz w:val="20"/>
                      <w:szCs w:val="20"/>
                    </w:rPr>
                  </w:pPr>
                  <w:r w:rsidRPr="31FDF214">
                    <w:rPr>
                      <w:sz w:val="20"/>
                      <w:szCs w:val="20"/>
                    </w:rPr>
                    <w:t>1</w:t>
                  </w:r>
                </w:p>
                <w:p w:rsidR="75378929" w:rsidP="31FDF214" w:rsidRDefault="75378929" w14:paraId="53B487DE" w14:textId="489F8432">
                  <w:pPr>
                    <w:rPr>
                      <w:sz w:val="20"/>
                      <w:szCs w:val="20"/>
                    </w:rPr>
                  </w:pPr>
                  <w:r w:rsidRPr="31FDF214">
                    <w:rPr>
                      <w:sz w:val="20"/>
                      <w:szCs w:val="20"/>
                    </w:rPr>
                    <w:t>1</w:t>
                  </w:r>
                </w:p>
              </w:tc>
              <w:tc>
                <w:tcPr>
                  <w:tcW w:w="765" w:type="dxa"/>
                  <w:tcMar/>
                </w:tcPr>
                <w:p w:rsidR="75378929" w:rsidP="31FDF214" w:rsidRDefault="75378929" w14:paraId="475A8213" w14:textId="423463BC">
                  <w:pPr>
                    <w:rPr>
                      <w:sz w:val="20"/>
                      <w:szCs w:val="20"/>
                    </w:rPr>
                  </w:pPr>
                  <w:r w:rsidRPr="31FDF214">
                    <w:rPr>
                      <w:sz w:val="20"/>
                      <w:szCs w:val="20"/>
                    </w:rPr>
                    <w:t>1</w:t>
                  </w:r>
                </w:p>
                <w:p w:rsidR="75378929" w:rsidP="31FDF214" w:rsidRDefault="75378929" w14:paraId="14235CBE" w14:textId="28293456">
                  <w:pPr>
                    <w:rPr>
                      <w:sz w:val="20"/>
                      <w:szCs w:val="20"/>
                    </w:rPr>
                  </w:pPr>
                  <w:r w:rsidRPr="31FDF214">
                    <w:rPr>
                      <w:sz w:val="20"/>
                      <w:szCs w:val="20"/>
                    </w:rPr>
                    <w:t>1</w:t>
                  </w:r>
                </w:p>
              </w:tc>
              <w:tc>
                <w:tcPr>
                  <w:tcW w:w="765" w:type="dxa"/>
                  <w:tcMar/>
                </w:tcPr>
                <w:p w:rsidR="75378929" w:rsidP="31FDF214" w:rsidRDefault="75378929" w14:paraId="3BFE7E6E" w14:textId="79AB7EF7">
                  <w:pPr>
                    <w:rPr>
                      <w:sz w:val="20"/>
                      <w:szCs w:val="20"/>
                    </w:rPr>
                  </w:pPr>
                  <w:r w:rsidRPr="31FDF214">
                    <w:rPr>
                      <w:sz w:val="20"/>
                      <w:szCs w:val="20"/>
                    </w:rPr>
                    <w:t>0</w:t>
                  </w:r>
                </w:p>
                <w:p w:rsidR="75378929" w:rsidP="31FDF214" w:rsidRDefault="75378929" w14:paraId="003365BE" w14:textId="22EBBF88">
                  <w:pPr>
                    <w:rPr>
                      <w:sz w:val="20"/>
                      <w:szCs w:val="20"/>
                    </w:rPr>
                  </w:pPr>
                  <w:r w:rsidRPr="31FDF214">
                    <w:rPr>
                      <w:sz w:val="20"/>
                      <w:szCs w:val="20"/>
                    </w:rPr>
                    <w:t>1</w:t>
                  </w:r>
                </w:p>
              </w:tc>
              <w:tc>
                <w:tcPr>
                  <w:tcW w:w="765" w:type="dxa"/>
                  <w:tcMar/>
                </w:tcPr>
                <w:p w:rsidR="75378929" w:rsidP="31FDF214" w:rsidRDefault="75378929" w14:paraId="09733FAE" w14:textId="197A2E54">
                  <w:pPr>
                    <w:rPr>
                      <w:sz w:val="20"/>
                      <w:szCs w:val="20"/>
                    </w:rPr>
                  </w:pPr>
                  <w:r w:rsidRPr="31FDF214">
                    <w:rPr>
                      <w:sz w:val="20"/>
                      <w:szCs w:val="20"/>
                    </w:rPr>
                    <w:t>1</w:t>
                  </w:r>
                </w:p>
                <w:p w:rsidR="75378929" w:rsidP="31FDF214" w:rsidRDefault="75378929" w14:paraId="46F40680" w14:textId="389ECE37">
                  <w:pPr>
                    <w:rPr>
                      <w:sz w:val="20"/>
                      <w:szCs w:val="20"/>
                    </w:rPr>
                  </w:pPr>
                  <w:r w:rsidRPr="31FDF214">
                    <w:rPr>
                      <w:sz w:val="20"/>
                      <w:szCs w:val="20"/>
                    </w:rPr>
                    <w:t>1</w:t>
                  </w:r>
                </w:p>
              </w:tc>
              <w:tc>
                <w:tcPr>
                  <w:tcW w:w="765" w:type="dxa"/>
                  <w:tcMar/>
                </w:tcPr>
                <w:p w:rsidR="75378929" w:rsidP="31FDF214" w:rsidRDefault="75378929" w14:paraId="440700BA" w14:textId="38B938F0">
                  <w:pPr>
                    <w:rPr>
                      <w:sz w:val="20"/>
                      <w:szCs w:val="20"/>
                    </w:rPr>
                  </w:pPr>
                  <w:r w:rsidRPr="31FDF214">
                    <w:rPr>
                      <w:sz w:val="20"/>
                      <w:szCs w:val="20"/>
                    </w:rPr>
                    <w:t>1</w:t>
                  </w:r>
                </w:p>
                <w:p w:rsidR="75378929" w:rsidP="31FDF214" w:rsidRDefault="75378929" w14:paraId="70918C34" w14:textId="3A7FAD55">
                  <w:pPr>
                    <w:rPr>
                      <w:sz w:val="20"/>
                      <w:szCs w:val="20"/>
                    </w:rPr>
                  </w:pPr>
                  <w:r w:rsidRPr="31FDF214">
                    <w:rPr>
                      <w:sz w:val="20"/>
                      <w:szCs w:val="20"/>
                    </w:rPr>
                    <w:t>1</w:t>
                  </w:r>
                </w:p>
              </w:tc>
              <w:tc>
                <w:tcPr>
                  <w:tcW w:w="765" w:type="dxa"/>
                  <w:tcMar/>
                </w:tcPr>
                <w:p w:rsidR="75378929" w:rsidP="31FDF214" w:rsidRDefault="75378929" w14:paraId="42F31940" w14:textId="7345193C">
                  <w:pPr>
                    <w:rPr>
                      <w:sz w:val="20"/>
                      <w:szCs w:val="20"/>
                    </w:rPr>
                  </w:pPr>
                  <w:r w:rsidRPr="31FDF214">
                    <w:rPr>
                      <w:sz w:val="20"/>
                      <w:szCs w:val="20"/>
                    </w:rPr>
                    <w:t>0</w:t>
                  </w:r>
                </w:p>
                <w:p w:rsidR="75378929" w:rsidP="31FDF214" w:rsidRDefault="75378929" w14:paraId="2C635B0A" w14:textId="7ED0A12D">
                  <w:pPr>
                    <w:rPr>
                      <w:sz w:val="20"/>
                      <w:szCs w:val="20"/>
                    </w:rPr>
                  </w:pPr>
                  <w:r w:rsidRPr="31FDF214">
                    <w:rPr>
                      <w:sz w:val="20"/>
                      <w:szCs w:val="20"/>
                    </w:rPr>
                    <w:t>1</w:t>
                  </w:r>
                </w:p>
              </w:tc>
              <w:tc>
                <w:tcPr>
                  <w:tcW w:w="765" w:type="dxa"/>
                  <w:tcMar/>
                </w:tcPr>
                <w:p w:rsidR="75378929" w:rsidP="31FDF214" w:rsidRDefault="75378929" w14:paraId="0C8C685F" w14:textId="290FAF98">
                  <w:pPr>
                    <w:rPr>
                      <w:sz w:val="20"/>
                      <w:szCs w:val="20"/>
                    </w:rPr>
                  </w:pPr>
                  <w:r w:rsidRPr="31FDF214">
                    <w:rPr>
                      <w:sz w:val="20"/>
                      <w:szCs w:val="20"/>
                    </w:rPr>
                    <w:t>1</w:t>
                  </w:r>
                </w:p>
                <w:p w:rsidR="75378929" w:rsidP="31FDF214" w:rsidRDefault="75378929" w14:paraId="6D5A5460" w14:textId="5F5BAD99">
                  <w:pPr>
                    <w:rPr>
                      <w:sz w:val="20"/>
                      <w:szCs w:val="20"/>
                    </w:rPr>
                  </w:pPr>
                  <w:r w:rsidRPr="31FDF214">
                    <w:rPr>
                      <w:sz w:val="20"/>
                      <w:szCs w:val="20"/>
                    </w:rPr>
                    <w:t>0</w:t>
                  </w:r>
                </w:p>
              </w:tc>
            </w:tr>
          </w:tbl>
          <w:p w:rsidR="00AB751D" w:rsidP="31FDF214" w:rsidRDefault="00AB751D" w14:paraId="00000014" w14:textId="2D0DC122">
            <w:pPr>
              <w:widowControl w:val="0"/>
              <w:spacing w:line="240" w:lineRule="auto"/>
              <w:rPr>
                <w:sz w:val="20"/>
                <w:szCs w:val="20"/>
              </w:rPr>
            </w:pPr>
          </w:p>
        </w:tc>
      </w:tr>
    </w:tbl>
    <w:p w:rsidR="00AB751D" w:rsidRDefault="00E8294D" w14:paraId="00000015" w14:textId="77777777">
      <w:pPr>
        <w:pStyle w:val="Heading2"/>
        <w:rPr>
          <w:sz w:val="30"/>
          <w:szCs w:val="30"/>
        </w:rPr>
      </w:pPr>
      <w:bookmarkStart w:name="_ybofrkakutry" w:colFirst="0" w:colLast="0" w:id="6"/>
      <w:bookmarkEnd w:id="6"/>
      <w:r>
        <w:rPr>
          <w:sz w:val="30"/>
          <w:szCs w:val="30"/>
        </w:rPr>
        <w:t>RTL Simulation:</w:t>
      </w:r>
    </w:p>
    <w:tbl>
      <w:tblPr>
        <w:tblStyle w:val="a4"/>
        <w:tblW w:w="9360" w:type="dxa"/>
        <w:tblInd w:w="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AB751D" w:rsidTr="4082F135" w14:paraId="1A8F4819" w14:textId="77777777">
        <w:tc>
          <w:tcPr>
            <w:tcW w:w="9360" w:type="dxa"/>
            <w:shd w:val="clear" w:color="auto" w:fill="auto"/>
            <w:tcMar>
              <w:top w:w="100" w:type="dxa"/>
              <w:left w:w="100" w:type="dxa"/>
              <w:bottom w:w="100" w:type="dxa"/>
              <w:right w:w="100" w:type="dxa"/>
            </w:tcMar>
          </w:tcPr>
          <w:p w:rsidR="00AB751D" w:rsidP="31FDF214" w:rsidRDefault="00E8294D" w14:paraId="29FCC1AA" w14:textId="6DF49B19">
            <w:pPr>
              <w:widowControl w:val="0"/>
              <w:spacing w:line="240" w:lineRule="auto"/>
              <w:rPr>
                <w:sz w:val="20"/>
                <w:szCs w:val="20"/>
              </w:rPr>
            </w:pPr>
            <w:r w:rsidRPr="31FDF214">
              <w:rPr>
                <w:sz w:val="20"/>
                <w:szCs w:val="20"/>
              </w:rPr>
              <w:t>Attach the clearly visible screen-shot of RTL simulation waveforms.</w:t>
            </w:r>
          </w:p>
          <w:p w:rsidR="00AB751D" w:rsidP="31FDF214" w:rsidRDefault="00AB751D" w14:paraId="765C7670" w14:textId="795FB86D">
            <w:pPr>
              <w:widowControl w:val="0"/>
              <w:spacing w:line="240" w:lineRule="auto"/>
              <w:rPr>
                <w:sz w:val="20"/>
                <w:szCs w:val="20"/>
              </w:rPr>
            </w:pPr>
          </w:p>
          <w:p w:rsidR="00AB751D" w:rsidP="31FDF214" w:rsidRDefault="07E63269" w14:paraId="00000016" w14:textId="6346328F">
            <w:pPr>
              <w:widowControl w:val="0"/>
              <w:spacing w:line="240" w:lineRule="auto"/>
            </w:pPr>
            <w:r>
              <w:drawing>
                <wp:inline wp14:editId="6DEE408D" wp14:anchorId="2F612069">
                  <wp:extent cx="5657850" cy="2716371"/>
                  <wp:effectExtent l="0" t="0" r="0" b="0"/>
                  <wp:docPr id="1281664199" name="" title=""/>
                  <wp:cNvGraphicFramePr>
                    <a:graphicFrameLocks noChangeAspect="1"/>
                  </wp:cNvGraphicFramePr>
                  <a:graphic>
                    <a:graphicData uri="http://schemas.openxmlformats.org/drawingml/2006/picture">
                      <pic:pic>
                        <pic:nvPicPr>
                          <pic:cNvPr id="0" name=""/>
                          <pic:cNvPicPr/>
                        </pic:nvPicPr>
                        <pic:blipFill>
                          <a:blip r:embed="R65b12c35c8aa447b">
                            <a:extLst>
                              <a:ext xmlns:a="http://schemas.openxmlformats.org/drawingml/2006/main" uri="{28A0092B-C50C-407E-A947-70E740481C1C}">
                                <a14:useLocalDpi val="0"/>
                              </a:ext>
                            </a:extLst>
                          </a:blip>
                          <a:stretch>
                            <a:fillRect/>
                          </a:stretch>
                        </pic:blipFill>
                        <pic:spPr>
                          <a:xfrm>
                            <a:off x="0" y="0"/>
                            <a:ext cx="5657850" cy="2716371"/>
                          </a:xfrm>
                          <a:prstGeom prst="rect">
                            <a:avLst/>
                          </a:prstGeom>
                        </pic:spPr>
                      </pic:pic>
                    </a:graphicData>
                  </a:graphic>
                </wp:inline>
              </w:drawing>
            </w:r>
          </w:p>
        </w:tc>
      </w:tr>
    </w:tbl>
    <w:p w:rsidR="00AB751D" w:rsidRDefault="00E8294D" w14:paraId="00000017" w14:textId="77777777">
      <w:pPr>
        <w:pStyle w:val="Heading2"/>
        <w:rPr>
          <w:sz w:val="30"/>
          <w:szCs w:val="30"/>
        </w:rPr>
      </w:pPr>
      <w:bookmarkStart w:name="_8u4ivgp165yc" w:colFirst="0" w:colLast="0" w:id="7"/>
      <w:bookmarkEnd w:id="7"/>
      <w:r>
        <w:rPr>
          <w:sz w:val="30"/>
          <w:szCs w:val="30"/>
        </w:rPr>
        <w:t>Gate-level Simulation:</w:t>
      </w:r>
    </w:p>
    <w:tbl>
      <w:tblPr>
        <w:tblStyle w:val="a5"/>
        <w:tblW w:w="9360" w:type="dxa"/>
        <w:tblInd w:w="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AB751D" w:rsidTr="4082F135" w14:paraId="7D935F58" w14:textId="77777777">
        <w:tc>
          <w:tcPr>
            <w:tcW w:w="9360" w:type="dxa"/>
            <w:shd w:val="clear" w:color="auto" w:fill="auto"/>
            <w:tcMar>
              <w:top w:w="100" w:type="dxa"/>
              <w:left w:w="100" w:type="dxa"/>
              <w:bottom w:w="100" w:type="dxa"/>
              <w:right w:w="100" w:type="dxa"/>
            </w:tcMar>
          </w:tcPr>
          <w:p w:rsidR="00AB751D" w:rsidP="31FDF214" w:rsidRDefault="00E8294D" w14:paraId="1B6EB4DA" w14:textId="1279BF5B">
            <w:pPr>
              <w:widowControl w:val="0"/>
              <w:spacing w:line="240" w:lineRule="auto"/>
              <w:rPr>
                <w:sz w:val="20"/>
                <w:szCs w:val="20"/>
              </w:rPr>
            </w:pPr>
            <w:r w:rsidRPr="31FDF214">
              <w:rPr>
                <w:sz w:val="20"/>
                <w:szCs w:val="20"/>
              </w:rPr>
              <w:t>Attach the clearly visible screen-shot of Gate-level Simulation.</w:t>
            </w:r>
          </w:p>
          <w:p w:rsidR="00AB751D" w:rsidP="31FDF214" w:rsidRDefault="00AB751D" w14:paraId="637016DB" w14:textId="01FEEBBC">
            <w:pPr>
              <w:widowControl w:val="0"/>
              <w:spacing w:line="240" w:lineRule="auto"/>
              <w:rPr>
                <w:sz w:val="20"/>
                <w:szCs w:val="20"/>
              </w:rPr>
            </w:pPr>
          </w:p>
          <w:p w:rsidR="00AB751D" w:rsidP="31FDF214" w:rsidRDefault="0631B2D6" w14:paraId="00000018" w14:textId="0F4B8792">
            <w:pPr>
              <w:widowControl w:val="0"/>
              <w:spacing w:line="240" w:lineRule="auto"/>
            </w:pPr>
            <w:r>
              <w:drawing>
                <wp:inline wp14:editId="347E6532" wp14:anchorId="6637C512">
                  <wp:extent cx="5591175" cy="2466975"/>
                  <wp:effectExtent l="0" t="0" r="0" b="0"/>
                  <wp:docPr id="2032165082" name="" title=""/>
                  <wp:cNvGraphicFramePr>
                    <a:graphicFrameLocks noChangeAspect="1"/>
                  </wp:cNvGraphicFramePr>
                  <a:graphic>
                    <a:graphicData uri="http://schemas.openxmlformats.org/drawingml/2006/picture">
                      <pic:pic>
                        <pic:nvPicPr>
                          <pic:cNvPr id="0" name=""/>
                          <pic:cNvPicPr/>
                        </pic:nvPicPr>
                        <pic:blipFill>
                          <a:blip r:embed="Rfdca03b414b54b18">
                            <a:extLst>
                              <a:ext xmlns:a="http://schemas.openxmlformats.org/drawingml/2006/main" uri="{28A0092B-C50C-407E-A947-70E740481C1C}">
                                <a14:useLocalDpi val="0"/>
                              </a:ext>
                            </a:extLst>
                          </a:blip>
                          <a:stretch>
                            <a:fillRect/>
                          </a:stretch>
                        </pic:blipFill>
                        <pic:spPr>
                          <a:xfrm>
                            <a:off x="0" y="0"/>
                            <a:ext cx="5591175" cy="2466975"/>
                          </a:xfrm>
                          <a:prstGeom prst="rect">
                            <a:avLst/>
                          </a:prstGeom>
                        </pic:spPr>
                      </pic:pic>
                    </a:graphicData>
                  </a:graphic>
                </wp:inline>
              </w:drawing>
            </w:r>
          </w:p>
        </w:tc>
      </w:tr>
    </w:tbl>
    <w:p w:rsidR="00AB751D" w:rsidRDefault="00E8294D" w14:paraId="00000019" w14:textId="77777777">
      <w:pPr>
        <w:pStyle w:val="Heading2"/>
        <w:rPr>
          <w:sz w:val="30"/>
          <w:szCs w:val="30"/>
        </w:rPr>
      </w:pPr>
      <w:bookmarkStart w:name="_y2tal2ta4hv2" w:colFirst="0" w:colLast="0" w:id="8"/>
      <w:bookmarkEnd w:id="8"/>
      <w:r>
        <w:rPr>
          <w:sz w:val="30"/>
          <w:szCs w:val="30"/>
        </w:rPr>
        <w:t>Krypton board</w:t>
      </w:r>
      <w:r>
        <w:rPr>
          <w:sz w:val="26"/>
          <w:szCs w:val="26"/>
        </w:rPr>
        <w:t>*</w:t>
      </w:r>
      <w:r>
        <w:rPr>
          <w:sz w:val="30"/>
          <w:szCs w:val="30"/>
        </w:rPr>
        <w:t>:</w:t>
      </w:r>
    </w:p>
    <w:tbl>
      <w:tblPr>
        <w:tblStyle w:val="a6"/>
        <w:tblW w:w="9360" w:type="dxa"/>
        <w:tblInd w:w="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AB751D" w14:paraId="3860D07B" w14:textId="77777777">
        <w:tc>
          <w:tcPr>
            <w:tcW w:w="9360" w:type="dxa"/>
            <w:shd w:val="clear" w:color="auto" w:fill="auto"/>
            <w:tcMar>
              <w:top w:w="100" w:type="dxa"/>
              <w:left w:w="100" w:type="dxa"/>
              <w:bottom w:w="100" w:type="dxa"/>
              <w:right w:w="100" w:type="dxa"/>
            </w:tcMar>
          </w:tcPr>
          <w:p w:rsidR="00AB751D" w:rsidRDefault="00E8294D" w14:paraId="0000001A" w14:textId="77777777">
            <w:pPr>
              <w:rPr>
                <w:sz w:val="20"/>
                <w:szCs w:val="20"/>
              </w:rPr>
            </w:pPr>
            <w:r>
              <w:rPr>
                <w:sz w:val="20"/>
                <w:szCs w:val="20"/>
              </w:rPr>
              <w:t>Map the logic circuit to the Krypton board and attach the images of the pin assignment and output observed on the board (switches/LEDs).</w:t>
            </w:r>
          </w:p>
        </w:tc>
      </w:tr>
    </w:tbl>
    <w:p w:rsidR="00AB751D" w:rsidRDefault="00E8294D" w14:paraId="0000001B" w14:textId="77777777">
      <w:pPr>
        <w:pStyle w:val="Heading2"/>
        <w:rPr>
          <w:sz w:val="30"/>
          <w:szCs w:val="30"/>
        </w:rPr>
      </w:pPr>
      <w:bookmarkStart w:name="_87byqcrx0v0k" w:colFirst="0" w:colLast="0" w:id="9"/>
      <w:bookmarkEnd w:id="9"/>
      <w:r>
        <w:rPr>
          <w:sz w:val="30"/>
          <w:szCs w:val="30"/>
        </w:rPr>
        <w:t>Observations</w:t>
      </w:r>
      <w:r>
        <w:rPr>
          <w:sz w:val="26"/>
          <w:szCs w:val="26"/>
        </w:rPr>
        <w:t>*</w:t>
      </w:r>
      <w:r>
        <w:rPr>
          <w:sz w:val="30"/>
          <w:szCs w:val="30"/>
        </w:rPr>
        <w:t>:</w:t>
      </w:r>
    </w:p>
    <w:tbl>
      <w:tblPr>
        <w:tblStyle w:val="a7"/>
        <w:tblW w:w="9360" w:type="dxa"/>
        <w:tblInd w:w="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AB751D" w14:paraId="383F133B" w14:textId="77777777">
        <w:tc>
          <w:tcPr>
            <w:tcW w:w="9360" w:type="dxa"/>
            <w:shd w:val="clear" w:color="auto" w:fill="auto"/>
            <w:tcMar>
              <w:top w:w="100" w:type="dxa"/>
              <w:left w:w="100" w:type="dxa"/>
              <w:bottom w:w="100" w:type="dxa"/>
              <w:right w:w="100" w:type="dxa"/>
            </w:tcMar>
          </w:tcPr>
          <w:p w:rsidR="00AB751D" w:rsidRDefault="00E8294D" w14:paraId="0000001C" w14:textId="77777777">
            <w:pPr>
              <w:rPr>
                <w:sz w:val="20"/>
                <w:szCs w:val="20"/>
              </w:rPr>
            </w:pPr>
            <w:r>
              <w:rPr>
                <w:sz w:val="20"/>
                <w:szCs w:val="20"/>
              </w:rPr>
              <w:t>You must summarize your observations, either in words, using figures and/or tables.</w:t>
            </w:r>
          </w:p>
        </w:tc>
      </w:tr>
    </w:tbl>
    <w:p w:rsidR="00AB751D" w:rsidRDefault="00E8294D" w14:paraId="0000001D" w14:textId="77777777">
      <w:pPr>
        <w:pStyle w:val="Heading2"/>
        <w:rPr>
          <w:sz w:val="30"/>
          <w:szCs w:val="30"/>
        </w:rPr>
      </w:pPr>
      <w:bookmarkStart w:name="_lmvcq8kb8409" w:colFirst="0" w:colLast="0" w:id="10"/>
      <w:bookmarkEnd w:id="10"/>
      <w:r>
        <w:rPr>
          <w:sz w:val="30"/>
          <w:szCs w:val="30"/>
        </w:rPr>
        <w:t>References:</w:t>
      </w:r>
    </w:p>
    <w:tbl>
      <w:tblPr>
        <w:tblStyle w:val="a8"/>
        <w:tblW w:w="9360" w:type="dxa"/>
        <w:tblInd w:w="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AB751D" w14:paraId="31CB886C" w14:textId="77777777">
        <w:tc>
          <w:tcPr>
            <w:tcW w:w="9360" w:type="dxa"/>
            <w:shd w:val="clear" w:color="auto" w:fill="auto"/>
            <w:tcMar>
              <w:top w:w="100" w:type="dxa"/>
              <w:left w:w="100" w:type="dxa"/>
              <w:bottom w:w="100" w:type="dxa"/>
              <w:right w:w="100" w:type="dxa"/>
            </w:tcMar>
          </w:tcPr>
          <w:p w:rsidR="00AB751D" w:rsidRDefault="00E8294D" w14:paraId="0000001E" w14:textId="77777777">
            <w:pPr>
              <w:rPr>
                <w:sz w:val="20"/>
                <w:szCs w:val="20"/>
              </w:rPr>
            </w:pPr>
            <w:r>
              <w:rPr>
                <w:sz w:val="20"/>
                <w:szCs w:val="20"/>
              </w:rPr>
              <w:t>You may include the references if any.</w:t>
            </w:r>
          </w:p>
        </w:tc>
      </w:tr>
    </w:tbl>
    <w:p w:rsidR="00AB751D" w:rsidRDefault="00AB751D" w14:paraId="0000001F" w14:textId="77777777">
      <w:pPr>
        <w:rPr>
          <w:sz w:val="20"/>
          <w:szCs w:val="20"/>
        </w:rPr>
      </w:pPr>
    </w:p>
    <w:p w:rsidR="00AB751D" w:rsidRDefault="00AB751D" w14:paraId="00000020" w14:textId="77777777">
      <w:pPr>
        <w:rPr>
          <w:sz w:val="20"/>
          <w:szCs w:val="20"/>
        </w:rPr>
      </w:pPr>
    </w:p>
    <w:p w:rsidR="00AB751D" w:rsidRDefault="00AB751D" w14:paraId="00000021" w14:textId="77777777">
      <w:pPr>
        <w:rPr>
          <w:sz w:val="20"/>
          <w:szCs w:val="20"/>
        </w:rPr>
      </w:pPr>
    </w:p>
    <w:p w:rsidR="00AB751D" w:rsidRDefault="00E8294D" w14:paraId="00000022" w14:textId="77777777">
      <w:pPr>
        <w:rPr>
          <w:sz w:val="20"/>
          <w:szCs w:val="20"/>
        </w:rPr>
      </w:pPr>
      <w:r>
        <w:rPr>
          <w:sz w:val="20"/>
          <w:szCs w:val="20"/>
        </w:rPr>
        <w:t>* To be submitted after the tutorial on ”Using Krypton.</w:t>
      </w:r>
    </w:p>
    <w:sectPr w:rsidR="00AB751D">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2FB"/>
    <w:rsid w:val="000C50D6"/>
    <w:rsid w:val="009452FB"/>
    <w:rsid w:val="00AB751D"/>
    <w:rsid w:val="00DA39F5"/>
    <w:rsid w:val="00E8294D"/>
    <w:rsid w:val="00ED706E"/>
    <w:rsid w:val="01657D75"/>
    <w:rsid w:val="02F7D18D"/>
    <w:rsid w:val="031929BD"/>
    <w:rsid w:val="0382CCFC"/>
    <w:rsid w:val="0631B2D6"/>
    <w:rsid w:val="07E63269"/>
    <w:rsid w:val="095B6DBF"/>
    <w:rsid w:val="09B3331C"/>
    <w:rsid w:val="0AF23B5A"/>
    <w:rsid w:val="0C4F4682"/>
    <w:rsid w:val="0CA70BDF"/>
    <w:rsid w:val="0E3409E1"/>
    <w:rsid w:val="0E86FB19"/>
    <w:rsid w:val="0F369F33"/>
    <w:rsid w:val="10BE00CD"/>
    <w:rsid w:val="10BE7236"/>
    <w:rsid w:val="11F8CB11"/>
    <w:rsid w:val="12F981EE"/>
    <w:rsid w:val="140A1056"/>
    <w:rsid w:val="176A26A6"/>
    <w:rsid w:val="1896C609"/>
    <w:rsid w:val="1936D1D8"/>
    <w:rsid w:val="1A7D0AE5"/>
    <w:rsid w:val="1D3E9A91"/>
    <w:rsid w:val="1D891486"/>
    <w:rsid w:val="206638F7"/>
    <w:rsid w:val="22B8DE8D"/>
    <w:rsid w:val="22DC9956"/>
    <w:rsid w:val="259409C5"/>
    <w:rsid w:val="2617633A"/>
    <w:rsid w:val="296737E3"/>
    <w:rsid w:val="2D7F8AEC"/>
    <w:rsid w:val="2EF9E693"/>
    <w:rsid w:val="2F6AAC14"/>
    <w:rsid w:val="303BB77F"/>
    <w:rsid w:val="31FDF214"/>
    <w:rsid w:val="32E614D5"/>
    <w:rsid w:val="33667553"/>
    <w:rsid w:val="33CD57B6"/>
    <w:rsid w:val="3704F878"/>
    <w:rsid w:val="379A3EBC"/>
    <w:rsid w:val="38F88E36"/>
    <w:rsid w:val="3C7EBB2F"/>
    <w:rsid w:val="3D5B119F"/>
    <w:rsid w:val="3F183451"/>
    <w:rsid w:val="40541011"/>
    <w:rsid w:val="4082F135"/>
    <w:rsid w:val="40A152EA"/>
    <w:rsid w:val="41DDCA77"/>
    <w:rsid w:val="42340C5A"/>
    <w:rsid w:val="4393336F"/>
    <w:rsid w:val="4515DB73"/>
    <w:rsid w:val="452F03D0"/>
    <w:rsid w:val="47F20DEB"/>
    <w:rsid w:val="491189B7"/>
    <w:rsid w:val="4A9FC197"/>
    <w:rsid w:val="4B0AE1EC"/>
    <w:rsid w:val="4B4EA9EB"/>
    <w:rsid w:val="4B851CF7"/>
    <w:rsid w:val="4BDD528E"/>
    <w:rsid w:val="4CA604AA"/>
    <w:rsid w:val="4D64B557"/>
    <w:rsid w:val="4DB0168F"/>
    <w:rsid w:val="4E5F361B"/>
    <w:rsid w:val="51A4C312"/>
    <w:rsid w:val="55687229"/>
    <w:rsid w:val="56169B22"/>
    <w:rsid w:val="56FF0058"/>
    <w:rsid w:val="5740315F"/>
    <w:rsid w:val="5A60A981"/>
    <w:rsid w:val="5BB4BDD2"/>
    <w:rsid w:val="5BBC2E6B"/>
    <w:rsid w:val="5E48EBD8"/>
    <w:rsid w:val="5F07D723"/>
    <w:rsid w:val="5F7C8F46"/>
    <w:rsid w:val="6325208A"/>
    <w:rsid w:val="63960956"/>
    <w:rsid w:val="648B433A"/>
    <w:rsid w:val="6656B52A"/>
    <w:rsid w:val="68971961"/>
    <w:rsid w:val="6AE6A49D"/>
    <w:rsid w:val="6BC34806"/>
    <w:rsid w:val="6D4A981E"/>
    <w:rsid w:val="6DE7AAEE"/>
    <w:rsid w:val="71675DCA"/>
    <w:rsid w:val="75378929"/>
    <w:rsid w:val="77433BE6"/>
    <w:rsid w:val="786AC08A"/>
    <w:rsid w:val="78BB1FA8"/>
    <w:rsid w:val="7926AD57"/>
    <w:rsid w:val="79922E69"/>
    <w:rsid w:val="7B33F317"/>
    <w:rsid w:val="7B8424FD"/>
    <w:rsid w:val="7E5335C5"/>
    <w:rsid w:val="7F70C379"/>
    <w:rsid w:val="7F89E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CD519D"/>
  <w15:docId w15:val="{6B489925-64FC-45E7-854D-B795DD8E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image" Target="/media/image.jpg" Id="R90c9268595a349e6" /><Relationship Type="http://schemas.openxmlformats.org/officeDocument/2006/relationships/image" Target="/media/image5.png" Id="Ra5a1e51c79d74a45" /><Relationship Type="http://schemas.openxmlformats.org/officeDocument/2006/relationships/image" Target="/media/image6.png" Id="R4c907b7562f64d33" /><Relationship Type="http://schemas.openxmlformats.org/officeDocument/2006/relationships/image" Target="/media/image7.png" Id="Rd560059f82034090" /><Relationship Type="http://schemas.openxmlformats.org/officeDocument/2006/relationships/image" Target="/media/image8.png" Id="R65b12c35c8aa447b" /><Relationship Type="http://schemas.openxmlformats.org/officeDocument/2006/relationships/image" Target="/media/image9.png" Id="Rfdca03b414b54b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5D77D607908149A1C7D42DB9E74425" ma:contentTypeVersion="9" ma:contentTypeDescription="Create a new document." ma:contentTypeScope="" ma:versionID="bafa66f8f6dc7a5732f4173240c9d36f">
  <xsd:schema xmlns:xsd="http://www.w3.org/2001/XMLSchema" xmlns:xs="http://www.w3.org/2001/XMLSchema" xmlns:p="http://schemas.microsoft.com/office/2006/metadata/properties" xmlns:ns2="6a5770f3-c301-40de-9f0e-a8ecc7769aa1" xmlns:ns3="fd7dd126-bc82-489b-927c-f9eddd444fca" targetNamespace="http://schemas.microsoft.com/office/2006/metadata/properties" ma:root="true" ma:fieldsID="baf7022d09b7847a31f1af3e3a80f3d6" ns2:_="" ns3:_="">
    <xsd:import namespace="6a5770f3-c301-40de-9f0e-a8ecc7769aa1"/>
    <xsd:import namespace="fd7dd126-bc82-489b-927c-f9eddd444f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770f3-c301-40de-9f0e-a8ecc7769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7dd126-bc82-489b-927c-f9eddd444fc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F78470-B2F2-419E-BE7A-4B062E107905}">
  <ds:schemaRefs>
    <ds:schemaRef ds:uri="http://schemas.microsoft.com/office/2006/metadata/contentType"/>
    <ds:schemaRef ds:uri="http://schemas.microsoft.com/office/2006/metadata/properties/metaAttributes"/>
    <ds:schemaRef ds:uri="http://www.w3.org/2000/xmlns/"/>
    <ds:schemaRef ds:uri="http://www.w3.org/2001/XMLSchema"/>
    <ds:schemaRef ds:uri="6a5770f3-c301-40de-9f0e-a8ecc7769aa1"/>
    <ds:schemaRef ds:uri="fd7dd126-bc82-489b-927c-f9eddd444fca"/>
  </ds:schemaRefs>
</ds:datastoreItem>
</file>

<file path=customXml/itemProps2.xml><?xml version="1.0" encoding="utf-8"?>
<ds:datastoreItem xmlns:ds="http://schemas.openxmlformats.org/officeDocument/2006/customXml" ds:itemID="{227D7F7A-E510-4C4D-BCAB-60531953E03D}">
  <ds:schemaRefs>
    <ds:schemaRef ds:uri="http://schemas.microsoft.com/sharepoint/v3/contenttype/forms"/>
  </ds:schemaRefs>
</ds:datastoreItem>
</file>

<file path=customXml/itemProps3.xml><?xml version="1.0" encoding="utf-8"?>
<ds:datastoreItem xmlns:ds="http://schemas.openxmlformats.org/officeDocument/2006/customXml" ds:itemID="{1B2E1688-58C2-4341-9525-CE0857BBF9A8}">
  <ds:schemaRefs>
    <ds:schemaRef ds:uri="http://schemas.microsoft.com/office/2006/metadata/properties"/>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Badal Varshney</dc:creator>
  <keywords/>
  <lastModifiedBy>Badal Varshney</lastModifiedBy>
  <revision>3</revision>
  <dcterms:created xsi:type="dcterms:W3CDTF">2021-01-29T17:17:00.0000000Z</dcterms:created>
  <dcterms:modified xsi:type="dcterms:W3CDTF">2021-01-30T05:25:27.8768285Z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0x0101001B5D77D607908149A1C7D42DB9E74425</vt:lpwstr>
  </property>
</Properties>
</file>