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3F29A1">
      <w:pPr>
        <w:numPr>
          <w:ilvl w:val="0"/>
          <w:numId w:val="1"/>
        </w:numPr>
        <w:rPr>
          <w:rFonts w:ascii="Helvetica" w:hAnsi="Helvetica" w:eastAsia="Helvetica" w:cs="Helvetica"/>
          <w:i w:val="0"/>
          <w:iCs w:val="0"/>
          <w:caps w:val="0"/>
          <w:color w:val="333333"/>
          <w:spacing w:val="0"/>
          <w:sz w:val="21"/>
          <w:szCs w:val="21"/>
          <w:shd w:val="clear" w:fill="FFFFFF"/>
        </w:rPr>
      </w:pPr>
      <w:r>
        <w:rPr>
          <w:rFonts w:ascii="Helvetica" w:hAnsi="Helvetica" w:eastAsia="Helvetica" w:cs="Helvetica"/>
          <w:i w:val="0"/>
          <w:iCs w:val="0"/>
          <w:caps w:val="0"/>
          <w:color w:val="333333"/>
          <w:spacing w:val="0"/>
          <w:sz w:val="21"/>
          <w:szCs w:val="21"/>
          <w:shd w:val="clear" w:fill="FFFFFF"/>
        </w:rPr>
        <w:t>beam, also called steel beam, has an I-shaped cross-section and is an economical cross-section steel with better cross-sectional mechanical properties. It is mainly divided into ordinary I-beam, light I-beam and wide-flange I-beam. It has the characteristics of strong bending resistance, high strength, light weight and easy processing. Used in construction, bridges, rail transit and other fields, it can withstand large loads and maintain stability.</w:t>
      </w:r>
    </w:p>
    <w:p w14:paraId="33F51AC7">
      <w:pPr>
        <w:numPr>
          <w:ilvl w:val="0"/>
          <w:numId w:val="1"/>
        </w:numPr>
        <w:rPr>
          <w:rFonts w:ascii="Helvetica" w:hAnsi="Helvetica" w:eastAsia="Helvetica" w:cs="Helvetica"/>
          <w:i w:val="0"/>
          <w:iCs w:val="0"/>
          <w:caps w:val="0"/>
          <w:color w:val="333333"/>
          <w:spacing w:val="0"/>
          <w:sz w:val="21"/>
          <w:szCs w:val="21"/>
          <w:shd w:val="clear" w:fill="FFFFFF"/>
        </w:rPr>
      </w:pPr>
      <w:bookmarkStart w:id="0" w:name="_GoBack"/>
      <w:bookmarkEnd w:id="0"/>
    </w:p>
    <w:sectPr>
      <w:pgSz w:w="11905" w:h="8390" w:orient="landscape"/>
      <w:pgMar w:top="567" w:right="567" w:bottom="567"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293CB6"/>
    <w:multiLevelType w:val="singleLevel"/>
    <w:tmpl w:val="10293CB6"/>
    <w:lvl w:ilvl="0" w:tentative="0">
      <w:start w:val="1"/>
      <w:numFmt w:val="upperRoman"/>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491EA4"/>
    <w:rsid w:val="37204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2023-08-03T07:02:00Z</dcterms:created>
  <dc:creator>墨羽</dc:creator>
  <cp:lastModifiedBy>Little Li</cp:lastModifiedBy>
  <dcterms:modified xsi:type="dcterms:W3CDTF">2025-04-09T01:10:06Z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0BBD80FBF8A54D7A9AFBB337C78F479B_12</vt:lpwstr>
  </property>
  <property fmtid="{D5CDD505-2E9C-101B-9397-08002B2CF9AE}" pid="4" name="KSOTemplateDocerSaveRecord">
    <vt:lpwstr>eyJoZGlkIjoiNjBmMzhmNmI3Y2E0ZTUyMzkzMjU1N2I3NmZlYmE4YWYiLCJ1c2VySWQiOiI3NTcwNjM1MzYifQ==</vt:lpwstr>
  </property>
</Properties>
</file>