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Pr="00FF12B6" w:rsidRDefault="00FF12B6" w:rsidP="00CE7E9B">
            <w:pPr>
              <w:pStyle w:val="a8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F12B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object[curentProduct]=arr[index+1]</w:t>
            </w:r>
          </w:p>
        </w:tc>
        <w:tc>
          <w:tcPr>
            <w:tcW w:w="7117" w:type="dxa"/>
          </w:tcPr>
          <w:p w:rsidR="002F03B7" w:rsidRPr="00FF12B6" w:rsidRDefault="00FF12B6" w:rsidP="00FF12B6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Така добавяме ст-ст в обект (с нейния ключ и </w:t>
            </w:r>
            <w:r>
              <w:rPr>
                <w:rFonts w:ascii="Times New Roman" w:hAnsi="Times New Roman" w:cs="Times New Roman"/>
                <w:i/>
                <w:lang w:val="en-US"/>
              </w:rPr>
              <w:t>value) .</w:t>
            </w:r>
            <w:r>
              <w:rPr>
                <w:rFonts w:ascii="Times New Roman" w:hAnsi="Times New Roman" w:cs="Times New Roman"/>
                <w:i/>
              </w:rPr>
              <w:t>виж зад.5 от упр.</w:t>
            </w:r>
          </w:p>
        </w:tc>
      </w:tr>
      <w:tr w:rsidR="002F03B7" w:rsidTr="002F03B7">
        <w:tc>
          <w:tcPr>
            <w:tcW w:w="322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let movie = movies.find (el=&gt; el.name === name);</w:t>
            </w:r>
          </w:p>
        </w:tc>
        <w:tc>
          <w:tcPr>
            <w:tcW w:w="711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отговаря за първия елемент,който оотг на даденото условие. (проверява дали има такоа име в обекта)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140E2A">
        <w:tc>
          <w:tcPr>
            <w:tcW w:w="3196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140E2A">
        <w:tc>
          <w:tcPr>
            <w:tcW w:w="3196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140E2A">
        <w:tc>
          <w:tcPr>
            <w:tcW w:w="3196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console.log(</w:t>
            </w:r>
            <w:r w:rsidR="001C4D6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140E2A">
        <w:tc>
          <w:tcPr>
            <w:tcW w:w="3196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…..= input.split(‘</w:t>
            </w:r>
            <w:r>
              <w:rPr>
                <w:rFonts w:ascii="Times New Roman" w:hAnsi="Times New Roman" w:cs="Times New Roman"/>
                <w:i/>
              </w:rPr>
              <w:t xml:space="preserve"> // </w:t>
            </w:r>
            <w:r>
              <w:rPr>
                <w:rFonts w:ascii="Times New Roman" w:hAnsi="Times New Roman" w:cs="Times New Roman"/>
                <w:i/>
                <w:lang w:val="en-US"/>
              </w:rPr>
              <w:t>’)</w:t>
            </w:r>
          </w:p>
        </w:tc>
        <w:tc>
          <w:tcPr>
            <w:tcW w:w="6693" w:type="dxa"/>
          </w:tcPr>
          <w:p w:rsidR="007946C1" w:rsidRPr="00140E2A" w:rsidRDefault="00140E2A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Разделя стринга по зададеното в скобите,като го прави на масив!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…=string.lastIndexOf(‘.’</w:t>
            </w:r>
            <w:r w:rsidR="006806A0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6806A0" w:rsidRDefault="006806A0" w:rsidP="007946C1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Намира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последният </w:t>
            </w:r>
            <w:r>
              <w:rPr>
                <w:rFonts w:ascii="Times New Roman" w:hAnsi="Times New Roman" w:cs="Times New Roman"/>
                <w:i/>
              </w:rPr>
              <w:t>индекс с този символ в стрингът.</w:t>
            </w:r>
            <w:r w:rsidRPr="006806A0">
              <w:rPr>
                <w:rFonts w:ascii="Times New Roman" w:hAnsi="Times New Roman" w:cs="Times New Roman"/>
                <w:i/>
                <w:color w:val="FF0000"/>
              </w:rPr>
              <w:t>Връща число!</w:t>
            </w:r>
          </w:p>
        </w:tc>
      </w:tr>
      <w:tr w:rsidR="007946C1" w:rsidTr="00140E2A">
        <w:tc>
          <w:tcPr>
            <w:tcW w:w="3196" w:type="dxa"/>
          </w:tcPr>
          <w:p w:rsidR="007946C1" w:rsidRPr="00BE7589" w:rsidRDefault="00BE7589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… = </w:t>
            </w:r>
            <w:r>
              <w:rPr>
                <w:rFonts w:ascii="Times New Roman" w:hAnsi="Times New Roman" w:cs="Times New Roman"/>
                <w:i/>
              </w:rPr>
              <w:t>пром.</w:t>
            </w:r>
            <w:r>
              <w:rPr>
                <w:rFonts w:ascii="Times New Roman" w:hAnsi="Times New Roman" w:cs="Times New Roman"/>
                <w:i/>
                <w:lang w:val="en-US"/>
              </w:rPr>
              <w:t>substring(0,10)</w:t>
            </w:r>
          </w:p>
        </w:tc>
        <w:tc>
          <w:tcPr>
            <w:tcW w:w="6693" w:type="dxa"/>
          </w:tcPr>
          <w:p w:rsidR="007946C1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Изрязва от дадения стринг зададеното в (),като взима от 0-9!</w:t>
            </w:r>
          </w:p>
          <w:p w:rsidR="00BE7589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Ако има само едно число-изрязва до края на стринга!</w:t>
            </w:r>
          </w:p>
        </w:tc>
      </w:tr>
      <w:tr w:rsidR="007946C1" w:rsidTr="00140E2A">
        <w:tc>
          <w:tcPr>
            <w:tcW w:w="3196" w:type="dxa"/>
          </w:tcPr>
          <w:p w:rsidR="007946C1" w:rsidRPr="00277AF5" w:rsidRDefault="00277AF5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text.toLowerCase()</w:t>
            </w:r>
          </w:p>
        </w:tc>
        <w:tc>
          <w:tcPr>
            <w:tcW w:w="6693" w:type="dxa"/>
          </w:tcPr>
          <w:p w:rsidR="007946C1" w:rsidRPr="00277AF5" w:rsidRDefault="00277AF5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малки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77AF5" w:rsidRDefault="00277AF5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text.toUpperCase()</w:t>
            </w:r>
          </w:p>
        </w:tc>
        <w:tc>
          <w:tcPr>
            <w:tcW w:w="6693" w:type="dxa"/>
          </w:tcPr>
          <w:p w:rsidR="00140E2A" w:rsidRDefault="00277AF5" w:rsidP="00277AF5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големи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25844" w:rsidRDefault="00225844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text.match(‘word’)</w:t>
            </w:r>
          </w:p>
        </w:tc>
        <w:tc>
          <w:tcPr>
            <w:tcW w:w="6693" w:type="dxa"/>
          </w:tcPr>
          <w:p w:rsidR="00140E2A" w:rsidRPr="006D337D" w:rsidRDefault="00225844" w:rsidP="00AD73AA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Сравнява дали има такава дума в текста.При първото съвпадение </w:t>
            </w:r>
            <w:r w:rsidR="006D337D">
              <w:rPr>
                <w:rFonts w:ascii="Times New Roman" w:hAnsi="Times New Roman" w:cs="Times New Roman"/>
                <w:i/>
              </w:rPr>
              <w:t>с</w:t>
            </w:r>
            <w:r>
              <w:rPr>
                <w:rFonts w:ascii="Times New Roman" w:hAnsi="Times New Roman" w:cs="Times New Roman"/>
                <w:i/>
              </w:rPr>
              <w:t>пира да проверява!</w:t>
            </w:r>
            <w:r w:rsidR="006D337D">
              <w:rPr>
                <w:rFonts w:ascii="Times New Roman" w:hAnsi="Times New Roman" w:cs="Times New Roman"/>
                <w:i/>
              </w:rPr>
              <w:t xml:space="preserve"> </w:t>
            </w:r>
            <w:r w:rsidR="00AD73AA"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string.match =&gt; </w:t>
            </w:r>
            <w:r w:rsidR="00AD73AA">
              <w:rPr>
                <w:rFonts w:ascii="Times New Roman" w:hAnsi="Times New Roman" w:cs="Times New Roman"/>
                <w:i/>
                <w:color w:val="FF0000"/>
              </w:rPr>
              <w:t>променливата става масив!!!</w:t>
            </w:r>
          </w:p>
        </w:tc>
      </w:tr>
      <w:tr w:rsidR="00140E2A" w:rsidTr="00140E2A">
        <w:tc>
          <w:tcPr>
            <w:tcW w:w="3196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text.matchAll(‘word’)</w:t>
            </w:r>
          </w:p>
        </w:tc>
        <w:tc>
          <w:tcPr>
            <w:tcW w:w="6693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Намира всички съвпадения с дадената дума!</w:t>
            </w:r>
            <w:r w:rsidR="00AD73AA"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 string.match =&gt; </w:t>
            </w:r>
            <w:r w:rsidR="00AD73AA">
              <w:rPr>
                <w:rFonts w:ascii="Times New Roman" w:hAnsi="Times New Roman" w:cs="Times New Roman"/>
                <w:i/>
                <w:color w:val="FF0000"/>
              </w:rPr>
              <w:t>променливата става масив!!!</w:t>
            </w: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Default="002B48BB" w:rsidP="007946C1">
      <w:pPr>
        <w:pStyle w:val="a8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 RegExp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2B48BB" w:rsidTr="00092D90">
        <w:tc>
          <w:tcPr>
            <w:tcW w:w="9889" w:type="dxa"/>
            <w:gridSpan w:val="2"/>
          </w:tcPr>
          <w:p w:rsidR="002B48BB" w:rsidRPr="002B48BB" w:rsidRDefault="002B48BB" w:rsidP="00FE645E">
            <w:pPr>
              <w:pStyle w:val="a8"/>
              <w:rPr>
                <w:rFonts w:ascii="Times New Roman" w:hAnsi="Times New Roman" w:cs="Times New Roman"/>
                <w:b/>
                <w:i/>
                <w:color w:val="00B050"/>
              </w:rPr>
            </w:pPr>
            <w:r w:rsidRPr="002B48BB">
              <w:rPr>
                <w:rFonts w:ascii="Times New Roman" w:hAnsi="Times New Roman" w:cs="Times New Roman"/>
                <w:b/>
                <w:i/>
                <w:color w:val="00B050"/>
              </w:rPr>
              <w:t>Когато използвам РегЕкс,след като разделя всички данни в масив,завъртам масива. Създавам променлива,която мачва всеки елемент от масива дали съвпада с модела!След това проверявам (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  <w:lang w:val="en-US"/>
              </w:rPr>
              <w:t>if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</w:rPr>
              <w:t xml:space="preserve">(пром !== 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  <w:lang w:val="en-US"/>
              </w:rPr>
              <w:t>null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</w:rPr>
              <w:t>)) дали променливата има съвпадение.Ако има, (тя е масив),който го завъртам и вече мога да взимам данни от групите на модела!</w:t>
            </w: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2B48BB" w:rsidRPr="002B48BB" w:rsidRDefault="002B48BB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sectPr w:rsidR="002B48BB" w:rsidRPr="002B48BB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50C" w:rsidRDefault="0020650C" w:rsidP="005E0C7D">
      <w:pPr>
        <w:spacing w:after="0" w:line="240" w:lineRule="auto"/>
      </w:pPr>
      <w:r>
        <w:separator/>
      </w:r>
    </w:p>
  </w:endnote>
  <w:endnote w:type="continuationSeparator" w:id="0">
    <w:p w:rsidR="0020650C" w:rsidRDefault="0020650C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50C" w:rsidRDefault="0020650C" w:rsidP="005E0C7D">
      <w:pPr>
        <w:spacing w:after="0" w:line="240" w:lineRule="auto"/>
      </w:pPr>
      <w:r>
        <w:separator/>
      </w:r>
    </w:p>
  </w:footnote>
  <w:footnote w:type="continuationSeparator" w:id="0">
    <w:p w:rsidR="0020650C" w:rsidRDefault="0020650C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2145C"/>
    <w:rsid w:val="001368D4"/>
    <w:rsid w:val="00140E2A"/>
    <w:rsid w:val="0015078A"/>
    <w:rsid w:val="001A5165"/>
    <w:rsid w:val="001C4D67"/>
    <w:rsid w:val="001F5DC9"/>
    <w:rsid w:val="0020650C"/>
    <w:rsid w:val="00225844"/>
    <w:rsid w:val="00277AF5"/>
    <w:rsid w:val="00293348"/>
    <w:rsid w:val="002B48BB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806A0"/>
    <w:rsid w:val="006970DD"/>
    <w:rsid w:val="006A4022"/>
    <w:rsid w:val="006D337D"/>
    <w:rsid w:val="00723C19"/>
    <w:rsid w:val="007946C1"/>
    <w:rsid w:val="007F5C40"/>
    <w:rsid w:val="00807DBB"/>
    <w:rsid w:val="00832053"/>
    <w:rsid w:val="00944A1B"/>
    <w:rsid w:val="009727E8"/>
    <w:rsid w:val="00975A27"/>
    <w:rsid w:val="00AD73AA"/>
    <w:rsid w:val="00AF3437"/>
    <w:rsid w:val="00B767E2"/>
    <w:rsid w:val="00BD78CC"/>
    <w:rsid w:val="00BE7589"/>
    <w:rsid w:val="00C80FEB"/>
    <w:rsid w:val="00D1574B"/>
    <w:rsid w:val="00D2156A"/>
    <w:rsid w:val="00D34BC7"/>
    <w:rsid w:val="00D7142C"/>
    <w:rsid w:val="00E2434E"/>
    <w:rsid w:val="00E562B2"/>
    <w:rsid w:val="00E91A0A"/>
    <w:rsid w:val="00EB0387"/>
    <w:rsid w:val="00EB2429"/>
    <w:rsid w:val="00EE4C21"/>
    <w:rsid w:val="00F00B34"/>
    <w:rsid w:val="00F14FDA"/>
    <w:rsid w:val="00F37F3E"/>
    <w:rsid w:val="00FE269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1AC05-38D4-47F4-80A8-E77F4EDF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16</cp:revision>
  <dcterms:created xsi:type="dcterms:W3CDTF">2022-10-16T05:35:00Z</dcterms:created>
  <dcterms:modified xsi:type="dcterms:W3CDTF">2022-12-13T07:49:00Z</dcterms:modified>
</cp:coreProperties>
</file>