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w:t>
      </w:r>
      <w:proofErr w:type="spellStart"/>
      <w:r>
        <w:rPr>
          <w:rFonts w:hint="eastAsia"/>
        </w:rPr>
        <w:t>cpu</w:t>
      </w:r>
      <w:proofErr w:type="spellEnd"/>
      <w:r>
        <w:rPr>
          <w:rFonts w:hint="eastAsia"/>
        </w:rPr>
        <w:t>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w:t>
      </w:r>
      <w:proofErr w:type="gramStart"/>
      <w:r w:rsidR="00B629CE">
        <w:rPr>
          <w:rFonts w:hint="eastAsia"/>
        </w:rPr>
        <w:t>这个这些</w:t>
      </w:r>
      <w:proofErr w:type="gramEnd"/>
      <w:r w:rsidR="00B629CE">
        <w:rPr>
          <w:rFonts w:hint="eastAsia"/>
        </w:rPr>
        <w:t>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w:t>
      </w:r>
      <w:proofErr w:type="spellStart"/>
      <w:r w:rsidR="00FB5C90">
        <w:rPr>
          <w:rFonts w:hint="eastAsia"/>
        </w:rPr>
        <w:t>unix</w:t>
      </w:r>
      <w:proofErr w:type="spellEnd"/>
      <w:r w:rsidR="00FB5C90">
        <w:rPr>
          <w:rFonts w:hint="eastAsia"/>
        </w:rPr>
        <w:t>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Pr>
        <w:rPr>
          <w:rFonts w:hint="eastAsia"/>
        </w:rPr>
      </w:pPr>
    </w:p>
    <w:p w:rsidR="008C4A78" w:rsidRDefault="008C4A78" w:rsidP="008C4A78">
      <w:pPr>
        <w:pStyle w:val="2"/>
      </w:pPr>
      <w:r>
        <w:lastRenderedPageBreak/>
        <w:tab/>
      </w:r>
      <w:r>
        <w:rPr>
          <w:rFonts w:hint="eastAsia"/>
        </w:rPr>
        <w:t>中间件和分布式系统</w:t>
      </w:r>
    </w:p>
    <w:p w:rsidR="008C4A78" w:rsidRPr="008C4A78" w:rsidRDefault="008C4A78" w:rsidP="008C4A78">
      <w:pPr>
        <w:rPr>
          <w:rFonts w:hint="eastAsia"/>
        </w:rPr>
      </w:pPr>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w:t>
      </w:r>
      <w:proofErr w:type="gramStart"/>
      <w:r>
        <w:rPr>
          <w:rFonts w:hint="eastAsia"/>
        </w:rPr>
        <w:t>件对于</w:t>
      </w:r>
      <w:proofErr w:type="gramEnd"/>
      <w:r>
        <w:rPr>
          <w:rFonts w:hint="eastAsia"/>
        </w:rPr>
        <w:t>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w:t>
      </w:r>
      <w:proofErr w:type="gramStart"/>
      <w:r>
        <w:rPr>
          <w:rFonts w:hint="eastAsia"/>
        </w:rPr>
        <w:t>当做</w:t>
      </w:r>
      <w:proofErr w:type="gramEnd"/>
      <w:r>
        <w:rPr>
          <w:rFonts w:hint="eastAsia"/>
        </w:rPr>
        <w:t>是一个常用组件和函数的容器，已经不需要由应用程序单独实现。为了证明这些观点，让我们短暂的考虑几个典型中间</w:t>
      </w:r>
      <w:proofErr w:type="gramStart"/>
      <w:r>
        <w:rPr>
          <w:rFonts w:hint="eastAsia"/>
        </w:rPr>
        <w:t>件服务</w:t>
      </w:r>
      <w:proofErr w:type="gramEnd"/>
      <w:r>
        <w:rPr>
          <w:rFonts w:hint="eastAsia"/>
        </w:rPr>
        <w:t>的例子。</w:t>
      </w:r>
    </w:p>
    <w:p w:rsidR="002368C4" w:rsidRDefault="002368C4" w:rsidP="008C4A78">
      <w:pPr>
        <w:rPr>
          <w:rFonts w:hint="eastAsia"/>
        </w:rPr>
      </w:pPr>
    </w:p>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w:t>
      </w:r>
      <w:proofErr w:type="gramStart"/>
      <w:r w:rsidR="00933FDD">
        <w:rPr>
          <w:rFonts w:hint="eastAsia"/>
        </w:rPr>
        <w:t>中间件会保证</w:t>
      </w:r>
      <w:proofErr w:type="gramEnd"/>
      <w:r w:rsidR="00933FDD">
        <w:rPr>
          <w:rFonts w:hint="eastAsia"/>
        </w:rPr>
        <w:t>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w:t>
      </w:r>
      <w:proofErr w:type="gramStart"/>
      <w:r w:rsidR="00BA2EA2">
        <w:rPr>
          <w:rFonts w:hint="eastAsia"/>
        </w:rPr>
        <w:t>服务混搭的</w:t>
      </w:r>
      <w:proofErr w:type="gramEnd"/>
      <w:r w:rsidR="00BA2EA2">
        <w:rPr>
          <w:rFonts w:hint="eastAsia"/>
        </w:rPr>
        <w:t>例子是：</w:t>
      </w:r>
      <w:r w:rsidR="000953E0">
        <w:rPr>
          <w:rFonts w:hint="eastAsia"/>
        </w:rPr>
        <w:t>Web</w:t>
      </w:r>
      <w:r w:rsidR="000953E0">
        <w:t xml:space="preserve"> </w:t>
      </w:r>
      <w:r w:rsidR="000953E0">
        <w:rPr>
          <w:rFonts w:hint="eastAsia"/>
        </w:rPr>
        <w:t>组合并聚合不同来源的数据。有名</w:t>
      </w:r>
      <w:proofErr w:type="gramStart"/>
      <w:r w:rsidR="000953E0">
        <w:rPr>
          <w:rFonts w:hint="eastAsia"/>
        </w:rPr>
        <w:t>的混搭是</w:t>
      </w:r>
      <w:proofErr w:type="gramEnd"/>
      <w:r w:rsidR="000953E0">
        <w:rPr>
          <w:rFonts w:hint="eastAsia"/>
        </w:rPr>
        <w:t>哪些</w:t>
      </w:r>
      <w:proofErr w:type="gramStart"/>
      <w:r w:rsidR="000953E0">
        <w:rPr>
          <w:rFonts w:hint="eastAsia"/>
        </w:rPr>
        <w:t>基于谷歌地图</w:t>
      </w:r>
      <w:proofErr w:type="gramEnd"/>
      <w:r w:rsidR="000953E0">
        <w:rPr>
          <w:rFonts w:hint="eastAsia"/>
        </w:rPr>
        <w:t>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rPr>
          <w:rFonts w:hint="eastAsia"/>
        </w:rPr>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pPr>
        <w:rPr>
          <w:rFonts w:hint="eastAsia"/>
        </w:rPr>
      </w:pPr>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w:t>
      </w:r>
      <w:proofErr w:type="spellStart"/>
      <w:r>
        <w:rPr>
          <w:rFonts w:hint="eastAsia"/>
        </w:rPr>
        <w:t>B</w:t>
      </w:r>
      <w:r>
        <w:t>itTorrent</w:t>
      </w:r>
      <w:proofErr w:type="spellEnd"/>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Pr="00DA3DC5" w:rsidRDefault="00DA3DC5" w:rsidP="00CD72CC">
      <w:pPr>
        <w:rPr>
          <w:rFonts w:hint="eastAsia"/>
        </w:rPr>
      </w:pPr>
      <w:bookmarkStart w:id="0" w:name="_GoBack"/>
      <w:bookmarkEnd w:id="0"/>
    </w:p>
    <w:sectPr w:rsidR="00DA3DC5" w:rsidRPr="00DA3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41949"/>
    <w:rsid w:val="000953E0"/>
    <w:rsid w:val="00133E70"/>
    <w:rsid w:val="00183E40"/>
    <w:rsid w:val="00197B42"/>
    <w:rsid w:val="002234CF"/>
    <w:rsid w:val="002368C4"/>
    <w:rsid w:val="00240431"/>
    <w:rsid w:val="00366DC5"/>
    <w:rsid w:val="0039107C"/>
    <w:rsid w:val="003A5A8E"/>
    <w:rsid w:val="004D7313"/>
    <w:rsid w:val="004E073C"/>
    <w:rsid w:val="00651FCA"/>
    <w:rsid w:val="00657654"/>
    <w:rsid w:val="00687B90"/>
    <w:rsid w:val="007A14BE"/>
    <w:rsid w:val="008601C3"/>
    <w:rsid w:val="008710BC"/>
    <w:rsid w:val="0089296E"/>
    <w:rsid w:val="008C4A78"/>
    <w:rsid w:val="00933FDD"/>
    <w:rsid w:val="00995D63"/>
    <w:rsid w:val="00A15DBC"/>
    <w:rsid w:val="00AF6059"/>
    <w:rsid w:val="00B00DF3"/>
    <w:rsid w:val="00B629CE"/>
    <w:rsid w:val="00B76C70"/>
    <w:rsid w:val="00BA2EA2"/>
    <w:rsid w:val="00BB3F12"/>
    <w:rsid w:val="00BB4929"/>
    <w:rsid w:val="00C60D36"/>
    <w:rsid w:val="00CD72CC"/>
    <w:rsid w:val="00D6472D"/>
    <w:rsid w:val="00DA3DC5"/>
    <w:rsid w:val="00E47FC2"/>
    <w:rsid w:val="00EA0B8A"/>
    <w:rsid w:val="00EA71B2"/>
    <w:rsid w:val="00EE114C"/>
    <w:rsid w:val="00FB5C90"/>
    <w:rsid w:val="00FE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204"/>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2019-04-19T08:56:00Z</dcterms:created>
  <dcterms:modified xsi:type="dcterms:W3CDTF">2019-04-20T08:15:00Z</dcterms:modified>
</cp:coreProperties>
</file>