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B34F8C">
              <w:rPr>
                <w:rFonts w:ascii="Al-Mohanad" w:hAnsi="Al-Mohanad" w:cs="Al-Mohanad"/>
                <w:sz w:val="30"/>
                <w:szCs w:val="30"/>
              </w:rPr>
              <w:t>t</w:t>
            </w:r>
            <w:r w:rsidR="00825C66" w:rsidRPr="00825C66">
              <w:rPr>
                <w:rFonts w:ascii="Al-Mohanad" w:hAnsi="Al-Mohanad" w:cs="Al-Mohanad"/>
                <w:sz w:val="30"/>
                <w:szCs w:val="30"/>
              </w:rPr>
              <w:t>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AA37612" w:rsidR="00227AAA" w:rsidRPr="001D7AF1" w:rsidRDefault="00872B69" w:rsidP="00B76B4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B76B46" w:rsidRPr="00B76B46">
              <w:rPr>
                <w:rFonts w:ascii="Al-Mohanad" w:hAnsi="Al-Mohanad" w:cs="Al-Mohanad"/>
                <w:sz w:val="30"/>
                <w:szCs w:val="30"/>
              </w:rPr>
              <w:t>23OGTE49100962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B76B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76B46" w:rsidRPr="00B76B46">
              <w:rPr>
                <w:rFonts w:ascii="Al-Mohanad Bold" w:hAnsi="Al-Mohanad Bold" w:cs="Al-Mohanad Bold"/>
                <w:sz w:val="30"/>
                <w:szCs w:val="30"/>
                <w:rtl/>
              </w:rPr>
              <w:t>421378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3DDC989" w:rsidR="00872B69" w:rsidRPr="00B76B46" w:rsidRDefault="00872B69" w:rsidP="00B76B46">
            <w:pPr>
              <w:bidi/>
              <w:spacing w:before="120" w:after="120"/>
              <w:jc w:val="both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76B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76B46" w:rsidRPr="00B76B46">
              <w:rPr>
                <w:rFonts w:ascii="Al-Mohanad Bold" w:hAnsi="Al-Mohanad Bold" w:cs="Al-Mohanad Bold"/>
                <w:sz w:val="30"/>
                <w:szCs w:val="30"/>
                <w:rtl/>
              </w:rPr>
              <w:t>شركة مكتب الكمال للاستيراد المحدودة</w:t>
            </w:r>
            <w:r w:rsidR="00B76B46" w:rsidRPr="00B76B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76B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25</w:t>
            </w:r>
            <w:r w:rsidR="0039620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B76B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76B4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</w:t>
            </w:r>
            <w:r w:rsidR="00DD0C1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B34F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مع بقاء الشروط الأخرى دون تغيير، وإفادتنا بذلك من خلال البريد الالكتروني المخصص للضمانات البنكية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00488F0" w:rsidR="00457DE4" w:rsidRPr="00457DE4" w:rsidRDefault="00457DE4" w:rsidP="00B34F8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B02F8"/>
    <w:rsid w:val="002E7819"/>
    <w:rsid w:val="00395BE1"/>
    <w:rsid w:val="0039620D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324CD"/>
    <w:rsid w:val="00B34F8C"/>
    <w:rsid w:val="00B504DA"/>
    <w:rsid w:val="00B76B46"/>
    <w:rsid w:val="00B847C5"/>
    <w:rsid w:val="00C16316"/>
    <w:rsid w:val="00C511CF"/>
    <w:rsid w:val="00CB18A8"/>
    <w:rsid w:val="00D16391"/>
    <w:rsid w:val="00DA0D12"/>
    <w:rsid w:val="00DD0C1A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http://purl.org/dc/dcmitype/"/>
    <ds:schemaRef ds:uri="http://purl.org/dc/elements/1.1/"/>
    <ds:schemaRef ds:uri="04effa5f-b871-4895-a95c-12b8d4119a94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116c44f1-5dd1-4dba-9b67-7d817de06e51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0F52B06C-C448-4B71-A40C-A076939C0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2025-03-16T09:35:00Z</cp:lastPrinted>
  <dcterms:created xsi:type="dcterms:W3CDTF">2025-05-25T06:27:00Z</dcterms:created>
  <dcterms:modified xsi:type="dcterms:W3CDTF">2025-05-25T06:27:00Z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