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 w:line="240" w:lineRule="auto"/>
        <w:ind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 xml:space="preserve">Ideation Phase</w:t>
      </w:r>
    </w:p>
    <w:p>
      <w:pPr>
        <w:pBdr/>
        <w:pStyle w:val="Normal"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8"/>
        </w:rPr>
        <w:t xml:space="preserve">Define the Problem Statements</w:t>
      </w:r>
    </w:p>
    <w:p>
      <w:pPr>
        <w:pBdr/>
        <w:pStyle w:val="Normal"/>
        <w:spacing w:after="0" w:line="240" w:lineRule="auto"/>
        <w:ind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vertAnchor="text" w:horzAnchor="margin" w:tblpY="48"/>
        <w:tblW w:w="9964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2700"/>
        <w:gridCol w:w="7264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46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Date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27-12-2025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500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Team ID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MERN stack batch 4967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46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Project Name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DoctorHere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46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Marks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outlineLvl w:val="2"/>
        <w:spacing w:before="100" w:beforeAutospacing="true" w:after="100" w:afterAutospacing="true" w:line="240" w:lineRule="auto"/>
        <w:ind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Customer Problem Statement Template</w:t>
      </w:r>
    </w:p>
    <w:p>
      <w:pPr>
        <w:pBdr/>
        <w:pStyle w:val="Normal"/>
        <w:spacing w:before="100" w:beforeAutospacing="true" w:after="100" w:afterAutospacing="true" w:line="240" w:lineRule="auto"/>
        <w:ind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define the core problems patients and doctors face while managing medical appointments and healthcare discovery online, and use those insights to guide the development of DocSpot – Doctor Appointment Booking System.</w:t>
      </w:r>
    </w:p>
    <w:tbl>
      <w:tblPr>
        <w:tblW w:w="9646" w:type="dxa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500"/>
        <w:gridCol w:w="1541"/>
        <w:gridCol w:w="1949"/>
        <w:gridCol w:w="1950"/>
        <w:gridCol w:w="1904"/>
        <w:gridCol w:w="18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848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PS No.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 am (Customer)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I’m trying to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But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Because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Which makes me feel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9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PS-1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patient looking for medical care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a trustworthy doctor and book an appointment easily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Finding reliable doctors online is confusing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Many platforms lack verified profiles, reviews, and clear availability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Anxious and uncertain about my healthcare choices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9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PS-2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working professional patient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 appointments that fit my schedule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Offline booking and phone calls are time-consuming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Clinics have limited availability info and delayed responses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Frustrated and stressed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1265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PS-3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doctor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patient appointments efficiently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Appointments are unorganized and manually handled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no centralized digital system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Overworked and inefficient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128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PS-4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first-time patient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Trust online healthcare platforms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I’m unsure about doctor credibility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Fake or incomplete doctor profiles exist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Hesitant and insecure</w:t>
            </w:r>
          </w:p>
        </w:tc>
      </w:tr>
    </w:tbl>
    <w:p>
      <w:pPr>
        <w:pBdr/>
        <w:pStyle w:val="Normal"/>
        <w:spacing w:before="100" w:beforeAutospacing="true" w:after="100" w:afterAutospacing="true" w:line="240" w:lineRule="auto"/>
        <w:ind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bookmarkStart w:name="_GoBack" w:id="0"/>
      <w:bookmarkEnd w:id="0"/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3">
    <w:name w:val="Heading 3"/>
    <w:basedOn w:val="Normal"/>
    <w:next w:val="Heading 3"/>
    <w:link w:val="Heading 3 Char"/>
    <w:pPr>
      <w:pBdr/>
      <w:outlineLvl w:val="2"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eading 3 Char">
    <w:name w:val="Heading 3 Char"/>
    <w:basedOn w:val="Default Paragraph Font"/>
    <w:link w:val="Heading 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