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19F10" w14:textId="77777777" w:rsidR="0075575E" w:rsidRPr="0075575E" w:rsidRDefault="0075575E" w:rsidP="0075575E">
      <w:pPr>
        <w:rPr>
          <w:b/>
          <w:bCs/>
          <w:sz w:val="32"/>
          <w:szCs w:val="32"/>
        </w:rPr>
      </w:pPr>
      <w:r w:rsidRPr="0075575E">
        <w:rPr>
          <w:b/>
          <w:bCs/>
          <w:sz w:val="32"/>
          <w:szCs w:val="32"/>
        </w:rPr>
        <w:t>Task 4: Setup and Use a Firewall on Windows</w:t>
      </w:r>
    </w:p>
    <w:p w14:paraId="40CCF174" w14:textId="77777777" w:rsidR="0075575E" w:rsidRPr="0075575E" w:rsidRDefault="0075575E" w:rsidP="0075575E">
      <w:r w:rsidRPr="0075575E">
        <w:pict w14:anchorId="54DAF0B2">
          <v:rect id="_x0000_i1105" style="width:0;height:1.5pt" o:hralign="center" o:hrstd="t" o:hr="t" fillcolor="#a0a0a0" stroked="f"/>
        </w:pict>
      </w:r>
    </w:p>
    <w:p w14:paraId="1157B9FF" w14:textId="77777777" w:rsidR="0075575E" w:rsidRPr="0075575E" w:rsidRDefault="0075575E" w:rsidP="0075575E">
      <w:pPr>
        <w:rPr>
          <w:b/>
          <w:bCs/>
        </w:rPr>
      </w:pPr>
      <w:r w:rsidRPr="0075575E">
        <w:rPr>
          <w:rFonts w:ascii="Segoe UI Symbol" w:hAnsi="Segoe UI Symbol" w:cs="Segoe UI Symbol"/>
          <w:b/>
          <w:bCs/>
        </w:rPr>
        <w:t>🛠</w:t>
      </w:r>
      <w:r w:rsidRPr="0075575E">
        <w:rPr>
          <w:b/>
          <w:bCs/>
        </w:rPr>
        <w:t xml:space="preserve"> Tools Used</w:t>
      </w:r>
    </w:p>
    <w:p w14:paraId="6D8730B8" w14:textId="77777777" w:rsidR="0075575E" w:rsidRPr="0075575E" w:rsidRDefault="0075575E" w:rsidP="0075575E">
      <w:pPr>
        <w:numPr>
          <w:ilvl w:val="0"/>
          <w:numId w:val="1"/>
        </w:numPr>
      </w:pPr>
      <w:r w:rsidRPr="0075575E">
        <w:rPr>
          <w:b/>
          <w:bCs/>
        </w:rPr>
        <w:t>Operating System</w:t>
      </w:r>
      <w:r w:rsidRPr="0075575E">
        <w:t>: Windows 10/11</w:t>
      </w:r>
    </w:p>
    <w:p w14:paraId="7664EED0" w14:textId="77777777" w:rsidR="0075575E" w:rsidRPr="0075575E" w:rsidRDefault="0075575E" w:rsidP="0075575E">
      <w:pPr>
        <w:numPr>
          <w:ilvl w:val="0"/>
          <w:numId w:val="1"/>
        </w:numPr>
      </w:pPr>
      <w:r w:rsidRPr="0075575E">
        <w:rPr>
          <w:b/>
          <w:bCs/>
        </w:rPr>
        <w:t>Firewall</w:t>
      </w:r>
      <w:r w:rsidRPr="0075575E">
        <w:t>: Windows Defender Firewall (Advanced Security)</w:t>
      </w:r>
    </w:p>
    <w:p w14:paraId="192A9807" w14:textId="77777777" w:rsidR="0075575E" w:rsidRPr="0075575E" w:rsidRDefault="0075575E" w:rsidP="0075575E">
      <w:pPr>
        <w:numPr>
          <w:ilvl w:val="0"/>
          <w:numId w:val="1"/>
        </w:numPr>
      </w:pPr>
      <w:r w:rsidRPr="0075575E">
        <w:rPr>
          <w:b/>
          <w:bCs/>
        </w:rPr>
        <w:t>Command Prompt</w:t>
      </w:r>
      <w:r w:rsidRPr="0075575E">
        <w:t xml:space="preserve"> for testing connections</w:t>
      </w:r>
    </w:p>
    <w:p w14:paraId="1216FEC4" w14:textId="77777777" w:rsidR="0075575E" w:rsidRPr="0075575E" w:rsidRDefault="0075575E" w:rsidP="0075575E">
      <w:pPr>
        <w:numPr>
          <w:ilvl w:val="0"/>
          <w:numId w:val="1"/>
        </w:numPr>
      </w:pPr>
      <w:r w:rsidRPr="0075575E">
        <w:rPr>
          <w:b/>
          <w:bCs/>
        </w:rPr>
        <w:t>Telnet Client</w:t>
      </w:r>
      <w:r w:rsidRPr="0075575E">
        <w:t xml:space="preserve"> (Optional Feature)</w:t>
      </w:r>
    </w:p>
    <w:p w14:paraId="17385DDA" w14:textId="77777777" w:rsidR="0075575E" w:rsidRPr="0075575E" w:rsidRDefault="0075575E" w:rsidP="0075575E">
      <w:r w:rsidRPr="0075575E">
        <w:pict w14:anchorId="6E50BFB7">
          <v:rect id="_x0000_i1106" style="width:0;height:1.5pt" o:hralign="center" o:hrstd="t" o:hr="t" fillcolor="#a0a0a0" stroked="f"/>
        </w:pict>
      </w:r>
    </w:p>
    <w:p w14:paraId="687533F5" w14:textId="77777777" w:rsidR="0075575E" w:rsidRPr="0075575E" w:rsidRDefault="0075575E" w:rsidP="0075575E">
      <w:pPr>
        <w:rPr>
          <w:b/>
          <w:bCs/>
        </w:rPr>
      </w:pPr>
      <w:r w:rsidRPr="0075575E">
        <w:rPr>
          <w:rFonts w:ascii="Segoe UI Emoji" w:hAnsi="Segoe UI Emoji" w:cs="Segoe UI Emoji"/>
          <w:b/>
          <w:bCs/>
        </w:rPr>
        <w:t>📋</w:t>
      </w:r>
      <w:r w:rsidRPr="0075575E">
        <w:rPr>
          <w:b/>
          <w:bCs/>
        </w:rPr>
        <w:t xml:space="preserve"> Steps Performed</w:t>
      </w:r>
    </w:p>
    <w:p w14:paraId="73572DF2" w14:textId="77777777" w:rsidR="0075575E" w:rsidRPr="0075575E" w:rsidRDefault="0075575E" w:rsidP="0075575E">
      <w:pPr>
        <w:rPr>
          <w:b/>
          <w:bCs/>
        </w:rPr>
      </w:pPr>
      <w:r w:rsidRPr="0075575E">
        <w:rPr>
          <w:b/>
          <w:bCs/>
        </w:rPr>
        <w:t>1. Opened Firewall Configuration Tool</w:t>
      </w:r>
    </w:p>
    <w:p w14:paraId="728A84FD" w14:textId="77777777" w:rsidR="0075575E" w:rsidRPr="0075575E" w:rsidRDefault="0075575E" w:rsidP="0075575E">
      <w:pPr>
        <w:numPr>
          <w:ilvl w:val="0"/>
          <w:numId w:val="2"/>
        </w:numPr>
      </w:pPr>
      <w:r w:rsidRPr="0075575E">
        <w:t xml:space="preserve">Opened the Run dialog (Win + R) → Entered </w:t>
      </w:r>
      <w:proofErr w:type="spellStart"/>
      <w:r w:rsidRPr="0075575E">
        <w:t>wf.msc</w:t>
      </w:r>
      <w:proofErr w:type="spellEnd"/>
      <w:r w:rsidRPr="0075575E">
        <w:t xml:space="preserve"> to launch </w:t>
      </w:r>
      <w:r w:rsidRPr="0075575E">
        <w:rPr>
          <w:b/>
          <w:bCs/>
        </w:rPr>
        <w:t>Windows Defender Firewall with Advanced Security</w:t>
      </w:r>
      <w:r w:rsidRPr="0075575E">
        <w:t>.</w:t>
      </w:r>
    </w:p>
    <w:p w14:paraId="357CBE95" w14:textId="1ECD2C47" w:rsidR="0075575E" w:rsidRPr="0075575E" w:rsidRDefault="0075575E" w:rsidP="0075575E">
      <w:r>
        <w:rPr>
          <w:noProof/>
        </w:rPr>
        <w:drawing>
          <wp:inline distT="0" distB="0" distL="0" distR="0" wp14:anchorId="40285DC2" wp14:editId="1DD8F3F1">
            <wp:extent cx="5731510" cy="3223895"/>
            <wp:effectExtent l="0" t="0" r="2540" b="0"/>
            <wp:docPr id="94607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1174" name="Picture 9460711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75E">
        <w:pict w14:anchorId="2AD7D4A1">
          <v:rect id="_x0000_i1107" style="width:0;height:1.5pt" o:hralign="center" o:hrstd="t" o:hr="t" fillcolor="#a0a0a0" stroked="f"/>
        </w:pict>
      </w:r>
    </w:p>
    <w:p w14:paraId="028828B8" w14:textId="419D4F9C" w:rsidR="0075575E" w:rsidRPr="0075575E" w:rsidRDefault="0075575E" w:rsidP="0075575E">
      <w:pPr>
        <w:rPr>
          <w:b/>
          <w:bCs/>
        </w:rPr>
      </w:pPr>
      <w:r>
        <w:rPr>
          <w:b/>
          <w:bCs/>
        </w:rPr>
        <w:t>2</w:t>
      </w:r>
      <w:r w:rsidRPr="0075575E">
        <w:rPr>
          <w:b/>
          <w:bCs/>
        </w:rPr>
        <w:t>. Blocked Inbound Traffic on Port 23 (Telnet)</w:t>
      </w:r>
    </w:p>
    <w:p w14:paraId="3C8ED4B0" w14:textId="77777777" w:rsidR="0075575E" w:rsidRPr="0075575E" w:rsidRDefault="0075575E" w:rsidP="0075575E">
      <w:pPr>
        <w:numPr>
          <w:ilvl w:val="0"/>
          <w:numId w:val="4"/>
        </w:numPr>
      </w:pPr>
      <w:r w:rsidRPr="0075575E">
        <w:t xml:space="preserve">Created a </w:t>
      </w:r>
      <w:r w:rsidRPr="0075575E">
        <w:rPr>
          <w:b/>
          <w:bCs/>
        </w:rPr>
        <w:t>New Rule</w:t>
      </w:r>
      <w:r w:rsidRPr="0075575E">
        <w:t>:</w:t>
      </w:r>
    </w:p>
    <w:p w14:paraId="4E824678" w14:textId="77777777" w:rsidR="0075575E" w:rsidRPr="0075575E" w:rsidRDefault="0075575E" w:rsidP="0075575E">
      <w:pPr>
        <w:numPr>
          <w:ilvl w:val="1"/>
          <w:numId w:val="4"/>
        </w:numPr>
      </w:pPr>
      <w:r w:rsidRPr="0075575E">
        <w:t xml:space="preserve">Rule Type: </w:t>
      </w:r>
      <w:r w:rsidRPr="0075575E">
        <w:rPr>
          <w:b/>
          <w:bCs/>
        </w:rPr>
        <w:t>Port</w:t>
      </w:r>
    </w:p>
    <w:p w14:paraId="76D654F7" w14:textId="77777777" w:rsidR="0075575E" w:rsidRPr="0075575E" w:rsidRDefault="0075575E" w:rsidP="0075575E">
      <w:pPr>
        <w:numPr>
          <w:ilvl w:val="1"/>
          <w:numId w:val="4"/>
        </w:numPr>
      </w:pPr>
      <w:r w:rsidRPr="0075575E">
        <w:t xml:space="preserve">Protocol: </w:t>
      </w:r>
      <w:r w:rsidRPr="0075575E">
        <w:rPr>
          <w:b/>
          <w:bCs/>
        </w:rPr>
        <w:t>TCP</w:t>
      </w:r>
    </w:p>
    <w:p w14:paraId="17866CBD" w14:textId="77777777" w:rsidR="0075575E" w:rsidRPr="0075575E" w:rsidRDefault="0075575E" w:rsidP="0075575E">
      <w:pPr>
        <w:numPr>
          <w:ilvl w:val="1"/>
          <w:numId w:val="4"/>
        </w:numPr>
      </w:pPr>
      <w:r w:rsidRPr="0075575E">
        <w:t xml:space="preserve">Port: </w:t>
      </w:r>
      <w:r w:rsidRPr="0075575E">
        <w:rPr>
          <w:b/>
          <w:bCs/>
        </w:rPr>
        <w:t>23</w:t>
      </w:r>
    </w:p>
    <w:p w14:paraId="1B063C72" w14:textId="77777777" w:rsidR="0075575E" w:rsidRPr="0075575E" w:rsidRDefault="0075575E" w:rsidP="0075575E">
      <w:pPr>
        <w:numPr>
          <w:ilvl w:val="1"/>
          <w:numId w:val="4"/>
        </w:numPr>
      </w:pPr>
      <w:r w:rsidRPr="0075575E">
        <w:lastRenderedPageBreak/>
        <w:t xml:space="preserve">Action: </w:t>
      </w:r>
      <w:r w:rsidRPr="0075575E">
        <w:rPr>
          <w:b/>
          <w:bCs/>
        </w:rPr>
        <w:t>Block the connection</w:t>
      </w:r>
    </w:p>
    <w:p w14:paraId="59499437" w14:textId="77777777" w:rsidR="0075575E" w:rsidRPr="0075575E" w:rsidRDefault="0075575E" w:rsidP="0075575E">
      <w:pPr>
        <w:numPr>
          <w:ilvl w:val="1"/>
          <w:numId w:val="4"/>
        </w:numPr>
      </w:pPr>
      <w:r w:rsidRPr="0075575E">
        <w:t>Applied to: Domain, Private, Public</w:t>
      </w:r>
    </w:p>
    <w:p w14:paraId="76C7E1A9" w14:textId="77777777" w:rsidR="0075575E" w:rsidRPr="0075575E" w:rsidRDefault="0075575E" w:rsidP="0075575E">
      <w:pPr>
        <w:numPr>
          <w:ilvl w:val="1"/>
          <w:numId w:val="4"/>
        </w:numPr>
      </w:pPr>
      <w:r w:rsidRPr="0075575E">
        <w:t xml:space="preserve">Name: </w:t>
      </w:r>
      <w:r w:rsidRPr="0075575E">
        <w:rPr>
          <w:b/>
          <w:bCs/>
        </w:rPr>
        <w:t>Block Telnet Port 23</w:t>
      </w:r>
    </w:p>
    <w:p w14:paraId="5B2C723A" w14:textId="56BC4D79" w:rsidR="0075575E" w:rsidRPr="0075575E" w:rsidRDefault="0075575E" w:rsidP="0075575E">
      <w:r>
        <w:rPr>
          <w:noProof/>
        </w:rPr>
        <w:drawing>
          <wp:inline distT="0" distB="0" distL="0" distR="0" wp14:anchorId="10F50C2D" wp14:editId="5C5E0454">
            <wp:extent cx="5731510" cy="3223895"/>
            <wp:effectExtent l="0" t="0" r="2540" b="0"/>
            <wp:docPr id="350874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74539" name="Picture 3508745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75E">
        <w:pict w14:anchorId="1A55FCEF">
          <v:rect id="_x0000_i1109" style="width:0;height:1.5pt" o:hralign="center" o:hrstd="t" o:hr="t" fillcolor="#a0a0a0" stroked="f"/>
        </w:pict>
      </w:r>
    </w:p>
    <w:p w14:paraId="53270697" w14:textId="77777777" w:rsidR="0075575E" w:rsidRPr="0075575E" w:rsidRDefault="0075575E" w:rsidP="0075575E">
      <w:pPr>
        <w:rPr>
          <w:b/>
          <w:bCs/>
        </w:rPr>
      </w:pPr>
      <w:r w:rsidRPr="0075575E">
        <w:rPr>
          <w:b/>
          <w:bCs/>
        </w:rPr>
        <w:t>4. Tested the Rule</w:t>
      </w:r>
    </w:p>
    <w:p w14:paraId="1B34C1CC" w14:textId="77777777" w:rsidR="0075575E" w:rsidRPr="0075575E" w:rsidRDefault="0075575E" w:rsidP="0075575E">
      <w:pPr>
        <w:numPr>
          <w:ilvl w:val="0"/>
          <w:numId w:val="5"/>
        </w:numPr>
      </w:pPr>
      <w:r w:rsidRPr="0075575E">
        <w:t>Used Telnet in CMD to test the blocked port:</w:t>
      </w:r>
    </w:p>
    <w:p w14:paraId="51FB7B03" w14:textId="77777777" w:rsidR="0075575E" w:rsidRPr="0075575E" w:rsidRDefault="0075575E" w:rsidP="0075575E">
      <w:r w:rsidRPr="0075575E">
        <w:t>telnet localhost 23</w:t>
      </w:r>
    </w:p>
    <w:p w14:paraId="37AAFC01" w14:textId="65EB2ACC" w:rsidR="0075575E" w:rsidRPr="0075575E" w:rsidRDefault="0075575E" w:rsidP="0075575E">
      <w:pPr>
        <w:numPr>
          <w:ilvl w:val="0"/>
          <w:numId w:val="6"/>
        </w:numPr>
      </w:pPr>
      <w:r w:rsidRPr="0075575E">
        <w:t>Result: Connection refused or failed, indicating the rule was effective.</w:t>
      </w:r>
      <w:r>
        <w:rPr>
          <w:noProof/>
        </w:rPr>
        <w:drawing>
          <wp:inline distT="0" distB="0" distL="0" distR="0" wp14:anchorId="09D5B2AC" wp14:editId="7E27EA8C">
            <wp:extent cx="5731510" cy="2317750"/>
            <wp:effectExtent l="0" t="0" r="2540" b="6350"/>
            <wp:docPr id="10554754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5477" name="Picture 10554754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7AA2" w14:textId="77777777" w:rsidR="0075575E" w:rsidRPr="0075575E" w:rsidRDefault="0075575E" w:rsidP="0075575E">
      <w:r w:rsidRPr="0075575E">
        <w:pict w14:anchorId="6FD5194A">
          <v:rect id="_x0000_i1110" style="width:0;height:1.5pt" o:hralign="center" o:hrstd="t" o:hr="t" fillcolor="#a0a0a0" stroked="f"/>
        </w:pict>
      </w:r>
    </w:p>
    <w:p w14:paraId="38E18251" w14:textId="77777777" w:rsidR="0075575E" w:rsidRDefault="0075575E" w:rsidP="0075575E">
      <w:pPr>
        <w:rPr>
          <w:b/>
          <w:bCs/>
        </w:rPr>
      </w:pPr>
    </w:p>
    <w:p w14:paraId="51CC6773" w14:textId="7330F986" w:rsidR="0075575E" w:rsidRPr="0075575E" w:rsidRDefault="0075575E" w:rsidP="0075575E">
      <w:pPr>
        <w:rPr>
          <w:b/>
          <w:bCs/>
        </w:rPr>
      </w:pPr>
      <w:r w:rsidRPr="0075575E">
        <w:rPr>
          <w:b/>
          <w:bCs/>
        </w:rPr>
        <w:lastRenderedPageBreak/>
        <w:t>5. Allowed Inbound Traffic on Port 22 (SSH)</w:t>
      </w:r>
    </w:p>
    <w:p w14:paraId="29A99560" w14:textId="77777777" w:rsidR="0075575E" w:rsidRPr="0075575E" w:rsidRDefault="0075575E" w:rsidP="0075575E">
      <w:pPr>
        <w:numPr>
          <w:ilvl w:val="0"/>
          <w:numId w:val="7"/>
        </w:numPr>
      </w:pPr>
      <w:r w:rsidRPr="0075575E">
        <w:t xml:space="preserve">Created a </w:t>
      </w:r>
      <w:r w:rsidRPr="0075575E">
        <w:rPr>
          <w:b/>
          <w:bCs/>
        </w:rPr>
        <w:t>New Rule</w:t>
      </w:r>
      <w:r w:rsidRPr="0075575E">
        <w:t>:</w:t>
      </w:r>
    </w:p>
    <w:p w14:paraId="69D43B3F" w14:textId="77777777" w:rsidR="0075575E" w:rsidRPr="0075575E" w:rsidRDefault="0075575E" w:rsidP="0075575E">
      <w:pPr>
        <w:numPr>
          <w:ilvl w:val="1"/>
          <w:numId w:val="7"/>
        </w:numPr>
      </w:pPr>
      <w:r w:rsidRPr="0075575E">
        <w:t xml:space="preserve">Rule Type: </w:t>
      </w:r>
      <w:r w:rsidRPr="0075575E">
        <w:rPr>
          <w:b/>
          <w:bCs/>
        </w:rPr>
        <w:t>Port</w:t>
      </w:r>
    </w:p>
    <w:p w14:paraId="0DF1C2A5" w14:textId="77777777" w:rsidR="0075575E" w:rsidRPr="0075575E" w:rsidRDefault="0075575E" w:rsidP="0075575E">
      <w:pPr>
        <w:numPr>
          <w:ilvl w:val="1"/>
          <w:numId w:val="7"/>
        </w:numPr>
      </w:pPr>
      <w:r w:rsidRPr="0075575E">
        <w:t xml:space="preserve">Protocol: </w:t>
      </w:r>
      <w:r w:rsidRPr="0075575E">
        <w:rPr>
          <w:b/>
          <w:bCs/>
        </w:rPr>
        <w:t>TCP</w:t>
      </w:r>
    </w:p>
    <w:p w14:paraId="0EC4F6DB" w14:textId="77777777" w:rsidR="0075575E" w:rsidRPr="0075575E" w:rsidRDefault="0075575E" w:rsidP="0075575E">
      <w:pPr>
        <w:numPr>
          <w:ilvl w:val="1"/>
          <w:numId w:val="7"/>
        </w:numPr>
      </w:pPr>
      <w:r w:rsidRPr="0075575E">
        <w:t xml:space="preserve">Port: </w:t>
      </w:r>
      <w:r w:rsidRPr="0075575E">
        <w:rPr>
          <w:b/>
          <w:bCs/>
        </w:rPr>
        <w:t>22</w:t>
      </w:r>
    </w:p>
    <w:p w14:paraId="353EEAE7" w14:textId="77777777" w:rsidR="0075575E" w:rsidRPr="0075575E" w:rsidRDefault="0075575E" w:rsidP="0075575E">
      <w:pPr>
        <w:numPr>
          <w:ilvl w:val="1"/>
          <w:numId w:val="7"/>
        </w:numPr>
      </w:pPr>
      <w:r w:rsidRPr="0075575E">
        <w:t xml:space="preserve">Action: </w:t>
      </w:r>
      <w:r w:rsidRPr="0075575E">
        <w:rPr>
          <w:b/>
          <w:bCs/>
        </w:rPr>
        <w:t>Allow the connection</w:t>
      </w:r>
    </w:p>
    <w:p w14:paraId="49C6745D" w14:textId="77777777" w:rsidR="0075575E" w:rsidRPr="0075575E" w:rsidRDefault="0075575E" w:rsidP="0075575E">
      <w:pPr>
        <w:numPr>
          <w:ilvl w:val="1"/>
          <w:numId w:val="7"/>
        </w:numPr>
      </w:pPr>
      <w:r w:rsidRPr="0075575E">
        <w:t xml:space="preserve">Name: </w:t>
      </w:r>
      <w:r w:rsidRPr="0075575E">
        <w:rPr>
          <w:b/>
          <w:bCs/>
        </w:rPr>
        <w:t>Allow SSH Port 22</w:t>
      </w:r>
    </w:p>
    <w:p w14:paraId="5B9C9DCA" w14:textId="108831E8" w:rsidR="0075575E" w:rsidRPr="0075575E" w:rsidRDefault="0075575E" w:rsidP="0075575E">
      <w:r>
        <w:rPr>
          <w:noProof/>
        </w:rPr>
        <w:drawing>
          <wp:inline distT="0" distB="0" distL="0" distR="0" wp14:anchorId="7F8D5E5B" wp14:editId="3409FC7C">
            <wp:extent cx="4643181" cy="2611725"/>
            <wp:effectExtent l="0" t="0" r="5080" b="0"/>
            <wp:docPr id="1546489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89324" name="Picture 15464893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469" cy="26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75E">
        <w:pict w14:anchorId="5D381C20">
          <v:rect id="_x0000_i1111" style="width:0;height:1.5pt" o:hralign="center" o:hrstd="t" o:hr="t" fillcolor="#a0a0a0" stroked="f"/>
        </w:pict>
      </w:r>
      <w:r w:rsidRPr="0075575E">
        <w:rPr>
          <w:b/>
          <w:bCs/>
        </w:rPr>
        <w:t>6. Restored Original State</w:t>
      </w:r>
      <w:r>
        <w:rPr>
          <w:noProof/>
        </w:rPr>
        <w:drawing>
          <wp:inline distT="0" distB="0" distL="0" distR="0" wp14:anchorId="53EF42A8" wp14:editId="60B3C63D">
            <wp:extent cx="4974264" cy="2797954"/>
            <wp:effectExtent l="0" t="0" r="0" b="2540"/>
            <wp:docPr id="1794518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8169" name="Picture 17945181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76" cy="28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3184" w14:textId="62CED2CE" w:rsidR="0075575E" w:rsidRPr="0075575E" w:rsidRDefault="0075575E" w:rsidP="0075575E">
      <w:pPr>
        <w:numPr>
          <w:ilvl w:val="0"/>
          <w:numId w:val="8"/>
        </w:numPr>
      </w:pPr>
      <w:r w:rsidRPr="0075575E">
        <w:t>Deleted the test rule (</w:t>
      </w:r>
      <w:r w:rsidRPr="0075575E">
        <w:rPr>
          <w:b/>
          <w:bCs/>
        </w:rPr>
        <w:t>Block Telnet Port 23</w:t>
      </w:r>
      <w:r w:rsidRPr="0075575E">
        <w:t>) from Inbound Rules.</w:t>
      </w:r>
    </w:p>
    <w:p w14:paraId="5F168112" w14:textId="22A7AFA6" w:rsidR="0075575E" w:rsidRPr="0075575E" w:rsidRDefault="0075575E" w:rsidP="0075575E">
      <w:r w:rsidRPr="0075575E">
        <w:pict w14:anchorId="4C9BD55C">
          <v:rect id="_x0000_i1112" style="width:0;height:1.5pt" o:hralign="center" o:hrstd="t" o:hr="t" fillcolor="#a0a0a0" stroked="f"/>
        </w:pict>
      </w:r>
    </w:p>
    <w:p w14:paraId="7D6265DA" w14:textId="77777777" w:rsidR="0075575E" w:rsidRPr="0075575E" w:rsidRDefault="0075575E" w:rsidP="0075575E">
      <w:pPr>
        <w:rPr>
          <w:b/>
          <w:bCs/>
        </w:rPr>
      </w:pPr>
      <w:r w:rsidRPr="0075575E">
        <w:rPr>
          <w:rFonts w:ascii="Segoe UI Emoji" w:hAnsi="Segoe UI Emoji" w:cs="Segoe UI Emoji"/>
          <w:b/>
          <w:bCs/>
        </w:rPr>
        <w:lastRenderedPageBreak/>
        <w:t>📌</w:t>
      </w:r>
      <w:r w:rsidRPr="0075575E">
        <w:rPr>
          <w:b/>
          <w:bCs/>
        </w:rPr>
        <w:t xml:space="preserve"> Commands Used (For Testing)</w:t>
      </w:r>
    </w:p>
    <w:p w14:paraId="42EA65FD" w14:textId="77777777" w:rsidR="0075575E" w:rsidRPr="0075575E" w:rsidRDefault="0075575E" w:rsidP="0075575E">
      <w:r w:rsidRPr="0075575E">
        <w:t>telnet localhost 23</w:t>
      </w:r>
    </w:p>
    <w:p w14:paraId="35577640" w14:textId="77777777" w:rsidR="0075575E" w:rsidRPr="0075575E" w:rsidRDefault="0075575E" w:rsidP="0075575E">
      <w:r w:rsidRPr="0075575E">
        <w:pict w14:anchorId="11550D2E">
          <v:rect id="_x0000_i1113" style="width:0;height:1.5pt" o:hralign="center" o:hrstd="t" o:hr="t" fillcolor="#a0a0a0" stroked="f"/>
        </w:pict>
      </w:r>
    </w:p>
    <w:p w14:paraId="776038D5" w14:textId="77777777" w:rsidR="0075575E" w:rsidRPr="0075575E" w:rsidRDefault="0075575E" w:rsidP="0075575E">
      <w:pPr>
        <w:rPr>
          <w:b/>
          <w:bCs/>
        </w:rPr>
      </w:pPr>
      <w:r w:rsidRPr="0075575E">
        <w:rPr>
          <w:rFonts w:ascii="Segoe UI Emoji" w:hAnsi="Segoe UI Emoji" w:cs="Segoe UI Emoji"/>
          <w:b/>
          <w:bCs/>
        </w:rPr>
        <w:t>📖</w:t>
      </w:r>
      <w:r w:rsidRPr="0075575E">
        <w:rPr>
          <w:b/>
          <w:bCs/>
        </w:rPr>
        <w:t xml:space="preserve"> Summary: How Firewalls Filter Traffic</w:t>
      </w:r>
    </w:p>
    <w:p w14:paraId="41713D70" w14:textId="77777777" w:rsidR="0075575E" w:rsidRPr="0075575E" w:rsidRDefault="0075575E" w:rsidP="0075575E">
      <w:r w:rsidRPr="0075575E">
        <w:t>Firewalls act as gatekeepers that monitor and control incoming and outgoing network traffic based on pre-defined security rules.</w:t>
      </w:r>
    </w:p>
    <w:p w14:paraId="304EC77B" w14:textId="77777777" w:rsidR="0075575E" w:rsidRPr="0075575E" w:rsidRDefault="0075575E" w:rsidP="0075575E">
      <w:pPr>
        <w:numPr>
          <w:ilvl w:val="0"/>
          <w:numId w:val="9"/>
        </w:numPr>
      </w:pPr>
      <w:r w:rsidRPr="0075575E">
        <w:rPr>
          <w:b/>
          <w:bCs/>
        </w:rPr>
        <w:t>Inbound rules</w:t>
      </w:r>
      <w:r w:rsidRPr="0075575E">
        <w:t xml:space="preserve"> filter data trying to enter the system.</w:t>
      </w:r>
    </w:p>
    <w:p w14:paraId="594792B2" w14:textId="77777777" w:rsidR="0075575E" w:rsidRPr="0075575E" w:rsidRDefault="0075575E" w:rsidP="0075575E">
      <w:pPr>
        <w:numPr>
          <w:ilvl w:val="0"/>
          <w:numId w:val="9"/>
        </w:numPr>
      </w:pPr>
      <w:r w:rsidRPr="0075575E">
        <w:rPr>
          <w:b/>
          <w:bCs/>
        </w:rPr>
        <w:t>Outbound rules</w:t>
      </w:r>
      <w:r w:rsidRPr="0075575E">
        <w:t xml:space="preserve"> control data leaving the system.</w:t>
      </w:r>
    </w:p>
    <w:p w14:paraId="29D3AEC7" w14:textId="77777777" w:rsidR="0075575E" w:rsidRPr="0075575E" w:rsidRDefault="0075575E" w:rsidP="0075575E">
      <w:pPr>
        <w:numPr>
          <w:ilvl w:val="0"/>
          <w:numId w:val="9"/>
        </w:numPr>
      </w:pPr>
      <w:r w:rsidRPr="0075575E">
        <w:rPr>
          <w:b/>
          <w:bCs/>
        </w:rPr>
        <w:t>Blocking Telnet (port 23)</w:t>
      </w:r>
      <w:r w:rsidRPr="0075575E">
        <w:t xml:space="preserve"> helps prevent unauthorized and insecure remote access.</w:t>
      </w:r>
    </w:p>
    <w:p w14:paraId="38E4C24A" w14:textId="77777777" w:rsidR="0075575E" w:rsidRPr="0075575E" w:rsidRDefault="0075575E" w:rsidP="0075575E">
      <w:pPr>
        <w:numPr>
          <w:ilvl w:val="0"/>
          <w:numId w:val="9"/>
        </w:numPr>
      </w:pPr>
      <w:r w:rsidRPr="0075575E">
        <w:rPr>
          <w:b/>
          <w:bCs/>
        </w:rPr>
        <w:t>Allowing SSH (port 22)</w:t>
      </w:r>
      <w:r w:rsidRPr="0075575E">
        <w:t xml:space="preserve"> supports secure communication when needed.</w:t>
      </w:r>
    </w:p>
    <w:p w14:paraId="3AFE5AFD" w14:textId="77777777" w:rsidR="0075575E" w:rsidRPr="0075575E" w:rsidRDefault="0075575E" w:rsidP="0075575E">
      <w:pPr>
        <w:numPr>
          <w:ilvl w:val="0"/>
          <w:numId w:val="9"/>
        </w:numPr>
      </w:pPr>
      <w:r w:rsidRPr="0075575E">
        <w:t>Firewalls help reduce attack surfaces and protect sensitive systems by minimizing unnecessary network exposure.</w:t>
      </w:r>
    </w:p>
    <w:p w14:paraId="4AF56809" w14:textId="77777777" w:rsidR="0075575E" w:rsidRPr="0075575E" w:rsidRDefault="0075575E" w:rsidP="0075575E">
      <w:r w:rsidRPr="0075575E">
        <w:pict w14:anchorId="06E760A0">
          <v:rect id="_x0000_i1114" style="width:0;height:1.5pt" o:hralign="center" o:hrstd="t" o:hr="t" fillcolor="#a0a0a0" stroked="f"/>
        </w:pict>
      </w:r>
    </w:p>
    <w:p w14:paraId="43A51017" w14:textId="79D7A3CC" w:rsidR="0075575E" w:rsidRPr="0075575E" w:rsidRDefault="0075575E" w:rsidP="0075575E">
      <w:pPr>
        <w:rPr>
          <w:b/>
          <w:bCs/>
        </w:rPr>
      </w:pPr>
      <w:r w:rsidRPr="0075575E">
        <w:rPr>
          <w:b/>
          <w:bCs/>
        </w:rPr>
        <w:t>Conclusion</w:t>
      </w:r>
    </w:p>
    <w:p w14:paraId="2E670EA2" w14:textId="77777777" w:rsidR="0075575E" w:rsidRPr="0075575E" w:rsidRDefault="0075575E" w:rsidP="0075575E">
      <w:r w:rsidRPr="0075575E">
        <w:t>Successfully configured, tested, and reverted firewall rules on Windows. This task demonstrated hands-on understanding of network traffic control using built-in security tools.</w:t>
      </w:r>
    </w:p>
    <w:p w14:paraId="42A9333E" w14:textId="77777777" w:rsidR="0075575E" w:rsidRPr="0075575E" w:rsidRDefault="0075575E" w:rsidP="0075575E">
      <w:r w:rsidRPr="0075575E">
        <w:pict w14:anchorId="75729577">
          <v:rect id="_x0000_i1115" style="width:0;height:1.5pt" o:hralign="center" o:hrstd="t" o:hr="t" fillcolor="#a0a0a0" stroked="f"/>
        </w:pict>
      </w:r>
    </w:p>
    <w:p w14:paraId="701FBBEB" w14:textId="77777777" w:rsidR="0075575E" w:rsidRPr="0075575E" w:rsidRDefault="0075575E" w:rsidP="0075575E">
      <w:r w:rsidRPr="0075575E">
        <w:t xml:space="preserve">Let me know if you’d like this exported as a </w:t>
      </w:r>
      <w:r w:rsidRPr="0075575E">
        <w:rPr>
          <w:b/>
          <w:bCs/>
        </w:rPr>
        <w:t>.docx</w:t>
      </w:r>
      <w:r w:rsidRPr="0075575E">
        <w:t xml:space="preserve"> or </w:t>
      </w:r>
      <w:r w:rsidRPr="0075575E">
        <w:rPr>
          <w:b/>
          <w:bCs/>
        </w:rPr>
        <w:t>PDF file</w:t>
      </w:r>
      <w:r w:rsidRPr="0075575E">
        <w:t xml:space="preserve"> with placeholders and formatting.</w:t>
      </w:r>
    </w:p>
    <w:p w14:paraId="1667EA5E" w14:textId="77777777" w:rsidR="001B2D66" w:rsidRDefault="001B2D66"/>
    <w:sectPr w:rsidR="001B2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86CF9"/>
    <w:multiLevelType w:val="multilevel"/>
    <w:tmpl w:val="D350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354ED"/>
    <w:multiLevelType w:val="multilevel"/>
    <w:tmpl w:val="980E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711B8"/>
    <w:multiLevelType w:val="multilevel"/>
    <w:tmpl w:val="D8E0A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95BE4"/>
    <w:multiLevelType w:val="multilevel"/>
    <w:tmpl w:val="169CA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516429"/>
    <w:multiLevelType w:val="multilevel"/>
    <w:tmpl w:val="6706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055A6"/>
    <w:multiLevelType w:val="multilevel"/>
    <w:tmpl w:val="ECE4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6749A1"/>
    <w:multiLevelType w:val="multilevel"/>
    <w:tmpl w:val="DA00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0B1160"/>
    <w:multiLevelType w:val="multilevel"/>
    <w:tmpl w:val="8E78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9778BA"/>
    <w:multiLevelType w:val="multilevel"/>
    <w:tmpl w:val="B5C2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6734920">
    <w:abstractNumId w:val="1"/>
  </w:num>
  <w:num w:numId="2" w16cid:durableId="1433283120">
    <w:abstractNumId w:val="7"/>
  </w:num>
  <w:num w:numId="3" w16cid:durableId="728698701">
    <w:abstractNumId w:val="2"/>
  </w:num>
  <w:num w:numId="4" w16cid:durableId="714743582">
    <w:abstractNumId w:val="3"/>
  </w:num>
  <w:num w:numId="5" w16cid:durableId="740324184">
    <w:abstractNumId w:val="8"/>
  </w:num>
  <w:num w:numId="6" w16cid:durableId="1820070664">
    <w:abstractNumId w:val="5"/>
  </w:num>
  <w:num w:numId="7" w16cid:durableId="1608468778">
    <w:abstractNumId w:val="6"/>
  </w:num>
  <w:num w:numId="8" w16cid:durableId="1565749967">
    <w:abstractNumId w:val="0"/>
  </w:num>
  <w:num w:numId="9" w16cid:durableId="1397974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75E"/>
    <w:rsid w:val="001B2D66"/>
    <w:rsid w:val="005425D3"/>
    <w:rsid w:val="0075575E"/>
    <w:rsid w:val="00AC08B7"/>
    <w:rsid w:val="00B2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5A4E"/>
  <w15:chartTrackingRefBased/>
  <w15:docId w15:val="{453141E7-26FE-44E1-A9E3-537B39C9D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7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7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7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7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7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7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7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5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5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5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5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5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57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7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7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57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6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Ruban</dc:creator>
  <cp:keywords/>
  <dc:description/>
  <cp:lastModifiedBy>Bala Ruban</cp:lastModifiedBy>
  <cp:revision>1</cp:revision>
  <dcterms:created xsi:type="dcterms:W3CDTF">2025-06-01T17:28:00Z</dcterms:created>
  <dcterms:modified xsi:type="dcterms:W3CDTF">2025-06-01T17:39:00Z</dcterms:modified>
</cp:coreProperties>
</file>