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93" w:rsidRDefault="00A62E7F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Modello Statico – Diagramma delle Classi</w:t>
      </w:r>
    </w:p>
    <w:p w:rsidR="00A62E7F" w:rsidRDefault="00A62E7F">
      <w:r>
        <w:t>Si noti che le visibilità non sono state inserite poiché si utilizzano le regole dell’analisi di default (metodi pubblici, campi privati).</w:t>
      </w:r>
    </w:p>
    <w:p w:rsidR="00A62E7F" w:rsidRDefault="00A62E7F">
      <w:pPr>
        <w:rPr>
          <w:b/>
          <w:lang w:val="en-GB"/>
        </w:rPr>
      </w:pPr>
      <w:r w:rsidRPr="00A62E7F">
        <w:rPr>
          <w:b/>
          <w:lang w:val="en-GB"/>
        </w:rPr>
        <w:t>User Profile:</w:t>
      </w:r>
    </w:p>
    <w:p w:rsidR="00A62E7F" w:rsidRPr="00A62E7F" w:rsidRDefault="00A62E7F" w:rsidP="00A62E7F">
      <w:pPr>
        <w:jc w:val="center"/>
        <w:rPr>
          <w:b/>
          <w:lang w:val="en-GB"/>
        </w:rPr>
      </w:pPr>
      <w:r>
        <w:rPr>
          <w:b/>
          <w:noProof/>
          <w:lang w:eastAsia="it-IT"/>
        </w:rPr>
        <w:drawing>
          <wp:inline distT="0" distB="0" distL="0" distR="0">
            <wp:extent cx="4794496" cy="292750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Pro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F" w:rsidRDefault="00A62E7F">
      <w:pPr>
        <w:rPr>
          <w:b/>
          <w:lang w:val="en-GB"/>
        </w:rPr>
      </w:pPr>
      <w:r w:rsidRPr="00A62E7F">
        <w:rPr>
          <w:b/>
          <w:lang w:val="en-GB"/>
        </w:rPr>
        <w:t>Code Validator:</w:t>
      </w:r>
    </w:p>
    <w:p w:rsidR="00A62E7F" w:rsidRPr="00A62E7F" w:rsidRDefault="00A62E7F" w:rsidP="00A62E7F">
      <w:pPr>
        <w:jc w:val="center"/>
        <w:rPr>
          <w:b/>
          <w:lang w:val="en-GB"/>
        </w:rPr>
      </w:pPr>
      <w:r>
        <w:rPr>
          <w:b/>
          <w:noProof/>
          <w:lang w:eastAsia="it-IT"/>
        </w:rPr>
        <w:drawing>
          <wp:inline distT="0" distB="0" distL="0" distR="0">
            <wp:extent cx="4515082" cy="869995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Valid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F" w:rsidRDefault="00A62E7F">
      <w:pPr>
        <w:rPr>
          <w:b/>
          <w:lang w:val="en-GB"/>
        </w:rPr>
      </w:pPr>
      <w:r w:rsidRPr="00A62E7F">
        <w:rPr>
          <w:b/>
          <w:lang w:val="en-GB"/>
        </w:rPr>
        <w:t>Weekly Menu:</w:t>
      </w:r>
    </w:p>
    <w:p w:rsidR="00A62E7F" w:rsidRDefault="00A62E7F" w:rsidP="00A62E7F">
      <w:pPr>
        <w:jc w:val="center"/>
        <w:rPr>
          <w:b/>
          <w:lang w:val="en-GB"/>
        </w:rPr>
      </w:pPr>
      <w:r>
        <w:rPr>
          <w:b/>
          <w:noProof/>
          <w:lang w:eastAsia="it-IT"/>
        </w:rPr>
        <w:drawing>
          <wp:inline distT="0" distB="0" distL="0" distR="0">
            <wp:extent cx="6120130" cy="29965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ly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F" w:rsidRPr="00A62E7F" w:rsidRDefault="00A62E7F">
      <w:pPr>
        <w:rPr>
          <w:b/>
          <w:lang w:val="en-GB"/>
        </w:rPr>
      </w:pPr>
    </w:p>
    <w:p w:rsidR="00A62E7F" w:rsidRDefault="00A62E7F">
      <w:pPr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TargetWeightFormula</w:t>
      </w:r>
      <w:proofErr w:type="spellEnd"/>
      <w:r>
        <w:rPr>
          <w:b/>
          <w:lang w:val="en-GB"/>
        </w:rPr>
        <w:t>:</w:t>
      </w:r>
    </w:p>
    <w:p w:rsidR="00A62E7F" w:rsidRDefault="00A62E7F" w:rsidP="00A62E7F">
      <w:pPr>
        <w:jc w:val="center"/>
        <w:rPr>
          <w:b/>
          <w:lang w:val="en-GB"/>
        </w:rPr>
      </w:pPr>
      <w:r>
        <w:rPr>
          <w:b/>
          <w:noProof/>
          <w:lang w:eastAsia="it-IT"/>
        </w:rPr>
        <w:drawing>
          <wp:inline distT="0" distB="0" distL="0" distR="0">
            <wp:extent cx="4845299" cy="231151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etWeightFormu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F" w:rsidRDefault="00A62E7F">
      <w:pPr>
        <w:rPr>
          <w:b/>
          <w:lang w:val="en-GB"/>
        </w:rPr>
      </w:pPr>
      <w:r>
        <w:rPr>
          <w:b/>
          <w:lang w:val="en-GB"/>
        </w:rPr>
        <w:t>Diet Calculator:</w:t>
      </w:r>
    </w:p>
    <w:p w:rsidR="00A62E7F" w:rsidRDefault="00A62E7F" w:rsidP="00A62E7F">
      <w:pPr>
        <w:jc w:val="center"/>
        <w:rPr>
          <w:b/>
          <w:lang w:val="en-GB"/>
        </w:rPr>
      </w:pPr>
      <w:r>
        <w:rPr>
          <w:b/>
          <w:noProof/>
          <w:lang w:eastAsia="it-IT"/>
        </w:rPr>
        <w:drawing>
          <wp:inline distT="0" distB="0" distL="0" distR="0">
            <wp:extent cx="6077262" cy="245757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etCalcul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F" w:rsidRDefault="00A62E7F">
      <w:pPr>
        <w:rPr>
          <w:b/>
          <w:lang w:val="en-GB"/>
        </w:rPr>
      </w:pPr>
      <w:r>
        <w:rPr>
          <w:b/>
          <w:lang w:val="en-GB"/>
        </w:rPr>
        <w:t>Version:</w:t>
      </w:r>
    </w:p>
    <w:p w:rsidR="00A62E7F" w:rsidRPr="00A62E7F" w:rsidRDefault="00A62E7F" w:rsidP="00A62E7F">
      <w:pPr>
        <w:jc w:val="center"/>
        <w:rPr>
          <w:b/>
          <w:lang w:val="en-GB"/>
        </w:rPr>
      </w:pPr>
      <w:bookmarkStart w:id="0" w:name="_GoBack"/>
      <w:r w:rsidRPr="00A62E7F">
        <w:rPr>
          <w:noProof/>
          <w:lang w:eastAsia="it-IT"/>
        </w:rPr>
        <w:drawing>
          <wp:inline distT="0" distB="0" distL="0" distR="0">
            <wp:extent cx="6120130" cy="23418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2E7F" w:rsidRPr="00A62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7F"/>
    <w:rsid w:val="00A62E7F"/>
    <w:rsid w:val="00B1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D46E9-6663-43DB-A1F7-BACB7D03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Venturini</dc:creator>
  <cp:keywords/>
  <dc:description/>
  <cp:lastModifiedBy>Federico Venturini</cp:lastModifiedBy>
  <cp:revision>1</cp:revision>
  <dcterms:created xsi:type="dcterms:W3CDTF">2016-04-08T15:27:00Z</dcterms:created>
  <dcterms:modified xsi:type="dcterms:W3CDTF">2016-04-08T15:32:00Z</dcterms:modified>
</cp:coreProperties>
</file>