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5CF" w14:textId="0E19A25C" w:rsidR="005D6A90" w:rsidRPr="0053459E" w:rsidRDefault="00BC0D5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BAB IV IMPLEMENTASI DAN PENGUJIAN</w:t>
      </w:r>
    </w:p>
    <w:p w14:paraId="0876516E" w14:textId="053257C4" w:rsidR="00BC0D59" w:rsidRPr="0053459E" w:rsidRDefault="002E21C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4.1 Implementasi Sistem</w:t>
      </w:r>
    </w:p>
    <w:p w14:paraId="638CAAFD" w14:textId="77777777" w:rsidR="0058072A" w:rsidRPr="0053459E" w:rsidRDefault="005807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75D9D44" w14:textId="1766F333" w:rsidR="002E21CA" w:rsidRPr="0053459E" w:rsidRDefault="00D5641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lastRenderedPageBreak/>
        <w:t>4.2 Pengkodean</w:t>
      </w:r>
    </w:p>
    <w:p w14:paraId="6362502A" w14:textId="77777777" w:rsidR="0058072A" w:rsidRPr="0053459E" w:rsidRDefault="005807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0B8F291" w14:textId="2688A658" w:rsidR="00D5641D" w:rsidRPr="0053459E" w:rsidRDefault="00D5641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 Pengujian Hardware</w:t>
      </w:r>
    </w:p>
    <w:p w14:paraId="4C0D7368" w14:textId="77777777" w:rsidR="000E068E" w:rsidRPr="0053459E" w:rsidRDefault="000F031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Purwarupa Kanda</w:t>
      </w:r>
      <w:r w:rsidR="00AF6A7C" w:rsidRPr="0053459E">
        <w:rPr>
          <w:rFonts w:ascii="Times New Roman" w:hAnsi="Times New Roman" w:cs="Times New Roman"/>
          <w:sz w:val="24"/>
          <w:szCs w:val="24"/>
          <w:lang w:val="id-ID"/>
        </w:rPr>
        <w:t>ng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Ayam Pintar berbasis Internet of Things </w:t>
      </w:r>
      <w:r w:rsidR="002E5DB2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akan dilakukan pengujian terhadap semua komponen dan modul yang digunakan satu per satu. </w:t>
      </w:r>
      <w:r w:rsidR="00363921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Pengujian akan dilakukan terhadap pembacaan sensor DHT11, sensor ketinggian air, </w:t>
      </w:r>
      <w:r w:rsidR="00266A06" w:rsidRPr="0053459E">
        <w:rPr>
          <w:rFonts w:ascii="Times New Roman" w:hAnsi="Times New Roman" w:cs="Times New Roman"/>
          <w:sz w:val="24"/>
          <w:szCs w:val="24"/>
          <w:lang w:val="id-ID"/>
        </w:rPr>
        <w:t>modul RTC DS3231, servo, relay, kipas DC, lam</w:t>
      </w:r>
      <w:r w:rsidR="005C3766" w:rsidRPr="0053459E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266A06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u pijar, </w:t>
      </w:r>
      <w:r w:rsidR="005C3766" w:rsidRPr="0053459E">
        <w:rPr>
          <w:rFonts w:ascii="Times New Roman" w:hAnsi="Times New Roman" w:cs="Times New Roman"/>
          <w:sz w:val="24"/>
          <w:szCs w:val="24"/>
          <w:lang w:val="id-ID"/>
        </w:rPr>
        <w:t>serta pompa air mini</w:t>
      </w:r>
      <w:r w:rsidR="00266A06" w:rsidRPr="0053459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945F820" w14:textId="42636227" w:rsidR="000E068E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4.3.1 Pengujian Sensor DHT11</w:t>
      </w:r>
    </w:p>
    <w:p w14:paraId="79B956F1" w14:textId="06D2F4DD" w:rsidR="00631E94" w:rsidRPr="0053459E" w:rsidRDefault="00E67A3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Untuk mengukur suhu dan kelembaban </w:t>
      </w:r>
      <w:r w:rsidR="00620C2C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 w:rsidR="004E07E8" w:rsidRPr="0053459E">
        <w:rPr>
          <w:rFonts w:ascii="Times New Roman" w:hAnsi="Times New Roman" w:cs="Times New Roman"/>
          <w:sz w:val="24"/>
          <w:szCs w:val="24"/>
          <w:lang w:val="id-ID"/>
        </w:rPr>
        <w:t>kandang ayam</w:t>
      </w:r>
      <w:r w:rsidR="00620C2C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>maka dilakukan pengujian terhadap sensor DHT11.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FA2" w:rsidRPr="0053459E" w14:paraId="25B10C4D" w14:textId="77777777" w:rsidTr="00E67A3B">
        <w:tc>
          <w:tcPr>
            <w:tcW w:w="4508" w:type="dxa"/>
          </w:tcPr>
          <w:p w14:paraId="0FA7412F" w14:textId="25BDB86A" w:rsidR="00201FA2" w:rsidRPr="0053459E" w:rsidRDefault="00201FA2" w:rsidP="00201F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Resistansi</w:t>
            </w:r>
          </w:p>
        </w:tc>
        <w:tc>
          <w:tcPr>
            <w:tcW w:w="4508" w:type="dxa"/>
          </w:tcPr>
          <w:p w14:paraId="1E7C6811" w14:textId="2EAB20C5" w:rsidR="00201FA2" w:rsidRPr="0053459E" w:rsidRDefault="00201FA2" w:rsidP="00201F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201FA2" w:rsidRPr="0053459E" w14:paraId="4FBD466F" w14:textId="77777777" w:rsidTr="00E67A3B">
        <w:tc>
          <w:tcPr>
            <w:tcW w:w="4508" w:type="dxa"/>
          </w:tcPr>
          <w:p w14:paraId="14319B53" w14:textId="77777777" w:rsidR="00201FA2" w:rsidRPr="0053459E" w:rsidRDefault="00201FA2" w:rsidP="00201FA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4E207F37" w14:textId="77777777" w:rsidR="00201FA2" w:rsidRPr="0053459E" w:rsidRDefault="00201FA2" w:rsidP="00201FA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01FA2" w:rsidRPr="0053459E" w14:paraId="0D1E0122" w14:textId="77777777" w:rsidTr="00E67A3B">
        <w:tc>
          <w:tcPr>
            <w:tcW w:w="4508" w:type="dxa"/>
          </w:tcPr>
          <w:p w14:paraId="2B43E7EB" w14:textId="77777777" w:rsidR="00201FA2" w:rsidRPr="0053459E" w:rsidRDefault="00201FA2" w:rsidP="00201FA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6724E2CF" w14:textId="77777777" w:rsidR="00201FA2" w:rsidRPr="0053459E" w:rsidRDefault="00201FA2" w:rsidP="00201FA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01FA2" w:rsidRPr="0053459E" w14:paraId="21C2BEB2" w14:textId="77777777" w:rsidTr="00E67A3B">
        <w:tc>
          <w:tcPr>
            <w:tcW w:w="4508" w:type="dxa"/>
          </w:tcPr>
          <w:p w14:paraId="531E3856" w14:textId="77777777" w:rsidR="00201FA2" w:rsidRPr="0053459E" w:rsidRDefault="00201FA2" w:rsidP="00201FA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496423EB" w14:textId="77777777" w:rsidR="00201FA2" w:rsidRPr="0053459E" w:rsidRDefault="00201FA2" w:rsidP="00201FA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17AAB57" w14:textId="77777777" w:rsidR="00E67A3B" w:rsidRPr="0053459E" w:rsidRDefault="00E67A3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6365C2" w14:textId="113F56DF" w:rsidR="000E068E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4.3.2 Pengujian Sensor Ketinggian Air</w:t>
      </w:r>
    </w:p>
    <w:p w14:paraId="009C0F80" w14:textId="6EE4A2B7" w:rsidR="007027FB" w:rsidRPr="0053459E" w:rsidRDefault="0074554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Tujuan dilakukannya pengujian </w:t>
      </w:r>
      <w:r w:rsidR="007027FB" w:rsidRPr="0053459E">
        <w:rPr>
          <w:rFonts w:ascii="Times New Roman" w:hAnsi="Times New Roman" w:cs="Times New Roman"/>
          <w:sz w:val="24"/>
          <w:szCs w:val="24"/>
          <w:lang w:val="id-ID"/>
        </w:rPr>
        <w:t>terhadap sensor ketinggian air untuk mengukur resistansi ketinggian air.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FA2" w:rsidRPr="0053459E" w14:paraId="022ACFBE" w14:textId="77777777" w:rsidTr="00AD1BB6">
        <w:tc>
          <w:tcPr>
            <w:tcW w:w="4508" w:type="dxa"/>
          </w:tcPr>
          <w:p w14:paraId="7614F882" w14:textId="77777777" w:rsidR="00201FA2" w:rsidRPr="0053459E" w:rsidRDefault="00201FA2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Resistansi</w:t>
            </w:r>
          </w:p>
        </w:tc>
        <w:tc>
          <w:tcPr>
            <w:tcW w:w="4508" w:type="dxa"/>
          </w:tcPr>
          <w:p w14:paraId="1D8E965A" w14:textId="77777777" w:rsidR="00201FA2" w:rsidRPr="0053459E" w:rsidRDefault="00201FA2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201FA2" w:rsidRPr="0053459E" w14:paraId="1CE5744E" w14:textId="77777777" w:rsidTr="00AD1BB6">
        <w:tc>
          <w:tcPr>
            <w:tcW w:w="4508" w:type="dxa"/>
          </w:tcPr>
          <w:p w14:paraId="3F7065B8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5FB1870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01FA2" w:rsidRPr="0053459E" w14:paraId="75323DFC" w14:textId="77777777" w:rsidTr="00AD1BB6">
        <w:tc>
          <w:tcPr>
            <w:tcW w:w="4508" w:type="dxa"/>
          </w:tcPr>
          <w:p w14:paraId="29AB923A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36159642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01FA2" w:rsidRPr="0053459E" w14:paraId="57CEA46F" w14:textId="77777777" w:rsidTr="00AD1BB6">
        <w:tc>
          <w:tcPr>
            <w:tcW w:w="4508" w:type="dxa"/>
          </w:tcPr>
          <w:p w14:paraId="2380EED9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2457CFE1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54434901" w14:textId="77777777" w:rsidR="009040BC" w:rsidRPr="0053459E" w:rsidRDefault="009040B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983A04F" w14:textId="7716DB33" w:rsidR="000E068E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4.3.3 Pengujian Modul RTC DS3231</w:t>
      </w:r>
    </w:p>
    <w:p w14:paraId="42E42592" w14:textId="2DDCADE3" w:rsidR="00DA1562" w:rsidRPr="0053459E" w:rsidRDefault="00874D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C04FB6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odul RTC DS3231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dilakukan pengujian </w:t>
      </w:r>
      <w:r w:rsidR="00647EA0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dengan cara dibandingkan dengan jam tangan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>guna</w:t>
      </w:r>
      <w:r w:rsidR="00C04FB6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mengetahui </w:t>
      </w:r>
      <w:r w:rsidR="008501C4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ketepatan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waktu yang </w:t>
      </w:r>
      <w:r w:rsidR="005D0BB8" w:rsidRPr="0053459E">
        <w:rPr>
          <w:rFonts w:ascii="Times New Roman" w:hAnsi="Times New Roman" w:cs="Times New Roman"/>
          <w:sz w:val="24"/>
          <w:szCs w:val="24"/>
          <w:lang w:val="id-ID"/>
        </w:rPr>
        <w:t>ditunjukkan oleh modul RTC DS3231</w:t>
      </w:r>
      <w:r w:rsidR="00C04FB6" w:rsidRPr="0053459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77"/>
        <w:gridCol w:w="2717"/>
      </w:tblGrid>
      <w:tr w:rsidR="008D1AF1" w:rsidRPr="0053459E" w14:paraId="3A192F68" w14:textId="634B334D" w:rsidTr="008D1AF1">
        <w:tc>
          <w:tcPr>
            <w:tcW w:w="3122" w:type="dxa"/>
          </w:tcPr>
          <w:p w14:paraId="0940A3EC" w14:textId="3078CDB5" w:rsidR="008D1AF1" w:rsidRPr="0053459E" w:rsidRDefault="008D1AF1" w:rsidP="008D1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RTC</w:t>
            </w:r>
          </w:p>
        </w:tc>
        <w:tc>
          <w:tcPr>
            <w:tcW w:w="3177" w:type="dxa"/>
          </w:tcPr>
          <w:p w14:paraId="0FDD5BD8" w14:textId="18F38157" w:rsidR="008D1AF1" w:rsidRPr="0053459E" w:rsidRDefault="008D1AF1" w:rsidP="008D1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Digital</w:t>
            </w:r>
          </w:p>
        </w:tc>
        <w:tc>
          <w:tcPr>
            <w:tcW w:w="2717" w:type="dxa"/>
          </w:tcPr>
          <w:p w14:paraId="56FC0290" w14:textId="50B5B4E8" w:rsidR="008D1AF1" w:rsidRPr="0053459E" w:rsidRDefault="008D1AF1" w:rsidP="008D1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5316B" w:rsidRPr="0053459E" w14:paraId="1666679D" w14:textId="1CFB363E" w:rsidTr="008D1AF1">
        <w:tc>
          <w:tcPr>
            <w:tcW w:w="3122" w:type="dxa"/>
          </w:tcPr>
          <w:p w14:paraId="733C7CA0" w14:textId="16C20151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07.00</w:t>
            </w:r>
          </w:p>
        </w:tc>
        <w:tc>
          <w:tcPr>
            <w:tcW w:w="3177" w:type="dxa"/>
          </w:tcPr>
          <w:p w14:paraId="7285E9C7" w14:textId="10D288FE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07.00</w:t>
            </w:r>
          </w:p>
        </w:tc>
        <w:tc>
          <w:tcPr>
            <w:tcW w:w="2717" w:type="dxa"/>
          </w:tcPr>
          <w:p w14:paraId="6C5C9986" w14:textId="3ED4403C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15316B" w:rsidRPr="0053459E" w14:paraId="7849C822" w14:textId="377AA1F1" w:rsidTr="008D1AF1">
        <w:tc>
          <w:tcPr>
            <w:tcW w:w="3122" w:type="dxa"/>
          </w:tcPr>
          <w:p w14:paraId="71A1B04C" w14:textId="2BB93E78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12.00</w:t>
            </w:r>
          </w:p>
        </w:tc>
        <w:tc>
          <w:tcPr>
            <w:tcW w:w="3177" w:type="dxa"/>
          </w:tcPr>
          <w:p w14:paraId="62F551A3" w14:textId="1D98FE9A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12.00</w:t>
            </w:r>
          </w:p>
        </w:tc>
        <w:tc>
          <w:tcPr>
            <w:tcW w:w="2717" w:type="dxa"/>
          </w:tcPr>
          <w:p w14:paraId="76A3628E" w14:textId="76B6C777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15316B" w:rsidRPr="0053459E" w14:paraId="47BC65F5" w14:textId="7508D0C7" w:rsidTr="008D1AF1">
        <w:tc>
          <w:tcPr>
            <w:tcW w:w="3122" w:type="dxa"/>
          </w:tcPr>
          <w:p w14:paraId="418FAC19" w14:textId="7C9E445A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17.00</w:t>
            </w:r>
          </w:p>
        </w:tc>
        <w:tc>
          <w:tcPr>
            <w:tcW w:w="3177" w:type="dxa"/>
          </w:tcPr>
          <w:p w14:paraId="3FCA1CB7" w14:textId="09DEF9FB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17.00</w:t>
            </w:r>
          </w:p>
        </w:tc>
        <w:tc>
          <w:tcPr>
            <w:tcW w:w="2717" w:type="dxa"/>
          </w:tcPr>
          <w:p w14:paraId="6E3E5169" w14:textId="5D0F0468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</w:tbl>
    <w:p w14:paraId="3A5FD379" w14:textId="77777777" w:rsidR="00453686" w:rsidRPr="0053459E" w:rsidRDefault="0045368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D0398C9" w14:textId="553241EE" w:rsidR="000E068E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4.3.4 Pengujian Servo</w:t>
      </w:r>
    </w:p>
    <w:p w14:paraId="04182C78" w14:textId="32A07706" w:rsidR="00C04FB6" w:rsidRPr="0053459E" w:rsidRDefault="00CC515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Pada s</w:t>
      </w:r>
      <w:r w:rsidR="008B112A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ervo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dilakukan pengujian untuk </w:t>
      </w:r>
      <w:r w:rsidR="00C808BE" w:rsidRPr="0053459E">
        <w:rPr>
          <w:rFonts w:ascii="Times New Roman" w:hAnsi="Times New Roman" w:cs="Times New Roman"/>
          <w:sz w:val="24"/>
          <w:szCs w:val="24"/>
          <w:lang w:val="id-ID"/>
        </w:rPr>
        <w:t>mengetahui per</w:t>
      </w:r>
      <w:r w:rsidR="008B112A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gerakkan </w:t>
      </w:r>
      <w:r w:rsidR="000647EE" w:rsidRPr="0053459E">
        <w:rPr>
          <w:rFonts w:ascii="Times New Roman" w:hAnsi="Times New Roman" w:cs="Times New Roman"/>
          <w:sz w:val="24"/>
          <w:szCs w:val="24"/>
          <w:lang w:val="id-ID"/>
        </w:rPr>
        <w:t>servo</w:t>
      </w:r>
      <w:r w:rsidR="008B112A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saat waktu makan ayam sudah tiba.</w:t>
      </w:r>
      <w:r w:rsidR="002F519F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Hal ini dikarenakan tempat pakan ayam menempel pada servo sehingga perlu dilakukan pengujian untuk mengetahui apakah servo bergerak atau tidak.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77"/>
        <w:gridCol w:w="2717"/>
      </w:tblGrid>
      <w:tr w:rsidR="00A60F64" w:rsidRPr="0053459E" w14:paraId="293E7DB6" w14:textId="77777777" w:rsidTr="00AD1BB6">
        <w:tc>
          <w:tcPr>
            <w:tcW w:w="3122" w:type="dxa"/>
          </w:tcPr>
          <w:p w14:paraId="79061043" w14:textId="2BD8AED4" w:rsidR="00A60F64" w:rsidRPr="0053459E" w:rsidRDefault="008E0DB5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</w:t>
            </w:r>
          </w:p>
        </w:tc>
        <w:tc>
          <w:tcPr>
            <w:tcW w:w="3177" w:type="dxa"/>
          </w:tcPr>
          <w:p w14:paraId="78AADE23" w14:textId="26300710" w:rsidR="00A60F64" w:rsidRPr="0053459E" w:rsidRDefault="008E0DB5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Sudut dalam derajat</w:t>
            </w:r>
          </w:p>
        </w:tc>
        <w:tc>
          <w:tcPr>
            <w:tcW w:w="2717" w:type="dxa"/>
          </w:tcPr>
          <w:p w14:paraId="4E18D209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A60F64" w:rsidRPr="0053459E" w14:paraId="77357182" w14:textId="77777777" w:rsidTr="00AD1BB6">
        <w:tc>
          <w:tcPr>
            <w:tcW w:w="3122" w:type="dxa"/>
          </w:tcPr>
          <w:p w14:paraId="5D696BCF" w14:textId="3BE343C9" w:rsidR="00A60F64" w:rsidRPr="0053459E" w:rsidRDefault="00750E79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Servo ON</w:t>
            </w:r>
          </w:p>
        </w:tc>
        <w:tc>
          <w:tcPr>
            <w:tcW w:w="3177" w:type="dxa"/>
          </w:tcPr>
          <w:p w14:paraId="3059C2FC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07.00</w:t>
            </w:r>
          </w:p>
        </w:tc>
        <w:tc>
          <w:tcPr>
            <w:tcW w:w="2717" w:type="dxa"/>
          </w:tcPr>
          <w:p w14:paraId="7E9A0EC4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A60F64" w:rsidRPr="0053459E" w14:paraId="2F1CFB83" w14:textId="77777777" w:rsidTr="00AD1BB6">
        <w:tc>
          <w:tcPr>
            <w:tcW w:w="3122" w:type="dxa"/>
          </w:tcPr>
          <w:p w14:paraId="58506F40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12.00</w:t>
            </w:r>
          </w:p>
        </w:tc>
        <w:tc>
          <w:tcPr>
            <w:tcW w:w="3177" w:type="dxa"/>
          </w:tcPr>
          <w:p w14:paraId="20C8E12A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12.00</w:t>
            </w:r>
          </w:p>
        </w:tc>
        <w:tc>
          <w:tcPr>
            <w:tcW w:w="2717" w:type="dxa"/>
          </w:tcPr>
          <w:p w14:paraId="5572C5D9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A60F64" w:rsidRPr="0053459E" w14:paraId="3E271A92" w14:textId="77777777" w:rsidTr="00AD1BB6">
        <w:tc>
          <w:tcPr>
            <w:tcW w:w="3122" w:type="dxa"/>
          </w:tcPr>
          <w:p w14:paraId="05E996BA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17.00</w:t>
            </w:r>
          </w:p>
        </w:tc>
        <w:tc>
          <w:tcPr>
            <w:tcW w:w="3177" w:type="dxa"/>
          </w:tcPr>
          <w:p w14:paraId="6D4811A5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17.00</w:t>
            </w:r>
          </w:p>
        </w:tc>
        <w:tc>
          <w:tcPr>
            <w:tcW w:w="2717" w:type="dxa"/>
          </w:tcPr>
          <w:p w14:paraId="00D9CA00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</w:tbl>
    <w:p w14:paraId="5102F1E0" w14:textId="77777777" w:rsidR="00A60F64" w:rsidRPr="0053459E" w:rsidRDefault="00A60F6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CED82F" w14:textId="77777777" w:rsidR="0049655A" w:rsidRPr="0053459E" w:rsidRDefault="0049655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482596A" w14:textId="7B646DA2" w:rsidR="00565D2A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4.3.5 Pengujian Relay</w:t>
      </w:r>
    </w:p>
    <w:p w14:paraId="36AAFD7B" w14:textId="342907AA" w:rsidR="008B112A" w:rsidRPr="0053459E" w:rsidRDefault="007E5C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Pengujian relay dilakukan untuk </w:t>
      </w:r>
      <w:r w:rsidR="00807966" w:rsidRPr="0053459E">
        <w:rPr>
          <w:rFonts w:ascii="Times New Roman" w:hAnsi="Times New Roman" w:cs="Times New Roman"/>
          <w:sz w:val="24"/>
          <w:szCs w:val="24"/>
          <w:lang w:val="id-ID"/>
        </w:rPr>
        <w:t>mengetahui apakah relay menyalakan dan mematikan kipas DC, lampu pijar, serta pompa air mini sesuai dengan kondisi yang sudah ditentukan atau tidak.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34F5" w:rsidRPr="0053459E" w14:paraId="2AF5399E" w14:textId="77777777" w:rsidTr="00AD1BB6">
        <w:tc>
          <w:tcPr>
            <w:tcW w:w="4508" w:type="dxa"/>
          </w:tcPr>
          <w:p w14:paraId="67B5E2C8" w14:textId="28F8187E" w:rsidR="00A434F5" w:rsidRPr="0053459E" w:rsidRDefault="006F6549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</w:t>
            </w:r>
          </w:p>
        </w:tc>
        <w:tc>
          <w:tcPr>
            <w:tcW w:w="4508" w:type="dxa"/>
          </w:tcPr>
          <w:p w14:paraId="47C9FCD4" w14:textId="77777777" w:rsidR="00A434F5" w:rsidRPr="0053459E" w:rsidRDefault="00A434F5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BF4DA4" w:rsidRPr="0053459E" w14:paraId="0F550610" w14:textId="77777777" w:rsidTr="00AD1BB6">
        <w:tc>
          <w:tcPr>
            <w:tcW w:w="4508" w:type="dxa"/>
          </w:tcPr>
          <w:p w14:paraId="4160242F" w14:textId="687CDECC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1 ON</w:t>
            </w:r>
          </w:p>
        </w:tc>
        <w:tc>
          <w:tcPr>
            <w:tcW w:w="4508" w:type="dxa"/>
          </w:tcPr>
          <w:p w14:paraId="2058F252" w14:textId="197C2249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BF4DA4" w:rsidRPr="0053459E" w14:paraId="0BB2F222" w14:textId="77777777" w:rsidTr="00AD1BB6">
        <w:tc>
          <w:tcPr>
            <w:tcW w:w="4508" w:type="dxa"/>
          </w:tcPr>
          <w:p w14:paraId="15E47B1A" w14:textId="4A3C0CC1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1 OFF</w:t>
            </w:r>
          </w:p>
        </w:tc>
        <w:tc>
          <w:tcPr>
            <w:tcW w:w="4508" w:type="dxa"/>
          </w:tcPr>
          <w:p w14:paraId="79534CB7" w14:textId="7CC237D4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BF4DA4" w:rsidRPr="0053459E" w14:paraId="0C027391" w14:textId="77777777" w:rsidTr="00AD1BB6">
        <w:tc>
          <w:tcPr>
            <w:tcW w:w="4508" w:type="dxa"/>
          </w:tcPr>
          <w:p w14:paraId="74BD077B" w14:textId="41E4B98D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2 ON</w:t>
            </w:r>
          </w:p>
        </w:tc>
        <w:tc>
          <w:tcPr>
            <w:tcW w:w="4508" w:type="dxa"/>
          </w:tcPr>
          <w:p w14:paraId="12D4E283" w14:textId="7EAF21AC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BF4DA4" w:rsidRPr="0053459E" w14:paraId="0E495E51" w14:textId="77777777" w:rsidTr="00AD1BB6">
        <w:tc>
          <w:tcPr>
            <w:tcW w:w="4508" w:type="dxa"/>
          </w:tcPr>
          <w:p w14:paraId="77393E72" w14:textId="1FABC051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2 OFF</w:t>
            </w:r>
          </w:p>
        </w:tc>
        <w:tc>
          <w:tcPr>
            <w:tcW w:w="4508" w:type="dxa"/>
          </w:tcPr>
          <w:p w14:paraId="6A1DA4D5" w14:textId="77777777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F4DA4" w:rsidRPr="0053459E" w14:paraId="1013A345" w14:textId="77777777" w:rsidTr="00AD1BB6">
        <w:tc>
          <w:tcPr>
            <w:tcW w:w="4508" w:type="dxa"/>
          </w:tcPr>
          <w:p w14:paraId="4BD65839" w14:textId="1AFDAE95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3 ON</w:t>
            </w:r>
          </w:p>
        </w:tc>
        <w:tc>
          <w:tcPr>
            <w:tcW w:w="4508" w:type="dxa"/>
          </w:tcPr>
          <w:p w14:paraId="79035653" w14:textId="77777777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F4DA4" w:rsidRPr="0053459E" w14:paraId="5A2F5ECF" w14:textId="77777777" w:rsidTr="00AD1BB6">
        <w:tc>
          <w:tcPr>
            <w:tcW w:w="4508" w:type="dxa"/>
          </w:tcPr>
          <w:p w14:paraId="35738387" w14:textId="111F44BA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3 OFF</w:t>
            </w:r>
          </w:p>
        </w:tc>
        <w:tc>
          <w:tcPr>
            <w:tcW w:w="4508" w:type="dxa"/>
          </w:tcPr>
          <w:p w14:paraId="2B89A298" w14:textId="77777777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F4DA4" w:rsidRPr="0053459E" w14:paraId="426735B2" w14:textId="77777777" w:rsidTr="00AD1BB6">
        <w:tc>
          <w:tcPr>
            <w:tcW w:w="4508" w:type="dxa"/>
          </w:tcPr>
          <w:p w14:paraId="3E38EFD2" w14:textId="779C48B1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4 ON</w:t>
            </w:r>
          </w:p>
        </w:tc>
        <w:tc>
          <w:tcPr>
            <w:tcW w:w="4508" w:type="dxa"/>
          </w:tcPr>
          <w:p w14:paraId="29552488" w14:textId="77777777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F4DA4" w:rsidRPr="0053459E" w14:paraId="050E4563" w14:textId="77777777" w:rsidTr="00AD1BB6">
        <w:tc>
          <w:tcPr>
            <w:tcW w:w="4508" w:type="dxa"/>
          </w:tcPr>
          <w:p w14:paraId="6B946A9E" w14:textId="419DA630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4 OFF</w:t>
            </w:r>
          </w:p>
        </w:tc>
        <w:tc>
          <w:tcPr>
            <w:tcW w:w="4508" w:type="dxa"/>
          </w:tcPr>
          <w:p w14:paraId="37CB15C0" w14:textId="77777777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BCFAD65" w14:textId="77777777" w:rsidR="00424EEA" w:rsidRPr="0053459E" w:rsidRDefault="00424EE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65C8D0" w14:textId="77777777" w:rsidR="009F6DC9" w:rsidRPr="0053459E" w:rsidRDefault="00565D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4.3.6 Pengujian Kipas DC</w:t>
      </w:r>
    </w:p>
    <w:p w14:paraId="7D029876" w14:textId="73A7E99E" w:rsidR="00565D2A" w:rsidRPr="0053459E" w:rsidRDefault="009F6D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Kipas DC digunakan</w:t>
      </w:r>
      <w:r w:rsidR="00BA35E3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C20A2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962D1" w:rsidRPr="0053459E">
        <w:rPr>
          <w:rFonts w:ascii="Times New Roman" w:hAnsi="Times New Roman" w:cs="Times New Roman"/>
          <w:sz w:val="24"/>
          <w:szCs w:val="24"/>
          <w:lang w:val="id-ID"/>
        </w:rPr>
        <w:t>menurunkan</w:t>
      </w:r>
      <w:r w:rsidR="005C20A2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suhu dan </w:t>
      </w:r>
      <w:r w:rsidR="001962D1" w:rsidRPr="0053459E">
        <w:rPr>
          <w:rFonts w:ascii="Times New Roman" w:hAnsi="Times New Roman" w:cs="Times New Roman"/>
          <w:sz w:val="24"/>
          <w:szCs w:val="24"/>
          <w:lang w:val="id-ID"/>
        </w:rPr>
        <w:t>meningkatkan</w:t>
      </w:r>
      <w:r w:rsidR="005C20A2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kelembaban pada kandang ayam.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9425E" w:rsidRPr="0053459E">
        <w:rPr>
          <w:rFonts w:ascii="Times New Roman" w:hAnsi="Times New Roman" w:cs="Times New Roman"/>
          <w:sz w:val="24"/>
          <w:szCs w:val="24"/>
          <w:lang w:val="id-ID"/>
        </w:rPr>
        <w:t>Pengujian yang dilakukan terhadap kipas DC bertujuan untuk mengetahui apakah kipas bisa menyala dan mati pada kondisi yang sudah ditentukan.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7A60" w:rsidRPr="0053459E" w14:paraId="45992D40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81E0" w14:textId="65574F86" w:rsidR="008B7A60" w:rsidRPr="0053459E" w:rsidRDefault="008B7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3BB4" w14:textId="77777777" w:rsidR="008B7A60" w:rsidRPr="0053459E" w:rsidRDefault="008B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8B7A60" w:rsidRPr="0053459E" w14:paraId="2D12E5FB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C752" w14:textId="52FD44CE" w:rsidR="008B7A60" w:rsidRPr="0053459E" w:rsidRDefault="00BC036A" w:rsidP="00BA4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4AD1" w14:textId="250AC380" w:rsidR="008B7A60" w:rsidRPr="0053459E" w:rsidRDefault="00B65690" w:rsidP="00BA4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Kipas</w:t>
            </w:r>
            <w:r w:rsidR="001D6EFF"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1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menyala</w:t>
            </w:r>
          </w:p>
        </w:tc>
      </w:tr>
      <w:tr w:rsidR="008B7A60" w:rsidRPr="0053459E" w14:paraId="4B8F44C2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8E8C" w14:textId="599A612C" w:rsidR="008B7A60" w:rsidRPr="0053459E" w:rsidRDefault="00BC036A" w:rsidP="00BA4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Suhu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6BD3" w14:textId="3AE6C352" w:rsidR="008B7A60" w:rsidRPr="0053459E" w:rsidRDefault="00B65690" w:rsidP="00BA4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Kipas </w:t>
            </w:r>
            <w:r w:rsidR="001D6EFF"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 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mati</w:t>
            </w:r>
          </w:p>
        </w:tc>
      </w:tr>
      <w:tr w:rsidR="001D6EFF" w:rsidRPr="0053459E" w14:paraId="18A80E5F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AEC7" w14:textId="09890C13" w:rsidR="001D6EFF" w:rsidRPr="0053459E" w:rsidRDefault="00AD775D" w:rsidP="001D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DC24" w14:textId="057B0027" w:rsidR="001D6EFF" w:rsidRPr="0053459E" w:rsidRDefault="001D6EFF" w:rsidP="001D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Kipas 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menyala</w:t>
            </w:r>
          </w:p>
        </w:tc>
      </w:tr>
      <w:tr w:rsidR="001D6EFF" w:rsidRPr="0053459E" w14:paraId="1CABDF87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D6D4" w14:textId="75BF021F" w:rsidR="001D6EFF" w:rsidRPr="0053459E" w:rsidRDefault="00AD775D" w:rsidP="001D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536A" w14:textId="4D1CF5DD" w:rsidR="001D6EFF" w:rsidRPr="0053459E" w:rsidRDefault="001D6EFF" w:rsidP="001D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Kipas 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mati</w:t>
            </w:r>
          </w:p>
        </w:tc>
      </w:tr>
    </w:tbl>
    <w:p w14:paraId="324F6148" w14:textId="77777777" w:rsidR="008B7A60" w:rsidRPr="0053459E" w:rsidRDefault="008B7A6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C9C0AD" w14:textId="2B4026BB" w:rsidR="000F0317" w:rsidRPr="0053459E" w:rsidRDefault="00565D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4.3.7 Pengujian Lampu Pijar</w:t>
      </w:r>
    </w:p>
    <w:p w14:paraId="571AA262" w14:textId="0CF3873D" w:rsidR="001962D1" w:rsidRPr="0053459E" w:rsidRDefault="00434D7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Lampu pijar digunakan untuk meningkatkan suhu pada kandang ayam.</w:t>
      </w:r>
      <w:r w:rsidR="0059425E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Lampu pijar dilakukan pengujian untuk mengetahui apakah lampu pijar bisa menyala dan mati sesuai dengan kondisi yang sudah ditentukan.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EFF" w:rsidRPr="0053459E" w14:paraId="6C9140EC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2363" w14:textId="77777777" w:rsidR="001D6EFF" w:rsidRPr="0053459E" w:rsidRDefault="001D6EFF" w:rsidP="00AD1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2DC8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D6EFF" w:rsidRPr="0053459E" w14:paraId="2091E3FF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9F70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4F59" w14:textId="0300C16C" w:rsidR="001D6EFF" w:rsidRPr="0053459E" w:rsidRDefault="00FD397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Lampu </w:t>
            </w:r>
            <w:r w:rsidR="001D6EFF"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menyala</w:t>
            </w:r>
          </w:p>
        </w:tc>
      </w:tr>
      <w:tr w:rsidR="001D6EFF" w:rsidRPr="0053459E" w14:paraId="640C7DB0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7F3D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Suhu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F338" w14:textId="4B13EF61" w:rsidR="001D6EFF" w:rsidRPr="0053459E" w:rsidRDefault="00FD397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Lampu</w:t>
            </w:r>
            <w:r w:rsidR="001D6EFF"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mati</w:t>
            </w:r>
          </w:p>
        </w:tc>
      </w:tr>
      <w:tr w:rsidR="001D6EFF" w:rsidRPr="0053459E" w14:paraId="4266393E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BAAE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Suhu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74B5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D6EFF" w:rsidRPr="0053459E" w14:paraId="2E922A64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D22B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Suhu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A2DF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428B9E56" w14:textId="77777777" w:rsidR="001D6EFF" w:rsidRPr="0053459E" w:rsidRDefault="001D6EF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31EAB3" w14:textId="6F3EB24B" w:rsidR="00393136" w:rsidRPr="0053459E" w:rsidRDefault="0039313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4.3.8 Pengujian Pompa Air Mini</w:t>
      </w:r>
    </w:p>
    <w:p w14:paraId="534AE5CD" w14:textId="0B84107C" w:rsidR="00434D72" w:rsidRPr="0053459E" w:rsidRDefault="00434D7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Pompa air mini digunakan untuk mengalirkan air ke tempat minum pada kandang ayam</w:t>
      </w:r>
      <w:r w:rsidR="00810E2B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berdasarkan nilai resistansi dari sensor ketinggian air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59425E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767A" w:rsidRPr="0053459E">
        <w:rPr>
          <w:rFonts w:ascii="Times New Roman" w:hAnsi="Times New Roman" w:cs="Times New Roman"/>
          <w:sz w:val="24"/>
          <w:szCs w:val="24"/>
          <w:lang w:val="id-ID"/>
        </w:rPr>
        <w:t>Pada pompa air mini dilakukan pengujian untuk mengetahui apakah pompa air bisa menyala dan mati sesuai dengan kondisi yang sudah ditentukan.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84A" w:rsidRPr="0053459E" w14:paraId="61E25814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2771" w14:textId="40B44E7F" w:rsidR="005D084A" w:rsidRPr="0053459E" w:rsidRDefault="005D084A" w:rsidP="00AD1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Resistansi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C2E3" w14:textId="77777777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5D084A" w:rsidRPr="0053459E" w14:paraId="7AFAF483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DA65" w14:textId="7FD64C18" w:rsidR="005D084A" w:rsidRPr="0053459E" w:rsidRDefault="00B203C8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Ketinggian 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3A71" w14:textId="6B3882CB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Pompa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menyala</w:t>
            </w:r>
          </w:p>
        </w:tc>
      </w:tr>
      <w:tr w:rsidR="005D084A" w:rsidRPr="0053459E" w14:paraId="39F4C766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4246" w14:textId="0ABF8D84" w:rsidR="005D084A" w:rsidRPr="0053459E" w:rsidRDefault="00B203C8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Ketinggian 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347F" w14:textId="177EE807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Pompa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mati</w:t>
            </w:r>
          </w:p>
        </w:tc>
      </w:tr>
      <w:tr w:rsidR="005D084A" w:rsidRPr="0053459E" w14:paraId="56585D56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7708" w14:textId="71A4B972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6C16" w14:textId="77777777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D084A" w:rsidRPr="0053459E" w14:paraId="6B01C098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81D0" w14:textId="576B48F8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CCAC" w14:textId="77777777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3DD58AF" w14:textId="77777777" w:rsidR="005D084A" w:rsidRPr="0053459E" w:rsidRDefault="005D084A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5D084A" w:rsidRPr="0053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59"/>
    <w:rsid w:val="000647EE"/>
    <w:rsid w:val="000B192F"/>
    <w:rsid w:val="000B62BE"/>
    <w:rsid w:val="000E068E"/>
    <w:rsid w:val="000F0317"/>
    <w:rsid w:val="00140AB9"/>
    <w:rsid w:val="001472C0"/>
    <w:rsid w:val="0015316B"/>
    <w:rsid w:val="001962D1"/>
    <w:rsid w:val="001D6EFF"/>
    <w:rsid w:val="00201FA2"/>
    <w:rsid w:val="00254004"/>
    <w:rsid w:val="00266A06"/>
    <w:rsid w:val="002E21CA"/>
    <w:rsid w:val="002E5DB2"/>
    <w:rsid w:val="002F519F"/>
    <w:rsid w:val="0030712A"/>
    <w:rsid w:val="00363921"/>
    <w:rsid w:val="00393136"/>
    <w:rsid w:val="003A0423"/>
    <w:rsid w:val="00424EEA"/>
    <w:rsid w:val="00434D72"/>
    <w:rsid w:val="00453686"/>
    <w:rsid w:val="0049655A"/>
    <w:rsid w:val="004E07E8"/>
    <w:rsid w:val="005123D7"/>
    <w:rsid w:val="0053459E"/>
    <w:rsid w:val="00565D2A"/>
    <w:rsid w:val="0058072A"/>
    <w:rsid w:val="0059425E"/>
    <w:rsid w:val="005C20A2"/>
    <w:rsid w:val="005C3766"/>
    <w:rsid w:val="005D084A"/>
    <w:rsid w:val="005D0BB8"/>
    <w:rsid w:val="005D6A90"/>
    <w:rsid w:val="00620C2C"/>
    <w:rsid w:val="00631E94"/>
    <w:rsid w:val="00647EA0"/>
    <w:rsid w:val="006504D0"/>
    <w:rsid w:val="006F6549"/>
    <w:rsid w:val="007027FB"/>
    <w:rsid w:val="00745543"/>
    <w:rsid w:val="00750E79"/>
    <w:rsid w:val="007E5CD8"/>
    <w:rsid w:val="00807966"/>
    <w:rsid w:val="00810E2B"/>
    <w:rsid w:val="008205B6"/>
    <w:rsid w:val="008501C4"/>
    <w:rsid w:val="00874D85"/>
    <w:rsid w:val="008B112A"/>
    <w:rsid w:val="008B76A2"/>
    <w:rsid w:val="008B7A60"/>
    <w:rsid w:val="008C731A"/>
    <w:rsid w:val="008D1AF1"/>
    <w:rsid w:val="008E0DB5"/>
    <w:rsid w:val="008E3AEE"/>
    <w:rsid w:val="009040BC"/>
    <w:rsid w:val="00983256"/>
    <w:rsid w:val="009F6DC9"/>
    <w:rsid w:val="00A245EE"/>
    <w:rsid w:val="00A434F5"/>
    <w:rsid w:val="00A60F64"/>
    <w:rsid w:val="00AD775D"/>
    <w:rsid w:val="00AF6A7C"/>
    <w:rsid w:val="00B203C8"/>
    <w:rsid w:val="00B36E28"/>
    <w:rsid w:val="00B65690"/>
    <w:rsid w:val="00BA35E3"/>
    <w:rsid w:val="00BA4F75"/>
    <w:rsid w:val="00BA5564"/>
    <w:rsid w:val="00BC036A"/>
    <w:rsid w:val="00BC0D59"/>
    <w:rsid w:val="00BF4DA4"/>
    <w:rsid w:val="00C04FB6"/>
    <w:rsid w:val="00C808BE"/>
    <w:rsid w:val="00CC5150"/>
    <w:rsid w:val="00D26C27"/>
    <w:rsid w:val="00D5641D"/>
    <w:rsid w:val="00DA1562"/>
    <w:rsid w:val="00E004B6"/>
    <w:rsid w:val="00E3205B"/>
    <w:rsid w:val="00E42231"/>
    <w:rsid w:val="00E67A3B"/>
    <w:rsid w:val="00E7767A"/>
    <w:rsid w:val="00E93B9B"/>
    <w:rsid w:val="00F25491"/>
    <w:rsid w:val="00F44D59"/>
    <w:rsid w:val="00FC03BA"/>
    <w:rsid w:val="00FC1465"/>
    <w:rsid w:val="00F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47A5"/>
  <w15:chartTrackingRefBased/>
  <w15:docId w15:val="{6FDCD008-EE8D-49B3-9216-ACB46C9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92</cp:revision>
  <dcterms:created xsi:type="dcterms:W3CDTF">2023-03-19T01:02:00Z</dcterms:created>
  <dcterms:modified xsi:type="dcterms:W3CDTF">2023-03-19T08:53:00Z</dcterms:modified>
</cp:coreProperties>
</file>