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This problem could be solved by dynamic programming: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Initialize an array result with N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+1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size.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Array d contains coin value.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Result[0] = 0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For x from 1 to N: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result[x] = max_int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For c from 1 to k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ab/>
        <w:t xml:space="preserve">if (x – d[c] &gt;=0 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&amp;&amp; result[x-d[c]] + 1 &lt; result[x]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ab/>
        <w:tab/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result[x] = result[x-d[c]] + 1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p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rint result[N]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Easy to see the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time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complexity is O(Nk)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2.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Dynamic programming: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Initialize array check[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(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m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+1)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*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(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n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+1)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] with false value, where m is the size of A, n is the size of B.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If m+n different from C size, then the result is false, C is not an interleaving of A&amp;B. Else: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Loop, Iterate check array, i=0-m(array A), j=0-n(array B):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 xml:space="preserve">if (i&amp;j = 0) (mean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sub-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A&amp;B strings are empty) then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check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[i,j] = true 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else if (i=0 &amp; B[j-1]=C[j-1]) then check[i,j]=check[i,j-1]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else if (j=0 &amp; A[i-1]=C[i-1]) then check[i,j]=check[i-1,j]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else if (A match C &amp; B not mach C) then check[i,j]=check[i-1,j]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else if (B match C &amp; A not mach C) then check[i,j]=check[i,j-1]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else if (A&amp;B match C character) then check[i,j] = check[i-1,j] | check[i,j-1]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ontinue loop like that, the result is check[m][n]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Basically, create a table and store sub-problem result, the bottom problem is to determine C is interleaving when A/B is empty, then from that basis, compare every character to build a check table.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 final result is in the end of table, at MxN.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The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time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complexity is O(m*n)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3.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This problem can be solved by dynamic programming.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Initialize an 3D array to store length of sub-sequence: L[m+1][n+1][p+1]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with m: sequence A length, n: sequence B length, p: sequence C length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If there is an empty string, then no common sub-sequence, else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Start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3 loops, i=0-m, j=0-n, k=0-p: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if (i,j,k = 0) then L[i,j,k] = 0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else if (A[i-1]=B[j-1]=C[k-1]) then L[i,j,k] = 1 + L[i-1,j-1,k-1]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else if (character of any 2 sequences not match) then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ab/>
        <w:t>L[i,j,k] = max(L[i-1,j,k], L[i,j-1,k], L[i,j,k-1])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L[m,n,p] is the longest common sub-sequence length.</w:t>
        <w:tab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Index = L[min,p]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initialize i=m, j=n, k=p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while (i&gt;0 &amp; j&gt;0 &amp; k&gt;0):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if A[i-1]=B[j-1]=C[k-1] then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ab/>
        <w:t>i=i-1; j=j-1; k=k-1; index=index-1;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ab/>
        <w:t>lcs[index]=A[i]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else if (L[i-1,j,k] &gt; L[i,j-1,k] &amp; L[i-1,j,k] &gt; L[i,j,k-1]) then i=i-1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else if (L[i,j-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1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,k] &gt; L[i-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1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,j,k] &amp; L[i,j-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1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,k] &gt; L[i,j,k-1]) then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j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=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j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-1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else if (L[i,j,k-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1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] &gt; L[i,j-1,k] &amp; L[i,j,k-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1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] &gt; L[i-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1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,j,k]) then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k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=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k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-1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print lcs string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 main ideal is the same to 2 sequences. Find the longest common sub-sequence length of 3 sub-sequences, the continue to reach to the last element of 3 sequences.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 run-time is O(m*n*p)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4.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Solve this problem by simple dynamic programming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n=size of array A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TempMax=TrueMax=A[0]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for i=1:n-1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TempMax = max(A[i], TempMax+A[i])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TrueMax = max(TrueMax, TempMax)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print TrueMax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Easy to realize that: every time of loop, there are 2 choices, sum with current element then continue with previous sum or start with new sum. if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current element larger than current sum, no need to stay at current sum, then start new sum.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 t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ime complexity is O(n)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5.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initialize array result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with size N+1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result[0]=result[1]=result[2]=1;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result[3]=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2;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result[4]=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3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; 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for i=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5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: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N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result[i] = result[i-1] + result[i-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3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]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+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result[i-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5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]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print result[N]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Consider number n=x1+x2+x3+...+xn. If the xn = 1 then remaining number sum = n-1..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.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Similar with xn=3 or 5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6.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result(v, i) is the best value of i-node subtree rooted at v. Every vertex, we decide how many vertices to accept from the subtree at v in the left and right children.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Initialize:</w:t>
        <w:br/>
        <w:t>w is an array of weight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result(v,i) = w(v) +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max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loop j from 1→i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(result(v to left, j), result(v to right, i-j-1))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result(r, k) takes O(nk) for inner loop, O(k) to compute.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 time complexity is O(nk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perscript"/>
        </w:rPr>
        <w:t>2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3898</TotalTime>
  <Application>LibreOffice/6.0.7.3$Linux_X86_64 LibreOffice_project/00m0$Build-3</Application>
  <Pages>2</Pages>
  <Words>596</Words>
  <Characters>2980</Characters>
  <CharactersWithSpaces>3535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2022-01-26T10:03:59Z</dcterms:created>
  <dc:creator/>
  <dc:description/>
  <dc:language>en-US</dc:language>
  <cp:lastModifiedBy/>
  <dcterms:modified xsi:type="dcterms:W3CDTF">2022-03-30T19:25:50Z</dcterms:modified>
  <cp:revision>141</cp:revision>
  <dc:subject/>
  <dc:title/>
</cp:coreProperties>
</file>