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C6" w:rsidRDefault="00C33EC6" w:rsidP="00C33EC6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25. Технология Windows Presentation Foundation</w:t>
      </w:r>
    </w:p>
    <w:p w:rsidR="00C33EC6" w:rsidRDefault="00C33EC6" w:rsidP="00C33EC6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C33EC6" w:rsidRDefault="00C33EC6" w:rsidP="00C33E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Задание №1: </w:t>
      </w:r>
      <w:r w:rsidRPr="00270658">
        <w:rPr>
          <w:rFonts w:ascii="Times New Roman" w:hAnsi="Times New Roman"/>
          <w:sz w:val="28"/>
          <w:szCs w:val="28"/>
        </w:rPr>
        <w:t xml:space="preserve">Написать программу с кнопкой. При наведении курсора на элемент управления он должен создавать новую </w:t>
      </w:r>
      <w:r w:rsidR="005D63F1" w:rsidRPr="00270658">
        <w:rPr>
          <w:rFonts w:ascii="Times New Roman" w:hAnsi="Times New Roman"/>
          <w:sz w:val="28"/>
          <w:szCs w:val="28"/>
        </w:rPr>
        <w:t>кнопку,</w:t>
      </w:r>
      <w:r w:rsidRPr="00270658">
        <w:rPr>
          <w:rFonts w:ascii="Times New Roman" w:hAnsi="Times New Roman"/>
          <w:sz w:val="28"/>
          <w:szCs w:val="28"/>
        </w:rPr>
        <w:t xml:space="preserve"> а при клике удалять себя.</w:t>
      </w:r>
    </w:p>
    <w:p w:rsidR="00C33EC6" w:rsidRDefault="00C33EC6" w:rsidP="00C33EC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C33EC6" w:rsidRDefault="00C33EC6" w:rsidP="00C33EC6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 программы: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&lt;Window </w:t>
      </w:r>
      <w:proofErr w:type="gram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x:Class</w:t>
      </w:r>
      <w:proofErr w:type="gram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="Task4.MainWindow"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        xmlns="http://schemas.microsoft.com/winfx/2006/xaml/presentation"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xmlns:x</w:t>
      </w:r>
      <w:proofErr w:type="spell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="http://schemas.microsoft.com/</w:t>
      </w:r>
      <w:proofErr w:type="spell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winfx</w:t>
      </w:r>
      <w:proofErr w:type="spell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/2006/</w:t>
      </w:r>
      <w:proofErr w:type="spell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xaml</w:t>
      </w:r>
      <w:proofErr w:type="spell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"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        Title="</w:t>
      </w:r>
      <w:proofErr w:type="spell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MainWindow</w:t>
      </w:r>
      <w:proofErr w:type="spell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" Height="350" Width="525"&gt;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    &lt;Canvas </w:t>
      </w:r>
      <w:proofErr w:type="gram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x:Name</w:t>
      </w:r>
      <w:proofErr w:type="gram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="MainCanvas"&gt;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 xml:space="preserve">        </w:t>
      </w:r>
      <w:proofErr w:type="gramStart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</w:rPr>
        <w:t>&lt;!--</w:t>
      </w:r>
      <w:proofErr w:type="gramEnd"/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 Кнопки будут добавляться сюда --&gt;</w:t>
      </w:r>
    </w:p>
    <w:p w:rsidR="005D63F1" w:rsidRPr="005D63F1" w:rsidRDefault="005D63F1" w:rsidP="005D63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</w:rPr>
        <w:t xml:space="preserve">    &lt;/</w:t>
      </w: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Canvas</w:t>
      </w: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</w:rPr>
        <w:t>&gt;</w:t>
      </w:r>
    </w:p>
    <w:p w:rsidR="005D63F1" w:rsidRDefault="005D63F1" w:rsidP="005D63F1">
      <w:pPr>
        <w:spacing w:after="0" w:line="240" w:lineRule="auto"/>
        <w:ind w:left="74"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D63F1">
        <w:rPr>
          <w:rFonts w:ascii="Times New Roman" w:hAnsi="Times New Roman"/>
          <w:color w:val="000000" w:themeColor="text1"/>
          <w:sz w:val="28"/>
          <w:szCs w:val="28"/>
          <w:highlight w:val="white"/>
          <w:lang w:val="en-US"/>
        </w:rPr>
        <w:t>&lt;/Window&gt;</w:t>
      </w:r>
    </w:p>
    <w:p w:rsidR="005D63F1" w:rsidRDefault="005D63F1" w:rsidP="005D63F1">
      <w:pPr>
        <w:spacing w:after="0" w:line="240" w:lineRule="auto"/>
        <w:ind w:left="74"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System.Windows.Controls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System.Windows.Input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Task4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MainWindow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Window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MainWindow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.Loaded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(s, e) =&gt;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Content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r w:rsidRPr="005D63F1">
        <w:rPr>
          <w:rFonts w:ascii="Times New Roman" w:hAnsi="Times New Roman"/>
          <w:color w:val="A31515"/>
          <w:sz w:val="28"/>
          <w:szCs w:val="28"/>
          <w:highlight w:val="white"/>
        </w:rPr>
        <w:t>"Наведите курсор на меня"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Width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100; </w:t>
      </w:r>
      <w:r w:rsidRPr="005D63F1">
        <w:rPr>
          <w:rFonts w:ascii="Times New Roman" w:hAnsi="Times New Roman"/>
          <w:color w:val="008000"/>
          <w:sz w:val="28"/>
          <w:szCs w:val="28"/>
          <w:highlight w:val="white"/>
        </w:rPr>
        <w:t>// Установите ширину кнопки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Height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50; </w:t>
      </w:r>
      <w:r w:rsidRPr="005D63F1">
        <w:rPr>
          <w:rFonts w:ascii="Times New Roman" w:hAnsi="Times New Roman"/>
          <w:color w:val="008000"/>
          <w:sz w:val="28"/>
          <w:szCs w:val="28"/>
          <w:highlight w:val="white"/>
        </w:rPr>
        <w:t>// Установите высоту кнопки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button.MouseEnter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Button_MouseEnter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button.Click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Button_Click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Canvas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.SetLeft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(button,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random.Next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(0, (</w:t>
      </w:r>
      <w:proofErr w:type="spellStart"/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MainCanvas.ActualWidth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button.Wi</w:t>
      </w:r>
      <w:bookmarkStart w:id="0" w:name="_GoBack"/>
      <w:bookmarkEnd w:id="0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dth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)));</w:t>
      </w:r>
    </w:p>
    <w:p w:rsid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Canvas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.SetTop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(button,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random.Next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(0, (</w:t>
      </w:r>
      <w:proofErr w:type="spellStart"/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MainCanvas.ActualHeight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button.Height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)));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MainCanvas.Children.Add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(button); 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</w:t>
      </w:r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MouseEnter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MouseEventArgs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CreateButton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Button_</w:t>
      </w:r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RoutedEventArgs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button</w:t>
      </w:r>
      <w:proofErr w:type="spell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sender </w:t>
      </w:r>
      <w:r w:rsidRPr="005D63F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as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D63F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Button</w:t>
      </w: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MainCanvas.Children.Remove</w:t>
      </w:r>
      <w:proofErr w:type="spellEnd"/>
      <w:proofErr w:type="gramEnd"/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(button);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D63F1" w:rsidRPr="005D63F1" w:rsidRDefault="005D63F1" w:rsidP="00C245F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5D63F1" w:rsidRDefault="005D63F1" w:rsidP="00C245F6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D63F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5D63F1" w:rsidRPr="005D63F1" w:rsidRDefault="005D63F1" w:rsidP="005D63F1">
      <w:pPr>
        <w:spacing w:after="0" w:line="24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C33EC6" w:rsidRDefault="00C33EC6" w:rsidP="00C33E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C33EC6" w:rsidRDefault="005D63F1" w:rsidP="00C33E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D63F1">
        <w:rPr>
          <w:rFonts w:ascii="Times New Roman" w:hAnsi="Times New Roman"/>
          <w:sz w:val="28"/>
          <w:szCs w:val="28"/>
        </w:rPr>
        <w:drawing>
          <wp:inline distT="0" distB="0" distL="0" distR="0" wp14:anchorId="202B4B9E" wp14:editId="01664075">
            <wp:extent cx="4523849" cy="29946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804" cy="30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6" w:rsidRPr="00C33EC6" w:rsidRDefault="00C33EC6" w:rsidP="00C33E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25.1 – Результат работы программы</w:t>
      </w:r>
    </w:p>
    <w:sectPr w:rsidR="00C33EC6" w:rsidRPr="00C33EC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BAA" w:rsidRDefault="00916BAA">
      <w:r>
        <w:separator/>
      </w:r>
    </w:p>
  </w:endnote>
  <w:endnote w:type="continuationSeparator" w:id="0">
    <w:p w:rsidR="00916BAA" w:rsidRDefault="0091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3F1" w:rsidRDefault="005D63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D63F1" w:rsidRDefault="005D63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3F1" w:rsidRDefault="005D63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8F7772" w:rsidRDefault="005D63F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5D63F1" w:rsidRPr="008F7772" w:rsidRDefault="005D63F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45F6">
      <w:rPr>
        <w:rStyle w:val="a6"/>
        <w:noProof/>
      </w:rPr>
      <w:t>40</w:t>
    </w:r>
    <w:r>
      <w:rPr>
        <w:rStyle w:val="a6"/>
      </w:rPr>
      <w:fldChar w:fldCharType="end"/>
    </w:r>
  </w:p>
  <w:p w:rsidR="005D63F1" w:rsidRDefault="005D63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5D63F1" w:rsidRPr="003420A8" w:rsidRDefault="005D63F1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5D63F1" w:rsidRPr="00E95D78" w:rsidRDefault="005D63F1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5D63F1" w:rsidRPr="003420A8" w:rsidRDefault="005D63F1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5D63F1" w:rsidRPr="00E95D78" w:rsidRDefault="005D63F1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5D63F1" w:rsidRPr="00E95D78" w:rsidRDefault="005D63F1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5D63F1" w:rsidRPr="00E95D78" w:rsidRDefault="005D63F1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5D63F1" w:rsidRPr="00DB6EFE" w:rsidRDefault="005D63F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5D63F1" w:rsidRPr="00E95D78" w:rsidRDefault="005D63F1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5D63F1" w:rsidRPr="00DB6EFE" w:rsidRDefault="005D63F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030FBE" w:rsidRDefault="005D63F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5D63F1" w:rsidRPr="00030FBE" w:rsidRDefault="005D63F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A16C73" w:rsidRDefault="005D63F1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38ТП.373.24.00</w:t>
                          </w:r>
                        </w:p>
                        <w:p w:rsidR="005D63F1" w:rsidRPr="002E3412" w:rsidRDefault="005D63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5D63F1" w:rsidRPr="00A16C73" w:rsidRDefault="005D63F1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38ТП.373.24.00</w:t>
                    </w:r>
                  </w:p>
                  <w:p w:rsidR="005D63F1" w:rsidRPr="002E3412" w:rsidRDefault="005D63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3F1" w:rsidRDefault="005D63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45F6">
      <w:rPr>
        <w:rStyle w:val="a6"/>
        <w:noProof/>
      </w:rPr>
      <w:t>39</w:t>
    </w:r>
    <w:r>
      <w:rPr>
        <w:rStyle w:val="a6"/>
      </w:rPr>
      <w:fldChar w:fldCharType="end"/>
    </w:r>
  </w:p>
  <w:p w:rsidR="005D63F1" w:rsidRDefault="005D63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5E869CD" wp14:editId="702FC8D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869C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D63F1" w:rsidRPr="00E95D78" w:rsidRDefault="005D63F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38EB8B" wp14:editId="46B1350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0865E0" w:rsidRDefault="005D63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8EB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D63F1" w:rsidRPr="000865E0" w:rsidRDefault="005D63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5D63F1" w:rsidRDefault="00C245F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308EC3" wp14:editId="05E1CED2">
              <wp:simplePos x="0" y="0"/>
              <wp:positionH relativeFrom="column">
                <wp:posOffset>552722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4726AB" w:rsidRDefault="005D63F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08EC3" id="Text Box 52" o:spid="_x0000_s1037" type="#_x0000_t202" style="position:absolute;margin-left:43.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" filled="f" stroked="f">
              <v:textbox inset="0,0,0,0">
                <w:txbxContent>
                  <w:p w:rsidR="005D63F1" w:rsidRPr="004726AB" w:rsidRDefault="005D63F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35F200" wp14:editId="5891D200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C245F6" w:rsidRDefault="00C245F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Windows Presentation Foundation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5F200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5D63F1" w:rsidRPr="00C245F6" w:rsidRDefault="00C245F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Windows Presentation Foundation 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322855" wp14:editId="38423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22855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5D63F1" w:rsidRPr="00E95D78" w:rsidRDefault="005D63F1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923D45" wp14:editId="084572B6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5D63F1" w:rsidRPr="00F12A8B" w:rsidRDefault="005D63F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23D45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5D63F1" w:rsidRPr="00E95D78" w:rsidRDefault="005D63F1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5D63F1" w:rsidRPr="00F12A8B" w:rsidRDefault="005D63F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4E6025" wp14:editId="38CB55D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732158" w:rsidRDefault="005D63F1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E602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5D63F1" w:rsidRPr="00732158" w:rsidRDefault="005D63F1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BA8F03F" wp14:editId="4B15843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A16C73" w:rsidRDefault="005D63F1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5D63F1" w:rsidRPr="00A16C73" w:rsidRDefault="005D63F1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A8F03F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D63F1" w:rsidRPr="00A16C73" w:rsidRDefault="005D63F1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5D63F1" w:rsidRPr="00A16C73" w:rsidRDefault="005D63F1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F12F8" wp14:editId="0D0782C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A16C73" w:rsidRDefault="005D63F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F12F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5D63F1" w:rsidRPr="00A16C73" w:rsidRDefault="005D63F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22702E" wp14:editId="3136715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2702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5D63F1" w:rsidRPr="00E95D78" w:rsidRDefault="005D63F1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A6441D" wp14:editId="558FC08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441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5D63F1" w:rsidRPr="00E95D78" w:rsidRDefault="005D63F1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DA23DC" wp14:editId="799E6B7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D8D8514" wp14:editId="493729C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4B9FFF" wp14:editId="4445E383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35E551" wp14:editId="56AB2E4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DC2D43" w:rsidRDefault="005D63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5E551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D63F1" w:rsidRPr="00DC2D43" w:rsidRDefault="005D63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01AB861" wp14:editId="1C20144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687889" w:rsidRDefault="005D63F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1AB86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5D63F1" w:rsidRPr="00687889" w:rsidRDefault="005D63F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5B642EF" wp14:editId="0C327E9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642EF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D63F1" w:rsidRPr="00E95D78" w:rsidRDefault="005D63F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2FA122" wp14:editId="264537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FA122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D63F1" w:rsidRPr="00E95D78" w:rsidRDefault="005D63F1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7E1BEA" wp14:editId="2901C40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Default="005D63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D63F1" w:rsidRPr="00A74DFB" w:rsidRDefault="005D63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E1BEA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5D63F1" w:rsidRPr="00E95D78" w:rsidRDefault="005D63F1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Default="005D63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D63F1" w:rsidRPr="00A74DFB" w:rsidRDefault="005D63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3CA79EA" wp14:editId="49B3EE6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A16C73" w:rsidRDefault="005D63F1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01.38ТП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.373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5D63F1" w:rsidRPr="00331710" w:rsidRDefault="005D63F1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5D63F1" w:rsidRPr="002E3412" w:rsidRDefault="005D63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A79E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5D63F1" w:rsidRPr="00A16C73" w:rsidRDefault="005D63F1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01.38ТП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.373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5D63F1" w:rsidRPr="00331710" w:rsidRDefault="005D63F1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5D63F1" w:rsidRPr="002E3412" w:rsidRDefault="005D63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D006B" wp14:editId="5195C20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D006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D63F1" w:rsidRPr="00E95D78" w:rsidRDefault="005D63F1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1EA2C" wp14:editId="70C1937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1EA2C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D63F1" w:rsidRPr="00E95D78" w:rsidRDefault="005D63F1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4240D3" wp14:editId="01BDB25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240D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D63F1" w:rsidRPr="00E95D78" w:rsidRDefault="005D63F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6FD60C" wp14:editId="0E7382C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FD60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D63F1" w:rsidRPr="00E95D78" w:rsidRDefault="005D63F1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6CAC71" wp14:editId="64201B9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E95D78" w:rsidRDefault="005D63F1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CAC71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5D63F1" w:rsidRPr="00E95D78" w:rsidRDefault="005D63F1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CFD7C3" wp14:editId="4695199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03E08A" wp14:editId="6CCA05C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4D19A9" wp14:editId="31DE24D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961A19" w:rsidRDefault="005D63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D19A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5D63F1" w:rsidRPr="00961A19" w:rsidRDefault="005D63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38FC2A" wp14:editId="4F2EB4D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DC9749" wp14:editId="22A4BD0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F4E33B" wp14:editId="61BE038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9B5678" wp14:editId="4F512B6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FB319C" wp14:editId="7AAB1F0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D295BB" wp14:editId="56C6EB5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83F6297" wp14:editId="22B6099B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9B557A" wp14:editId="2E2AFED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27E5511" wp14:editId="03924F6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EFD27A5" wp14:editId="70E696C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32D563" wp14:editId="0E311E4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D63E93C" wp14:editId="4CF748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5B5E41F" wp14:editId="6DFD574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B0AD6E0" wp14:editId="59E2285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4317634" wp14:editId="08908D6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5D63F1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8C3F3E" wp14:editId="1B62FD2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3F1" w:rsidRPr="00961A19" w:rsidRDefault="005D63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C3F3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D63F1" w:rsidRPr="00961A19" w:rsidRDefault="005D63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D63F1">
      <w:rPr>
        <w:rStyle w:val="a6"/>
      </w:rPr>
      <w:fldChar w:fldCharType="begin"/>
    </w:r>
    <w:r w:rsidR="005D63F1">
      <w:rPr>
        <w:rStyle w:val="a6"/>
      </w:rPr>
      <w:instrText xml:space="preserve"> NUMPAGES </w:instrText>
    </w:r>
    <w:r w:rsidR="005D63F1">
      <w:rPr>
        <w:rStyle w:val="a6"/>
      </w:rPr>
      <w:fldChar w:fldCharType="separate"/>
    </w:r>
    <w:r>
      <w:rPr>
        <w:rStyle w:val="a6"/>
        <w:noProof/>
      </w:rPr>
      <w:t>2</w:t>
    </w:r>
    <w:r w:rsidR="005D63F1">
      <w:rPr>
        <w:rStyle w:val="a6"/>
      </w:rPr>
      <w:fldChar w:fldCharType="end"/>
    </w:r>
    <w:r w:rsidR="005D63F1">
      <w:rPr>
        <w:rStyle w:val="a6"/>
      </w:rPr>
      <w:fldChar w:fldCharType="begin"/>
    </w:r>
    <w:r w:rsidR="005D63F1">
      <w:rPr>
        <w:rStyle w:val="a6"/>
      </w:rPr>
      <w:instrText xml:space="preserve"> NUMPAGES </w:instrText>
    </w:r>
    <w:r w:rsidR="005D63F1">
      <w:rPr>
        <w:rStyle w:val="a6"/>
      </w:rPr>
      <w:fldChar w:fldCharType="separate"/>
    </w:r>
    <w:r>
      <w:rPr>
        <w:rStyle w:val="a6"/>
        <w:noProof/>
      </w:rPr>
      <w:t>2</w:t>
    </w:r>
    <w:r w:rsidR="005D63F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BAA" w:rsidRDefault="00916BAA">
      <w:r>
        <w:separator/>
      </w:r>
    </w:p>
  </w:footnote>
  <w:footnote w:type="continuationSeparator" w:id="0">
    <w:p w:rsidR="00916BAA" w:rsidRDefault="0091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3F1" w:rsidRDefault="005D63F1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63F1" w:rsidRPr="008A3B3D" w:rsidRDefault="005D63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D63F1" w:rsidRPr="008A3B3D" w:rsidRDefault="005D63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3F1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BAA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5F6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EC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38A2C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2025-05-26T10:44:00Z</dcterms:created>
  <dcterms:modified xsi:type="dcterms:W3CDTF">2025-05-26T10:44:00Z</dcterms:modified>
</cp:coreProperties>
</file>