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DB62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 GPT-4: 新一代人工智能语言模型</w:t>
      </w:r>
    </w:p>
    <w:p w14:paraId="299CEC3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</w:p>
    <w:p w14:paraId="4697A4F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C678DD"/>
          <w:kern w:val="0"/>
          <w:sz w:val="21"/>
          <w:szCs w:val="21"/>
          <w:shd w:val="clear" w:fill="282C34"/>
          <w:lang w:val="en-US" w:eastAsia="zh-CN" w:bidi="ar"/>
        </w:rPr>
        <w:t>*OpenAI最新的多模态大型语言模型*</w:t>
      </w:r>
    </w:p>
    <w:p w14:paraId="28D02770">
      <w:pPr>
        <w:keepNext w:val="0"/>
        <w:keepLines w:val="0"/>
        <w:widowControl/>
        <w:suppressLineNumbers w:val="0"/>
        <w:jc w:val="left"/>
      </w:pPr>
    </w:p>
    <w:p w14:paraId="122C5EF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GPT-4 Banner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(https://image.blocktempo.com/2023/03/chagpt-gpt4-6410b6078d3af-sej.png)</w:t>
      </w:r>
    </w:p>
    <w:p w14:paraId="37E86667">
      <w:pPr>
        <w:keepNext w:val="0"/>
        <w:keepLines w:val="0"/>
        <w:widowControl/>
        <w:suppressLineNumbers w:val="0"/>
        <w:jc w:val="left"/>
      </w:pPr>
    </w:p>
    <w:p w14:paraId="3199B03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什么是GPT-4?</w:t>
      </w:r>
    </w:p>
    <w:p w14:paraId="0C8FE5B0">
      <w:pPr>
        <w:keepNext w:val="0"/>
        <w:keepLines w:val="0"/>
        <w:widowControl/>
        <w:suppressLineNumbers w:val="0"/>
        <w:jc w:val="left"/>
      </w:pPr>
    </w:p>
    <w:p w14:paraId="24890A0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GPT-4（Generative Pre-trained Transformer 4）是由OpenAI开发的第四代预训练生成式变换器模型，于2023年3月14日正式推出。作为一款多模态大型语言模型，GPT-4不仅可以处理文本输入，还具备处理图像输入的能力，代表了人工智能领域的最新进展。</w:t>
      </w:r>
    </w:p>
    <w:p w14:paraId="2FC1A8AD">
      <w:pPr>
        <w:keepNext w:val="0"/>
        <w:keepLines w:val="0"/>
        <w:widowControl/>
        <w:suppressLineNumbers w:val="0"/>
        <w:jc w:val="left"/>
      </w:pPr>
    </w:p>
    <w:p w14:paraId="3E64E19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相比前代GPT-3.5，GPT-4在可靠性、创造性以及处理复杂指令的能力方面都有显著提升。它能够理解并生成自然语言，解答各类问题，编写代码，以及分析图像内容等多种任务。</w:t>
      </w:r>
    </w:p>
    <w:p w14:paraId="2D4FD34F">
      <w:pPr>
        <w:keepNext w:val="0"/>
        <w:keepLines w:val="0"/>
        <w:widowControl/>
        <w:suppressLineNumbers w:val="0"/>
        <w:jc w:val="left"/>
      </w:pPr>
    </w:p>
    <w:p w14:paraId="2FFC641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controls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"100%"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 w14:paraId="19E2BD0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https://test-1343498553.cos.ap-guangzhou.myqcloud.com/videoplayback.mp4?q-sign-algorithm=sha1&amp;q-ak=AKIDRzsBgkfzu9FLxgFkbwT8C5mzdACm3GqMuHnQLpsavTaSN_2bQCG-3_DccXZdpnd-&amp;q-sign-time=1743040499;1743044099&amp;q-key-time=1743040499;1743044099&amp;q-header-list=host&amp;q-url-param-list=&amp;q-signature=8e1b1db34b802148d5b73d148a359e1c5cdb061d&amp;x-cos-security-token=fnoIjkHd09NhOCSTgTPFWT37hUmzMohafeda535ef2de40690f9b9735e8166c80rWENt7fvE1EzM30aHKE17M2ogyfKdsZDyqQ1IQKqyhnyuSm3WWgOyFiueHffnGPla0myEpeOhPRUbE2CRH0t-jpmipVjF-PQl8y6awIsF_ZMh5C_Ipa8QA7-c5FrtJvdU5I_saUlxowkOXJ8W6cFx_AZoDYKyb_8BIS7TzqaFa3qZG5C4cRCuml6cNLAXZZH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1"/>
          <w:szCs w:val="21"/>
          <w:shd w:val="clear" w:fill="282C34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1"/>
          <w:szCs w:val="21"/>
          <w:shd w:val="clear" w:fill="282C34"/>
          <w:lang w:val="en-US" w:eastAsia="zh-CN" w:bidi="ar"/>
        </w:rPr>
        <w:t>"video/mp4"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 w14:paraId="4DDAF16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video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&gt;</w:t>
      </w:r>
    </w:p>
    <w:p w14:paraId="45C497D6">
      <w:pPr>
        <w:keepNext w:val="0"/>
        <w:keepLines w:val="0"/>
        <w:widowControl/>
        <w:suppressLineNumbers w:val="0"/>
        <w:jc w:val="left"/>
      </w:pPr>
    </w:p>
    <w:p w14:paraId="4F478E5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GPT-4的技术特点</w:t>
      </w:r>
    </w:p>
    <w:p w14:paraId="0A2F354B">
      <w:pPr>
        <w:keepNext w:val="0"/>
        <w:keepLines w:val="0"/>
        <w:widowControl/>
        <w:suppressLineNumbers w:val="0"/>
        <w:jc w:val="left"/>
      </w:pPr>
    </w:p>
    <w:p w14:paraId="151E842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### 多模态能力</w:t>
      </w:r>
    </w:p>
    <w:p w14:paraId="0A8A469A">
      <w:pPr>
        <w:keepNext w:val="0"/>
        <w:keepLines w:val="0"/>
        <w:widowControl/>
        <w:suppressLineNumbers w:val="0"/>
        <w:jc w:val="left"/>
      </w:pPr>
    </w:p>
    <w:p w14:paraId="0A7C919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GPT-4可以接收文本和图像作为输入，使其能够解释图像中的幽默内容，总结屏幕截图中的文本，以及回答包含图表的考试问题。</w:t>
      </w:r>
    </w:p>
    <w:p w14:paraId="76D796E6">
      <w:pPr>
        <w:keepNext w:val="0"/>
        <w:keepLines w:val="0"/>
        <w:widowControl/>
        <w:suppressLineNumbers w:val="0"/>
        <w:jc w:val="left"/>
      </w:pPr>
    </w:p>
    <w:p w14:paraId="321198F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多模态能力展示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(https://www.damoxing8.com/wp-content/uploads/2024/08/frc-21067ee220ff87b35d6c0c327e291a96.png)</w:t>
      </w:r>
    </w:p>
    <w:p w14:paraId="0BD30573">
      <w:pPr>
        <w:keepNext w:val="0"/>
        <w:keepLines w:val="0"/>
        <w:widowControl/>
        <w:suppressLineNumbers w:val="0"/>
        <w:jc w:val="left"/>
      </w:pPr>
    </w:p>
    <w:p w14:paraId="7B408F0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### 更大的上下文窗口</w:t>
      </w:r>
    </w:p>
    <w:p w14:paraId="0D707CA1">
      <w:pPr>
        <w:keepNext w:val="0"/>
        <w:keepLines w:val="0"/>
        <w:widowControl/>
        <w:suppressLineNumbers w:val="0"/>
        <w:jc w:val="left"/>
      </w:pPr>
    </w:p>
    <w:p w14:paraId="4B8E65D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GPT-4提供了8,192和32,768个标记的上下文窗口版本，比GPT-3.5的4,096个标记有了显著提升，能处理更长的文本。</w:t>
      </w:r>
    </w:p>
    <w:p w14:paraId="47C28FC5">
      <w:pPr>
        <w:keepNext w:val="0"/>
        <w:keepLines w:val="0"/>
        <w:widowControl/>
        <w:suppressLineNumbers w:val="0"/>
        <w:jc w:val="left"/>
      </w:pPr>
    </w:p>
    <w:p w14:paraId="4C4F731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上下文窗口示意图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(https://encrypted-tbn0.gstatic.com/images?q=tbn:ANd9GcRmRv6XM0IdMoJOumnPsRrH9C7omr_l-HmJDg&amp;s)</w:t>
      </w:r>
    </w:p>
    <w:p w14:paraId="20E87453">
      <w:pPr>
        <w:keepNext w:val="0"/>
        <w:keepLines w:val="0"/>
        <w:widowControl/>
        <w:suppressLineNumbers w:val="0"/>
        <w:jc w:val="left"/>
      </w:pPr>
    </w:p>
    <w:p w14:paraId="022AED0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### 系统消息控制</w:t>
      </w:r>
    </w:p>
    <w:p w14:paraId="3A9F69CB">
      <w:pPr>
        <w:keepNext w:val="0"/>
        <w:keepLines w:val="0"/>
        <w:widowControl/>
        <w:suppressLineNumbers w:val="0"/>
        <w:jc w:val="left"/>
      </w:pPr>
    </w:p>
    <w:p w14:paraId="02E4C2F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引入了"系统消息"功能，允许以自然语言指令指定GPT-4的语气和任务，增强了对模型行为的控制。</w:t>
      </w:r>
    </w:p>
    <w:p w14:paraId="7C0C6BB7">
      <w:pPr>
        <w:keepNext w:val="0"/>
        <w:keepLines w:val="0"/>
        <w:widowControl/>
        <w:suppressLineNumbers w:val="0"/>
        <w:jc w:val="left"/>
      </w:pPr>
    </w:p>
    <w:p w14:paraId="15F788DA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系统消息示例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(https://encrypted-tbn0.gstatic.com/images?q=tbn:ANd9GcRpzTH0EL4UIwg9Fl1YQzQ98-TdI7-5BdJT3w&amp;s)</w:t>
      </w:r>
    </w:p>
    <w:p w14:paraId="0F886C7E">
      <w:pPr>
        <w:keepNext w:val="0"/>
        <w:keepLines w:val="0"/>
        <w:widowControl/>
        <w:suppressLineNumbers w:val="0"/>
        <w:jc w:val="left"/>
      </w:pPr>
    </w:p>
    <w:p w14:paraId="0769F2A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性能与能力</w:t>
      </w:r>
    </w:p>
    <w:p w14:paraId="4AD828A6">
      <w:pPr>
        <w:keepNext w:val="0"/>
        <w:keepLines w:val="0"/>
        <w:widowControl/>
        <w:suppressLineNumbers w:val="0"/>
        <w:jc w:val="left"/>
      </w:pPr>
    </w:p>
    <w:p w14:paraId="1FD8B0F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OpenAI声称，在他们的内部测试中，GPT-4在SAT考试中获得了1410分（第94百分位），LSAT考试中获得了163分（第88百分位），以及统一律师资格考试中获得了298分（第90百分位）。相比之下，GPT-3.5在相同考试中的表现分别只达到了第82、第40和第10百分位。</w:t>
      </w:r>
    </w:p>
    <w:p w14:paraId="5BEA8394">
      <w:pPr>
        <w:keepNext w:val="0"/>
        <w:keepLines w:val="0"/>
        <w:widowControl/>
        <w:suppressLineNumbers w:val="0"/>
        <w:jc w:val="left"/>
      </w:pPr>
    </w:p>
    <w:p w14:paraId="76D35A5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在创造性思维的托兰斯测试中，GPT-4的原创性和流畅性得分位于前1%，而灵活性得分则在第93至第99百分位之间。</w:t>
      </w:r>
    </w:p>
    <w:p w14:paraId="16884DCC">
      <w:pPr>
        <w:keepNext w:val="0"/>
        <w:keepLines w:val="0"/>
        <w:widowControl/>
        <w:suppressLineNumbers w:val="0"/>
        <w:jc w:val="left"/>
      </w:pPr>
    </w:p>
    <w:p w14:paraId="66B0A35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GPT-4与其他AI模型的性能比较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(https://encrypted-tbn0.gstatic.com/images?q=tbn:ANd9GcQE5-IoVh3HRNgO_47Tblh5OplrUevtDoiQzg&amp;s)</w:t>
      </w:r>
    </w:p>
    <w:p w14:paraId="54AE73FC">
      <w:pPr>
        <w:keepNext w:val="0"/>
        <w:keepLines w:val="0"/>
        <w:widowControl/>
        <w:suppressLineNumbers w:val="0"/>
        <w:jc w:val="left"/>
      </w:pPr>
    </w:p>
    <w:p w14:paraId="7EC4E3DE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测试类型 | GPT-4得分 | GPT-3.5得分 | 人类平均水平 |</w:t>
      </w:r>
    </w:p>
    <w:p w14:paraId="63B1A4A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------- | --------- | ---------- | ---------- |</w:t>
      </w:r>
    </w:p>
    <w:p w14:paraId="148B945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SAT考试 | 1410分（第94百分位） | 第82百分位 | 1060分 |</w:t>
      </w:r>
    </w:p>
    <w:p w14:paraId="0D48759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LSAT考试 | 163分（第88百分位） | 第40百分位 | 151分 |</w:t>
      </w:r>
    </w:p>
    <w:p w14:paraId="230BB3E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统一律师资格考试 | 298分（第90百分位） | 第10百分位 | 280分 |</w:t>
      </w:r>
    </w:p>
    <w:p w14:paraId="51919CE4">
      <w:pPr>
        <w:keepNext w:val="0"/>
        <w:keepLines w:val="0"/>
        <w:widowControl/>
        <w:suppressLineNumbers w:val="0"/>
        <w:jc w:val="left"/>
      </w:pPr>
    </w:p>
    <w:p w14:paraId="0F07101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应用场景</w:t>
      </w:r>
    </w:p>
    <w:p w14:paraId="70847595">
      <w:pPr>
        <w:keepNext w:val="0"/>
        <w:keepLines w:val="0"/>
        <w:widowControl/>
        <w:suppressLineNumbers w:val="0"/>
        <w:jc w:val="left"/>
      </w:pPr>
    </w:p>
    <w:p w14:paraId="5C48711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GPT-4凭借其强大的语言理解和生成能力，已被应用于多种场景：</w:t>
      </w:r>
    </w:p>
    <w:p w14:paraId="17801DD3">
      <w:pPr>
        <w:keepNext w:val="0"/>
        <w:keepLines w:val="0"/>
        <w:widowControl/>
        <w:suppressLineNumbers w:val="0"/>
        <w:jc w:val="left"/>
      </w:pPr>
    </w:p>
    <w:p w14:paraId="2501836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**ChatGPT Plus**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OpenAI的付费聊天服务，提供GPT-4支持的高级对话功能</w:t>
      </w:r>
    </w:p>
    <w:p w14:paraId="519D9C4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**Microsoft Copilot**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微软的智能助手，利用GPT-4提供搜索和内容创作服务</w:t>
      </w:r>
    </w:p>
    <w:p w14:paraId="11D945A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**Duolingo Max**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语言学习应用中的高级功能，解释错误并提供会话练习</w:t>
      </w:r>
    </w:p>
    <w:p w14:paraId="29D2DDF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**Khan Academy的Khanmigo**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教育平台上的智能辅导服务</w:t>
      </w:r>
    </w:p>
    <w:p w14:paraId="01C4F55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**冰岛政府的语言保护项目**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帮助保护冰岛语</w:t>
      </w:r>
    </w:p>
    <w:p w14:paraId="6522ECE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**Be My Eyes**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视障人士辅助应用，利用GPT-4识别图像和导航</w:t>
      </w:r>
    </w:p>
    <w:p w14:paraId="2C1D04B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- </w:t>
      </w:r>
      <w:r>
        <w:rPr>
          <w:rFonts w:hint="default" w:ascii="Consolas" w:hAnsi="Consolas" w:eastAsia="Consolas" w:cs="Consolas"/>
          <w:b/>
          <w:bCs/>
          <w:color w:val="D19A66"/>
          <w:kern w:val="0"/>
          <w:sz w:val="21"/>
          <w:szCs w:val="21"/>
          <w:shd w:val="clear" w:fill="282C34"/>
          <w:lang w:val="en-US" w:eastAsia="zh-CN" w:bidi="ar"/>
        </w:rPr>
        <w:t>**医疗领域**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 - 微软和Epic Systems为医疗提供商提供GPT-4支持的系统</w:t>
      </w:r>
    </w:p>
    <w:p w14:paraId="58078911">
      <w:pPr>
        <w:keepNext w:val="0"/>
        <w:keepLines w:val="0"/>
        <w:widowControl/>
        <w:suppressLineNumbers w:val="0"/>
        <w:jc w:val="left"/>
      </w:pPr>
    </w:p>
    <w:p w14:paraId="7AE29CB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对比前代模型</w:t>
      </w:r>
    </w:p>
    <w:p w14:paraId="38573B8B">
      <w:pPr>
        <w:keepNext w:val="0"/>
        <w:keepLines w:val="0"/>
        <w:widowControl/>
        <w:suppressLineNumbers w:val="0"/>
        <w:jc w:val="left"/>
      </w:pPr>
    </w:p>
    <w:p w14:paraId="660AF89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GPT-4相较于GPT-3.5有显著提升：</w:t>
      </w:r>
    </w:p>
    <w:p w14:paraId="09EE72B3">
      <w:pPr>
        <w:keepNext w:val="0"/>
        <w:keepLines w:val="0"/>
        <w:widowControl/>
        <w:suppressLineNumbers w:val="0"/>
        <w:jc w:val="left"/>
      </w:pPr>
    </w:p>
    <w:p w14:paraId="4E5A47D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特性 | GPT-3.5 | GPT-4 |</w:t>
      </w:r>
    </w:p>
    <w:p w14:paraId="7383A54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---- | ------- | ----- |</w:t>
      </w:r>
    </w:p>
    <w:p w14:paraId="247F312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上下文窗口 | 4,096个标记 | 8,192或32,768个标记 |</w:t>
      </w:r>
    </w:p>
    <w:p w14:paraId="4013FCC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模态支持 | 仅文本 | 文本+图像 |</w:t>
      </w:r>
    </w:p>
    <w:p w14:paraId="13D0C45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幻觉现象 | 常见 | 比GPT-3.5减少60% |</w:t>
      </w:r>
    </w:p>
    <w:p w14:paraId="1A92B3F5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不当回应 | 易受诱导 | 比GPT-3.5减少82% |</w:t>
      </w:r>
    </w:p>
    <w:p w14:paraId="54E3C180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| 创造性表现 | 良好 | 优异（托兰斯测试前1%） |</w:t>
      </w:r>
    </w:p>
    <w:p w14:paraId="3FCC2CC6">
      <w:pPr>
        <w:keepNext w:val="0"/>
        <w:keepLines w:val="0"/>
        <w:widowControl/>
        <w:suppressLineNumbers w:val="0"/>
        <w:jc w:val="left"/>
      </w:pPr>
    </w:p>
    <w:p w14:paraId="26339D7F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限制与挑战</w:t>
      </w:r>
    </w:p>
    <w:p w14:paraId="2DAF70FC">
      <w:pPr>
        <w:keepNext w:val="0"/>
        <w:keepLines w:val="0"/>
        <w:widowControl/>
        <w:suppressLineNumbers w:val="0"/>
        <w:jc w:val="left"/>
      </w:pPr>
    </w:p>
    <w:p w14:paraId="048DFC0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尽管GPT-4取得了重大进展，但仍存在一些重要的限制：</w:t>
      </w:r>
    </w:p>
    <w:p w14:paraId="71B0B7C2">
      <w:pPr>
        <w:keepNext w:val="0"/>
        <w:keepLines w:val="0"/>
        <w:widowControl/>
        <w:suppressLineNumbers w:val="0"/>
        <w:jc w:val="left"/>
      </w:pPr>
    </w:p>
    <w:p w14:paraId="3DF2D3C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可能出现"幻觉"现象，即生成不在训练数据中或与用户提示相矛盾的信息</w:t>
      </w:r>
    </w:p>
    <w:p w14:paraId="35ED5EFB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缺乏决策过程的透明度，事后解释可能与实际过程不符</w:t>
      </w:r>
    </w:p>
    <w:p w14:paraId="404D962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在抽象推理基准ConceptARC上表现较弱，在所有类别中得分低于33%</w:t>
      </w:r>
    </w:p>
    <w:p w14:paraId="5B610C33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可能表现出认知偏见，如确认偏见、锚定效应和基础率忽视</w:t>
      </w:r>
    </w:p>
    <w:p w14:paraId="57CDA967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训练和技术细节不透明，限制了开放研究</w:t>
      </w:r>
    </w:p>
    <w:p w14:paraId="36C0C8E6">
      <w:pPr>
        <w:keepNext w:val="0"/>
        <w:keepLines w:val="0"/>
        <w:widowControl/>
        <w:suppressLineNumbers w:val="0"/>
        <w:jc w:val="left"/>
      </w:pPr>
    </w:p>
    <w:p w14:paraId="762B66B8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21"/>
          <w:szCs w:val="21"/>
          <w:shd w:val="clear" w:fill="282C34"/>
          <w:lang w:val="en-US" w:eastAsia="zh-CN" w:bidi="ar"/>
        </w:rPr>
        <w:t>&gt; "尽管GPT-4在自然语言处理方面表现出色，但仍须谨慎看待其在关键任务中的应用，特别是在医疗等高风险场景。" - 微软研究团队</w:t>
      </w:r>
    </w:p>
    <w:p w14:paraId="7AD990F8">
      <w:pPr>
        <w:keepNext w:val="0"/>
        <w:keepLines w:val="0"/>
        <w:widowControl/>
        <w:suppressLineNumbers w:val="0"/>
        <w:jc w:val="left"/>
      </w:pPr>
    </w:p>
    <w:p w14:paraId="4964FAE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21"/>
          <w:szCs w:val="21"/>
          <w:shd w:val="clear" w:fill="282C34"/>
          <w:lang w:val="en-US" w:eastAsia="zh-CN" w:bidi="ar"/>
        </w:rPr>
        <w:t>## 未来发展</w:t>
      </w:r>
    </w:p>
    <w:p w14:paraId="493EBB2B">
      <w:pPr>
        <w:keepNext w:val="0"/>
        <w:keepLines w:val="0"/>
        <w:widowControl/>
        <w:suppressLineNumbers w:val="0"/>
        <w:jc w:val="left"/>
      </w:pPr>
    </w:p>
    <w:p w14:paraId="18C9BF8D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随着OpenAI发布GPT-4o（"o"代表"omni"），AI技术继续快速发展：</w:t>
      </w:r>
    </w:p>
    <w:p w14:paraId="45E745CB">
      <w:pPr>
        <w:keepNext w:val="0"/>
        <w:keepLines w:val="0"/>
        <w:widowControl/>
        <w:suppressLineNumbers w:val="0"/>
        <w:jc w:val="left"/>
      </w:pPr>
    </w:p>
    <w:p w14:paraId="5BBD3B7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GPT-4o支持实时处理并生成文本、音频和图像等多模态输出</w:t>
      </w:r>
    </w:p>
    <w:p w14:paraId="783FA16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响应速度显著提升，接近人类反应时间</w:t>
      </w:r>
    </w:p>
    <w:p w14:paraId="438C8654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非英语语言性能大幅提高</w:t>
      </w:r>
    </w:p>
    <w:p w14:paraId="37480B52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视觉和音频理解能力增强</w:t>
      </w:r>
    </w:p>
    <w:p w14:paraId="55C0AC89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 统一模型使其比前代更快速、成本更低、效率更高</w:t>
      </w:r>
    </w:p>
    <w:p w14:paraId="7C30AF93">
      <w:pPr>
        <w:keepNext w:val="0"/>
        <w:keepLines w:val="0"/>
        <w:widowControl/>
        <w:suppressLineNumbers w:val="0"/>
        <w:jc w:val="left"/>
      </w:pPr>
    </w:p>
    <w:p w14:paraId="68DEA361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![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1"/>
          <w:szCs w:val="21"/>
          <w:shd w:val="clear" w:fill="282C34"/>
          <w:lang w:val="en-US" w:eastAsia="zh-CN" w:bidi="ar"/>
        </w:rPr>
        <w:t>AI未来发展趋势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1"/>
          <w:szCs w:val="21"/>
          <w:shd w:val="clear" w:fill="282C34"/>
          <w:lang w:val="en-US" w:eastAsia="zh-CN" w:bidi="ar"/>
        </w:rPr>
        <w:t>(https://nsysgroup.com/media/bg2ecogo/ai-development-transforms-mobile-industry1.png)</w:t>
      </w:r>
    </w:p>
    <w:p w14:paraId="239D0858">
      <w:pPr>
        <w:keepNext w:val="0"/>
        <w:keepLines w:val="0"/>
        <w:widowControl/>
        <w:suppressLineNumbers w:val="0"/>
        <w:jc w:val="left"/>
      </w:pPr>
    </w:p>
    <w:p w14:paraId="144C2C2C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>---</w:t>
      </w:r>
    </w:p>
    <w:p w14:paraId="259BE6AE">
      <w:pPr>
        <w:keepNext w:val="0"/>
        <w:keepLines w:val="0"/>
        <w:widowControl/>
        <w:suppressLineNumbers w:val="0"/>
        <w:jc w:val="left"/>
      </w:pPr>
    </w:p>
    <w:p w14:paraId="3244B7D6">
      <w:pPr>
        <w:keepNext w:val="0"/>
        <w:keepLines w:val="0"/>
        <w:widowControl/>
        <w:suppressLineNumbers w:val="0"/>
        <w:shd w:val="clear" w:fill="282C34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1"/>
          <w:szCs w:val="21"/>
          <w:shd w:val="clear" w:fill="282C34"/>
          <w:lang w:val="en-US" w:eastAsia="zh-CN" w:bidi="ar"/>
        </w:rPr>
        <w:t xml:space="preserve">© 2024 GPT-4技术介绍 | 视频来源: What can you do with GPT-4.mp4 </w:t>
      </w:r>
    </w:p>
    <w:p w14:paraId="452F3877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96F22"/>
    <w:rsid w:val="0C670CE7"/>
    <w:rsid w:val="1C9D08C5"/>
    <w:rsid w:val="637D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1375</Words>
  <Characters>4129</Characters>
  <Lines>0</Lines>
  <Paragraphs>0</Paragraphs>
  <TotalTime>56</TotalTime>
  <ScaleCrop>false</ScaleCrop>
  <LinksUpToDate>false</LinksUpToDate>
  <CharactersWithSpaces>4285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2025-03-27T00:55:00Z</dcterms:created>
  <dc:creator>20210612</dc:creator>
  <cp:lastModifiedBy>hunt bao</cp:lastModifiedBy>
  <dcterms:modified xsi:type="dcterms:W3CDTF">2025-03-27T01:57:23Z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5F429AE471C142B58AC6804DEAAEA7D8_12</vt:lpwstr>
  </property>
</Properties>
</file>