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pPr w:leftFromText="141" w:rightFromText="141" w:horzAnchor="margin" w:tblpXSpec="center" w:tblpY="-1160"/>
        <w:tblW w:w="10774" w:type="dxa"/>
        <w:tblLook w:val="04A0" w:firstRow="1" w:lastRow="0" w:firstColumn="1" w:lastColumn="0" w:noHBand="0" w:noVBand="1"/>
      </w:tblPr>
      <w:tblGrid>
        <w:gridCol w:w="2269"/>
        <w:gridCol w:w="2126"/>
        <w:gridCol w:w="1985"/>
        <w:gridCol w:w="2126"/>
        <w:gridCol w:w="2268"/>
      </w:tblGrid>
      <w:tr w:rsidR="00951A46" w:rsidTr="0015018E">
        <w:tc>
          <w:tcPr>
            <w:tcW w:w="2269" w:type="dxa"/>
          </w:tcPr>
          <w:p w:rsidR="00951A46" w:rsidRPr="00855277" w:rsidRDefault="00951A46" w:rsidP="0015018E">
            <w:pPr>
              <w:rPr>
                <w:b/>
                <w:i/>
              </w:rPr>
            </w:pPr>
            <w:r w:rsidRPr="00855277">
              <w:rPr>
                <w:b/>
                <w:i/>
              </w:rPr>
              <w:t>Pondělí 6:00 – 7:00</w:t>
            </w:r>
          </w:p>
        </w:tc>
        <w:tc>
          <w:tcPr>
            <w:tcW w:w="2126" w:type="dxa"/>
          </w:tcPr>
          <w:p w:rsidR="00951A46" w:rsidRPr="00855277" w:rsidRDefault="00951A46" w:rsidP="0015018E">
            <w:pPr>
              <w:rPr>
                <w:b/>
                <w:i/>
              </w:rPr>
            </w:pPr>
            <w:r w:rsidRPr="00855277">
              <w:rPr>
                <w:b/>
                <w:i/>
              </w:rPr>
              <w:t>Pondělí 7:45 – 8:45</w:t>
            </w:r>
          </w:p>
        </w:tc>
        <w:tc>
          <w:tcPr>
            <w:tcW w:w="1985" w:type="dxa"/>
          </w:tcPr>
          <w:p w:rsidR="00951A46" w:rsidRPr="00855277" w:rsidRDefault="00951A46" w:rsidP="0015018E">
            <w:pPr>
              <w:rPr>
                <w:b/>
                <w:i/>
              </w:rPr>
            </w:pPr>
            <w:r w:rsidRPr="00855277">
              <w:rPr>
                <w:b/>
                <w:i/>
              </w:rPr>
              <w:t>Úterý 17:30- 18:30</w:t>
            </w:r>
          </w:p>
        </w:tc>
        <w:tc>
          <w:tcPr>
            <w:tcW w:w="2126" w:type="dxa"/>
          </w:tcPr>
          <w:p w:rsidR="00951A46" w:rsidRPr="00855277" w:rsidRDefault="00951A46" w:rsidP="0015018E">
            <w:pPr>
              <w:rPr>
                <w:b/>
                <w:i/>
              </w:rPr>
            </w:pPr>
            <w:r w:rsidRPr="00855277">
              <w:rPr>
                <w:b/>
                <w:i/>
              </w:rPr>
              <w:t>Čtvrtek 16:15-17:15</w:t>
            </w:r>
          </w:p>
        </w:tc>
        <w:tc>
          <w:tcPr>
            <w:tcW w:w="2268" w:type="dxa"/>
          </w:tcPr>
          <w:p w:rsidR="00951A46" w:rsidRPr="00855277" w:rsidRDefault="00951A46" w:rsidP="0015018E">
            <w:pPr>
              <w:rPr>
                <w:b/>
                <w:i/>
              </w:rPr>
            </w:pPr>
            <w:r w:rsidRPr="00855277">
              <w:rPr>
                <w:b/>
                <w:i/>
              </w:rPr>
              <w:t xml:space="preserve">Čtvrtek </w:t>
            </w:r>
            <w:proofErr w:type="gramStart"/>
            <w:r w:rsidRPr="00855277">
              <w:rPr>
                <w:b/>
                <w:i/>
              </w:rPr>
              <w:t>17:30 . 18</w:t>
            </w:r>
            <w:proofErr w:type="gramEnd"/>
            <w:r w:rsidRPr="00855277">
              <w:rPr>
                <w:b/>
                <w:i/>
              </w:rPr>
              <w:t>-30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13.1.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13.1.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7.1.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9.1.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9.1.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20.1.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20.1.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14.1.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16.1.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16.1.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27.1.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27.1.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21.1.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23.1.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23.1.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3.2.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3.2.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28.1.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30.1.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30.1.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10.2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10.2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4.2.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6.2.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6.2.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17.2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17.2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11.2.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13.2.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13.2.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24.2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24.2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18.2.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20.2.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20.2.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2.3.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2.3.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25.2.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27.2.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27.2.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9.3.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9.3.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3.3.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5.3.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5.3.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16.3.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16.3.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10.3.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12.3.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12.3.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23.3.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23.3.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17.3.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19.3.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19.3.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30.3.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30.3.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24.3.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26.3.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26.3.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6.4.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6.4.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31.3.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2.4.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2.4.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13.4 – jóga není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13.4 – jóga není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7.4.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9.4.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9.4.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20.4.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20.4.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14.4.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16.4.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16.4.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27.4.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27.4.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21.4.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23.4.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23.4.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4.5.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4.5.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28.4.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30.4.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30.4.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11.5.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11.5.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5.5.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7.5.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7.5.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18.5.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18.5.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12.5.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14.5.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14.5.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25.5.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25.5.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19.5.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21.5.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21.5.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1.6.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1.6.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26.5.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28.5.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28.5.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8.6.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8.6.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2.6.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4.6.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4.6.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15.6.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15.6.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9.6.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11.6.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11.6.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22.6.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22.6.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16.6.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18.6.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18.6.</w:t>
            </w:r>
          </w:p>
        </w:tc>
      </w:tr>
      <w:tr w:rsidR="00855277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29.6.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29.6.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23.6.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25.6.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25.6.</w:t>
            </w:r>
          </w:p>
        </w:tc>
      </w:tr>
      <w:tr w:rsidR="000A223D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24 lekcí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24 lekcí</w:t>
            </w: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30.6.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24 lekcí</w:t>
            </w: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24 lekcí</w:t>
            </w:r>
          </w:p>
        </w:tc>
      </w:tr>
      <w:tr w:rsidR="000A223D" w:rsidRPr="00855277" w:rsidTr="0015018E">
        <w:tc>
          <w:tcPr>
            <w:tcW w:w="2269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</w:p>
        </w:tc>
        <w:tc>
          <w:tcPr>
            <w:tcW w:w="1985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25 lekcí</w:t>
            </w:r>
          </w:p>
        </w:tc>
        <w:tc>
          <w:tcPr>
            <w:tcW w:w="2126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</w:p>
        </w:tc>
        <w:tc>
          <w:tcPr>
            <w:tcW w:w="2268" w:type="dxa"/>
          </w:tcPr>
          <w:p w:rsidR="000A223D" w:rsidRPr="00855277" w:rsidRDefault="000A223D" w:rsidP="0015018E">
            <w:pPr>
              <w:rPr>
                <w:b/>
                <w:color w:val="171717" w:themeColor="background2" w:themeShade="1A"/>
                <w:sz w:val="24"/>
              </w:rPr>
            </w:pPr>
          </w:p>
        </w:tc>
      </w:tr>
      <w:tr w:rsidR="000A223D" w:rsidRPr="00855277" w:rsidTr="0015018E">
        <w:tc>
          <w:tcPr>
            <w:tcW w:w="2269" w:type="dxa"/>
          </w:tcPr>
          <w:p w:rsidR="000A223D" w:rsidRPr="00855277" w:rsidRDefault="00855277" w:rsidP="0015018E">
            <w:pPr>
              <w:rPr>
                <w:b/>
                <w:color w:val="171717" w:themeColor="background2" w:themeShade="1A"/>
                <w:sz w:val="24"/>
              </w:rPr>
            </w:pPr>
            <w:proofErr w:type="gramStart"/>
            <w:r w:rsidRPr="00855277">
              <w:rPr>
                <w:b/>
                <w:color w:val="171717" w:themeColor="background2" w:themeShade="1A"/>
                <w:sz w:val="24"/>
              </w:rPr>
              <w:t>2160 ,- Kč</w:t>
            </w:r>
            <w:proofErr w:type="gramEnd"/>
            <w:r w:rsidRPr="00855277">
              <w:rPr>
                <w:b/>
                <w:color w:val="171717" w:themeColor="background2" w:themeShade="1A"/>
                <w:sz w:val="24"/>
              </w:rPr>
              <w:t xml:space="preserve"> nebo 100 Kč na místě za každou lekci</w:t>
            </w:r>
          </w:p>
        </w:tc>
        <w:tc>
          <w:tcPr>
            <w:tcW w:w="2126" w:type="dxa"/>
          </w:tcPr>
          <w:p w:rsidR="000A223D" w:rsidRPr="00855277" w:rsidRDefault="00855277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100 Kč na místě</w:t>
            </w:r>
          </w:p>
        </w:tc>
        <w:tc>
          <w:tcPr>
            <w:tcW w:w="1985" w:type="dxa"/>
          </w:tcPr>
          <w:p w:rsidR="000A223D" w:rsidRPr="00855277" w:rsidRDefault="00855277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2250,- Kč</w:t>
            </w:r>
          </w:p>
        </w:tc>
        <w:tc>
          <w:tcPr>
            <w:tcW w:w="2126" w:type="dxa"/>
          </w:tcPr>
          <w:p w:rsidR="000A223D" w:rsidRPr="00855277" w:rsidRDefault="00855277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2160,- Kč</w:t>
            </w:r>
          </w:p>
        </w:tc>
        <w:tc>
          <w:tcPr>
            <w:tcW w:w="2268" w:type="dxa"/>
          </w:tcPr>
          <w:p w:rsidR="000A223D" w:rsidRPr="00855277" w:rsidRDefault="00855277" w:rsidP="0015018E">
            <w:pPr>
              <w:rPr>
                <w:b/>
                <w:color w:val="171717" w:themeColor="background2" w:themeShade="1A"/>
                <w:sz w:val="24"/>
              </w:rPr>
            </w:pPr>
            <w:r w:rsidRPr="00855277">
              <w:rPr>
                <w:b/>
                <w:color w:val="171717" w:themeColor="background2" w:themeShade="1A"/>
                <w:sz w:val="24"/>
              </w:rPr>
              <w:t>2160,- Kč</w:t>
            </w:r>
          </w:p>
        </w:tc>
      </w:tr>
    </w:tbl>
    <w:p w:rsidR="00035331" w:rsidRPr="0015018E" w:rsidRDefault="0015018E">
      <w:pPr>
        <w:rPr>
          <w:b/>
          <w:color w:val="171717" w:themeColor="background2" w:themeShade="1A"/>
        </w:rPr>
      </w:pPr>
    </w:p>
    <w:p w:rsidR="0015018E" w:rsidRPr="0015018E" w:rsidRDefault="0015018E">
      <w:pPr>
        <w:rPr>
          <w:b/>
          <w:color w:val="171717" w:themeColor="background2" w:themeShade="1A"/>
        </w:rPr>
      </w:pPr>
      <w:r w:rsidRPr="0015018E">
        <w:rPr>
          <w:b/>
          <w:color w:val="171717" w:themeColor="background2" w:themeShade="1A"/>
        </w:rPr>
        <w:t>Kdo chce chodit na více než jeden kurz např. Pondělí ráno a Čtvrtek odpoledne má slevu 220,- Kč</w:t>
      </w:r>
    </w:p>
    <w:p w:rsidR="0015018E" w:rsidRDefault="0015018E">
      <w:pPr>
        <w:rPr>
          <w:b/>
          <w:color w:val="171717" w:themeColor="background2" w:themeShade="1A"/>
          <w:sz w:val="24"/>
        </w:rPr>
      </w:pPr>
    </w:p>
    <w:p w:rsidR="007079B5" w:rsidRPr="0015018E" w:rsidRDefault="007079B5">
      <w:pPr>
        <w:rPr>
          <w:rFonts w:ascii="Monotype Corsiva" w:hAnsi="Monotype Corsiva"/>
          <w:i/>
          <w:color w:val="171717" w:themeColor="background2" w:themeShade="1A"/>
          <w:sz w:val="28"/>
          <w:szCs w:val="28"/>
        </w:rPr>
      </w:pPr>
      <w:r w:rsidRPr="0015018E">
        <w:rPr>
          <w:rFonts w:ascii="Monotype Corsiva" w:hAnsi="Monotype Corsiva"/>
          <w:i/>
          <w:color w:val="171717" w:themeColor="background2" w:themeShade="1A"/>
          <w:sz w:val="28"/>
          <w:szCs w:val="28"/>
        </w:rPr>
        <w:t xml:space="preserve">Každé první pondělí v měsíci a každá poslední neděle v měsíci OTEVŘENÁ LEKCE pro pokročilé a </w:t>
      </w:r>
      <w:proofErr w:type="gramStart"/>
      <w:r w:rsidRPr="0015018E">
        <w:rPr>
          <w:rFonts w:ascii="Monotype Corsiva" w:hAnsi="Monotype Corsiva"/>
          <w:i/>
          <w:color w:val="171717" w:themeColor="background2" w:themeShade="1A"/>
          <w:sz w:val="28"/>
          <w:szCs w:val="28"/>
        </w:rPr>
        <w:t>ty kteří</w:t>
      </w:r>
      <w:proofErr w:type="gramEnd"/>
      <w:r w:rsidRPr="0015018E">
        <w:rPr>
          <w:rFonts w:ascii="Monotype Corsiva" w:hAnsi="Monotype Corsiva"/>
          <w:i/>
          <w:color w:val="171717" w:themeColor="background2" w:themeShade="1A"/>
          <w:sz w:val="28"/>
          <w:szCs w:val="28"/>
        </w:rPr>
        <w:t xml:space="preserve"> chtějí jít hlouběji v praxi nejen dechu ale těla.</w:t>
      </w:r>
    </w:p>
    <w:p w:rsidR="007079B5" w:rsidRPr="0015018E" w:rsidRDefault="007079B5">
      <w:pPr>
        <w:rPr>
          <w:rFonts w:ascii="Monotype Corsiva" w:hAnsi="Monotype Corsiva"/>
          <w:i/>
          <w:color w:val="171717" w:themeColor="background2" w:themeShade="1A"/>
          <w:sz w:val="28"/>
          <w:szCs w:val="28"/>
        </w:rPr>
      </w:pPr>
      <w:r w:rsidRPr="0015018E">
        <w:rPr>
          <w:rFonts w:ascii="Monotype Corsiva" w:hAnsi="Monotype Corsiva"/>
          <w:i/>
          <w:color w:val="171717" w:themeColor="background2" w:themeShade="1A"/>
          <w:sz w:val="28"/>
          <w:szCs w:val="28"/>
        </w:rPr>
        <w:t xml:space="preserve">Méně </w:t>
      </w:r>
      <w:proofErr w:type="spellStart"/>
      <w:r w:rsidRPr="0015018E">
        <w:rPr>
          <w:rFonts w:ascii="Monotype Corsiva" w:hAnsi="Monotype Corsiva"/>
          <w:i/>
          <w:color w:val="171717" w:themeColor="background2" w:themeShade="1A"/>
          <w:sz w:val="28"/>
          <w:szCs w:val="28"/>
        </w:rPr>
        <w:t>ásán</w:t>
      </w:r>
      <w:proofErr w:type="spellEnd"/>
      <w:r w:rsidRPr="0015018E">
        <w:rPr>
          <w:rFonts w:ascii="Monotype Corsiva" w:hAnsi="Monotype Corsiva"/>
          <w:i/>
          <w:color w:val="171717" w:themeColor="background2" w:themeShade="1A"/>
          <w:sz w:val="28"/>
          <w:szCs w:val="28"/>
        </w:rPr>
        <w:t>, za to více do hloubky, úprava dechů, průprava v meditaci a zklidnění mysli.</w:t>
      </w:r>
    </w:p>
    <w:p w:rsidR="007079B5" w:rsidRPr="0015018E" w:rsidRDefault="007079B5">
      <w:pPr>
        <w:rPr>
          <w:rFonts w:ascii="Monotype Corsiva" w:hAnsi="Monotype Corsiva"/>
          <w:i/>
          <w:color w:val="171717" w:themeColor="background2" w:themeShade="1A"/>
          <w:sz w:val="28"/>
          <w:szCs w:val="28"/>
        </w:rPr>
      </w:pPr>
      <w:r w:rsidRPr="0015018E">
        <w:rPr>
          <w:rFonts w:ascii="Monotype Corsiva" w:hAnsi="Monotype Corsiva"/>
          <w:i/>
          <w:color w:val="171717" w:themeColor="background2" w:themeShade="1A"/>
          <w:sz w:val="28"/>
          <w:szCs w:val="28"/>
        </w:rPr>
        <w:t>Jednorázový vstup den předem SMSKOU 100 Kč.</w:t>
      </w:r>
    </w:p>
    <w:p w:rsidR="007079B5" w:rsidRPr="0015018E" w:rsidRDefault="007079B5">
      <w:pPr>
        <w:rPr>
          <w:rFonts w:ascii="Monotype Corsiva" w:hAnsi="Monotype Corsiva"/>
          <w:b/>
          <w:i/>
          <w:color w:val="171717" w:themeColor="background2" w:themeShade="1A"/>
          <w:sz w:val="24"/>
        </w:rPr>
      </w:pPr>
      <w:r w:rsidRPr="0015018E">
        <w:rPr>
          <w:rFonts w:ascii="Monotype Corsiva" w:hAnsi="Monotype Corsiva"/>
          <w:b/>
          <w:i/>
          <w:color w:val="171717" w:themeColor="background2" w:themeShade="1A"/>
          <w:sz w:val="24"/>
        </w:rPr>
        <w:t>Pondělí 17:15 do 18:30</w:t>
      </w:r>
    </w:p>
    <w:p w:rsidR="007079B5" w:rsidRPr="0015018E" w:rsidRDefault="007079B5">
      <w:pPr>
        <w:rPr>
          <w:rFonts w:ascii="Monotype Corsiva" w:hAnsi="Monotype Corsiva"/>
          <w:b/>
          <w:i/>
          <w:color w:val="171717" w:themeColor="background2" w:themeShade="1A"/>
          <w:sz w:val="24"/>
        </w:rPr>
      </w:pPr>
      <w:r w:rsidRPr="0015018E">
        <w:rPr>
          <w:rFonts w:ascii="Monotype Corsiva" w:hAnsi="Monotype Corsiva"/>
          <w:b/>
          <w:i/>
          <w:color w:val="171717" w:themeColor="background2" w:themeShade="1A"/>
          <w:sz w:val="24"/>
        </w:rPr>
        <w:t>Neděle 16:00 – 17:15</w:t>
      </w:r>
      <w:bookmarkStart w:id="0" w:name="_GoBack"/>
      <w:bookmarkEnd w:id="0"/>
    </w:p>
    <w:p w:rsidR="007079B5" w:rsidRPr="0015018E" w:rsidRDefault="007079B5">
      <w:pPr>
        <w:rPr>
          <w:rFonts w:ascii="Monotype Corsiva" w:hAnsi="Monotype Corsiva"/>
          <w:b/>
          <w:color w:val="7030A0"/>
          <w:sz w:val="28"/>
        </w:rPr>
      </w:pPr>
      <w:r w:rsidRPr="0015018E">
        <w:rPr>
          <w:rFonts w:ascii="Monotype Corsiva" w:hAnsi="Monotype Corsiva"/>
          <w:b/>
          <w:color w:val="7030A0"/>
          <w:sz w:val="28"/>
        </w:rPr>
        <w:t xml:space="preserve">Leden – </w:t>
      </w:r>
      <w:proofErr w:type="gramStart"/>
      <w:r w:rsidRPr="0015018E">
        <w:rPr>
          <w:rFonts w:ascii="Monotype Corsiva" w:hAnsi="Monotype Corsiva"/>
          <w:b/>
          <w:color w:val="7030A0"/>
          <w:sz w:val="28"/>
        </w:rPr>
        <w:t>6.1.2020</w:t>
      </w:r>
      <w:proofErr w:type="gramEnd"/>
      <w:r w:rsidRPr="0015018E">
        <w:rPr>
          <w:rFonts w:ascii="Monotype Corsiva" w:hAnsi="Monotype Corsiva"/>
          <w:b/>
          <w:color w:val="7030A0"/>
          <w:sz w:val="28"/>
        </w:rPr>
        <w:t xml:space="preserve"> a 26.1.2020                                  Březen -2.3.2020 a 29.3.2020</w:t>
      </w:r>
    </w:p>
    <w:p w:rsidR="007079B5" w:rsidRPr="0015018E" w:rsidRDefault="007079B5">
      <w:pPr>
        <w:rPr>
          <w:rFonts w:ascii="Monotype Corsiva" w:hAnsi="Monotype Corsiva"/>
          <w:b/>
          <w:color w:val="7030A0"/>
          <w:sz w:val="28"/>
        </w:rPr>
      </w:pPr>
      <w:r w:rsidRPr="0015018E">
        <w:rPr>
          <w:rFonts w:ascii="Monotype Corsiva" w:hAnsi="Monotype Corsiva"/>
          <w:b/>
          <w:color w:val="7030A0"/>
          <w:sz w:val="28"/>
        </w:rPr>
        <w:t xml:space="preserve">Únor – </w:t>
      </w:r>
      <w:proofErr w:type="gramStart"/>
      <w:r w:rsidRPr="0015018E">
        <w:rPr>
          <w:rFonts w:ascii="Monotype Corsiva" w:hAnsi="Monotype Corsiva"/>
          <w:b/>
          <w:color w:val="7030A0"/>
          <w:sz w:val="28"/>
        </w:rPr>
        <w:t>3.2.2020</w:t>
      </w:r>
      <w:proofErr w:type="gramEnd"/>
      <w:r w:rsidRPr="0015018E">
        <w:rPr>
          <w:rFonts w:ascii="Monotype Corsiva" w:hAnsi="Monotype Corsiva"/>
          <w:b/>
          <w:color w:val="7030A0"/>
          <w:sz w:val="28"/>
        </w:rPr>
        <w:t xml:space="preserve"> a 23.2.2020                                    Duben – 6.4.2020 a 26.4.202</w:t>
      </w:r>
    </w:p>
    <w:p w:rsidR="007079B5" w:rsidRPr="0015018E" w:rsidRDefault="007079B5">
      <w:pPr>
        <w:rPr>
          <w:rFonts w:ascii="Monotype Corsiva" w:hAnsi="Monotype Corsiva"/>
          <w:b/>
          <w:color w:val="7030A0"/>
          <w:sz w:val="28"/>
        </w:rPr>
      </w:pPr>
      <w:r w:rsidRPr="0015018E">
        <w:rPr>
          <w:rFonts w:ascii="Monotype Corsiva" w:hAnsi="Monotype Corsiva"/>
          <w:b/>
          <w:color w:val="7030A0"/>
          <w:sz w:val="28"/>
        </w:rPr>
        <w:t xml:space="preserve">Květen – </w:t>
      </w:r>
      <w:proofErr w:type="gramStart"/>
      <w:r w:rsidRPr="0015018E">
        <w:rPr>
          <w:rFonts w:ascii="Monotype Corsiva" w:hAnsi="Monotype Corsiva"/>
          <w:b/>
          <w:color w:val="7030A0"/>
          <w:sz w:val="28"/>
        </w:rPr>
        <w:t>4.5.2020</w:t>
      </w:r>
      <w:proofErr w:type="gramEnd"/>
      <w:r w:rsidRPr="0015018E">
        <w:rPr>
          <w:rFonts w:ascii="Monotype Corsiva" w:hAnsi="Monotype Corsiva"/>
          <w:b/>
          <w:color w:val="7030A0"/>
          <w:sz w:val="28"/>
        </w:rPr>
        <w:t xml:space="preserve"> a 31.5.2020                                Červen – 28.6.2020 </w:t>
      </w:r>
    </w:p>
    <w:p w:rsidR="007079B5" w:rsidRPr="00855277" w:rsidRDefault="007079B5">
      <w:pPr>
        <w:rPr>
          <w:b/>
          <w:color w:val="171717" w:themeColor="background2" w:themeShade="1A"/>
          <w:sz w:val="24"/>
        </w:rPr>
      </w:pPr>
    </w:p>
    <w:sectPr w:rsidR="007079B5" w:rsidRPr="00855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46"/>
    <w:rsid w:val="000A223D"/>
    <w:rsid w:val="0015018E"/>
    <w:rsid w:val="002A3AEE"/>
    <w:rsid w:val="00592A94"/>
    <w:rsid w:val="007079B5"/>
    <w:rsid w:val="00855277"/>
    <w:rsid w:val="00951A46"/>
    <w:rsid w:val="00DE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CA4F"/>
  <w15:chartTrackingRefBased/>
  <w15:docId w15:val="{36A77568-5165-484E-B0C9-F45C06E6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Kalend2">
    <w:name w:val="Kalendář 2"/>
    <w:basedOn w:val="Normlntabulka"/>
    <w:uiPriority w:val="99"/>
    <w:qFormat/>
    <w:rsid w:val="00951A46"/>
    <w:pPr>
      <w:spacing w:after="0" w:line="240" w:lineRule="auto"/>
      <w:jc w:val="center"/>
    </w:pPr>
    <w:rPr>
      <w:rFonts w:eastAsiaTheme="minorEastAsia"/>
      <w:sz w:val="28"/>
      <w:szCs w:val="28"/>
      <w:lang w:eastAsia="cs-CZ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katabulky">
    <w:name w:val="Table Grid"/>
    <w:basedOn w:val="Normlntabulka"/>
    <w:uiPriority w:val="39"/>
    <w:rsid w:val="00951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246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Bára</dc:creator>
  <cp:keywords/>
  <dc:description/>
  <cp:lastModifiedBy>Bára</cp:lastModifiedBy>
  <cp:revision>2</cp:revision>
  <dcterms:created xsi:type="dcterms:W3CDTF">2019-11-03T10:42:00Z</dcterms:created>
  <dcterms:modified xsi:type="dcterms:W3CDTF">2019-11-03T13:32:00Z</dcterms:modified>
</cp:coreProperties>
</file>