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DAEBC37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8A684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8A684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8A684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2AC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8A684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FE476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8A684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471CACAA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DD592A4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在該校的禮拜堂舉行梁越美傳道師封立牧師授職感恩禮拜。</w:t>
            </w:r>
          </w:p>
        </w:tc>
      </w:tr>
      <w:tr w:rsidR="00747EBA" w:rsidRPr="00483815" w14:paraId="47269236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6339921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4F911C6D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傳道部主辦進階長執訓練會，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在大稱埕教會舉行，報名至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747EBA" w:rsidRPr="00483815" w14:paraId="6BDA249D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46B75B98" w:rsidR="00747EBA" w:rsidRPr="0084285C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AD25833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週年者，夫婦附彩色合照，於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512ED9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為世界聖餐主日，將在禮拜中舉行兩個月一次的聖餐，請兄姊預心參加。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5230892C" w:rsidR="00747EBA" w:rsidRPr="009C5576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21E638D" w14:textId="2B0B515A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依中會規定公佈欄有公告教會個資保護和使用的聲明，以及教會禁止職場暴力的聲明，請兄姊關心。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3AA0D9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B7792D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B7792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6092E9A9" w:rsidR="00697629" w:rsidRPr="00D92A50" w:rsidRDefault="00D233BB" w:rsidP="00B779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為東排原住民部落集體食物中毒事件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47F96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47F9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47F9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30E177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393374" w:rsidRPr="00393374">
        <w:rPr>
          <w:rFonts w:ascii="標楷體" w:eastAsia="標楷體" w:hAnsi="標楷體" w:cs="Arial" w:hint="eastAsia"/>
          <w:b/>
          <w:w w:val="80"/>
          <w:sz w:val="26"/>
          <w:szCs w:val="26"/>
        </w:rPr>
        <w:t>哦！主我懇求祢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E80A020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哦！主，我懇求祢，用生命懇求祢，哦！主，我懇求祢，求祢賜我完全。</w:t>
      </w:r>
    </w:p>
    <w:p w14:paraId="378BCD1C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祢目屎滴落來佇各各他十架頂；祢死我得自由，祢聖名互我榮耀。</w:t>
      </w:r>
    </w:p>
    <w:p w14:paraId="09486AB7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哦！主，我懇求祢，用生命懇求祢。</w:t>
      </w:r>
    </w:p>
    <w:p w14:paraId="3A32A328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哦！主，我仰望祢，用生命仰望祢。</w:t>
      </w: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哦！主，我跟隨祢懇求祢引導我行，</w:t>
      </w:r>
    </w:p>
    <w:p w14:paraId="43AA039B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祢賜完全的疼，當祢氣斷十架頂；祢為罪人拋命，用寶血洗我清氣。</w:t>
      </w:r>
    </w:p>
    <w:p w14:paraId="6C59357C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  <w:lang w:eastAsia="zh-CN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  <w:lang w:eastAsia="zh-CN"/>
        </w:rPr>
        <w:t>哦！主，我仰望祢，用生命仰望祢。</w:t>
      </w:r>
    </w:p>
    <w:p w14:paraId="3565D0A1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哦！主，我親近祢，每一日親近祢。哦！主，我渴慕祢，懇求祢聖神引導，</w:t>
      </w:r>
    </w:p>
    <w:p w14:paraId="1E0190A0" w14:textId="77777777" w:rsidR="00393374" w:rsidRPr="00393374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祢用完全的疼引導人歸向光明，祢為罪人拋命用寶血洗我清氣。</w:t>
      </w:r>
    </w:p>
    <w:p w14:paraId="18A43F51" w14:textId="3D15FF53" w:rsidR="00B43E47" w:rsidRPr="00A26586" w:rsidRDefault="00393374" w:rsidP="00393374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393374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哦！主，我親近祢，每一日，每一日願祢聽我懇求的聲。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E406B" w:rsidRDefault="008E406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E406B" w:rsidRPr="004E3A97" w:rsidRDefault="008E406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8E406B" w:rsidRPr="004E3A97" w:rsidRDefault="008E406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E406B" w:rsidRDefault="008E406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E406B" w:rsidRPr="004E3A97" w:rsidRDefault="008E406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E406B" w:rsidRPr="004E3A97" w:rsidRDefault="008E406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48BF13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E406B" w:rsidRDefault="008E406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E406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E406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E406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E406B" w:rsidRPr="00335D1F" w:rsidRDefault="008E406B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E406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E406B" w:rsidRDefault="008E406B" w:rsidP="002B2AA4"/>
                                </w:tc>
                              </w:tr>
                              <w:tr w:rsidR="008E406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E406B" w:rsidRDefault="008E406B" w:rsidP="002B2AA4"/>
                                </w:tc>
                              </w:tr>
                            </w:tbl>
                            <w:p w14:paraId="4510224B" w14:textId="09315E15" w:rsidR="008E406B" w:rsidRDefault="008E406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E406B" w:rsidRDefault="008E406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E406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E406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E406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E406B" w:rsidRPr="00335D1F" w:rsidRDefault="008E406B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E406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E406B" w:rsidRDefault="008E406B" w:rsidP="002B2AA4"/>
                          </w:tc>
                        </w:tr>
                        <w:tr w:rsidR="008E406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E406B" w:rsidRDefault="008E406B" w:rsidP="002B2AA4"/>
                          </w:tc>
                        </w:tr>
                      </w:tbl>
                      <w:p w14:paraId="4510224B" w14:textId="09315E15" w:rsidR="008E406B" w:rsidRDefault="008E406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DA20E37" w:rsidR="008E406B" w:rsidRDefault="008E406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A684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8A684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E406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A831DC4" w:rsidR="008E406B" w:rsidRPr="007D4710" w:rsidRDefault="00A04A5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聯合禮拜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8E406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A9F2909" w:rsidR="008E406B" w:rsidRPr="0039569C" w:rsidRDefault="00A04A5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驕傲指證自己</w:t>
                                    </w:r>
                                  </w:p>
                                </w:tc>
                              </w:tr>
                              <w:tr w:rsidR="008E406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2C9008F" w:rsidR="008E406B" w:rsidRPr="00F93CF5" w:rsidRDefault="00A04A5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何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7:8-14,8:1-4</w:t>
                                    </w:r>
                                  </w:p>
                                </w:tc>
                              </w:tr>
                              <w:tr w:rsidR="008E406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FCC705F" w:rsidR="008E406B" w:rsidRPr="00F93CF5" w:rsidRDefault="00A04A5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約</w:t>
                                    </w:r>
                                    <w:r w:rsidRPr="00A04A5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12:47-48</w:t>
                                    </w:r>
                                  </w:p>
                                </w:tc>
                              </w:tr>
                              <w:tr w:rsidR="008E406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E406B" w:rsidRPr="0040121B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29717FA" w:rsidR="008E406B" w:rsidRPr="00F93CF5" w:rsidRDefault="00A04A5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E406B" w:rsidRPr="003B53F0" w:rsidRDefault="008E406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340C7B0D" w:rsidR="008E406B" w:rsidRPr="003B53F0" w:rsidRDefault="00A04A5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8E406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BC89814" w:rsidR="008E406B" w:rsidRPr="005B5D15" w:rsidRDefault="00A04A5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04A5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73,239A,219,515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E406B" w:rsidRDefault="008E406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DA20E37" w:rsidR="008E406B" w:rsidRDefault="008E406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A684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8A684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E406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A831DC4" w:rsidR="008E406B" w:rsidRPr="007D4710" w:rsidRDefault="00A04A5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聯合禮拜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8E406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A9F2909" w:rsidR="008E406B" w:rsidRPr="0039569C" w:rsidRDefault="00A04A5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驕傲指證自己</w:t>
                              </w:r>
                            </w:p>
                          </w:tc>
                        </w:tr>
                        <w:tr w:rsidR="008E406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2C9008F" w:rsidR="008E406B" w:rsidRPr="00F93CF5" w:rsidRDefault="00A04A5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何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7:8-14,8:1-4</w:t>
                              </w:r>
                            </w:p>
                          </w:tc>
                        </w:tr>
                        <w:tr w:rsidR="008E406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FCC705F" w:rsidR="008E406B" w:rsidRPr="00F93CF5" w:rsidRDefault="00A04A5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約</w:t>
                              </w:r>
                              <w:r w:rsidRPr="00A04A5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12:47-48</w:t>
                              </w:r>
                            </w:p>
                          </w:tc>
                        </w:tr>
                        <w:tr w:rsidR="008E406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E406B" w:rsidRPr="0040121B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29717FA" w:rsidR="008E406B" w:rsidRPr="00F93CF5" w:rsidRDefault="00A04A5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E406B" w:rsidRPr="003B53F0" w:rsidRDefault="008E406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340C7B0D" w:rsidR="008E406B" w:rsidRPr="003B53F0" w:rsidRDefault="00A04A5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9</w:t>
                              </w:r>
                            </w:p>
                          </w:tc>
                        </w:tr>
                        <w:tr w:rsidR="008E406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BC89814" w:rsidR="008E406B" w:rsidRPr="005B5D15" w:rsidRDefault="00A04A5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04A5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73,239A,219,515</w:t>
                              </w:r>
                            </w:p>
                          </w:tc>
                        </w:tr>
                      </w:tbl>
                      <w:p w14:paraId="18D7B155" w14:textId="77777777" w:rsidR="008E406B" w:rsidRDefault="008E406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E406B" w:rsidRPr="006C1FCA" w:rsidRDefault="008E406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8E406B" w:rsidRPr="006C1FCA" w:rsidRDefault="008E406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E406B" w:rsidRPr="008F4402" w:rsidRDefault="008E406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E406B" w:rsidRDefault="008E406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8E406B" w:rsidRPr="008F4402" w:rsidRDefault="008E406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E406B" w:rsidRDefault="008E406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4CDEFE4A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4A52" w:rsidRPr="00A04A52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04A52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439EA51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04A52" w:rsidRPr="00A04A5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4552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313A6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E406B" w:rsidRPr="00632D13" w:rsidRDefault="008E406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E406B" w:rsidRPr="00632D13" w:rsidRDefault="008E406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C3FADD1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800500A" w:rsidR="00632D13" w:rsidRPr="00CA7DBC" w:rsidRDefault="00A04A5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C7FF000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C91292F" w:rsidR="00F17ADF" w:rsidRDefault="00393374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9337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哦！主我懇求祢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E406B" w:rsidRPr="00F91D7E" w:rsidRDefault="008E406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E406B" w:rsidRPr="00F91D7E" w:rsidRDefault="008E406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C35C08C" w:rsidR="007F65AD" w:rsidRPr="000D7E80" w:rsidRDefault="0045522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5522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希伯來書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12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9-17</w:t>
            </w:r>
            <w:r w:rsidR="00DA7968"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221C4E2" w:rsidR="007F65AD" w:rsidRPr="009813C2" w:rsidRDefault="00A04A5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04A5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竭力追求聖潔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E406B" w:rsidRPr="00F91D7E" w:rsidRDefault="008E406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E406B" w:rsidRPr="00F91D7E" w:rsidRDefault="008E406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4CEBEE8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CDFF36B" w:rsidR="007F65AD" w:rsidRPr="00A94AEB" w:rsidRDefault="00A04A52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04A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04A52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F06BBD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04A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F1BC516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98E8F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希伯來書</w:t>
      </w:r>
      <w:r w:rsidR="0045522F" w:rsidRPr="0045522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 xml:space="preserve"> </w:t>
      </w:r>
      <w:r w:rsidR="00A04A5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A04A5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14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46C7D96E" w:rsidR="00C92F68" w:rsidRDefault="00D55B7D" w:rsidP="008313A6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6007C" w:rsidRPr="00D6007C">
        <w:rPr>
          <w:rFonts w:ascii="Calibri" w:eastAsia="標楷體" w:hAnsi="Calibri" w:cs="Calibri" w:hint="eastAsia"/>
          <w:color w:val="000000"/>
          <w:w w:val="80"/>
          <w:szCs w:val="24"/>
        </w:rPr>
        <w:t>著致意及眾人和睦，以及成聖；因為若呣是聖無人會見著主。</w:t>
      </w:r>
    </w:p>
    <w:p w14:paraId="24904A8E" w14:textId="77777777" w:rsidR="00F25685" w:rsidRDefault="00F25685" w:rsidP="00F25685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0B9397CD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6007C" w:rsidRPr="00D6007C">
        <w:rPr>
          <w:rFonts w:ascii="Calibri" w:eastAsia="華康中黑體" w:hAnsi="Calibri" w:cs="Calibri" w:hint="eastAsia"/>
          <w:color w:val="000000"/>
          <w:w w:val="80"/>
          <w:sz w:val="22"/>
        </w:rPr>
        <w:t>你們要追求與眾人和睦、並要追求聖潔．非聖潔沒有人能見主．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50E2B6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1700E7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A8A310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8A6845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47EBA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40BF15F6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2863A13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47EBA" w:rsidRPr="00140988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E752062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D005372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747EBA" w:rsidRPr="001F0F43" w:rsidRDefault="00747EBA" w:rsidP="00747EB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747EBA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2CF10075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6432575A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47EBA" w:rsidRPr="00140988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C20B266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7CD185B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3478E702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058E8016" w:rsidR="00747EBA" w:rsidRPr="00370D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6EC82B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40D57B3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A022691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4F0C133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F123C92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73834866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4C892DC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D210D5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0D23F4D" w:rsidR="00747EBA" w:rsidRPr="004155A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45522F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560F000F" w:rsidR="00747EBA" w:rsidRPr="00A04A52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0675F0D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E70E527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6AEC9B6E" w14:textId="77777777" w:rsidTr="00E555FC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B6797A0" w:rsidR="00747EBA" w:rsidRPr="005B635C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0463E23C" w:rsidR="00747EBA" w:rsidRPr="00C33C33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AC168E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C161ED4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7181462C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5F94E7E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60AABC5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E12A9A0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7001076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1FAF35D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4139855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747EBA" w:rsidRPr="001F0F43" w:rsidRDefault="00747EBA" w:rsidP="00747EBA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747EBA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17EC9634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66B21C63" w:rsidR="00747EBA" w:rsidRPr="002C6DF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5A2FF9D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9D5A3B" w:rsidR="00747EBA" w:rsidRPr="00B1653F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47EBA" w:rsidRPr="001F0F43" w:rsidRDefault="00747EBA" w:rsidP="00747EBA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47EBA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4DEB3D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626E34E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897D147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367F1AD" w:rsidR="00747EBA" w:rsidRPr="0047702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EC3B2B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  <w:color w:val="000000"/>
              </w:rPr>
              <w:t>楊鍚昌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2FBED895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75B2F62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747EBA" w:rsidRPr="006055A7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578AD416" w14:textId="77777777" w:rsidTr="00E555FC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5FC555D" w:rsidR="00747EBA" w:rsidRPr="003F7080" w:rsidRDefault="0060298F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0C639593" w:rsidR="00747EBA" w:rsidRPr="003F7080" w:rsidRDefault="0060298F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47EBA" w:rsidRPr="003E64F9" w:rsidRDefault="00747EBA" w:rsidP="00747EBA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4B3EA16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308AA9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楊竣傑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FF3A183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CF5B98B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7EBA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747EBA" w:rsidRPr="003F708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D52883C" w:rsidR="00747EBA" w:rsidRPr="002C6DF0" w:rsidRDefault="00747EBA" w:rsidP="00747EBA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747EBA" w:rsidRPr="001F0F43" w:rsidRDefault="00747EBA" w:rsidP="00747EB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BC49B79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B4DF33" w:rsidR="00747EBA" w:rsidRPr="001F0F43" w:rsidRDefault="00747EBA" w:rsidP="00747EB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47EBA" w:rsidRPr="001F0F43" w:rsidRDefault="00747EBA" w:rsidP="00747EB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4704941" w14:textId="77777777" w:rsidTr="00E555FC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50E552B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cstheme="majorBid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141F472" w:rsidR="00A04A52" w:rsidRPr="0097500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A04A52" w:rsidRPr="001F0F43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A04A52" w:rsidRPr="001F0F43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A04A52" w:rsidRPr="001F0F43" w:rsidRDefault="00A04A52" w:rsidP="00A04A5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CF57167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FAD92E9" w:rsidR="00A04A52" w:rsidRPr="0097500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A04A52" w:rsidRPr="001F0F43" w:rsidRDefault="00A04A52" w:rsidP="00A04A5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A04A52" w:rsidRPr="001F0F43" w:rsidRDefault="00A04A52" w:rsidP="00A04A5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A04A52" w:rsidRPr="001F0F43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BE1B1A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522F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7940BB5D" w:rsidR="00A04A52" w:rsidRPr="008D690E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A04A52" w:rsidRDefault="00A04A52" w:rsidP="00A04A5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A04A52" w:rsidRPr="001F0F43" w:rsidRDefault="00A04A52" w:rsidP="00A04A5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C3130C6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游陵珠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2418D87F" w:rsidR="00A04A52" w:rsidRPr="00F07EF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游陵珠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50E55DFB" w14:textId="77777777" w:rsidTr="00E555FC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D050C7F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黃</w:t>
            </w:r>
            <w:r>
              <w:rPr>
                <w:rFonts w:asciiTheme="majorBidi" w:eastAsia="標楷體" w:hAnsiTheme="majorBidi" w:cstheme="majorBidi" w:hint="eastAsia"/>
                <w:kern w:val="0"/>
              </w:rPr>
              <w:t>花香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18AB6723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2D45FADB" w14:textId="77777777" w:rsidTr="00E555FC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60C29D08" w:rsidR="00A04A52" w:rsidRPr="005B635C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25685">
              <w:rPr>
                <w:rFonts w:asciiTheme="majorBidi" w:eastAsia="標楷體" w:hAnsiTheme="majorBidi" w:cstheme="majorBidi" w:hint="eastAsia"/>
              </w:rPr>
              <w:t>詹雯婷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2A07120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D391AB9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8A6845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BC2E0E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BC2E0E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BC2E0E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BC2E0E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1C5229E" w:rsidR="000659FD" w:rsidRPr="00BC2E0E" w:rsidRDefault="008157D4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</w:t>
            </w:r>
            <w:r w:rsidR="009750E4" w:rsidRPr="00BC2E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46</w:t>
            </w:r>
            <w:r w:rsidR="009750E4" w:rsidRPr="00BC2E0E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BC2E0E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BC2E0E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BC2E0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BC2E0E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BC2E0E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3986515" w:rsidR="00524FED" w:rsidRPr="00620143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BC2E0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44BCC117" w:rsidR="00524FED" w:rsidRPr="00BC2E0E" w:rsidRDefault="00524F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0BCE3797" w:rsidR="00524FED" w:rsidRPr="00620143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BC2E0E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3CC2D56" w:rsidR="00524FED" w:rsidRPr="00BC2E0E" w:rsidRDefault="00524F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7F9C28A3" w:rsidR="00524FED" w:rsidRPr="00BC2E0E" w:rsidRDefault="00524F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FCABC06" w:rsidR="00524FED" w:rsidRPr="00BC2E0E" w:rsidRDefault="00524F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BC2E0E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BC2E0E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BC2E0E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BC2E0E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BC2E0E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BC2E0E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BC2E0E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76512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BC2E0E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BC2E0E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BC2E0E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BC2E0E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BC2E0E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BC2E0E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BC2E0E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340EAC1" w:rsidR="00524FED" w:rsidRPr="00BC2E0E" w:rsidRDefault="0039337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蔡廷鈞</w:t>
            </w:r>
          </w:p>
          <w:p w14:paraId="66E971CF" w14:textId="77777777" w:rsidR="00524FED" w:rsidRPr="00BC2E0E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00EF005F" w:rsidR="00524FED" w:rsidRPr="00765127" w:rsidRDefault="008157D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07B54202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1FA42B0A" w:rsidR="00524FED" w:rsidRPr="00765127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2DBBF71" w14:textId="76FE5F04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B0553E7" w14:textId="4B6548B9" w:rsidR="00524FED" w:rsidRPr="00765127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52689955" w:rsidR="00524FED" w:rsidRPr="00765127" w:rsidRDefault="008157D4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524FED" w:rsidRPr="00765127" w14:paraId="6FCF58C6" w14:textId="77777777" w:rsidTr="00C83DCE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C9A54A8" w14:textId="65DC6685" w:rsidR="00524FED" w:rsidRPr="0076512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217E36A" w14:textId="58D6620D" w:rsidR="00524FED" w:rsidRPr="00BC2E0E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524FE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7AEB0A2" w14:textId="50D7120D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3BB1D95" w14:textId="52A7D0B5" w:rsidR="00524FED" w:rsidRPr="00765127" w:rsidRDefault="008157D4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BC2E0E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FBBCD1F" w14:textId="594839F3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C6A91BB" w14:textId="77777777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F657A0A" w14:textId="61A0E183" w:rsidR="00524FED" w:rsidRPr="00765127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2CD977" w14:textId="421D0464" w:rsidR="00524FED" w:rsidRPr="00620143" w:rsidRDefault="008157D4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307B9EF" w14:textId="77777777" w:rsidR="00524FED" w:rsidRPr="0076512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A74D9AA" w14:textId="2A2DA558" w:rsidR="00524FED" w:rsidRPr="00765127" w:rsidRDefault="008157D4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62014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05231" w:rsidRPr="00765127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765127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765127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765127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52B28" w14:paraId="36F76815" w14:textId="77777777" w:rsidTr="00D956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77777777" w:rsidR="00524FED" w:rsidRPr="00656AEC" w:rsidRDefault="00524FED" w:rsidP="00D956A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3B907507" w:rsidR="00524FED" w:rsidRPr="00656AEC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77777777" w:rsidR="00524FED" w:rsidRPr="00656AEC" w:rsidRDefault="00524FED" w:rsidP="00D956A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656AE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2CD3EBE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67CFE011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5652FA" w:rsidRPr="00765127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47EB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FC1184F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EDFF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11:32-12:17</w:t>
            </w:r>
          </w:p>
        </w:tc>
      </w:tr>
      <w:tr w:rsidR="00747EB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4F6E1B5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1DD7A46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12:18-13*</w:t>
            </w:r>
          </w:p>
        </w:tc>
      </w:tr>
      <w:tr w:rsidR="00747EB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152110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8A3970E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1*-2:5</w:t>
            </w:r>
          </w:p>
        </w:tc>
      </w:tr>
      <w:tr w:rsidR="00747EB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77B222A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81EE359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2:6-23</w:t>
            </w:r>
          </w:p>
        </w:tc>
      </w:tr>
      <w:tr w:rsidR="00747EB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83E2A0A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2F284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3*-4:14</w:t>
            </w:r>
          </w:p>
        </w:tc>
      </w:tr>
      <w:tr w:rsidR="00747EBA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82E0ED8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F19B89A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4:15-5*</w:t>
            </w:r>
          </w:p>
        </w:tc>
      </w:tr>
      <w:tr w:rsidR="00747EB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6EEEC8C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DF7136" w:rsidR="00747EBA" w:rsidRPr="0059301C" w:rsidRDefault="00747EBA" w:rsidP="00747EB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6*-7:7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77777777" w:rsidR="00747EBA" w:rsidRPr="001B67EF" w:rsidRDefault="00747EBA" w:rsidP="00747EB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Pr="00126A48">
        <w:rPr>
          <w:rFonts w:ascii="華康正顏楷體W7" w:eastAsia="華康正顏楷體W7" w:hAnsi="Bahnschrift SemiBold Condensed" w:cs="Calibri" w:hint="eastAsia"/>
          <w:sz w:val="26"/>
          <w:szCs w:val="26"/>
        </w:rPr>
        <w:t>竭力追求聖潔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7777777" w:rsidR="00747EBA" w:rsidRPr="001B67EF" w:rsidRDefault="00747EBA" w:rsidP="00747EB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希伯來書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12:9-17</w:t>
      </w:r>
    </w:p>
    <w:p w14:paraId="4BEBFBE8" w14:textId="77777777" w:rsidR="00747EBA" w:rsidRPr="001B67EF" w:rsidRDefault="00747EBA" w:rsidP="00747EB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Pr="0063312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你們要竭力尋求與眾人和睦，並且要竭力追求聖潔。如果沒有聖潔，誰也不能見主。</w:t>
      </w:r>
      <w:r w:rsidRPr="0081234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」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>
        <w:rPr>
          <w:rFonts w:ascii="Barlow Condensed Medium" w:eastAsia="華康古印體" w:hAnsi="Barlow Condensed Medium" w:cs="Calibri"/>
          <w:bCs/>
          <w:w w:val="66"/>
          <w:sz w:val="26"/>
          <w:szCs w:val="26"/>
        </w:rPr>
        <w:t>14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人追隨基督只是個開始，在等候基督再臨的延遲中，同時也是人還活著的時日，仍必須與世間的罪惡來戰爭。有時得勝，蒙主誇耀，有時落入罪的陷阱，就必須被拯救、管教和悔改。這一切都是為了使人能維持言行的聖潔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至高的良善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，就是蒙　神喜悅的活祭。而使人能堅持在信心之中的，乃是基督的典範，以及已經先賜給我們的　神兒女的身分。正是出於愛基督和天父的心，人能自我要求和不斷地振作，竭力追求和睦與聖潔。而最重要是，有了　神兒女的身分更要珍惜，因為再沒有第二次機會，絕對不能出賣自己寶貴的名分。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父親為何管教兒女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與罪惡爭戰輸了怎麼辨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怎麼樣算是出賣　神兒女的名分呢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0F8087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753E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8A6845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381FC72" w:rsidR="001B67EF" w:rsidRPr="001B67EF" w:rsidRDefault="001B67EF" w:rsidP="00747EB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747EBA" w:rsidRPr="00126A4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竭力追求聖潔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6E2C425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希伯來書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12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9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EDAC9C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受教的心就是人能自願順服在真理和良善的價值面前，放下自我，檢視和修正自我的一種生命內在素養；這就是注神看耶穌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12:2)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的真正意義。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位好的老師應該會教資質好的學生，也要會教資質不好的。又老師最重要的工作不只是教學，而是要能發現學生的天才，然後加以啟發和引導。同樣的道理，父母要教小孩什麼？特別是拿著棍子能教什麼？是發洩情緒？是不能違背父母的想法？還是教他分辨善惡和事理，讓他有自省和自我改正的能力和負責任的勇氣。更進一步來看，小孩有父母和師長來管教，但是當人長大了要如何被管教？所以養成一個受教的心很重要，是人能自我學習、繼續長成的關鍵。就是人在面對自己的良知，就是靈，又更好是在　神的面前，人必須能明白真理和良善，且又能被說服，讓自己舊的想法願意忍受羞愧和痛苦，來被新的想法取代。這就是悔改，是一種能改變和自我更新的能力。其實就是一種受教的心，只是涉及的是不是道德和善惡的問題而已。</w:t>
      </w:r>
    </w:p>
    <w:p w14:paraId="1103B0F8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管教乃是與惡爭戰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(12:4)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，是出於愛，痛於心，而不是出於情緒或權力地位，而痛在肉體；又痛是因為悔悟和改變長久固著的思想，經歷後卻有平安和喜樂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(12:11)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基本上人就是活在自己的習慣和舒適圈裡面，並不認為自己需要改變。像人常說的，不見棺材不掉淚，人內心的固執常常是因為改變帶來的痛苦是不安全感和被約束。不論是從沒有道德問題的帶環保杯、環保筷，到愛自己的戒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酒、戒煙，再到改掉有傷害他人的道德問題的暴力和種種罪犯，甚至是在道德爭議死角中的言語或網路的謊言、酸言酸語和霸凌等等。往往可能是外加一場巨大的衝擊，人才會發現到自己錯了。就像是耶穌說的比喻，浪子回頭，或是仁慈的父親，或是二個兄弟的故事。當故事中落魄潦倒的小兒子回悔改時是這麼對自己說的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我要起來，到我父親那裡去，對他說：爸爸，我得罪了天，也得罪了你，不配再稱為你的兒子，把我當作一個雇工吧！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15:18-19)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這悔改的心痛，是人發現自己得罪了最愛他的人，還有更高的天。這天就是真理和良善的　神為人設下的共同的道德和公義的標準。又這樣的悔悟使他情願從主人的兒子變成雇工也是平安和喜樂的，只要他能被父親再度接納。</w:t>
      </w:r>
    </w:p>
    <w:p w14:paraId="55A8DAD5" w14:textId="353C46F5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主動創造「竭力追求聖潔」的生活環境：一、修直道路，即與義人同工同行；二、與人和睦；三、守住　神兒女的名分和所應許的盼望。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(12:13-17)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首先，一條好的路竟能使不良於行的瘸子都會走路了，這路也太神奇了。意思是努力改造這世界，當世界充滿義人和義行，就不會有引誘人跌倒，就是犯罪的事發生。所以，基督徒聚在一起，就是要過這種義人的　神國式的生活。其次，與人和睦，除了教會內部弟兄姊妹的和睦，更是要與教會之外的人和睦，這是為了見證福音的緣故。更說明了這聖潔，不是一種獨善其身式的道德高尚，而是一種沐浴在至高的良善之下的生活樣</w:t>
      </w:r>
      <w:r w:rsid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　神的國度的樣</w:t>
      </w:r>
      <w:r w:rsid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。最後，持守　神兒女的名分就是遵行　神旨意的行為才能與這身分相稱，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就是能被稱為義人的榮光感。</w:t>
      </w:r>
    </w:p>
    <w:p w14:paraId="49DFF4D2" w14:textId="01EDE4DE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747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</w:t>
      </w:r>
      <w:r w:rsidR="00725A0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由</w:t>
      </w:r>
      <w:r w:rsidRPr="00747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心生</w:t>
      </w: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「人過了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30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，就要對自己的臉負責任。」這句話想不到是林肯說的。意思是面相好壞是日積月累的結果。一位精神研究的日本專家船井幸雄先生說：「當一個人常常持有正向思考，即常懷感謝、不求回報的慈悲心，見義勇為、知足常樂等正向波長，會使腦幹健康持正。這使自律神經和荷爾蒙分泌機能正常，精神持正。」因此臉部肌肉在沒有壓力下會左右對等，看起來就「正」。而這使人有好感的臉，即使不苟言笑、不善交際、說話耿直，卻能從臉上散發出的正能量。這與人假裝出來的偽善的臉，或是邪惡的臉上的負能量，一樣能夠被感受和辨別出來。然而相由心生，心又由何而生呢？奧古斯丁說：「惡是善的缺乏。」就是說，心若看見哪裡有良善，那麼邪惡就不能存在那裡；反之，看不見良善，剩下的都是邪惡。而指示我們何為良善的正是　神聖善的靈。</w:t>
      </w:r>
    </w:p>
    <w:p w14:paraId="7FDFF0A9" w14:textId="56DAC1BC" w:rsidR="00D44193" w:rsidRPr="00747EBA" w:rsidRDefault="00747EBA" w:rsidP="00725A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除去苦根，不貪戀世俗，留在恩典之中，就是竭力追求聖潔的果效；正是從聖靈來的喜樂和滿足，要重新定義你所看見的世界，使生命的活祭真正地聖潔。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以弗所書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一切苛刻、惱怒、暴戾、嚷鬧、毀謗，連同一切惡毒，都應當從你們中間除掉。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="00725A03" w:rsidRP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這苦根，就是仇恨和傷害人的計劃和念頭，是內在的。以及世俗和物質、肉體和權力等慾望，是外在的，只有追求　神的聖潔，人才可能免去這內在與外在誘惑的侵擾，也才可能用義人所見的　神國的聖潔來生活，且樂在其中。</w:t>
      </w:r>
      <w:bookmarkStart w:id="6" w:name="_GoBack"/>
      <w:bookmarkEnd w:id="6"/>
      <w:r w:rsidR="001B67EF"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747EBA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B89E3" w14:textId="77777777" w:rsidR="003174A8" w:rsidRDefault="003174A8" w:rsidP="00D84B6C">
      <w:r>
        <w:separator/>
      </w:r>
    </w:p>
  </w:endnote>
  <w:endnote w:type="continuationSeparator" w:id="0">
    <w:p w14:paraId="091166FF" w14:textId="77777777" w:rsidR="003174A8" w:rsidRDefault="003174A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B5124" w14:textId="77777777" w:rsidR="003174A8" w:rsidRDefault="003174A8" w:rsidP="00D84B6C">
      <w:r>
        <w:separator/>
      </w:r>
    </w:p>
  </w:footnote>
  <w:footnote w:type="continuationSeparator" w:id="0">
    <w:p w14:paraId="01633FD8" w14:textId="77777777" w:rsidR="003174A8" w:rsidRDefault="003174A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0CCFEB93" w:rsidR="008E406B" w:rsidRPr="0037469A" w:rsidRDefault="008E406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5A03" w:rsidRPr="00725A03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5A03" w:rsidRPr="00725A03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2B2C0F5" w:rsidR="008E406B" w:rsidRDefault="008E406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5A03" w:rsidRPr="00725A03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25A03" w:rsidRPr="00725A03">
      <w:rPr>
        <w:rFonts w:ascii="Eras Demi ITC" w:eastAsia="華康中圓體" w:hAnsi="Eras Demi ITC" w:cstheme="minorHAnsi"/>
        <w:b/>
        <w:noProof/>
      </w:rPr>
      <w:t>2439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25A03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799D"/>
    <w:rsid w:val="00910941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8D57DDF-1E60-44A8-B46D-E8A14418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7FB3D-DEDC-41EE-927B-BF08CA69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12</cp:revision>
  <cp:lastPrinted>2024-09-13T05:56:00Z</cp:lastPrinted>
  <dcterms:created xsi:type="dcterms:W3CDTF">2024-09-23T02:32:00Z</dcterms:created>
  <dcterms:modified xsi:type="dcterms:W3CDTF">2024-09-27T14:54:00Z</dcterms:modified>
</cp:coreProperties>
</file>