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E8F278">
      <w:pPr>
        <w:keepNext w:val="0"/>
        <w:keepLines w:val="0"/>
        <w:widowControl/>
        <w:suppressLineNumbers w:val="0"/>
        <w:jc w:val="center"/>
        <w:rPr>
          <w:sz w:val="18"/>
          <w:szCs w:val="18"/>
        </w:rPr>
      </w:pPr>
      <w:r>
        <w:rPr>
          <w:rFonts w:ascii="Cambria" w:hAnsi="Cambria" w:eastAsia="Cambria" w:cs="Cambria"/>
          <w:color w:val="000000"/>
          <w:kern w:val="0"/>
          <w:sz w:val="112"/>
          <w:szCs w:val="112"/>
          <w:lang w:val="en-US" w:eastAsia="zh-CN" w:bidi="ar"/>
        </w:rPr>
        <w:t>Computer</w:t>
      </w:r>
    </w:p>
    <w:p w14:paraId="74E550F8">
      <w:pPr>
        <w:keepNext w:val="0"/>
        <w:keepLines w:val="0"/>
        <w:widowControl/>
        <w:suppressLineNumbers w:val="0"/>
        <w:jc w:val="center"/>
        <w:rPr>
          <w:sz w:val="18"/>
          <w:szCs w:val="18"/>
        </w:rPr>
      </w:pPr>
      <w:r>
        <w:rPr>
          <w:rFonts w:hint="default" w:ascii="Cambria" w:hAnsi="Cambria" w:eastAsia="Cambria" w:cs="Cambria"/>
          <w:color w:val="000000"/>
          <w:kern w:val="0"/>
          <w:sz w:val="112"/>
          <w:szCs w:val="112"/>
          <w:lang w:val="en-US" w:eastAsia="zh-CN" w:bidi="ar"/>
        </w:rPr>
        <w:t>Programming</w:t>
      </w:r>
    </w:p>
    <w:p w14:paraId="7F76E578">
      <w:pPr>
        <w:keepNext w:val="0"/>
        <w:keepLines w:val="0"/>
        <w:widowControl/>
        <w:suppressLineNumbers w:val="0"/>
        <w:jc w:val="center"/>
        <w:rPr>
          <w:sz w:val="18"/>
          <w:szCs w:val="18"/>
        </w:rPr>
      </w:pPr>
      <w:r>
        <w:rPr>
          <w:rFonts w:hint="default" w:ascii="Cambria" w:hAnsi="Cambria" w:eastAsia="Cambria" w:cs="Cambria"/>
          <w:color w:val="000000"/>
          <w:kern w:val="0"/>
          <w:sz w:val="112"/>
          <w:szCs w:val="112"/>
          <w:lang w:val="en-US" w:eastAsia="zh-CN" w:bidi="ar"/>
        </w:rPr>
        <w:t>In</w:t>
      </w:r>
      <w:bookmarkStart w:id="0" w:name="_GoBack"/>
      <w:bookmarkEnd w:id="0"/>
    </w:p>
    <w:p w14:paraId="11E23F78">
      <w:pPr>
        <w:jc w:val="center"/>
        <w:rPr>
          <w:rFonts w:hint="default"/>
          <w:b/>
          <w:bCs/>
          <w:sz w:val="48"/>
          <w:szCs w:val="48"/>
          <w:lang w:val="en-US"/>
        </w:rPr>
      </w:pPr>
      <w:r>
        <w:rPr>
          <w:rFonts w:hint="default" w:ascii="Cambria" w:hAnsi="Cambria" w:eastAsia="Cambria" w:cs="Cambria"/>
          <w:color w:val="000000"/>
          <w:kern w:val="0"/>
          <w:sz w:val="112"/>
          <w:szCs w:val="112"/>
          <w:lang w:val="en-US" w:eastAsia="zh-CN" w:bidi="ar"/>
        </w:rPr>
        <w:t>QBasic</w:t>
      </w:r>
    </w:p>
    <w:p w14:paraId="62AB6544">
      <w:pPr>
        <w:rPr>
          <w:rFonts w:hint="default"/>
          <w:b/>
          <w:bCs/>
          <w:sz w:val="48"/>
          <w:szCs w:val="48"/>
          <w:lang w:val="en-US"/>
        </w:rPr>
      </w:pPr>
    </w:p>
    <w:p w14:paraId="498FB1D2">
      <w:pPr>
        <w:rPr>
          <w:rFonts w:hint="default"/>
          <w:b/>
          <w:bCs/>
          <w:sz w:val="48"/>
          <w:szCs w:val="48"/>
          <w:lang w:val="en-US"/>
        </w:rPr>
      </w:pPr>
      <w:r>
        <w:rPr>
          <w:rFonts w:hint="default"/>
          <w:b/>
          <w:bCs/>
          <w:sz w:val="48"/>
          <w:szCs w:val="48"/>
          <w:lang w:val="en-US"/>
        </w:rPr>
        <w:t xml:space="preserve">SYNTAX:  </w:t>
      </w:r>
    </w:p>
    <w:p w14:paraId="4D713DDA">
      <w:pPr>
        <w:rPr>
          <w:rFonts w:hint="default"/>
          <w:sz w:val="36"/>
          <w:szCs w:val="36"/>
          <w:lang w:val="en-US"/>
        </w:rPr>
      </w:pPr>
    </w:p>
    <w:p w14:paraId="3D518D82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Let &lt;Variable&gt; = &lt; Constant / Variable or Expression &gt; </w:t>
      </w:r>
    </w:p>
    <w:p w14:paraId="61EFBF6E">
      <w:pPr>
        <w:rPr>
          <w:rFonts w:hint="default"/>
          <w:sz w:val="36"/>
          <w:szCs w:val="36"/>
          <w:lang w:val="en-US"/>
        </w:rPr>
      </w:pPr>
    </w:p>
    <w:p w14:paraId="37C813EC">
      <w:pPr>
        <w:rPr>
          <w:rFonts w:hint="default"/>
          <w:sz w:val="36"/>
          <w:szCs w:val="36"/>
          <w:lang w:val="en-US"/>
        </w:rPr>
      </w:pPr>
      <w:r>
        <w:rPr>
          <w:rFonts w:hint="default"/>
          <w:i/>
          <w:iCs/>
          <w:sz w:val="36"/>
          <w:szCs w:val="36"/>
          <w:lang w:val="en-US"/>
        </w:rPr>
        <w:t xml:space="preserve">e.g.  </w:t>
      </w:r>
      <w:r>
        <w:rPr>
          <w:rFonts w:hint="default"/>
          <w:sz w:val="36"/>
          <w:szCs w:val="36"/>
          <w:lang w:val="en-US"/>
        </w:rPr>
        <w:t xml:space="preserve"> </w:t>
      </w:r>
    </w:p>
    <w:p w14:paraId="059AB794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Let A = 15…….. Assigning constant to a variable </w:t>
      </w:r>
    </w:p>
    <w:p w14:paraId="014EF070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Let A = B………Assigning variable to a variable </w:t>
      </w:r>
    </w:p>
    <w:p w14:paraId="5380760D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Let C = A + B…. Assigning an expression to a variable </w:t>
      </w:r>
    </w:p>
    <w:p w14:paraId="7DB41EAC">
      <w:pPr>
        <w:rPr>
          <w:rFonts w:hint="default"/>
          <w:sz w:val="36"/>
          <w:szCs w:val="36"/>
          <w:lang w:val="en-US"/>
        </w:rPr>
      </w:pPr>
    </w:p>
    <w:p w14:paraId="6DE8F66C">
      <w:pPr>
        <w:rPr>
          <w:rFonts w:hint="default"/>
          <w:sz w:val="36"/>
          <w:szCs w:val="36"/>
          <w:lang w:val="en-US"/>
        </w:rPr>
      </w:pPr>
      <w:r>
        <w:rPr>
          <w:rFonts w:hint="default"/>
          <w:b/>
          <w:bCs/>
          <w:i/>
          <w:iCs/>
          <w:sz w:val="36"/>
          <w:szCs w:val="36"/>
          <w:lang w:val="en-US"/>
        </w:rPr>
        <w:t xml:space="preserve">Using Let with Numeric Variables: </w:t>
      </w:r>
      <w:r>
        <w:rPr>
          <w:rFonts w:hint="default"/>
          <w:sz w:val="36"/>
          <w:szCs w:val="36"/>
          <w:lang w:val="en-US"/>
        </w:rPr>
        <w:t xml:space="preserve"> </w:t>
      </w:r>
    </w:p>
    <w:p w14:paraId="534AE772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Let A = 50, </w:t>
      </w:r>
      <w:r>
        <w:rPr>
          <w:rFonts w:hint="default"/>
          <w:i/>
          <w:iCs/>
          <w:sz w:val="36"/>
          <w:szCs w:val="36"/>
          <w:lang w:val="en-US"/>
        </w:rPr>
        <w:t xml:space="preserve">here </w:t>
      </w:r>
      <w:r>
        <w:rPr>
          <w:rFonts w:hint="default"/>
          <w:b/>
          <w:bCs/>
          <w:i/>
          <w:iCs/>
          <w:sz w:val="36"/>
          <w:szCs w:val="36"/>
          <w:lang w:val="en-US"/>
        </w:rPr>
        <w:t>A</w:t>
      </w:r>
      <w:r>
        <w:rPr>
          <w:rFonts w:hint="default"/>
          <w:i/>
          <w:iCs/>
          <w:sz w:val="36"/>
          <w:szCs w:val="36"/>
          <w:lang w:val="en-US"/>
        </w:rPr>
        <w:t xml:space="preserve"> is a Numeric Variable and ‘50’</w:t>
      </w:r>
      <w:r>
        <w:rPr>
          <w:rFonts w:hint="default"/>
          <w:sz w:val="36"/>
          <w:szCs w:val="36"/>
          <w:lang w:val="en-US"/>
        </w:rPr>
        <w:t xml:space="preserve"> is a Numeric Constant and value ‘50’ is assigned to A and stored in the computer’s memory for further calculations.  </w:t>
      </w:r>
    </w:p>
    <w:p w14:paraId="1E32223F">
      <w:pPr>
        <w:rPr>
          <w:rFonts w:hint="default"/>
          <w:sz w:val="36"/>
          <w:szCs w:val="36"/>
          <w:lang w:val="en-US"/>
        </w:rPr>
      </w:pPr>
    </w:p>
    <w:p w14:paraId="4C1CEE06">
      <w:pPr>
        <w:rPr>
          <w:rFonts w:hint="default"/>
          <w:b/>
          <w:bCs/>
          <w:i/>
          <w:iCs/>
          <w:sz w:val="36"/>
          <w:szCs w:val="36"/>
          <w:lang w:val="en-US"/>
        </w:rPr>
      </w:pPr>
      <w:r>
        <w:rPr>
          <w:rFonts w:hint="default"/>
          <w:b/>
          <w:bCs/>
          <w:i/>
          <w:iCs/>
          <w:sz w:val="36"/>
          <w:szCs w:val="36"/>
          <w:lang w:val="en-US"/>
        </w:rPr>
        <w:t xml:space="preserve">Using Let with Alphanumeric Variable: </w:t>
      </w:r>
    </w:p>
    <w:p w14:paraId="04DBD0D1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Let N$ = “QBasic Program”, here N$ is an Alphanumeric Variable and “QBasic Program” is the Alphanumeric Constant assigned to N$.</w:t>
      </w:r>
    </w:p>
    <w:p w14:paraId="6ABBC596">
      <w:pPr>
        <w:rPr>
          <w:rFonts w:hint="default"/>
          <w:sz w:val="36"/>
          <w:szCs w:val="36"/>
          <w:lang w:val="en-US"/>
        </w:rPr>
      </w:pPr>
    </w:p>
    <w:p w14:paraId="16F0AAAA">
      <w:pPr>
        <w:rPr>
          <w:rFonts w:hint="default"/>
          <w:sz w:val="36"/>
          <w:szCs w:val="36"/>
          <w:lang w:val="en-US"/>
        </w:rPr>
      </w:pPr>
      <w:r>
        <w:rPr>
          <w:rFonts w:hint="default"/>
          <w:b/>
          <w:bCs/>
          <w:i/>
          <w:iCs/>
          <w:sz w:val="36"/>
          <w:szCs w:val="36"/>
          <w:lang w:val="en-US"/>
        </w:rPr>
        <w:t>NOTE:</w:t>
      </w:r>
      <w:r>
        <w:rPr>
          <w:rFonts w:hint="default"/>
          <w:sz w:val="36"/>
          <w:szCs w:val="36"/>
          <w:lang w:val="en-US"/>
        </w:rPr>
        <w:t xml:space="preserve">   A numeric data should be assigned to a Numeric variable and an alphanumeric data to an alphanumeric variable otherwise “TYPE MISMATCH” error is displayed. </w:t>
      </w:r>
    </w:p>
    <w:p w14:paraId="16DCA060">
      <w:pPr>
        <w:rPr>
          <w:rFonts w:hint="default"/>
          <w:sz w:val="36"/>
          <w:szCs w:val="36"/>
          <w:lang w:val="en-US"/>
        </w:rPr>
      </w:pPr>
    </w:p>
    <w:p w14:paraId="5E00F169">
      <w:pPr>
        <w:rPr>
          <w:rFonts w:hint="default"/>
          <w:b/>
          <w:bCs/>
          <w:color w:val="0000FF"/>
          <w:sz w:val="36"/>
          <w:szCs w:val="36"/>
          <w:lang w:val="en-US"/>
        </w:rPr>
      </w:pPr>
      <w:r>
        <w:rPr>
          <w:rFonts w:hint="default"/>
          <w:b/>
          <w:bCs/>
          <w:i/>
          <w:iCs/>
          <w:color w:val="00B050"/>
          <w:sz w:val="36"/>
          <w:szCs w:val="36"/>
          <w:lang w:val="en-US"/>
        </w:rPr>
        <w:t>keywords</w:t>
      </w:r>
    </w:p>
    <w:p w14:paraId="3045DC46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I. </w:t>
      </w:r>
      <w:r>
        <w:rPr>
          <w:rFonts w:hint="default"/>
          <w:b/>
          <w:bCs/>
          <w:color w:val="2E54A1" w:themeColor="accent1" w:themeShade="BF"/>
          <w:sz w:val="36"/>
          <w:szCs w:val="36"/>
          <w:lang w:val="en-US"/>
        </w:rPr>
        <w:t>END</w:t>
      </w:r>
      <w:r>
        <w:rPr>
          <w:rFonts w:hint="default"/>
          <w:sz w:val="36"/>
          <w:szCs w:val="36"/>
          <w:lang w:val="en-US"/>
        </w:rPr>
        <w:t xml:space="preserve">: This command is usually given at the end of the program.  Statements written after end are not executed since the program terminates execution on reading this command. </w:t>
      </w:r>
    </w:p>
    <w:p w14:paraId="0C991C90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ii. </w:t>
      </w:r>
      <w:r>
        <w:rPr>
          <w:rFonts w:hint="default"/>
          <w:b/>
          <w:bCs/>
          <w:color w:val="2E54A1" w:themeColor="accent1" w:themeShade="BF"/>
          <w:sz w:val="36"/>
          <w:szCs w:val="36"/>
          <w:lang w:val="en-US"/>
        </w:rPr>
        <w:t>INPUT</w:t>
      </w:r>
      <w:r>
        <w:rPr>
          <w:rFonts w:hint="default"/>
          <w:sz w:val="36"/>
          <w:szCs w:val="36"/>
          <w:lang w:val="en-US"/>
        </w:rPr>
        <w:t xml:space="preserve">: This statement allows the user to enter a value for the variable while running the </w:t>
      </w:r>
    </w:p>
    <w:p w14:paraId="6B64C9FF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program.  A question mark (?) appears on the output screen waiting for the user to enter a </w:t>
      </w:r>
    </w:p>
    <w:p w14:paraId="5690B7BF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relevant data and then press enter key.  Once the Return key or Enter key is pressed the </w:t>
      </w:r>
    </w:p>
    <w:p w14:paraId="68F09E2D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data is stored in the variable. </w:t>
      </w:r>
    </w:p>
    <w:p w14:paraId="49A96848">
      <w:pPr>
        <w:rPr>
          <w:rFonts w:hint="default"/>
          <w:sz w:val="36"/>
          <w:szCs w:val="36"/>
          <w:lang w:val="en-US"/>
        </w:rPr>
      </w:pPr>
    </w:p>
    <w:p w14:paraId="4A983220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 xml:space="preserve">SYNTAX :  </w:t>
      </w:r>
    </w:p>
    <w:p w14:paraId="2189CA94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INPUT &lt; VARIABLE &gt;  </w:t>
      </w:r>
    </w:p>
    <w:p w14:paraId="5C5B47B7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e.g. </w:t>
      </w:r>
    </w:p>
    <w:p w14:paraId="3B87BFBF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Input A……Enter Numeric constant </w:t>
      </w:r>
    </w:p>
    <w:p w14:paraId="041A480E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Input N$…..Enter Alphanumeric constant </w:t>
      </w:r>
    </w:p>
    <w:p w14:paraId="09240C7A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Input “Enter name:”;N$….Giving relevant message to avoid erroneous  data input</w:t>
      </w:r>
    </w:p>
    <w:p w14:paraId="4FA91CB8">
      <w:pPr>
        <w:rPr>
          <w:rFonts w:hint="default"/>
          <w:sz w:val="36"/>
          <w:szCs w:val="36"/>
          <w:lang w:val="en-US"/>
        </w:rPr>
      </w:pPr>
    </w:p>
    <w:p w14:paraId="39C6EDD4">
      <w:pPr>
        <w:rPr>
          <w:rFonts w:hint="default"/>
          <w:sz w:val="36"/>
          <w:szCs w:val="36"/>
          <w:lang w:val="en-US"/>
        </w:rPr>
      </w:pPr>
    </w:p>
    <w:p w14:paraId="27F946F7">
      <w:pPr>
        <w:rPr>
          <w:rFonts w:hint="default"/>
          <w:b/>
          <w:bCs/>
          <w:sz w:val="44"/>
          <w:szCs w:val="44"/>
          <w:lang w:val="en-US"/>
        </w:rPr>
      </w:pPr>
      <w:r>
        <w:rPr>
          <w:rFonts w:hint="default"/>
          <w:b/>
          <w:bCs/>
          <w:sz w:val="44"/>
          <w:szCs w:val="44"/>
          <w:lang w:val="en-US"/>
        </w:rPr>
        <w:t xml:space="preserve">QBASIC REMINDER </w:t>
      </w:r>
    </w:p>
    <w:p w14:paraId="29EE8568">
      <w:pPr>
        <w:rPr>
          <w:rFonts w:hint="default"/>
          <w:sz w:val="36"/>
          <w:szCs w:val="36"/>
          <w:lang w:val="en-US"/>
        </w:rPr>
      </w:pPr>
    </w:p>
    <w:p w14:paraId="6AE013C4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A QBASIC program consists of lines containing </w:t>
      </w:r>
    </w:p>
    <w:p w14:paraId="1F3661A6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1. A line number </w:t>
      </w:r>
    </w:p>
    <w:p w14:paraId="2F07847E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2. A QBASIC keyword like PRINT,END etc </w:t>
      </w:r>
    </w:p>
    <w:p w14:paraId="58802010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3.  Each program line begins with positive number. </w:t>
      </w:r>
    </w:p>
    <w:p w14:paraId="753676A5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4. No two lines should have same number. </w:t>
      </w:r>
    </w:p>
    <w:p w14:paraId="25B4D2C0">
      <w:pPr>
        <w:rPr>
          <w:rFonts w:hint="default"/>
          <w:sz w:val="36"/>
          <w:szCs w:val="36"/>
          <w:lang w:val="en-US"/>
        </w:rPr>
      </w:pPr>
    </w:p>
    <w:p w14:paraId="19BDEF2A">
      <w:pPr>
        <w:rPr>
          <w:rFonts w:hint="default"/>
          <w:sz w:val="36"/>
          <w:szCs w:val="36"/>
          <w:lang w:val="en-US"/>
        </w:rPr>
      </w:pPr>
    </w:p>
    <w:p w14:paraId="76981E1E">
      <w:pPr>
        <w:rPr>
          <w:rFonts w:hint="default"/>
          <w:b/>
          <w:bCs/>
          <w:sz w:val="44"/>
          <w:szCs w:val="44"/>
          <w:lang w:val="en-US"/>
        </w:rPr>
      </w:pPr>
      <w:r>
        <w:rPr>
          <w:rFonts w:hint="default"/>
          <w:b/>
          <w:bCs/>
          <w:sz w:val="44"/>
          <w:szCs w:val="44"/>
          <w:lang w:val="en-US"/>
        </w:rPr>
        <w:t xml:space="preserve">Chapter I - QBasic Commands </w:t>
      </w:r>
    </w:p>
    <w:p w14:paraId="20C4DD06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When you open QBasic, you see a blue screen where you can type your program.  Let’s begin with the QBasic </w:t>
      </w:r>
    </w:p>
    <w:p w14:paraId="702544C5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commands that are important in any program. </w:t>
      </w:r>
    </w:p>
    <w:p w14:paraId="0133B30B">
      <w:pPr>
        <w:rPr>
          <w:rFonts w:hint="default"/>
          <w:sz w:val="36"/>
          <w:szCs w:val="36"/>
          <w:lang w:val="en-US"/>
        </w:rPr>
      </w:pPr>
    </w:p>
    <w:p w14:paraId="296E2503">
      <w:pPr>
        <w:rPr>
          <w:rFonts w:hint="default"/>
          <w:sz w:val="36"/>
          <w:szCs w:val="36"/>
          <w:lang w:val="en-US"/>
        </w:rPr>
      </w:pPr>
      <w:r>
        <w:rPr>
          <w:rFonts w:hint="default"/>
          <w:b/>
          <w:bCs/>
          <w:color w:val="2E54A1" w:themeColor="accent1" w:themeShade="BF"/>
          <w:sz w:val="36"/>
          <w:szCs w:val="36"/>
          <w:lang w:val="en-US"/>
        </w:rPr>
        <w:t>Iii. PRINT</w:t>
      </w:r>
    </w:p>
    <w:p w14:paraId="7DAE42D9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Command PRINT displays text or numbers on the screen.   </w:t>
      </w:r>
    </w:p>
    <w:p w14:paraId="5F4CF6CE">
      <w:pPr>
        <w:rPr>
          <w:rFonts w:hint="default"/>
          <w:b w:val="0"/>
          <w:bCs w:val="0"/>
          <w:i/>
          <w:iCs/>
          <w:sz w:val="36"/>
          <w:szCs w:val="36"/>
          <w:lang w:val="en-US"/>
        </w:rPr>
      </w:pPr>
      <w:r>
        <w:rPr>
          <w:rFonts w:hint="default"/>
          <w:b w:val="0"/>
          <w:bCs w:val="0"/>
          <w:i/>
          <w:iCs/>
          <w:sz w:val="36"/>
          <w:szCs w:val="36"/>
          <w:lang w:val="en-US"/>
        </w:rPr>
        <w:t xml:space="preserve">The program line looks like this:  </w:t>
      </w:r>
    </w:p>
    <w:p w14:paraId="3D1AFCEF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 xml:space="preserve">PRINT “My name is Nick.” </w:t>
      </w:r>
    </w:p>
    <w:p w14:paraId="7A574085">
      <w:pPr>
        <w:rPr>
          <w:rFonts w:hint="default"/>
          <w:sz w:val="36"/>
          <w:szCs w:val="36"/>
          <w:lang w:val="en-US"/>
        </w:rPr>
      </w:pPr>
    </w:p>
    <w:p w14:paraId="30704520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Type the bolded text into QBasic and press F5 to run the program.  On the screen you’ll see </w:t>
      </w:r>
    </w:p>
    <w:p w14:paraId="37195746">
      <w:pPr>
        <w:rPr>
          <w:rFonts w:hint="default"/>
          <w:sz w:val="36"/>
          <w:szCs w:val="36"/>
          <w:lang w:val="en-US"/>
        </w:rPr>
      </w:pPr>
    </w:p>
    <w:p w14:paraId="34F95323">
      <w:pPr>
        <w:rPr>
          <w:rFonts w:hint="default"/>
          <w:color w:val="000000" w:themeColor="text1"/>
          <w:sz w:val="36"/>
          <w:szCs w:val="36"/>
          <w:highlight w:val="green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sz w:val="36"/>
          <w:szCs w:val="36"/>
          <w:highlight w:val="green"/>
          <w:lang w:val="en-US"/>
          <w14:textFill>
            <w14:solidFill>
              <w14:schemeClr w14:val="tx1"/>
            </w14:solidFill>
          </w14:textFill>
        </w:rPr>
        <w:t xml:space="preserve">My name is Nick. </w:t>
      </w:r>
    </w:p>
    <w:p w14:paraId="56A9065D">
      <w:pPr>
        <w:rPr>
          <w:rFonts w:hint="default"/>
          <w:sz w:val="36"/>
          <w:szCs w:val="36"/>
          <w:highlight w:val="green"/>
          <w:lang w:val="en-US"/>
        </w:rPr>
      </w:pPr>
    </w:p>
    <w:p w14:paraId="71DD3E53">
      <w:pPr>
        <w:rPr>
          <w:rFonts w:hint="default"/>
          <w:sz w:val="36"/>
          <w:szCs w:val="36"/>
          <w:lang w:val="en-US"/>
        </w:rPr>
      </w:pPr>
      <w:r>
        <w:rPr>
          <w:rFonts w:hint="default"/>
          <w:i/>
          <w:iCs/>
          <w:sz w:val="36"/>
          <w:szCs w:val="36"/>
          <w:u w:val="single"/>
          <w:lang w:val="en-US"/>
        </w:rPr>
        <w:t>Note</w:t>
      </w:r>
      <w:r>
        <w:rPr>
          <w:rFonts w:hint="default"/>
          <w:sz w:val="36"/>
          <w:szCs w:val="36"/>
          <w:lang w:val="en-US"/>
        </w:rPr>
        <w:t xml:space="preserve">: you must put the text in quotes, like this – “text”.  </w:t>
      </w:r>
    </w:p>
    <w:p w14:paraId="1B454BE2">
      <w:pPr>
        <w:rPr>
          <w:rFonts w:hint="default"/>
          <w:sz w:val="36"/>
          <w:szCs w:val="36"/>
          <w:lang w:val="en-US"/>
        </w:rPr>
      </w:pPr>
    </w:p>
    <w:p w14:paraId="3BE11919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The text in quotes is called a string. </w:t>
      </w:r>
    </w:p>
    <w:p w14:paraId="24B54C32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If you put the PRINT alone, without any text, it will just put an empty line.   </w:t>
      </w:r>
    </w:p>
    <w:p w14:paraId="21414893">
      <w:pPr>
        <w:rPr>
          <w:rFonts w:hint="default"/>
          <w:sz w:val="36"/>
          <w:szCs w:val="36"/>
          <w:lang w:val="en-US"/>
        </w:rPr>
      </w:pPr>
    </w:p>
    <w:p w14:paraId="4ADD7CE8">
      <w:pPr>
        <w:rPr>
          <w:rFonts w:hint="default"/>
          <w:i/>
          <w:iCs/>
          <w:sz w:val="36"/>
          <w:szCs w:val="36"/>
          <w:lang w:val="en-US"/>
        </w:rPr>
      </w:pPr>
      <w:r>
        <w:rPr>
          <w:rFonts w:hint="default"/>
          <w:i/>
          <w:iCs/>
          <w:sz w:val="36"/>
          <w:szCs w:val="36"/>
          <w:lang w:val="en-US"/>
        </w:rPr>
        <w:t xml:space="preserve">PRINT can also put numbers on the screen. </w:t>
      </w:r>
    </w:p>
    <w:p w14:paraId="42BF560A">
      <w:pPr>
        <w:rPr>
          <w:rFonts w:hint="default"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>PRINT 57</w:t>
      </w:r>
      <w:r>
        <w:rPr>
          <w:rFonts w:hint="default"/>
          <w:sz w:val="36"/>
          <w:szCs w:val="36"/>
          <w:lang w:val="en-US"/>
        </w:rPr>
        <w:t xml:space="preserve"> will show the number </w:t>
      </w:r>
      <w:r>
        <w:rPr>
          <w:rFonts w:hint="default"/>
          <w:sz w:val="36"/>
          <w:szCs w:val="36"/>
          <w:highlight w:val="green"/>
          <w:lang w:val="en-US"/>
        </w:rPr>
        <w:t>57</w:t>
      </w:r>
      <w:r>
        <w:rPr>
          <w:rFonts w:hint="default"/>
          <w:sz w:val="36"/>
          <w:szCs w:val="36"/>
          <w:lang w:val="en-US"/>
        </w:rPr>
        <w:t xml:space="preserve">.  This command is useful for displaying the result of mathematical </w:t>
      </w:r>
    </w:p>
    <w:p w14:paraId="2738F59B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calculations.  But for calculations, as well as for other things in the program, you need to use variables.</w:t>
      </w:r>
    </w:p>
    <w:p w14:paraId="16BE4825">
      <w:pPr>
        <w:rPr>
          <w:rFonts w:hint="default"/>
          <w:sz w:val="36"/>
          <w:szCs w:val="36"/>
          <w:lang w:val="en-US"/>
        </w:rPr>
      </w:pPr>
    </w:p>
    <w:p w14:paraId="0EFB2F73">
      <w:pPr>
        <w:rPr>
          <w:rFonts w:hint="default"/>
          <w:sz w:val="36"/>
          <w:szCs w:val="36"/>
          <w:lang w:val="en-US"/>
        </w:rPr>
      </w:pPr>
    </w:p>
    <w:p w14:paraId="27D7A7D4">
      <w:pPr>
        <w:rPr>
          <w:rFonts w:hint="default"/>
          <w:b/>
          <w:bCs/>
          <w:i/>
          <w:iCs/>
          <w:sz w:val="36"/>
          <w:szCs w:val="36"/>
          <w:u w:val="single"/>
          <w:lang w:val="en-US"/>
        </w:rPr>
      </w:pPr>
      <w:r>
        <w:rPr>
          <w:rFonts w:hint="default"/>
          <w:b/>
          <w:bCs/>
          <w:i/>
          <w:iCs/>
          <w:sz w:val="36"/>
          <w:szCs w:val="36"/>
          <w:u w:val="single"/>
          <w:lang w:val="en-US"/>
        </w:rPr>
        <w:t>Illustration</w:t>
      </w:r>
    </w:p>
    <w:p w14:paraId="366D2744">
      <w:pPr>
        <w:rPr>
          <w:rFonts w:hint="default"/>
          <w:sz w:val="36"/>
          <w:szCs w:val="36"/>
          <w:lang w:val="en-US"/>
        </w:rPr>
      </w:pPr>
    </w:p>
    <w:p w14:paraId="1B78B58B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 xml:space="preserve">1 CLS       ' this command clears the screen, so it’s empty </w:t>
      </w:r>
    </w:p>
    <w:p w14:paraId="556FE9B2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 xml:space="preserve">  INPUT "Enter the first number "; a </w:t>
      </w:r>
    </w:p>
    <w:p w14:paraId="2F4C1BD5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 xml:space="preserve">  INPUT "Enter the second number "; b </w:t>
      </w:r>
    </w:p>
    <w:p w14:paraId="7007AF79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 xml:space="preserve">  IF b = 0 THEN             '  checks if the second number is zero, because you can’t divide by zero  </w:t>
      </w:r>
    </w:p>
    <w:p w14:paraId="3C57B009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 xml:space="preserve">      PRINT "the second number cannot be 0.  Try again."        </w:t>
      </w:r>
    </w:p>
    <w:p w14:paraId="2755BB4F">
      <w:pPr>
        <w:rPr>
          <w:rFonts w:hint="default"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 xml:space="preserve">      DO: LOOP WHILE INKEY$ = ""   '  waits for you to press a key to continue   </w:t>
      </w:r>
      <w:r>
        <w:rPr>
          <w:rFonts w:hint="default"/>
          <w:sz w:val="36"/>
          <w:szCs w:val="36"/>
          <w:lang w:val="en-US"/>
        </w:rPr>
        <w:t xml:space="preserve">  </w:t>
      </w:r>
    </w:p>
    <w:p w14:paraId="1DF26C61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      </w:t>
      </w:r>
      <w:r>
        <w:rPr>
          <w:rFonts w:hint="default"/>
          <w:b/>
          <w:bCs/>
          <w:sz w:val="36"/>
          <w:szCs w:val="36"/>
          <w:lang w:val="en-US"/>
        </w:rPr>
        <w:t xml:space="preserve">GOTO 1 then sends you back to line 1  </w:t>
      </w:r>
    </w:p>
    <w:p w14:paraId="34F7C16B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 xml:space="preserve">  END IF</w:t>
      </w:r>
    </w:p>
    <w:p w14:paraId="438A9509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>END</w:t>
      </w:r>
    </w:p>
    <w:p w14:paraId="4CBF1A43">
      <w:pPr>
        <w:rPr>
          <w:rFonts w:hint="default"/>
          <w:b/>
          <w:bCs/>
          <w:sz w:val="36"/>
          <w:szCs w:val="36"/>
          <w:lang w:val="en-US"/>
        </w:rPr>
      </w:pPr>
    </w:p>
    <w:p w14:paraId="574491C8">
      <w:pPr>
        <w:rPr>
          <w:rFonts w:hint="default"/>
          <w:b/>
          <w:bCs/>
          <w:sz w:val="36"/>
          <w:szCs w:val="36"/>
          <w:lang w:val="en-US"/>
        </w:rPr>
      </w:pPr>
    </w:p>
    <w:p w14:paraId="51806DC8">
      <w:pPr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/>
          <w:bCs/>
          <w:i/>
          <w:iCs/>
          <w:sz w:val="36"/>
          <w:szCs w:val="36"/>
          <w:u w:val="single"/>
          <w:lang w:val="en-US" w:eastAsia="zh-CN"/>
        </w:rPr>
        <w:t>Note:</w:t>
      </w:r>
      <w:r>
        <w:rPr>
          <w:rFonts w:hint="default"/>
          <w:b w:val="0"/>
          <w:bCs w:val="0"/>
          <w:sz w:val="36"/>
          <w:szCs w:val="36"/>
          <w:lang w:val="en-US" w:eastAsia="zh-CN"/>
        </w:rPr>
        <w:t xml:space="preserve"> Do NOT use the Close box to close the </w:t>
      </w:r>
    </w:p>
    <w:p w14:paraId="43395C4A">
      <w:pPr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 w:eastAsia="zh-CN"/>
        </w:rPr>
        <w:t>editor. You should always go to</w:t>
      </w:r>
      <w:r>
        <w:rPr>
          <w:rFonts w:hint="default"/>
          <w:b w:val="0"/>
          <w:bCs w:val="0"/>
          <w:i/>
          <w:iCs/>
          <w:sz w:val="36"/>
          <w:szCs w:val="36"/>
          <w:lang w:val="en-US" w:eastAsia="zh-CN"/>
        </w:rPr>
        <w:t xml:space="preserve"> FILE</w:t>
      </w:r>
      <w:r>
        <w:rPr>
          <w:rFonts w:hint="default"/>
          <w:b w:val="0"/>
          <w:bCs w:val="0"/>
          <w:sz w:val="36"/>
          <w:szCs w:val="36"/>
          <w:lang w:val="en-US" w:eastAsia="zh-CN"/>
        </w:rPr>
        <w:t xml:space="preserve"> then </w:t>
      </w:r>
    </w:p>
    <w:p w14:paraId="79B87B3E">
      <w:pPr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i/>
          <w:iCs/>
          <w:sz w:val="36"/>
          <w:szCs w:val="36"/>
          <w:lang w:val="en-US" w:eastAsia="zh-CN"/>
        </w:rPr>
        <w:t>EXIT</w:t>
      </w:r>
      <w:r>
        <w:rPr>
          <w:rFonts w:hint="default"/>
          <w:b w:val="0"/>
          <w:bCs w:val="0"/>
          <w:sz w:val="36"/>
          <w:szCs w:val="36"/>
          <w:lang w:val="en-US" w:eastAsia="zh-CN"/>
        </w:rPr>
        <w:t xml:space="preserve">. If the editor is not closed correctly or if </w:t>
      </w:r>
    </w:p>
    <w:p w14:paraId="4A123214">
      <w:pPr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 w:eastAsia="zh-CN"/>
        </w:rPr>
        <w:t xml:space="preserve">you have not saved your file, you could loose </w:t>
      </w:r>
    </w:p>
    <w:p w14:paraId="17352F4B">
      <w:pPr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 w:eastAsia="zh-CN"/>
        </w:rPr>
        <w:t>all your data.</w:t>
      </w:r>
    </w:p>
    <w:p w14:paraId="51622025">
      <w:pPr>
        <w:rPr>
          <w:rFonts w:hint="default"/>
          <w:b w:val="0"/>
          <w:bCs w:val="0"/>
          <w:sz w:val="36"/>
          <w:szCs w:val="36"/>
          <w:lang w:val="en-US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8F7C02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inside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BCCA9B4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inside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zSVju0AAAAAUBAAAP&#10;AAAAAAAAAAEAIAAAACIAAABkcnMvZG93bnJldi54bWxQSwECFAAUAAAACACHTuJAXC3l+iACAABg&#10;BAAADgAAAAAAAAABACAAAAAfAQAAZHJzL2Uyb0RvYy54bWxQSwUGAAAAAAYABgBZAQAAs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BCCA9B4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C2C294">
    <w:pPr>
      <w:pStyle w:val="5"/>
      <w:rPr>
        <w:rFonts w:hint="default"/>
        <w:lang w:val="en-US"/>
      </w:rPr>
    </w:pPr>
    <w:r>
      <w:rPr>
        <w:rFonts w:hint="default"/>
        <w:lang w:val="en-US"/>
      </w:rPr>
      <w:fldChar w:fldCharType="begin"/>
    </w:r>
    <w:r>
      <w:rPr>
        <w:rFonts w:hint="default"/>
        <w:lang w:val="en-US"/>
      </w:rPr>
      <w:instrText xml:space="preserve">Time \@ "DDDD, MMMM D, YYYY"</w:instrText>
    </w:r>
    <w:r>
      <w:rPr>
        <w:rFonts w:hint="default"/>
        <w:lang w:val="en-US"/>
      </w:rPr>
      <w:fldChar w:fldCharType="separate"/>
    </w:r>
    <w:r>
      <w:rPr>
        <w:rFonts w:hint="default"/>
        <w:lang w:val="en-US"/>
      </w:rPr>
      <w:t>Saturday, July 25, 2026</w:t>
    </w:r>
    <w:r>
      <w:rPr>
        <w:rFonts w:hint="default"/>
        <w:lang w:val="en-US"/>
      </w:rPr>
      <w:fldChar w:fldCharType="end"/>
    </w:r>
    <w:r>
      <w:rPr>
        <w:rFonts w:hint="default"/>
        <w:lang w:val="en-US"/>
      </w:rPr>
      <w:tab/>
      <w:t/>
    </w:r>
    <w:r>
      <w:rPr>
        <w:rFonts w:hint="default"/>
        <w:lang w:val="en-US"/>
      </w:rPr>
      <w:tab/>
      <w:t>@the_eduqii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08C0716"/>
    <w:rsid w:val="0E11292D"/>
    <w:rsid w:val="104A4BA3"/>
    <w:rsid w:val="15326A8E"/>
    <w:rsid w:val="17D5308A"/>
    <w:rsid w:val="1B746016"/>
    <w:rsid w:val="23D35B56"/>
    <w:rsid w:val="2C726EDF"/>
    <w:rsid w:val="308C0716"/>
    <w:rsid w:val="3B744119"/>
    <w:rsid w:val="3E1A6989"/>
    <w:rsid w:val="45824C19"/>
    <w:rsid w:val="5AA23AE1"/>
    <w:rsid w:val="67350E75"/>
    <w:rsid w:val="7F8A3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558</Words>
  <Characters>2517</Characters>
  <Lines>0</Lines>
  <Paragraphs>0</Paragraphs>
  <TotalTime>37</TotalTime>
  <ScaleCrop>false</ScaleCrop>
  <LinksUpToDate>false</LinksUpToDate>
  <CharactersWithSpaces>3148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2026-07-19T13:07:00Z</dcterms:created>
  <dc:creator>berna</dc:creator>
  <cp:lastModifiedBy>berna</cp:lastModifiedBy>
  <dcterms:modified xsi:type="dcterms:W3CDTF">2026-07-25T13:29:22Z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ICV">
    <vt:lpwstr>F92D6A3CF9654141A0D4D7621B92C563_13</vt:lpwstr>
  </property>
  <property fmtid="{D5CDD505-2E9C-101B-9397-08002B2CF9AE}" pid="4" name="KSOTemplateDocerSaveRecord">
    <vt:lpwstr>eyJoZGlkIjoiNjA5MmM3MzFiMjgxMGIwNzdmMzM1Mzg3MWNmNGE1MjcifQ==</vt:lpwstr>
  </property>
</Properties>
</file>