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D9" w:rsidRPr="003D58B5" w:rsidRDefault="00380ED9" w:rsidP="00380ED9">
      <w:pPr>
        <w:pStyle w:val="Heading"/>
        <w:rPr>
          <w:rStyle w:val="HTMLCode"/>
          <w:rFonts w:ascii="Source Code Pro" w:eastAsiaTheme="minorHAnsi" w:hAnsi="Source Code Pro"/>
          <w:sz w:val="27"/>
          <w:szCs w:val="28"/>
        </w:rPr>
      </w:pPr>
      <w:r w:rsidRPr="003D58B5">
        <w:rPr>
          <w:rStyle w:val="HTMLCode"/>
          <w:rFonts w:ascii="Source Code Pro" w:eastAsiaTheme="minorHAnsi" w:hAnsi="Source Code Pro"/>
          <w:sz w:val="27"/>
          <w:szCs w:val="28"/>
        </w:rPr>
        <w:t>Installing and Configuring TINYMCE in Django</w:t>
      </w:r>
    </w:p>
    <w:p w:rsidR="00ED1403" w:rsidRPr="001F631A" w:rsidRDefault="00ED1403" w:rsidP="00ED1403">
      <w:pPr>
        <w:pStyle w:val="Subtitle"/>
        <w:rPr>
          <w:rFonts w:eastAsia="Times New Roman" w:cs="Times New Roman"/>
          <w:b w:val="0"/>
          <w:color w:val="000000"/>
          <w:spacing w:val="0"/>
          <w:sz w:val="29"/>
          <w:szCs w:val="32"/>
        </w:rPr>
      </w:pPr>
      <w:r w:rsidRPr="001F631A">
        <w:rPr>
          <w:rFonts w:eastAsia="Times New Roman" w:cs="Times New Roman"/>
          <w:b w:val="0"/>
          <w:color w:val="000000"/>
          <w:spacing w:val="0"/>
          <w:sz w:val="29"/>
          <w:szCs w:val="32"/>
        </w:rPr>
        <w:t>installation of tinymce</w:t>
      </w:r>
    </w:p>
    <w:p w:rsidR="00754227" w:rsidRDefault="0056218C">
      <w:pPr>
        <w:rPr>
          <w:rFonts w:ascii="Source Code Pro" w:hAnsi="Source Code Pro" w:cs="Arial"/>
          <w:sz w:val="23"/>
          <w:szCs w:val="23"/>
        </w:rPr>
      </w:pPr>
      <w:r w:rsidRPr="00380ED9">
        <w:rPr>
          <w:rStyle w:val="HTMLCode"/>
          <w:rFonts w:ascii="Source Code Pro" w:eastAsiaTheme="minorHAnsi" w:hAnsi="Source Code Pro"/>
          <w:sz w:val="23"/>
          <w:szCs w:val="23"/>
        </w:rPr>
        <w:t>pip install django-tinymce4-lite</w:t>
      </w:r>
    </w:p>
    <w:p w:rsidR="00F42F34" w:rsidRPr="001F631A" w:rsidRDefault="00F42F34" w:rsidP="00F42F34">
      <w:pPr>
        <w:pStyle w:val="Subtitle"/>
        <w:rPr>
          <w:rFonts w:eastAsia="Times New Roman" w:cs="Times New Roman"/>
          <w:b w:val="0"/>
          <w:color w:val="000000"/>
          <w:spacing w:val="0"/>
          <w:sz w:val="29"/>
          <w:szCs w:val="32"/>
        </w:rPr>
      </w:pPr>
      <w:r w:rsidRPr="001F631A">
        <w:rPr>
          <w:rFonts w:eastAsia="Times New Roman" w:cs="Times New Roman"/>
          <w:b w:val="0"/>
          <w:color w:val="000000"/>
          <w:spacing w:val="0"/>
          <w:sz w:val="29"/>
          <w:szCs w:val="32"/>
        </w:rPr>
        <w:t>settings.py</w:t>
      </w:r>
    </w:p>
    <w:p w:rsid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INSTALLED_APPS = [</w:t>
      </w:r>
    </w:p>
    <w:p w:rsidR="002F0620" w:rsidRPr="0056218C" w:rsidRDefault="002F0620" w:rsidP="002F06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31515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11362">
        <w:rPr>
          <w:rFonts w:ascii="Source Code Pro" w:eastAsia="Times New Roman" w:hAnsi="Source Code Pro" w:cs="Times New Roman"/>
          <w:color w:val="A31515"/>
          <w:sz w:val="23"/>
          <w:szCs w:val="23"/>
        </w:rPr>
        <w:t>...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'tinymce'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TINYMCE_DEFAULT_CONFIG = {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'height'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09885A"/>
          <w:sz w:val="23"/>
          <w:szCs w:val="23"/>
        </w:rPr>
        <w:t>360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'width'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09885A"/>
          <w:sz w:val="23"/>
          <w:szCs w:val="23"/>
        </w:rPr>
        <w:t>1120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'cleanup_on_startup'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'custom_undo_redo_levels'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09885A"/>
          <w:sz w:val="23"/>
          <w:szCs w:val="23"/>
        </w:rPr>
        <w:t>20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'selector'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'textarea'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'theme'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'modern'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'plugins'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textcolor save link image media preview codesample contextmenu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table code lists fullscreen  insertdatetime  nonbreaking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contextmenu directionality searchreplace wordcount visualblocks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visualchars code fullscreen autolink lists  charmap print  hr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anchor pagebreak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'''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'toolbar1'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fullscreen preview bold italic underline | fontselect,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fontsizeselect  | forecolor backcolor | alignleft alignright |</w:t>
      </w:r>
    </w:p>
    <w:p w:rsidR="0056218C" w:rsidRPr="0056218C" w:rsidRDefault="0056218C" w:rsidP="007C3F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aligncenter alignjustify | bullist numlist table |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| link image media | codesample | hr visualchars |  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'''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'contextmenu'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'formats | link image'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56218C">
        <w:rPr>
          <w:rFonts w:ascii="Source Code Pro" w:eastAsia="Times New Roman" w:hAnsi="Source Code Pro" w:cs="Times New Roman"/>
          <w:color w:val="A31515"/>
          <w:sz w:val="23"/>
          <w:szCs w:val="23"/>
        </w:rPr>
        <w:t>'remove_linebreaks'</w:t>
      </w: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: </w:t>
      </w:r>
      <w:r w:rsidRPr="0056218C">
        <w:rPr>
          <w:rFonts w:ascii="Source Code Pro" w:eastAsia="Times New Roman" w:hAnsi="Source Code Pro" w:cs="Times New Roman"/>
          <w:color w:val="0000FF"/>
          <w:sz w:val="23"/>
          <w:szCs w:val="23"/>
        </w:rPr>
        <w:t>False</w:t>
      </w:r>
    </w:p>
    <w:p w:rsidR="0056218C" w:rsidRP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6218C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</w:p>
    <w:p w:rsidR="0056218C" w:rsidRDefault="0056218C" w:rsidP="005621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42F34" w:rsidRPr="001F631A" w:rsidRDefault="00F42F34" w:rsidP="00F42F34">
      <w:pPr>
        <w:pStyle w:val="Subtitle"/>
        <w:rPr>
          <w:rFonts w:eastAsia="Times New Roman" w:cs="Times New Roman"/>
          <w:b w:val="0"/>
          <w:color w:val="000000"/>
          <w:spacing w:val="0"/>
          <w:sz w:val="29"/>
          <w:szCs w:val="32"/>
        </w:rPr>
      </w:pPr>
      <w:r w:rsidRPr="001F631A">
        <w:rPr>
          <w:rFonts w:eastAsia="Times New Roman" w:cs="Times New Roman"/>
          <w:b w:val="0"/>
          <w:color w:val="000000"/>
          <w:spacing w:val="0"/>
          <w:sz w:val="29"/>
          <w:szCs w:val="32"/>
        </w:rPr>
        <w:t>urls.py</w:t>
      </w:r>
    </w:p>
    <w:p w:rsidR="002F0620" w:rsidRPr="002F0620" w:rsidRDefault="002F0620" w:rsidP="002F06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F0620">
        <w:rPr>
          <w:rFonts w:ascii="Source Code Pro" w:eastAsia="Times New Roman" w:hAnsi="Source Code Pro" w:cs="Times New Roman"/>
          <w:color w:val="000000"/>
          <w:sz w:val="23"/>
          <w:szCs w:val="23"/>
        </w:rPr>
        <w:t>urlpatterns = [</w:t>
      </w:r>
    </w:p>
    <w:p w:rsidR="002F0620" w:rsidRPr="002F0620" w:rsidRDefault="002F0620" w:rsidP="002F06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F06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path(</w:t>
      </w:r>
      <w:r w:rsidRPr="002F0620">
        <w:rPr>
          <w:rFonts w:ascii="Source Code Pro" w:eastAsia="Times New Roman" w:hAnsi="Source Code Pro" w:cs="Times New Roman"/>
          <w:color w:val="A31515"/>
          <w:sz w:val="23"/>
          <w:szCs w:val="23"/>
        </w:rPr>
        <w:t>'tinymce/'</w:t>
      </w:r>
      <w:r w:rsidRPr="002F0620">
        <w:rPr>
          <w:rFonts w:ascii="Source Code Pro" w:eastAsia="Times New Roman" w:hAnsi="Source Code Pro" w:cs="Times New Roman"/>
          <w:color w:val="000000"/>
          <w:sz w:val="23"/>
          <w:szCs w:val="23"/>
        </w:rPr>
        <w:t>, include(</w:t>
      </w:r>
      <w:r w:rsidRPr="002F0620">
        <w:rPr>
          <w:rFonts w:ascii="Source Code Pro" w:eastAsia="Times New Roman" w:hAnsi="Source Code Pro" w:cs="Times New Roman"/>
          <w:color w:val="A31515"/>
          <w:sz w:val="23"/>
          <w:szCs w:val="23"/>
        </w:rPr>
        <w:t>'tinymce.urls'</w:t>
      </w:r>
      <w:r w:rsidRPr="002F0620">
        <w:rPr>
          <w:rFonts w:ascii="Source Code Pro" w:eastAsia="Times New Roman" w:hAnsi="Source Code Pro" w:cs="Times New Roman"/>
          <w:color w:val="000000"/>
          <w:sz w:val="23"/>
          <w:szCs w:val="23"/>
        </w:rPr>
        <w:t>)),</w:t>
      </w:r>
    </w:p>
    <w:p w:rsidR="002F0620" w:rsidRPr="002F0620" w:rsidRDefault="002F0620" w:rsidP="002F06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2F0620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2F0620" w:rsidRPr="002F0620" w:rsidRDefault="002F0620" w:rsidP="002F06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9D0E60" w:rsidRDefault="009D0E60">
      <w:r>
        <w:br w:type="page"/>
      </w:r>
    </w:p>
    <w:p w:rsidR="009D0E60" w:rsidRPr="001F631A" w:rsidRDefault="009D0E60" w:rsidP="009D0E60">
      <w:pPr>
        <w:pStyle w:val="Subtitle"/>
        <w:rPr>
          <w:rFonts w:eastAsia="Times New Roman" w:cs="Times New Roman"/>
          <w:b w:val="0"/>
          <w:color w:val="000000"/>
          <w:spacing w:val="0"/>
          <w:sz w:val="29"/>
          <w:szCs w:val="32"/>
        </w:rPr>
      </w:pPr>
      <w:r w:rsidRPr="001F631A">
        <w:rPr>
          <w:rFonts w:eastAsia="Times New Roman" w:cs="Times New Roman"/>
          <w:b w:val="0"/>
          <w:color w:val="000000"/>
          <w:spacing w:val="0"/>
          <w:sz w:val="29"/>
          <w:szCs w:val="32"/>
        </w:rPr>
        <w:lastRenderedPageBreak/>
        <w:t>forms.py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.models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BlogPost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forms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from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tinymce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import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TinyMCE</w:t>
      </w:r>
    </w:p>
    <w:p w:rsidR="009D0E60" w:rsidRPr="009D0E60" w:rsidRDefault="009D0E60" w:rsidP="009D0E60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class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TinyMCEWidget(TinyMCE):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def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use_required_attribute(self, *args):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return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False</w:t>
      </w:r>
    </w:p>
    <w:p w:rsidR="009D0E60" w:rsidRPr="009D0E60" w:rsidRDefault="009D0E60" w:rsidP="009D0E60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BlogForm(forms.ModelForm):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title = forms.CharField()</w:t>
      </w:r>
    </w:p>
    <w:p w:rsidR="009D0E60" w:rsidRPr="009D0E60" w:rsidRDefault="009D0E60" w:rsidP="006E36E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content = forms.CharField(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widget=TinyMCEWidget(</w:t>
      </w:r>
    </w:p>
    <w:p w:rsidR="009D0E60" w:rsidRPr="009D0E60" w:rsidRDefault="009D0E60" w:rsidP="00155A5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attrs={</w:t>
      </w:r>
      <w:r w:rsidRPr="009D0E60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'required'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: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False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, </w:t>
      </w:r>
      <w:r w:rsidRPr="009D0E60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'cols'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: </w:t>
      </w:r>
      <w:r w:rsidRPr="009D0E60">
        <w:rPr>
          <w:rFonts w:ascii="Source Code Pro" w:eastAsia="Times New Roman" w:hAnsi="Source Code Pro" w:cs="Times New Roman"/>
          <w:color w:val="09885A"/>
          <w:sz w:val="23"/>
          <w:szCs w:val="23"/>
          <w:highlight w:val="yellow"/>
        </w:rPr>
        <w:t>20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, </w:t>
      </w:r>
      <w:r w:rsidRPr="009D0E60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'rows'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: </w:t>
      </w:r>
      <w:r w:rsidRPr="009D0E60">
        <w:rPr>
          <w:rFonts w:ascii="Source Code Pro" w:eastAsia="Times New Roman" w:hAnsi="Source Code Pro" w:cs="Times New Roman"/>
          <w:color w:val="09885A"/>
          <w:sz w:val="23"/>
          <w:szCs w:val="23"/>
          <w:highlight w:val="yellow"/>
        </w:rPr>
        <w:t>10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})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)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image = forms.ImageField()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9D0E60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Meta: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model = BlogPost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fields = [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9D0E60">
        <w:rPr>
          <w:rFonts w:ascii="Source Code Pro" w:eastAsia="Times New Roman" w:hAnsi="Source Code Pro" w:cs="Times New Roman"/>
          <w:color w:val="A31515"/>
          <w:sz w:val="23"/>
          <w:szCs w:val="23"/>
        </w:rPr>
        <w:t>'title'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9D0E60">
        <w:rPr>
          <w:rFonts w:ascii="Source Code Pro" w:eastAsia="Times New Roman" w:hAnsi="Source Code Pro" w:cs="Times New Roman"/>
          <w:color w:val="A31515"/>
          <w:sz w:val="23"/>
          <w:szCs w:val="23"/>
        </w:rPr>
        <w:t>'content'</w:t>
      </w: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9D0E60">
        <w:rPr>
          <w:rFonts w:ascii="Source Code Pro" w:eastAsia="Times New Roman" w:hAnsi="Source Code Pro" w:cs="Times New Roman"/>
          <w:color w:val="A31515"/>
          <w:sz w:val="23"/>
          <w:szCs w:val="23"/>
        </w:rPr>
        <w:t>'image'</w:t>
      </w:r>
    </w:p>
    <w:p w:rsidR="009D0E60" w:rsidRPr="009D0E60" w:rsidRDefault="009D0E60" w:rsidP="009D0E6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D0E6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]</w:t>
      </w:r>
    </w:p>
    <w:p w:rsidR="009D0E60" w:rsidRPr="001F631A" w:rsidRDefault="002C7F08" w:rsidP="002C7F08">
      <w:pPr>
        <w:pStyle w:val="Subtitle"/>
        <w:rPr>
          <w:rFonts w:eastAsia="Times New Roman" w:cs="Times New Roman"/>
          <w:b w:val="0"/>
          <w:color w:val="000000"/>
          <w:spacing w:val="0"/>
          <w:sz w:val="29"/>
          <w:szCs w:val="32"/>
        </w:rPr>
      </w:pPr>
      <w:r w:rsidRPr="001F631A">
        <w:rPr>
          <w:rFonts w:eastAsia="Times New Roman" w:cs="Times New Roman"/>
          <w:b w:val="0"/>
          <w:color w:val="000000"/>
          <w:spacing w:val="0"/>
          <w:sz w:val="29"/>
          <w:szCs w:val="32"/>
        </w:rPr>
        <w:t>views.py</w:t>
      </w:r>
    </w:p>
    <w:p w:rsidR="007B7401" w:rsidRPr="007B7401" w:rsidRDefault="007B7401" w:rsidP="007B74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7401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7B740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PostCreateView(SuccessMessageMixin, CreateView):</w:t>
      </w:r>
    </w:p>
    <w:p w:rsidR="007B7401" w:rsidRPr="007B7401" w:rsidRDefault="007B7401" w:rsidP="007B74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740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BlogPost</w:t>
      </w:r>
    </w:p>
    <w:p w:rsidR="007B7401" w:rsidRPr="007B7401" w:rsidRDefault="007B7401" w:rsidP="007B74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740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7B7401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form_class = BlogForm</w:t>
      </w:r>
    </w:p>
    <w:p w:rsidR="007B7401" w:rsidRPr="007B7401" w:rsidRDefault="007B7401" w:rsidP="007B74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740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7B7401">
        <w:rPr>
          <w:rFonts w:ascii="Source Code Pro" w:eastAsia="Times New Roman" w:hAnsi="Source Code Pro" w:cs="Times New Roman"/>
          <w:color w:val="A31515"/>
          <w:sz w:val="23"/>
          <w:szCs w:val="23"/>
        </w:rPr>
        <w:t>'blogs/blog-form.html'</w:t>
      </w:r>
    </w:p>
    <w:p w:rsidR="007B7401" w:rsidRPr="007B7401" w:rsidRDefault="007B7401" w:rsidP="007B740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740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success_message = </w:t>
      </w:r>
      <w:r w:rsidRPr="007B7401">
        <w:rPr>
          <w:rFonts w:ascii="Source Code Pro" w:eastAsia="Times New Roman" w:hAnsi="Source Code Pro" w:cs="Times New Roman"/>
          <w:color w:val="A31515"/>
          <w:sz w:val="23"/>
          <w:szCs w:val="23"/>
        </w:rPr>
        <w:t>'Post added successfully!'</w:t>
      </w:r>
    </w:p>
    <w:p w:rsidR="0056218C" w:rsidRDefault="0056218C"/>
    <w:p w:rsidR="002C7F08" w:rsidRPr="001F631A" w:rsidRDefault="007877F6" w:rsidP="001F631A">
      <w:pPr>
        <w:pStyle w:val="Subtitle"/>
        <w:rPr>
          <w:rFonts w:eastAsia="Times New Roman" w:cs="Times New Roman"/>
          <w:b w:val="0"/>
          <w:color w:val="000000"/>
          <w:spacing w:val="0"/>
          <w:sz w:val="29"/>
          <w:szCs w:val="32"/>
        </w:rPr>
      </w:pPr>
      <w:r w:rsidRPr="001F631A">
        <w:rPr>
          <w:rFonts w:eastAsia="Times New Roman" w:cs="Times New Roman"/>
          <w:b w:val="0"/>
          <w:color w:val="000000"/>
          <w:spacing w:val="0"/>
          <w:sz w:val="29"/>
          <w:szCs w:val="32"/>
        </w:rPr>
        <w:t>base.html</w:t>
      </w:r>
    </w:p>
    <w:p w:rsidR="00103E9D" w:rsidRPr="00B93AAD" w:rsidRDefault="00103E9D">
      <w:pPr>
        <w:rPr>
          <w:rFonts w:ascii="Consolas" w:hAnsi="Consolas" w:cs="Arial"/>
          <w:color w:val="242729"/>
          <w:sz w:val="24"/>
          <w:szCs w:val="24"/>
          <w:shd w:val="clear" w:color="auto" w:fill="FFFFFF"/>
        </w:rPr>
      </w:pPr>
      <w:r w:rsidRPr="00B93AAD">
        <w:rPr>
          <w:rFonts w:ascii="Consolas" w:hAnsi="Consolas" w:cs="Arial"/>
          <w:color w:val="242729"/>
          <w:sz w:val="24"/>
          <w:szCs w:val="24"/>
          <w:shd w:val="clear" w:color="auto" w:fill="FFFFFF"/>
        </w:rPr>
        <w:t>{{ form.media }}</w:t>
      </w:r>
    </w:p>
    <w:p w:rsidR="00103E9D" w:rsidRDefault="00103E9D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bookmarkStart w:id="0" w:name="_GoBack"/>
      <w:bookmarkEnd w:id="0"/>
    </w:p>
    <w:p w:rsidR="002C7F08" w:rsidRDefault="007877F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A</w:t>
      </w:r>
      <w:r w:rsidR="001C7334">
        <w:rPr>
          <w:rFonts w:ascii="Arial" w:hAnsi="Arial" w:cs="Arial"/>
          <w:color w:val="242729"/>
          <w:sz w:val="20"/>
          <w:szCs w:val="20"/>
          <w:shd w:val="clear" w:color="auto" w:fill="FFFFFF"/>
        </w:rPr>
        <w:t>dd </w:t>
      </w:r>
      <w:r w:rsidR="001C7334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{{ form.media }}</w:t>
      </w:r>
      <w:r w:rsidR="001C7334">
        <w:rPr>
          <w:rFonts w:ascii="Arial" w:hAnsi="Arial" w:cs="Arial"/>
          <w:color w:val="242729"/>
          <w:sz w:val="20"/>
          <w:szCs w:val="20"/>
          <w:shd w:val="clear" w:color="auto" w:fill="FFFFFF"/>
        </w:rPr>
        <w:t> somewhere in your template. that will load the particular scripts associated with the widget.</w:t>
      </w:r>
    </w:p>
    <w:p w:rsidR="00061DC8" w:rsidRPr="000E706C" w:rsidRDefault="00061DC8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  <w:t>____________________</w:t>
      </w:r>
    </w:p>
    <w:p w:rsidR="000E706C" w:rsidRPr="000E706C" w:rsidRDefault="000E706C" w:rsidP="00CE0CAF">
      <w:pPr>
        <w:spacing w:after="0"/>
        <w:rPr>
          <w:rFonts w:ascii="Nunito" w:hAnsi="Nunito" w:cs="Arial"/>
          <w:color w:val="1F4E79" w:themeColor="accent1" w:themeShade="80"/>
          <w:sz w:val="24"/>
          <w:szCs w:val="24"/>
          <w:shd w:val="clear" w:color="auto" w:fill="FFFFFF"/>
        </w:rPr>
      </w:pPr>
      <w:r w:rsidRPr="00796C7C">
        <w:rPr>
          <w:rFonts w:ascii="Nunito" w:hAnsi="Nunito" w:cs="Arial"/>
          <w:color w:val="1F4E79" w:themeColor="accent1" w:themeShade="80"/>
          <w:sz w:val="24"/>
          <w:szCs w:val="24"/>
          <w:shd w:val="clear" w:color="auto" w:fill="FFFFFF"/>
        </w:rPr>
        <w:t>If you want to remove status bar and menu bar from tinymce add:</w:t>
      </w:r>
    </w:p>
    <w:p w:rsidR="000E706C" w:rsidRPr="000E706C" w:rsidRDefault="000E706C" w:rsidP="000E706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</w:rPr>
      </w:pPr>
      <w:r w:rsidRPr="000E706C">
        <w:rPr>
          <w:rFonts w:ascii="Consolas" w:eastAsia="Times New Roman" w:hAnsi="Consolas" w:cs="Times New Roman"/>
          <w:color w:val="000000"/>
        </w:rPr>
        <w:t>TINYMCE_DEFAULT_CONFIG = {</w:t>
      </w:r>
    </w:p>
    <w:p w:rsidR="000E706C" w:rsidRPr="000E706C" w:rsidRDefault="000E706C" w:rsidP="000E706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</w:rPr>
      </w:pPr>
      <w:r w:rsidRPr="000E706C">
        <w:rPr>
          <w:rFonts w:ascii="Consolas" w:eastAsia="Times New Roman" w:hAnsi="Consolas" w:cs="Times New Roman"/>
          <w:color w:val="000000"/>
        </w:rPr>
        <w:t>    </w:t>
      </w:r>
      <w:r w:rsidRPr="000E706C">
        <w:rPr>
          <w:rFonts w:ascii="Consolas" w:eastAsia="Times New Roman" w:hAnsi="Consolas" w:cs="Times New Roman"/>
          <w:color w:val="A31515"/>
        </w:rPr>
        <w:t>'menubar'</w:t>
      </w:r>
      <w:r w:rsidRPr="000E706C">
        <w:rPr>
          <w:rFonts w:ascii="Consolas" w:eastAsia="Times New Roman" w:hAnsi="Consolas" w:cs="Times New Roman"/>
          <w:color w:val="000000"/>
        </w:rPr>
        <w:t>: </w:t>
      </w:r>
      <w:r w:rsidRPr="000E706C">
        <w:rPr>
          <w:rFonts w:ascii="Consolas" w:eastAsia="Times New Roman" w:hAnsi="Consolas" w:cs="Times New Roman"/>
          <w:color w:val="0000FF"/>
        </w:rPr>
        <w:t>False</w:t>
      </w:r>
      <w:r w:rsidRPr="000E706C">
        <w:rPr>
          <w:rFonts w:ascii="Consolas" w:eastAsia="Times New Roman" w:hAnsi="Consolas" w:cs="Times New Roman"/>
          <w:color w:val="000000"/>
        </w:rPr>
        <w:t>,</w:t>
      </w:r>
    </w:p>
    <w:p w:rsidR="000E706C" w:rsidRDefault="000E706C" w:rsidP="000E706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</w:rPr>
      </w:pPr>
      <w:r w:rsidRPr="000E706C">
        <w:rPr>
          <w:rFonts w:ascii="Consolas" w:eastAsia="Times New Roman" w:hAnsi="Consolas" w:cs="Times New Roman"/>
          <w:color w:val="000000"/>
        </w:rPr>
        <w:t>    </w:t>
      </w:r>
      <w:r w:rsidRPr="000E706C">
        <w:rPr>
          <w:rFonts w:ascii="Consolas" w:eastAsia="Times New Roman" w:hAnsi="Consolas" w:cs="Times New Roman"/>
          <w:color w:val="A31515"/>
        </w:rPr>
        <w:t>'statusbar'</w:t>
      </w:r>
      <w:r w:rsidRPr="000E706C">
        <w:rPr>
          <w:rFonts w:ascii="Consolas" w:eastAsia="Times New Roman" w:hAnsi="Consolas" w:cs="Times New Roman"/>
          <w:color w:val="000000"/>
        </w:rPr>
        <w:t>: </w:t>
      </w:r>
      <w:r w:rsidRPr="000E706C">
        <w:rPr>
          <w:rFonts w:ascii="Consolas" w:eastAsia="Times New Roman" w:hAnsi="Consolas" w:cs="Times New Roman"/>
          <w:color w:val="0000FF"/>
        </w:rPr>
        <w:t>False</w:t>
      </w:r>
      <w:r w:rsidRPr="000E706C">
        <w:rPr>
          <w:rFonts w:ascii="Consolas" w:eastAsia="Times New Roman" w:hAnsi="Consolas" w:cs="Times New Roman"/>
          <w:color w:val="000000"/>
        </w:rPr>
        <w:t>,</w:t>
      </w:r>
    </w:p>
    <w:p w:rsidR="00CE0CAF" w:rsidRPr="000E706C" w:rsidRDefault="00CE0CAF" w:rsidP="000E706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...</w:t>
      </w:r>
    </w:p>
    <w:p w:rsidR="000E706C" w:rsidRDefault="000E706C">
      <w:pPr>
        <w:rPr>
          <w:rFonts w:ascii="Consolas" w:hAnsi="Consolas" w:cs="Arial"/>
          <w:color w:val="242729"/>
          <w:shd w:val="clear" w:color="auto" w:fill="FFFFFF"/>
        </w:rPr>
      </w:pPr>
      <w:r w:rsidRPr="000E706C">
        <w:rPr>
          <w:rFonts w:ascii="Consolas" w:hAnsi="Consolas" w:cs="Arial"/>
          <w:color w:val="242729"/>
          <w:shd w:val="clear" w:color="auto" w:fill="FFFFFF"/>
        </w:rPr>
        <w:t>}</w:t>
      </w:r>
    </w:p>
    <w:p w:rsidR="00796C7C" w:rsidRPr="000E706C" w:rsidRDefault="00796C7C" w:rsidP="00796C7C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lastRenderedPageBreak/>
        <w:tab/>
      </w: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  <w:t>____________________</w:t>
      </w:r>
    </w:p>
    <w:p w:rsidR="00796C7C" w:rsidRPr="003116E3" w:rsidRDefault="00796C7C">
      <w:pPr>
        <w:rPr>
          <w:rFonts w:ascii="Nunito" w:hAnsi="Nunito" w:cs="Arial"/>
          <w:color w:val="1F4E79" w:themeColor="accent1" w:themeShade="80"/>
          <w:sz w:val="24"/>
          <w:szCs w:val="24"/>
          <w:shd w:val="clear" w:color="auto" w:fill="FFFFFF"/>
        </w:rPr>
      </w:pPr>
      <w:r w:rsidRPr="003116E3">
        <w:rPr>
          <w:rFonts w:ascii="Nunito" w:hAnsi="Nunito" w:cs="Arial"/>
          <w:color w:val="1F4E79" w:themeColor="accent1" w:themeShade="80"/>
          <w:sz w:val="24"/>
          <w:szCs w:val="24"/>
          <w:shd w:val="clear" w:color="auto" w:fill="FFFFFF"/>
        </w:rPr>
        <w:t xml:space="preserve">If you want to give tinymce a width of 100% add: </w:t>
      </w:r>
    </w:p>
    <w:p w:rsidR="003116E3" w:rsidRPr="003116E3" w:rsidRDefault="003116E3" w:rsidP="003116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</w:rPr>
      </w:pPr>
      <w:r w:rsidRPr="003116E3">
        <w:rPr>
          <w:rFonts w:ascii="Consolas" w:eastAsia="Times New Roman" w:hAnsi="Consolas" w:cs="Times New Roman"/>
          <w:color w:val="000000"/>
        </w:rPr>
        <w:t>TINYMCE_DEFAULT_CONFIG = {</w:t>
      </w:r>
    </w:p>
    <w:p w:rsidR="003116E3" w:rsidRDefault="003116E3" w:rsidP="003116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</w:rPr>
      </w:pPr>
      <w:r w:rsidRPr="003116E3">
        <w:rPr>
          <w:rFonts w:ascii="Consolas" w:eastAsia="Times New Roman" w:hAnsi="Consolas" w:cs="Times New Roman"/>
          <w:color w:val="000000"/>
        </w:rPr>
        <w:t>    </w:t>
      </w:r>
      <w:r w:rsidRPr="003116E3">
        <w:rPr>
          <w:rFonts w:ascii="Consolas" w:eastAsia="Times New Roman" w:hAnsi="Consolas" w:cs="Times New Roman"/>
          <w:color w:val="A31515"/>
        </w:rPr>
        <w:t>'width'</w:t>
      </w:r>
      <w:r w:rsidRPr="003116E3">
        <w:rPr>
          <w:rFonts w:ascii="Consolas" w:eastAsia="Times New Roman" w:hAnsi="Consolas" w:cs="Times New Roman"/>
          <w:color w:val="000000"/>
        </w:rPr>
        <w:t>: </w:t>
      </w:r>
      <w:r w:rsidRPr="003116E3">
        <w:rPr>
          <w:rFonts w:ascii="Consolas" w:eastAsia="Times New Roman" w:hAnsi="Consolas" w:cs="Times New Roman"/>
          <w:color w:val="A31515"/>
        </w:rPr>
        <w:t>'100%'</w:t>
      </w:r>
      <w:r w:rsidRPr="003116E3">
        <w:rPr>
          <w:rFonts w:ascii="Consolas" w:eastAsia="Times New Roman" w:hAnsi="Consolas" w:cs="Times New Roman"/>
          <w:color w:val="000000"/>
        </w:rPr>
        <w:t>,</w:t>
      </w:r>
    </w:p>
    <w:p w:rsidR="003116E3" w:rsidRPr="003116E3" w:rsidRDefault="003116E3" w:rsidP="003116E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...</w:t>
      </w:r>
    </w:p>
    <w:p w:rsidR="00967211" w:rsidRDefault="003116E3" w:rsidP="00967211">
      <w:pPr>
        <w:spacing w:after="0"/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3116E3">
        <w:rPr>
          <w:rFonts w:ascii="Consolas" w:hAnsi="Consolas" w:cs="Arial"/>
          <w:color w:val="242729"/>
          <w:shd w:val="clear" w:color="auto" w:fill="FFFFFF"/>
        </w:rPr>
        <w:t>}</w:t>
      </w:r>
      <w:r w:rsidR="00407897"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  <w:r w:rsidR="00407897"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  <w:r w:rsidR="00407897"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</w:p>
    <w:p w:rsidR="00C7425D" w:rsidRPr="000E706C" w:rsidRDefault="00C7425D" w:rsidP="00C7425D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</w:r>
      <w:r w:rsidRPr="000E706C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ab/>
        <w:t>____________________</w:t>
      </w:r>
    </w:p>
    <w:p w:rsidR="00C7425D" w:rsidRPr="000E706C" w:rsidRDefault="00C7425D" w:rsidP="00C7425D">
      <w:pPr>
        <w:spacing w:after="0"/>
        <w:rPr>
          <w:rFonts w:ascii="Nunito" w:hAnsi="Nunito" w:cs="Arial"/>
          <w:color w:val="1F4E79" w:themeColor="accent1" w:themeShade="80"/>
          <w:sz w:val="24"/>
          <w:szCs w:val="24"/>
          <w:shd w:val="clear" w:color="auto" w:fill="FFFFFF"/>
        </w:rPr>
      </w:pPr>
      <w:r>
        <w:rPr>
          <w:rFonts w:ascii="Nunito" w:hAnsi="Nunito" w:cs="Arial"/>
          <w:color w:val="1F4E79" w:themeColor="accent1" w:themeShade="80"/>
          <w:sz w:val="24"/>
          <w:szCs w:val="24"/>
          <w:shd w:val="clear" w:color="auto" w:fill="FFFFFF"/>
        </w:rPr>
        <w:t>If you want to se small icon size for `tinymce` in mobile screens:</w:t>
      </w:r>
    </w:p>
    <w:p w:rsidR="00C7425D" w:rsidRPr="000E706C" w:rsidRDefault="00C7425D" w:rsidP="00C7425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</w:rPr>
      </w:pPr>
      <w:r w:rsidRPr="000E706C">
        <w:rPr>
          <w:rFonts w:ascii="Consolas" w:eastAsia="Times New Roman" w:hAnsi="Consolas" w:cs="Times New Roman"/>
          <w:color w:val="000000"/>
        </w:rPr>
        <w:t>TINYMCE_DEFAULT_CONFIG = {</w:t>
      </w:r>
    </w:p>
    <w:p w:rsidR="00C7425D" w:rsidRDefault="00C7425D" w:rsidP="00C7425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</w:rPr>
      </w:pPr>
      <w:r w:rsidRPr="000E706C">
        <w:rPr>
          <w:rFonts w:ascii="Consolas" w:eastAsia="Times New Roman" w:hAnsi="Consolas" w:cs="Times New Roman"/>
          <w:color w:val="000000"/>
        </w:rPr>
        <w:t>    </w:t>
      </w:r>
      <w:r w:rsidRPr="000E706C">
        <w:rPr>
          <w:rFonts w:ascii="Consolas" w:eastAsia="Times New Roman" w:hAnsi="Consolas" w:cs="Times New Roman"/>
          <w:color w:val="A31515"/>
        </w:rPr>
        <w:t>'</w:t>
      </w:r>
      <w:r>
        <w:rPr>
          <w:rFonts w:ascii="Consolas" w:eastAsia="Times New Roman" w:hAnsi="Consolas" w:cs="Times New Roman"/>
          <w:color w:val="A31515"/>
        </w:rPr>
        <w:t>toolbar_items_size</w:t>
      </w:r>
      <w:r w:rsidRPr="000E706C">
        <w:rPr>
          <w:rFonts w:ascii="Consolas" w:eastAsia="Times New Roman" w:hAnsi="Consolas" w:cs="Times New Roman"/>
          <w:color w:val="A31515"/>
        </w:rPr>
        <w:t>'</w:t>
      </w:r>
      <w:r w:rsidRPr="000E706C">
        <w:rPr>
          <w:rFonts w:ascii="Consolas" w:eastAsia="Times New Roman" w:hAnsi="Consolas" w:cs="Times New Roman"/>
          <w:color w:val="000000"/>
        </w:rPr>
        <w:t>: </w:t>
      </w:r>
      <w:r w:rsidRPr="000E706C">
        <w:rPr>
          <w:rFonts w:ascii="Consolas" w:eastAsia="Times New Roman" w:hAnsi="Consolas" w:cs="Times New Roman"/>
          <w:color w:val="A31515"/>
        </w:rPr>
        <w:t>'</w:t>
      </w:r>
      <w:r>
        <w:rPr>
          <w:rFonts w:ascii="Consolas" w:eastAsia="Times New Roman" w:hAnsi="Consolas" w:cs="Times New Roman"/>
          <w:color w:val="A31515"/>
        </w:rPr>
        <w:t>small</w:t>
      </w:r>
      <w:r w:rsidR="00D43105" w:rsidRPr="000E706C">
        <w:rPr>
          <w:rFonts w:ascii="Consolas" w:eastAsia="Times New Roman" w:hAnsi="Consolas" w:cs="Times New Roman"/>
          <w:color w:val="A31515"/>
        </w:rPr>
        <w:t>'</w:t>
      </w:r>
      <w:r w:rsidRPr="000E706C">
        <w:rPr>
          <w:rFonts w:ascii="Consolas" w:eastAsia="Times New Roman" w:hAnsi="Consolas" w:cs="Times New Roman"/>
          <w:color w:val="000000"/>
        </w:rPr>
        <w:t>,</w:t>
      </w:r>
    </w:p>
    <w:p w:rsidR="00C7425D" w:rsidRPr="000E706C" w:rsidRDefault="00C7425D" w:rsidP="00C7425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...</w:t>
      </w:r>
    </w:p>
    <w:p w:rsidR="00C7425D" w:rsidRDefault="00C7425D" w:rsidP="00C7425D">
      <w:pPr>
        <w:rPr>
          <w:rFonts w:ascii="Consolas" w:hAnsi="Consolas" w:cs="Arial"/>
          <w:color w:val="242729"/>
          <w:shd w:val="clear" w:color="auto" w:fill="FFFFFF"/>
        </w:rPr>
      </w:pPr>
      <w:r w:rsidRPr="000E706C">
        <w:rPr>
          <w:rFonts w:ascii="Consolas" w:hAnsi="Consolas" w:cs="Arial"/>
          <w:color w:val="242729"/>
          <w:shd w:val="clear" w:color="auto" w:fill="FFFFFF"/>
        </w:rPr>
        <w:t>}</w:t>
      </w:r>
    </w:p>
    <w:p w:rsidR="00407897" w:rsidRPr="003116E3" w:rsidRDefault="00407897" w:rsidP="00967211">
      <w:pPr>
        <w:spacing w:before="240"/>
        <w:rPr>
          <w:rFonts w:ascii="Consolas" w:hAnsi="Consolas" w:cs="Arial"/>
          <w:color w:val="242729"/>
          <w:shd w:val="clear" w:color="auto" w:fill="FFFFFF"/>
        </w:rPr>
      </w:pPr>
    </w:p>
    <w:sectPr w:rsidR="00407897" w:rsidRPr="003116E3" w:rsidSect="00B5728F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96"/>
    <w:rsid w:val="00061DC8"/>
    <w:rsid w:val="000E706C"/>
    <w:rsid w:val="00103E9D"/>
    <w:rsid w:val="00155A57"/>
    <w:rsid w:val="001C7334"/>
    <w:rsid w:val="001F631A"/>
    <w:rsid w:val="002C7F08"/>
    <w:rsid w:val="002F0620"/>
    <w:rsid w:val="003116E3"/>
    <w:rsid w:val="00332A05"/>
    <w:rsid w:val="00380ED9"/>
    <w:rsid w:val="003951AB"/>
    <w:rsid w:val="003D58B5"/>
    <w:rsid w:val="003F0BBC"/>
    <w:rsid w:val="00407897"/>
    <w:rsid w:val="005076D5"/>
    <w:rsid w:val="0056218C"/>
    <w:rsid w:val="00612E73"/>
    <w:rsid w:val="006E36E8"/>
    <w:rsid w:val="006E4878"/>
    <w:rsid w:val="00754227"/>
    <w:rsid w:val="007877F6"/>
    <w:rsid w:val="00796C7C"/>
    <w:rsid w:val="007B7401"/>
    <w:rsid w:val="007C3F1A"/>
    <w:rsid w:val="008B4860"/>
    <w:rsid w:val="008B652D"/>
    <w:rsid w:val="00967211"/>
    <w:rsid w:val="009D0E60"/>
    <w:rsid w:val="00A07C34"/>
    <w:rsid w:val="00A11362"/>
    <w:rsid w:val="00A802AF"/>
    <w:rsid w:val="00B5728F"/>
    <w:rsid w:val="00B93AAD"/>
    <w:rsid w:val="00BC765B"/>
    <w:rsid w:val="00C7425D"/>
    <w:rsid w:val="00CB3796"/>
    <w:rsid w:val="00CE0CAF"/>
    <w:rsid w:val="00D27A31"/>
    <w:rsid w:val="00D43105"/>
    <w:rsid w:val="00E57828"/>
    <w:rsid w:val="00ED1403"/>
    <w:rsid w:val="00EE6F68"/>
    <w:rsid w:val="00F4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D670"/>
  <w15:chartTrackingRefBased/>
  <w15:docId w15:val="{EA2D415B-F93A-447B-AC84-4C73C8F9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8B652D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B652D"/>
    <w:rPr>
      <w:rFonts w:ascii="Source Code Pro" w:hAnsi="Source Code Pro"/>
      <w:sz w:val="24"/>
      <w:shd w:val="pct5" w:color="auto" w:fill="auto"/>
    </w:rPr>
  </w:style>
  <w:style w:type="paragraph" w:customStyle="1" w:styleId="MainHeading">
    <w:name w:val="Main Heading"/>
    <w:basedOn w:val="Normal"/>
    <w:link w:val="MainHeadingChar"/>
    <w:qFormat/>
    <w:rsid w:val="00332A05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MainHeadingChar">
    <w:name w:val="Main Heading Char"/>
    <w:basedOn w:val="DefaultParagraphFont"/>
    <w:link w:val="MainHeading"/>
    <w:rsid w:val="00332A05"/>
    <w:rPr>
      <w:rFonts w:ascii="Source Code Pro" w:hAnsi="Source Code Pro"/>
      <w:sz w:val="24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05"/>
    <w:pPr>
      <w:numPr>
        <w:ilvl w:val="1"/>
      </w:numPr>
      <w:jc w:val="right"/>
    </w:pPr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2A05"/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5621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37</cp:revision>
  <dcterms:created xsi:type="dcterms:W3CDTF">2019-05-18T05:10:00Z</dcterms:created>
  <dcterms:modified xsi:type="dcterms:W3CDTF">2019-12-02T08:22:00Z</dcterms:modified>
</cp:coreProperties>
</file>