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88153439"/>
        <w:docPartObj>
          <w:docPartGallery w:val="Cover Pages"/>
          <w:docPartUnique/>
        </w:docPartObj>
      </w:sdtPr>
      <w:sdtEndPr/>
      <w:sdtContent>
        <w:p w:rsidR="00995BEF" w:rsidRDefault="00995BEF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7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14995" w:rsidRDefault="0081499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28-7-2015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7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14995" w:rsidRDefault="0081499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28-7-2015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995" w:rsidRDefault="001206E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49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Semana 2 – Fase de análisis </w:t>
                                    </w:r>
                                  </w:sdtContent>
                                </w:sdt>
                              </w:p>
                              <w:p w:rsidR="00814995" w:rsidRDefault="001206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49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Seminario – Análisis y Desarrollo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14995" w:rsidRDefault="001206E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49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Semana 2 – Fase de análisis </w:t>
                              </w:r>
                            </w:sdtContent>
                          </w:sdt>
                        </w:p>
                        <w:p w:rsidR="00814995" w:rsidRDefault="001206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49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Seminario – Análisis y Desarrollo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95BEF" w:rsidRDefault="00995BEF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2847975</wp:posOffset>
                    </wp:positionH>
                    <wp:positionV relativeFrom="page">
                      <wp:posOffset>7972425</wp:posOffset>
                    </wp:positionV>
                    <wp:extent cx="3657600" cy="962025"/>
                    <wp:effectExtent l="0" t="0" r="7620" b="952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62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995" w:rsidRDefault="001206E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499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Grupo # 4</w:t>
                                    </w:r>
                                  </w:sdtContent>
                                </w:sdt>
                              </w:p>
                              <w:p w:rsidR="00814995" w:rsidRDefault="001206E6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49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JUAN carlos garcia Gonzalez   0901-10-1968</w:t>
                                    </w:r>
                                  </w:sdtContent>
                                </w:sdt>
                              </w:p>
                              <w:p w:rsidR="00814995" w:rsidRDefault="00814995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Sara Marīa Gómez Girón  0901 – </w:t>
                                </w:r>
                                <w:r w:rsidRPr="000F5DA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0F5DA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15707</w:t>
                                </w:r>
                              </w:p>
                              <w:p w:rsidR="00814995" w:rsidRDefault="00814995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2843B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Marvin Vitelio Baten Rojas 0901-09-3617</w:t>
                                </w:r>
                              </w:p>
                              <w:p w:rsidR="00814995" w:rsidRDefault="00814995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774B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Mario Josue Chanquin Roldan 0901-10-2839</w:t>
                                </w:r>
                              </w:p>
                              <w:p w:rsidR="00814995" w:rsidRDefault="00814995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814995" w:rsidRDefault="00814995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814995" w:rsidRDefault="0081499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224.25pt;margin-top:627.75pt;width:4in;height:75.7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" filled="f" stroked="f" strokeweight=".5pt">
                    <v:textbox inset="0,0,0,0">
                      <w:txbxContent>
                        <w:p w:rsidR="00814995" w:rsidRDefault="001206E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1499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Grupo # 4</w:t>
                              </w:r>
                            </w:sdtContent>
                          </w:sdt>
                        </w:p>
                        <w:p w:rsidR="00814995" w:rsidRDefault="001206E6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149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JUAN carlos garcia Gonzalez   0901-10-1968</w:t>
                              </w:r>
                            </w:sdtContent>
                          </w:sdt>
                        </w:p>
                        <w:p w:rsidR="00814995" w:rsidRDefault="00814995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Sara Marīa Gómez Girón  0901 – </w:t>
                          </w:r>
                          <w:r w:rsidRPr="000F5DA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10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0F5DA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15707</w:t>
                          </w:r>
                        </w:p>
                        <w:p w:rsidR="00814995" w:rsidRDefault="00814995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2843B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Marvin Vitelio Baten Rojas 0901-09-3617</w:t>
                          </w:r>
                        </w:p>
                        <w:p w:rsidR="00814995" w:rsidRDefault="00814995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774B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Mario Josue Chanquin Roldan 0901-10-2839</w:t>
                          </w:r>
                        </w:p>
                        <w:p w:rsidR="00814995" w:rsidRDefault="00814995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814995" w:rsidRDefault="00814995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814995" w:rsidRDefault="0081499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A583D" w:rsidRDefault="00451813" w:rsidP="00451813">
      <w:pPr>
        <w:jc w:val="center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53858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160C" w:rsidRDefault="0077160C">
          <w:pPr>
            <w:pStyle w:val="TtulodeTDC"/>
          </w:pPr>
          <w:r>
            <w:rPr>
              <w:lang w:val="es-ES"/>
            </w:rPr>
            <w:t>Contenido</w:t>
          </w:r>
        </w:p>
        <w:p w:rsidR="003F1C37" w:rsidRDefault="007716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09516" w:history="1">
            <w:r w:rsidR="003F1C37" w:rsidRPr="00F867A8">
              <w:rPr>
                <w:rStyle w:val="Hipervnculo"/>
                <w:noProof/>
              </w:rPr>
              <w:t>Diagrama de Contexto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_Toc425809516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2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17" w:history="1">
            <w:r w:rsidR="003F1C37" w:rsidRPr="00F867A8">
              <w:rPr>
                <w:rStyle w:val="Hipervnculo"/>
                <w:noProof/>
              </w:rPr>
              <w:t>Diagrama Cero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_Toc425809517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3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18" w:history="1">
            <w:r w:rsidR="003F1C37" w:rsidRPr="00F867A8">
              <w:rPr>
                <w:rStyle w:val="Hipervnculo"/>
                <w:noProof/>
              </w:rPr>
              <w:t>Casos de uso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_Toc425809518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4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19" w:history="1">
            <w:r w:rsidR="003F1C37" w:rsidRPr="00F867A8">
              <w:rPr>
                <w:rStyle w:val="Hipervnculo"/>
                <w:noProof/>
              </w:rPr>
              <w:t>Producción – Solicitud de materia prima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_Toc425809519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4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20" w:history="1">
            <w:r w:rsidR="003F1C37" w:rsidRPr="00F867A8">
              <w:rPr>
                <w:rStyle w:val="Hipervnculo"/>
                <w:noProof/>
              </w:rPr>
              <w:t>Producción – Almacenamiento producto terminado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_Toc425809520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4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21" w:history="1">
            <w:r w:rsidR="003F1C37" w:rsidRPr="00F867A8">
              <w:rPr>
                <w:rStyle w:val="Hipervnculo"/>
                <w:noProof/>
              </w:rPr>
              <w:t>Orden de compra materia prima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_Toc425809521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5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22" w:history="1">
            <w:r w:rsidR="003F1C37" w:rsidRPr="00F867A8">
              <w:rPr>
                <w:rStyle w:val="Hipervnculo"/>
                <w:noProof/>
              </w:rPr>
              <w:t>Cliente solicitud producto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_Toc425809522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5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23" w:history="1">
            <w:r w:rsidR="003F1C37" w:rsidRPr="00F867A8">
              <w:rPr>
                <w:rStyle w:val="Hipervnculo"/>
                <w:noProof/>
              </w:rPr>
              <w:t>Distribución de producto terminado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_Toc425809523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6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24" w:history="1">
            <w:r w:rsidR="003F1C37" w:rsidRPr="00F867A8">
              <w:rPr>
                <w:rStyle w:val="Hipervnculo"/>
                <w:noProof/>
              </w:rPr>
              <w:t>Registro producto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_Toc425809524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6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25" w:history="1">
            <w:r w:rsidR="003F1C37" w:rsidRPr="00F867A8">
              <w:rPr>
                <w:rStyle w:val="Hipervnculo"/>
                <w:noProof/>
              </w:rPr>
              <w:t>Diagramas Hijo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_Toc425809525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7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3F1C37" w:rsidRDefault="00120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809526" w:history="1">
            <w:r w:rsidR="003F1C37" w:rsidRPr="00F867A8">
              <w:rPr>
                <w:rStyle w:val="Hipervnculo"/>
                <w:noProof/>
              </w:rPr>
              <w:t>DERCAS</w:t>
            </w:r>
            <w:r w:rsidR="003F1C37">
              <w:rPr>
                <w:noProof/>
                <w:webHidden/>
              </w:rPr>
              <w:tab/>
            </w:r>
            <w:r w:rsidR="003F1C37">
              <w:rPr>
                <w:noProof/>
                <w:webHidden/>
              </w:rPr>
              <w:fldChar w:fldCharType="begin"/>
            </w:r>
            <w:r w:rsidR="003F1C37">
              <w:rPr>
                <w:noProof/>
                <w:webHidden/>
              </w:rPr>
              <w:instrText xml:space="preserve"> PAGEREF _Toc425809526 \h </w:instrText>
            </w:r>
            <w:r w:rsidR="003F1C37">
              <w:rPr>
                <w:noProof/>
                <w:webHidden/>
              </w:rPr>
            </w:r>
            <w:r w:rsidR="003F1C37">
              <w:rPr>
                <w:noProof/>
                <w:webHidden/>
              </w:rPr>
              <w:fldChar w:fldCharType="separate"/>
            </w:r>
            <w:r w:rsidR="003F1C37">
              <w:rPr>
                <w:noProof/>
                <w:webHidden/>
              </w:rPr>
              <w:t>10</w:t>
            </w:r>
            <w:r w:rsidR="003F1C37">
              <w:rPr>
                <w:noProof/>
                <w:webHidden/>
              </w:rPr>
              <w:fldChar w:fldCharType="end"/>
            </w:r>
          </w:hyperlink>
        </w:p>
        <w:p w:rsidR="0077160C" w:rsidRDefault="0077160C">
          <w:r>
            <w:rPr>
              <w:b/>
              <w:bCs/>
              <w:lang w:val="es-ES"/>
            </w:rPr>
            <w:fldChar w:fldCharType="end"/>
          </w:r>
        </w:p>
      </w:sdtContent>
    </w:sdt>
    <w:p w:rsidR="00451813" w:rsidRDefault="00451813" w:rsidP="0077160C"/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451813">
      <w:pPr>
        <w:jc w:val="center"/>
      </w:pPr>
    </w:p>
    <w:p w:rsidR="00451813" w:rsidRDefault="00451813" w:rsidP="005D2D72"/>
    <w:p w:rsidR="005D2D72" w:rsidRDefault="005D2D72" w:rsidP="005D2D72"/>
    <w:p w:rsidR="00145CBD" w:rsidRDefault="001E481B" w:rsidP="00401661">
      <w:pPr>
        <w:pStyle w:val="Ttulo1"/>
        <w:framePr w:wrap="auto" w:vAnchor="margin" w:yAlign="inline"/>
        <w:jc w:val="center"/>
        <w:rPr>
          <w:sz w:val="28"/>
        </w:rPr>
      </w:pPr>
      <w:bookmarkStart w:id="0" w:name="_Toc425809516"/>
      <w:r>
        <w:rPr>
          <w:sz w:val="28"/>
        </w:rPr>
        <w:t>Diagrama de Contexto</w:t>
      </w:r>
      <w:bookmarkEnd w:id="0"/>
    </w:p>
    <w:p w:rsidR="002D60FE" w:rsidRDefault="002D60FE" w:rsidP="0027472D"/>
    <w:p w:rsidR="0027472D" w:rsidRDefault="0027472D" w:rsidP="0027472D"/>
    <w:p w:rsidR="0027472D" w:rsidRDefault="00D252A2" w:rsidP="0027472D"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76B6C7BF" wp14:editId="5D19DCBA">
            <wp:simplePos x="0" y="0"/>
            <wp:positionH relativeFrom="column">
              <wp:posOffset>5715</wp:posOffset>
            </wp:positionH>
            <wp:positionV relativeFrom="paragraph">
              <wp:posOffset>217805</wp:posOffset>
            </wp:positionV>
            <wp:extent cx="539115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hrough>
            <wp:docPr id="448" name="Imagen 448" descr="D:\Escritorio\SEMINARIO ANALISIS\semana 2\diagram de contex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Escritorio\SEMINARIO ANALISIS\semana 2\diagram de context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36"/>
                    <a:stretch/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27472D" w:rsidRDefault="0027472D" w:rsidP="0027472D"/>
    <w:p w:rsidR="005D2D72" w:rsidRDefault="005D2D72" w:rsidP="005116EB">
      <w:pPr>
        <w:pStyle w:val="Ttulo1"/>
        <w:framePr w:wrap="auto" w:vAnchor="margin" w:yAlign="inline"/>
        <w:rPr>
          <w:sz w:val="28"/>
        </w:rPr>
      </w:pPr>
    </w:p>
    <w:p w:rsidR="005D2D72" w:rsidRDefault="005D2D72" w:rsidP="005D2D72">
      <w:pPr>
        <w:pStyle w:val="Ttulo1"/>
        <w:framePr w:wrap="auto" w:vAnchor="margin" w:yAlign="inline"/>
        <w:jc w:val="center"/>
        <w:rPr>
          <w:sz w:val="28"/>
        </w:rPr>
      </w:pPr>
      <w:bookmarkStart w:id="1" w:name="_Toc425809517"/>
      <w:r>
        <w:rPr>
          <w:sz w:val="28"/>
        </w:rPr>
        <w:t>Diagrama Cero</w:t>
      </w:r>
      <w:bookmarkEnd w:id="1"/>
    </w:p>
    <w:p w:rsidR="005D2D72" w:rsidRDefault="005D2D72" w:rsidP="005D2D72"/>
    <w:p w:rsidR="005116EB" w:rsidRDefault="005116EB" w:rsidP="0027472D"/>
    <w:p w:rsidR="005116EB" w:rsidRPr="005116EB" w:rsidRDefault="005116EB" w:rsidP="005116EB"/>
    <w:p w:rsidR="005116EB" w:rsidRPr="005116EB" w:rsidRDefault="00D252A2" w:rsidP="005116EB"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1F0505DB" wp14:editId="1EBE7030">
            <wp:simplePos x="0" y="0"/>
            <wp:positionH relativeFrom="column">
              <wp:posOffset>8255</wp:posOffset>
            </wp:positionH>
            <wp:positionV relativeFrom="paragraph">
              <wp:posOffset>111125</wp:posOffset>
            </wp:positionV>
            <wp:extent cx="5388610" cy="3829050"/>
            <wp:effectExtent l="0" t="0" r="2540" b="0"/>
            <wp:wrapThrough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hrough>
            <wp:docPr id="449" name="Imagen 449" descr="D:\Escritorio\SEMINARIO ANALISIS\semana 2\diagrama cer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:\Escritorio\SEMINARIO ANALISIS\semana 2\diagrama cer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9"/>
                    <a:stretch/>
                  </pic:blipFill>
                  <pic:spPr bwMode="auto">
                    <a:xfrm>
                      <a:off x="0" y="0"/>
                      <a:ext cx="5388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Pr="005116EB" w:rsidRDefault="005116EB" w:rsidP="005116EB"/>
    <w:p w:rsidR="005116EB" w:rsidRDefault="005116EB" w:rsidP="005116EB">
      <w:pPr>
        <w:tabs>
          <w:tab w:val="left" w:pos="1470"/>
        </w:tabs>
      </w:pPr>
    </w:p>
    <w:p w:rsidR="005A5488" w:rsidRDefault="005A5488" w:rsidP="005116EB">
      <w:pPr>
        <w:pStyle w:val="Ttulo1"/>
        <w:framePr w:wrap="auto" w:vAnchor="margin" w:yAlign="inline"/>
        <w:jc w:val="center"/>
        <w:rPr>
          <w:sz w:val="28"/>
        </w:rPr>
      </w:pPr>
    </w:p>
    <w:p w:rsidR="005116EB" w:rsidRDefault="005116EB" w:rsidP="005116EB">
      <w:pPr>
        <w:pStyle w:val="Ttulo1"/>
        <w:framePr w:wrap="auto" w:vAnchor="margin" w:yAlign="inline"/>
        <w:jc w:val="center"/>
        <w:rPr>
          <w:sz w:val="28"/>
        </w:rPr>
      </w:pPr>
      <w:bookmarkStart w:id="2" w:name="_Toc425809518"/>
      <w:r>
        <w:rPr>
          <w:sz w:val="28"/>
        </w:rPr>
        <w:t>Casos de uso</w:t>
      </w:r>
      <w:bookmarkEnd w:id="2"/>
    </w:p>
    <w:p w:rsidR="005A5488" w:rsidRDefault="005A5488" w:rsidP="00B224EB"/>
    <w:p w:rsidR="00815F2F" w:rsidRDefault="00815F2F" w:rsidP="00B224EB"/>
    <w:p w:rsidR="00815F2F" w:rsidRPr="00B224EB" w:rsidRDefault="00815F2F" w:rsidP="00B224EB"/>
    <w:p w:rsidR="00B70E46" w:rsidRDefault="00B70E46" w:rsidP="00B70E46">
      <w:pPr>
        <w:pStyle w:val="Ttulo2"/>
        <w:rPr>
          <w:sz w:val="28"/>
        </w:rPr>
      </w:pPr>
      <w:bookmarkStart w:id="3" w:name="_Toc425809519"/>
      <w:r>
        <w:rPr>
          <w:sz w:val="28"/>
        </w:rPr>
        <w:t>Producción – Solicitud de materia prima</w:t>
      </w:r>
      <w:bookmarkEnd w:id="3"/>
    </w:p>
    <w:p w:rsidR="005116EB" w:rsidRDefault="00815F2F" w:rsidP="00B70E46">
      <w:pPr>
        <w:tabs>
          <w:tab w:val="left" w:pos="3345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086E7CA1" wp14:editId="11AFEA88">
            <wp:simplePos x="0" y="0"/>
            <wp:positionH relativeFrom="column">
              <wp:posOffset>8255</wp:posOffset>
            </wp:positionH>
            <wp:positionV relativeFrom="paragraph">
              <wp:posOffset>122555</wp:posOffset>
            </wp:positionV>
            <wp:extent cx="539877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hrough>
            <wp:docPr id="450" name="Imagen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6EB" w:rsidRDefault="005116EB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  <w:bookmarkStart w:id="4" w:name="_Toc425809520"/>
      <w:r>
        <w:rPr>
          <w:sz w:val="28"/>
        </w:rPr>
        <w:t>Producción – Almacenamiento producto terminado</w:t>
      </w:r>
      <w:bookmarkEnd w:id="4"/>
    </w:p>
    <w:p w:rsidR="00B70E46" w:rsidRDefault="00815F2F" w:rsidP="005116EB">
      <w:pPr>
        <w:tabs>
          <w:tab w:val="left" w:pos="147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BE69E4B" wp14:editId="49537930">
            <wp:simplePos x="0" y="0"/>
            <wp:positionH relativeFrom="column">
              <wp:posOffset>8890</wp:posOffset>
            </wp:positionH>
            <wp:positionV relativeFrom="paragraph">
              <wp:posOffset>102870</wp:posOffset>
            </wp:positionV>
            <wp:extent cx="5398770" cy="1821180"/>
            <wp:effectExtent l="0" t="0" r="0" b="7620"/>
            <wp:wrapThrough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hrough>
            <wp:docPr id="451" name="Imagen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>
      <w:pPr>
        <w:pStyle w:val="Ttulo2"/>
        <w:rPr>
          <w:sz w:val="28"/>
        </w:rPr>
      </w:pPr>
    </w:p>
    <w:p w:rsidR="00815F2F" w:rsidRDefault="00815F2F" w:rsidP="00815F2F"/>
    <w:p w:rsidR="00815F2F" w:rsidRPr="00815F2F" w:rsidRDefault="00815F2F" w:rsidP="00815F2F"/>
    <w:p w:rsidR="00815F2F" w:rsidRDefault="00815F2F" w:rsidP="00815F2F">
      <w:pPr>
        <w:pStyle w:val="Ttulo2"/>
        <w:rPr>
          <w:sz w:val="28"/>
        </w:rPr>
      </w:pPr>
      <w:bookmarkStart w:id="5" w:name="_Toc425809521"/>
      <w:r>
        <w:rPr>
          <w:sz w:val="28"/>
        </w:rPr>
        <w:lastRenderedPageBreak/>
        <w:t>Orden de compra materia prima</w:t>
      </w:r>
      <w:bookmarkEnd w:id="5"/>
    </w:p>
    <w:p w:rsidR="00B70E46" w:rsidRDefault="00815F2F" w:rsidP="005116EB">
      <w:pPr>
        <w:tabs>
          <w:tab w:val="left" w:pos="147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1351E061" wp14:editId="47199B84">
            <wp:simplePos x="0" y="0"/>
            <wp:positionH relativeFrom="column">
              <wp:posOffset>-10160</wp:posOffset>
            </wp:positionH>
            <wp:positionV relativeFrom="paragraph">
              <wp:posOffset>116205</wp:posOffset>
            </wp:positionV>
            <wp:extent cx="5391150" cy="2538095"/>
            <wp:effectExtent l="0" t="0" r="0" b="0"/>
            <wp:wrapThrough wrapText="bothSides">
              <wp:wrapPolygon edited="0">
                <wp:start x="0" y="0"/>
                <wp:lineTo x="0" y="21400"/>
                <wp:lineTo x="21524" y="21400"/>
                <wp:lineTo x="21524" y="0"/>
                <wp:lineTo x="0" y="0"/>
              </wp:wrapPolygon>
            </wp:wrapThrough>
            <wp:docPr id="453" name="Imagen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815F2F" w:rsidRDefault="00815F2F" w:rsidP="00815F2F">
      <w:pPr>
        <w:pStyle w:val="Ttulo2"/>
        <w:rPr>
          <w:sz w:val="28"/>
        </w:rPr>
      </w:pPr>
      <w:bookmarkStart w:id="6" w:name="_Toc425809522"/>
      <w:r>
        <w:rPr>
          <w:sz w:val="28"/>
        </w:rPr>
        <w:t>Cliente solicitud producto</w:t>
      </w:r>
      <w:bookmarkEnd w:id="6"/>
    </w:p>
    <w:p w:rsidR="00815F2F" w:rsidRDefault="00815F2F" w:rsidP="005116EB">
      <w:pPr>
        <w:tabs>
          <w:tab w:val="left" w:pos="147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1C3310B3" wp14:editId="6E1465C9">
            <wp:simplePos x="0" y="0"/>
            <wp:positionH relativeFrom="column">
              <wp:posOffset>8890</wp:posOffset>
            </wp:positionH>
            <wp:positionV relativeFrom="paragraph">
              <wp:posOffset>112395</wp:posOffset>
            </wp:positionV>
            <wp:extent cx="5398770" cy="2150745"/>
            <wp:effectExtent l="0" t="0" r="0" b="1905"/>
            <wp:wrapThrough wrapText="bothSides">
              <wp:wrapPolygon edited="0">
                <wp:start x="0" y="0"/>
                <wp:lineTo x="0" y="21428"/>
                <wp:lineTo x="21493" y="21428"/>
                <wp:lineTo x="21493" y="0"/>
                <wp:lineTo x="0" y="0"/>
              </wp:wrapPolygon>
            </wp:wrapThrough>
            <wp:docPr id="454" name="Imagen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F2F" w:rsidRDefault="00815F2F" w:rsidP="005116EB">
      <w:pPr>
        <w:tabs>
          <w:tab w:val="left" w:pos="1470"/>
        </w:tabs>
      </w:pPr>
    </w:p>
    <w:p w:rsidR="00815F2F" w:rsidRDefault="00815F2F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EC3FD8" w:rsidRDefault="00EC3FD8" w:rsidP="005116EB">
      <w:pPr>
        <w:tabs>
          <w:tab w:val="left" w:pos="1470"/>
        </w:tabs>
      </w:pPr>
    </w:p>
    <w:p w:rsidR="00EC3FD8" w:rsidRDefault="00EC3FD8" w:rsidP="005116EB">
      <w:pPr>
        <w:tabs>
          <w:tab w:val="left" w:pos="1470"/>
        </w:tabs>
      </w:pPr>
    </w:p>
    <w:p w:rsidR="00EC3FD8" w:rsidRDefault="00EC3FD8" w:rsidP="005116EB">
      <w:pPr>
        <w:tabs>
          <w:tab w:val="left" w:pos="1470"/>
        </w:tabs>
      </w:pPr>
    </w:p>
    <w:p w:rsidR="00EC3FD8" w:rsidRDefault="00EC3FD8" w:rsidP="005116EB">
      <w:pPr>
        <w:tabs>
          <w:tab w:val="left" w:pos="1470"/>
        </w:tabs>
      </w:pPr>
    </w:p>
    <w:p w:rsidR="00EC3FD8" w:rsidRDefault="00EC3FD8" w:rsidP="005116EB">
      <w:pPr>
        <w:tabs>
          <w:tab w:val="left" w:pos="1470"/>
        </w:tabs>
      </w:pPr>
    </w:p>
    <w:p w:rsidR="00EC3FD8" w:rsidRDefault="00EC3FD8" w:rsidP="00EC3FD8">
      <w:pPr>
        <w:pStyle w:val="Ttulo2"/>
        <w:rPr>
          <w:sz w:val="28"/>
        </w:rPr>
      </w:pPr>
      <w:bookmarkStart w:id="7" w:name="_Toc425809523"/>
      <w:r>
        <w:rPr>
          <w:sz w:val="28"/>
        </w:rPr>
        <w:lastRenderedPageBreak/>
        <w:t>Distribución de producto terminado</w:t>
      </w:r>
      <w:bookmarkEnd w:id="7"/>
    </w:p>
    <w:p w:rsidR="00EC3FD8" w:rsidRDefault="00EC3FD8" w:rsidP="005116EB">
      <w:pPr>
        <w:tabs>
          <w:tab w:val="left" w:pos="147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 wp14:anchorId="4982555F" wp14:editId="2811EBAA">
            <wp:simplePos x="0" y="0"/>
            <wp:positionH relativeFrom="column">
              <wp:posOffset>76200</wp:posOffset>
            </wp:positionH>
            <wp:positionV relativeFrom="paragraph">
              <wp:posOffset>257810</wp:posOffset>
            </wp:positionV>
            <wp:extent cx="5398770" cy="2392045"/>
            <wp:effectExtent l="0" t="0" r="0" b="8255"/>
            <wp:wrapThrough wrapText="bothSides">
              <wp:wrapPolygon edited="0">
                <wp:start x="0" y="0"/>
                <wp:lineTo x="0" y="21503"/>
                <wp:lineTo x="21493" y="21503"/>
                <wp:lineTo x="21493" y="0"/>
                <wp:lineTo x="0" y="0"/>
              </wp:wrapPolygon>
            </wp:wrapThrough>
            <wp:docPr id="455" name="Imagen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E46" w:rsidRDefault="00B70E46" w:rsidP="005116EB">
      <w:pPr>
        <w:tabs>
          <w:tab w:val="left" w:pos="1470"/>
        </w:tabs>
      </w:pPr>
    </w:p>
    <w:p w:rsidR="00B70E46" w:rsidRDefault="00B70E46" w:rsidP="005116EB">
      <w:pPr>
        <w:tabs>
          <w:tab w:val="left" w:pos="1470"/>
        </w:tabs>
      </w:pPr>
    </w:p>
    <w:p w:rsidR="003F1C37" w:rsidRDefault="003F1C37" w:rsidP="005116EB">
      <w:pPr>
        <w:tabs>
          <w:tab w:val="left" w:pos="1470"/>
        </w:tabs>
      </w:pPr>
    </w:p>
    <w:p w:rsidR="003F1C37" w:rsidRDefault="003F1C37" w:rsidP="005116EB">
      <w:pPr>
        <w:tabs>
          <w:tab w:val="left" w:pos="1470"/>
        </w:tabs>
      </w:pPr>
    </w:p>
    <w:p w:rsidR="003F1C37" w:rsidRDefault="003F1C37" w:rsidP="003F1C37">
      <w:pPr>
        <w:pStyle w:val="Ttulo2"/>
        <w:rPr>
          <w:sz w:val="28"/>
        </w:rPr>
      </w:pPr>
      <w:bookmarkStart w:id="8" w:name="_Toc425809524"/>
      <w:r>
        <w:rPr>
          <w:sz w:val="28"/>
        </w:rPr>
        <w:t>Registro producto</w:t>
      </w:r>
      <w:bookmarkEnd w:id="8"/>
    </w:p>
    <w:p w:rsidR="00EC3FD8" w:rsidRDefault="003F1C37" w:rsidP="005116EB">
      <w:pPr>
        <w:tabs>
          <w:tab w:val="left" w:pos="1470"/>
        </w:tabs>
      </w:pPr>
      <w:r>
        <w:rPr>
          <w:rFonts w:ascii="Arial" w:hAnsi="Arial" w:cs="Arial"/>
          <w:b/>
          <w:noProof/>
          <w:sz w:val="24"/>
          <w:lang w:val="es-ES" w:eastAsia="es-ES"/>
        </w:rPr>
        <w:drawing>
          <wp:anchor distT="0" distB="0" distL="114300" distR="114300" simplePos="0" relativeHeight="251672576" behindDoc="1" locked="0" layoutInCell="1" allowOverlap="1" wp14:anchorId="51FAF166" wp14:editId="230BC720">
            <wp:simplePos x="0" y="0"/>
            <wp:positionH relativeFrom="column">
              <wp:posOffset>46990</wp:posOffset>
            </wp:positionH>
            <wp:positionV relativeFrom="paragraph">
              <wp:posOffset>95885</wp:posOffset>
            </wp:positionV>
            <wp:extent cx="5610225" cy="3209925"/>
            <wp:effectExtent l="0" t="0" r="9525" b="9525"/>
            <wp:wrapThrough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B10" w:rsidRDefault="00210B10" w:rsidP="005116EB">
      <w:pPr>
        <w:tabs>
          <w:tab w:val="left" w:pos="1470"/>
        </w:tabs>
      </w:pPr>
    </w:p>
    <w:p w:rsidR="00210B10" w:rsidRDefault="00210B10" w:rsidP="005116EB">
      <w:pPr>
        <w:tabs>
          <w:tab w:val="left" w:pos="1470"/>
        </w:tabs>
      </w:pPr>
    </w:p>
    <w:p w:rsidR="00210B10" w:rsidRDefault="00210B10" w:rsidP="00210B10">
      <w:pPr>
        <w:pStyle w:val="Ttulo1"/>
        <w:framePr w:wrap="auto" w:vAnchor="margin" w:yAlign="inline"/>
        <w:jc w:val="center"/>
        <w:rPr>
          <w:sz w:val="28"/>
        </w:rPr>
      </w:pPr>
      <w:bookmarkStart w:id="9" w:name="_Toc425809525"/>
      <w:r>
        <w:rPr>
          <w:sz w:val="28"/>
        </w:rPr>
        <w:t>Diagramas Hijo</w:t>
      </w:r>
      <w:bookmarkEnd w:id="9"/>
    </w:p>
    <w:p w:rsidR="00BD1D7A" w:rsidRDefault="00BD1D7A" w:rsidP="00BD1D7A"/>
    <w:p w:rsidR="00BD1D7A" w:rsidRPr="00BD1D7A" w:rsidRDefault="00BD1D7A" w:rsidP="00BD1D7A">
      <w:r>
        <w:rPr>
          <w:noProof/>
          <w:lang w:val="es-ES" w:eastAsia="es-ES"/>
        </w:rPr>
        <w:drawing>
          <wp:inline distT="0" distB="0" distL="0" distR="0">
            <wp:extent cx="5577840" cy="2468880"/>
            <wp:effectExtent l="0" t="0" r="3810" b="7620"/>
            <wp:docPr id="460" name="Imagen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94250C" w:rsidRDefault="0094250C" w:rsidP="005116EB">
      <w:pPr>
        <w:tabs>
          <w:tab w:val="left" w:pos="147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0F30C24C" wp14:editId="5C9A9FEB">
            <wp:simplePos x="0" y="0"/>
            <wp:positionH relativeFrom="column">
              <wp:posOffset>8890</wp:posOffset>
            </wp:positionH>
            <wp:positionV relativeFrom="paragraph">
              <wp:posOffset>1413510</wp:posOffset>
            </wp:positionV>
            <wp:extent cx="5612130" cy="4197350"/>
            <wp:effectExtent l="0" t="0" r="7620" b="0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456" name="Imagen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7" t="13897" r="25772" b="7251"/>
                    <a:stretch/>
                  </pic:blipFill>
                  <pic:spPr bwMode="auto">
                    <a:xfrm>
                      <a:off x="0" y="0"/>
                      <a:ext cx="5612130" cy="419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Default="0094250C" w:rsidP="0094250C">
      <w:pPr>
        <w:tabs>
          <w:tab w:val="left" w:pos="6158"/>
        </w:tabs>
      </w:pPr>
      <w:r>
        <w:tab/>
      </w: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1" locked="0" layoutInCell="1" allowOverlap="1" wp14:anchorId="6DC484EA" wp14:editId="272BF866">
            <wp:simplePos x="0" y="0"/>
            <wp:positionH relativeFrom="column">
              <wp:posOffset>8890</wp:posOffset>
            </wp:positionH>
            <wp:positionV relativeFrom="paragraph">
              <wp:posOffset>447675</wp:posOffset>
            </wp:positionV>
            <wp:extent cx="5612130" cy="3882390"/>
            <wp:effectExtent l="0" t="0" r="7620" b="3810"/>
            <wp:wrapThrough wrapText="bothSides">
              <wp:wrapPolygon edited="0">
                <wp:start x="0" y="0"/>
                <wp:lineTo x="0" y="21515"/>
                <wp:lineTo x="21556" y="21515"/>
                <wp:lineTo x="21556" y="0"/>
                <wp:lineTo x="0" y="0"/>
              </wp:wrapPolygon>
            </wp:wrapThrough>
            <wp:docPr id="457" name="Imagen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5" t="16314" r="24243" b="12387"/>
                    <a:stretch/>
                  </pic:blipFill>
                  <pic:spPr bwMode="auto"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68CFDBAF" wp14:editId="092BBCDE">
            <wp:simplePos x="0" y="0"/>
            <wp:positionH relativeFrom="column">
              <wp:posOffset>34925</wp:posOffset>
            </wp:positionH>
            <wp:positionV relativeFrom="paragraph">
              <wp:posOffset>109220</wp:posOffset>
            </wp:positionV>
            <wp:extent cx="5612130" cy="3277870"/>
            <wp:effectExtent l="0" t="0" r="7620" b="0"/>
            <wp:wrapThrough wrapText="bothSides">
              <wp:wrapPolygon edited="0">
                <wp:start x="0" y="0"/>
                <wp:lineTo x="0" y="21466"/>
                <wp:lineTo x="21556" y="21466"/>
                <wp:lineTo x="21556" y="0"/>
                <wp:lineTo x="0" y="0"/>
              </wp:wrapPolygon>
            </wp:wrapThrough>
            <wp:docPr id="458" name="Imagen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5" t="14793" r="24482" b="25398"/>
                    <a:stretch/>
                  </pic:blipFill>
                  <pic:spPr bwMode="auto"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14583A" w:rsidRDefault="0014583A" w:rsidP="0094250C">
      <w:pPr>
        <w:tabs>
          <w:tab w:val="left" w:pos="6158"/>
        </w:tabs>
      </w:pPr>
    </w:p>
    <w:p w:rsidR="0014583A" w:rsidRDefault="0014583A" w:rsidP="0094250C">
      <w:pPr>
        <w:tabs>
          <w:tab w:val="left" w:pos="6158"/>
        </w:tabs>
      </w:pPr>
    </w:p>
    <w:p w:rsidR="0014583A" w:rsidRDefault="0014583A" w:rsidP="0094250C">
      <w:pPr>
        <w:tabs>
          <w:tab w:val="left" w:pos="6158"/>
        </w:tabs>
      </w:pPr>
      <w:r>
        <w:rPr>
          <w:noProof/>
          <w:lang w:val="es-ES" w:eastAsia="es-ES"/>
        </w:rPr>
        <w:drawing>
          <wp:inline distT="0" distB="0" distL="0" distR="0">
            <wp:extent cx="5608955" cy="2279015"/>
            <wp:effectExtent l="0" t="0" r="0" b="6985"/>
            <wp:docPr id="459" name="Imagen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3A" w:rsidRDefault="0014583A" w:rsidP="0094250C">
      <w:pPr>
        <w:tabs>
          <w:tab w:val="left" w:pos="6158"/>
        </w:tabs>
      </w:pPr>
    </w:p>
    <w:p w:rsidR="0094250C" w:rsidRDefault="0094250C" w:rsidP="0094250C">
      <w:pPr>
        <w:tabs>
          <w:tab w:val="left" w:pos="6158"/>
        </w:tabs>
      </w:pPr>
    </w:p>
    <w:p w:rsidR="0094250C" w:rsidRPr="0094250C" w:rsidRDefault="0094250C" w:rsidP="0094250C">
      <w:pPr>
        <w:tabs>
          <w:tab w:val="left" w:pos="6158"/>
        </w:tabs>
      </w:pPr>
      <w:r>
        <w:tab/>
      </w:r>
    </w:p>
    <w:p w:rsidR="0094250C" w:rsidRPr="0094250C" w:rsidRDefault="0094250C" w:rsidP="0094250C"/>
    <w:p w:rsidR="00164359" w:rsidRDefault="00164359" w:rsidP="00164359">
      <w:pPr>
        <w:pStyle w:val="Ttulo1"/>
        <w:framePr w:wrap="auto" w:vAnchor="margin" w:yAlign="inline"/>
        <w:jc w:val="center"/>
        <w:rPr>
          <w:sz w:val="28"/>
        </w:rPr>
      </w:pPr>
      <w:bookmarkStart w:id="11" w:name="_Toc425809526"/>
      <w:r>
        <w:rPr>
          <w:sz w:val="28"/>
        </w:rPr>
        <w:t>DERCAS</w:t>
      </w:r>
      <w:bookmarkEnd w:id="11"/>
    </w:p>
    <w:p w:rsidR="0094250C" w:rsidRPr="00164359" w:rsidRDefault="0094250C" w:rsidP="0094250C"/>
    <w:p w:rsidR="00164359" w:rsidRDefault="00164359" w:rsidP="00164359">
      <w:pPr>
        <w:pStyle w:val="Sinespaciado"/>
      </w:pPr>
      <w:r>
        <w:t xml:space="preserve">Anexo </w:t>
      </w:r>
      <w:r w:rsidRPr="00164359">
        <w:t>Documento de Especificaciones y Requerimientos y Criterios de Aceptación del Software (DERCAS)</w:t>
      </w:r>
      <w:r>
        <w:t xml:space="preserve"> </w:t>
      </w:r>
      <w:r w:rsidRPr="00164359">
        <w:t>Seminario Análisis y Diseño</w:t>
      </w:r>
    </w:p>
    <w:p w:rsidR="00164359" w:rsidRPr="00164359" w:rsidRDefault="00164359" w:rsidP="00164359">
      <w:pPr>
        <w:pStyle w:val="Sinespaciado"/>
      </w:pPr>
    </w:p>
    <w:p w:rsidR="00164359" w:rsidRPr="00164359" w:rsidRDefault="00164359" w:rsidP="00164359">
      <w:pPr>
        <w:pStyle w:val="Sinespaciado"/>
        <w:jc w:val="center"/>
        <w:rPr>
          <w:rFonts w:cs="Candara"/>
          <w:b/>
          <w:bCs/>
        </w:rPr>
      </w:pPr>
      <w:r w:rsidRPr="00164359">
        <w:rPr>
          <w:rFonts w:cs="Candara"/>
          <w:b/>
          <w:bCs/>
        </w:rPr>
        <w:t>ERP – Módulo SCM</w:t>
      </w:r>
    </w:p>
    <w:p w:rsidR="00164359" w:rsidRPr="00164359" w:rsidRDefault="00164359" w:rsidP="00164359">
      <w:pPr>
        <w:pStyle w:val="Sinespaciado"/>
        <w:jc w:val="center"/>
        <w:rPr>
          <w:rFonts w:cs="Candara"/>
        </w:rPr>
      </w:pPr>
      <w:r w:rsidRPr="00164359">
        <w:rPr>
          <w:rFonts w:cs="Candara"/>
          <w:b/>
          <w:bCs/>
        </w:rPr>
        <w:t>Administración de Cadena de Suministros</w:t>
      </w:r>
    </w:p>
    <w:p w:rsidR="00164359" w:rsidRPr="0094250C" w:rsidRDefault="00164359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94250C" w:rsidRPr="0094250C" w:rsidRDefault="0094250C" w:rsidP="0094250C"/>
    <w:p w:rsidR="00210B10" w:rsidRPr="0094250C" w:rsidRDefault="00210B10" w:rsidP="0094250C"/>
    <w:sectPr w:rsidR="00210B10" w:rsidRPr="0094250C" w:rsidSect="00995BEF">
      <w:footerReference w:type="default" r:id="rId22"/>
      <w:footerReference w:type="firs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E2" w:rsidRDefault="00586BE2" w:rsidP="00422E41">
      <w:pPr>
        <w:spacing w:after="0" w:line="240" w:lineRule="auto"/>
      </w:pPr>
      <w:r>
        <w:separator/>
      </w:r>
    </w:p>
  </w:endnote>
  <w:endnote w:type="continuationSeparator" w:id="0">
    <w:p w:rsidR="00586BE2" w:rsidRDefault="00586BE2" w:rsidP="0042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95" w:rsidRDefault="00814995">
    <w:pPr>
      <w:pStyle w:val="Piedepgina"/>
    </w:pPr>
    <w:r>
      <w:rPr>
        <w:noProof/>
        <w:color w:val="5B9BD5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03" name="Rectángulo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C5F512" id="Rectángulo 103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Hnw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206E6" w:rsidRPr="001206E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7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95" w:rsidRDefault="00814995">
    <w:pPr>
      <w:pStyle w:val="Piedepgina"/>
    </w:pPr>
    <w:r>
      <w:rPr>
        <w:noProof/>
        <w:color w:val="5B9BD5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1A3E8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206E6" w:rsidRPr="001206E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0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E2" w:rsidRDefault="00586BE2" w:rsidP="00422E41">
      <w:pPr>
        <w:spacing w:after="0" w:line="240" w:lineRule="auto"/>
      </w:pPr>
      <w:r>
        <w:separator/>
      </w:r>
    </w:p>
  </w:footnote>
  <w:footnote w:type="continuationSeparator" w:id="0">
    <w:p w:rsidR="00586BE2" w:rsidRDefault="00586BE2" w:rsidP="00422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26758"/>
    <w:multiLevelType w:val="hybridMultilevel"/>
    <w:tmpl w:val="B6207C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C74F1"/>
    <w:multiLevelType w:val="hybridMultilevel"/>
    <w:tmpl w:val="D98EAC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B3358"/>
    <w:multiLevelType w:val="hybridMultilevel"/>
    <w:tmpl w:val="E5D008C2"/>
    <w:lvl w:ilvl="0" w:tplc="5B3C904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45ED4"/>
    <w:multiLevelType w:val="hybridMultilevel"/>
    <w:tmpl w:val="5C0ED9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B1690"/>
    <w:multiLevelType w:val="hybridMultilevel"/>
    <w:tmpl w:val="7D165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172F4"/>
    <w:multiLevelType w:val="hybridMultilevel"/>
    <w:tmpl w:val="81BEBF5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1404E6"/>
    <w:multiLevelType w:val="hybridMultilevel"/>
    <w:tmpl w:val="D40E97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6B7AA5"/>
    <w:multiLevelType w:val="hybridMultilevel"/>
    <w:tmpl w:val="A2D2DA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FCF05A9"/>
    <w:multiLevelType w:val="hybridMultilevel"/>
    <w:tmpl w:val="C486E096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9D"/>
    <w:rsid w:val="00023C67"/>
    <w:rsid w:val="000774B8"/>
    <w:rsid w:val="000A583D"/>
    <w:rsid w:val="000D5884"/>
    <w:rsid w:val="000E3225"/>
    <w:rsid w:val="000F5DA8"/>
    <w:rsid w:val="001206E6"/>
    <w:rsid w:val="0012239D"/>
    <w:rsid w:val="0014583A"/>
    <w:rsid w:val="00145CBD"/>
    <w:rsid w:val="00164359"/>
    <w:rsid w:val="001E481B"/>
    <w:rsid w:val="001F155A"/>
    <w:rsid w:val="00210B10"/>
    <w:rsid w:val="0024434D"/>
    <w:rsid w:val="0027472D"/>
    <w:rsid w:val="002843B7"/>
    <w:rsid w:val="002D60FE"/>
    <w:rsid w:val="003669DC"/>
    <w:rsid w:val="003F1C37"/>
    <w:rsid w:val="00401661"/>
    <w:rsid w:val="00422E41"/>
    <w:rsid w:val="00451813"/>
    <w:rsid w:val="005116EB"/>
    <w:rsid w:val="00586BE2"/>
    <w:rsid w:val="005A5488"/>
    <w:rsid w:val="005D2D72"/>
    <w:rsid w:val="005F3646"/>
    <w:rsid w:val="00642907"/>
    <w:rsid w:val="00674DA1"/>
    <w:rsid w:val="006D5AB5"/>
    <w:rsid w:val="00712C31"/>
    <w:rsid w:val="0077160C"/>
    <w:rsid w:val="0079229F"/>
    <w:rsid w:val="00814995"/>
    <w:rsid w:val="00815F2F"/>
    <w:rsid w:val="008B5BE9"/>
    <w:rsid w:val="008E28B5"/>
    <w:rsid w:val="00940C20"/>
    <w:rsid w:val="0094250C"/>
    <w:rsid w:val="00995BEF"/>
    <w:rsid w:val="009C0E99"/>
    <w:rsid w:val="00A16C5E"/>
    <w:rsid w:val="00A17806"/>
    <w:rsid w:val="00B224EB"/>
    <w:rsid w:val="00B70E46"/>
    <w:rsid w:val="00BB6E82"/>
    <w:rsid w:val="00BD1D7A"/>
    <w:rsid w:val="00CB542B"/>
    <w:rsid w:val="00CB5BA0"/>
    <w:rsid w:val="00CE089E"/>
    <w:rsid w:val="00CF08C0"/>
    <w:rsid w:val="00D22CF3"/>
    <w:rsid w:val="00D252A2"/>
    <w:rsid w:val="00DE05FE"/>
    <w:rsid w:val="00E14E40"/>
    <w:rsid w:val="00E6223F"/>
    <w:rsid w:val="00EC3FD8"/>
    <w:rsid w:val="00E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189998E-3F54-4603-BBEF-A1C60F87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23F"/>
    <w:pPr>
      <w:keepNext/>
      <w:keepLines/>
      <w:framePr w:wrap="around" w:vAnchor="text" w:hAnchor="text" w:y="1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4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43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15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5BE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BEF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E62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2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E41"/>
  </w:style>
  <w:style w:type="paragraph" w:styleId="Piedepgina">
    <w:name w:val="footer"/>
    <w:basedOn w:val="Normal"/>
    <w:link w:val="PiedepginaCar"/>
    <w:uiPriority w:val="99"/>
    <w:unhideWhenUsed/>
    <w:rsid w:val="0042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E41"/>
  </w:style>
  <w:style w:type="character" w:styleId="Nmerodepgina">
    <w:name w:val="page number"/>
    <w:basedOn w:val="Fuentedeprrafopredeter"/>
    <w:uiPriority w:val="99"/>
    <w:unhideWhenUsed/>
    <w:rsid w:val="00422E41"/>
  </w:style>
  <w:style w:type="character" w:customStyle="1" w:styleId="Ttulo2Car">
    <w:name w:val="Título 2 Car"/>
    <w:basedOn w:val="Fuentedeprrafopredeter"/>
    <w:link w:val="Ttulo2"/>
    <w:uiPriority w:val="9"/>
    <w:rsid w:val="00244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4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4434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443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F155A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anormal21">
    <w:name w:val="Tabla normal 21"/>
    <w:basedOn w:val="Tablanormal"/>
    <w:uiPriority w:val="42"/>
    <w:rsid w:val="005F36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GT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ombreadoclaro-nfasis1">
    <w:name w:val="Light Shading Accent 1"/>
    <w:basedOn w:val="Tablanormal"/>
    <w:uiPriority w:val="60"/>
    <w:rsid w:val="00A1780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A178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77160C"/>
    <w:pPr>
      <w:framePr w:wrap="auto" w:vAnchor="margin" w:yAlign="inline"/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7716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16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7160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7160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1FB70C-6510-4F50-9337-2DD31B4B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Semana 2 – Fase de análisis </vt:lpstr>
    </vt:vector>
  </TitlesOfParts>
  <Company>JUAN carlos garcia Gonzalez   0901-10-1968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2 – Fase de análisis </dc:title>
  <dc:subject>Seminario – Análisis y Desarrollo</dc:subject>
  <dc:creator>Grupo # 4</dc:creator>
  <cp:keywords/>
  <dc:description/>
  <cp:lastModifiedBy>Marvin Baten</cp:lastModifiedBy>
  <cp:revision>39</cp:revision>
  <dcterms:created xsi:type="dcterms:W3CDTF">2015-07-20T17:07:00Z</dcterms:created>
  <dcterms:modified xsi:type="dcterms:W3CDTF">2015-07-29T00:57:00Z</dcterms:modified>
</cp:coreProperties>
</file>