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 w:cs="Times New Roman"/>
          <w:b/>
          <w:sz w:val="32"/>
        </w:rPr>
        <w:t>Lê Hoàng Long</w:t>
      </w:r>
    </w:p>
    <w:p>
      <w:pPr>
        <w:jc w:val="center"/>
      </w:pPr>
      <w:r>
        <w:rPr>
          <w:rFonts w:ascii="Times New Roman" w:hAnsi="Times New Roman" w:eastAsia="Times New Roman" w:cs="Times New Roman"/>
          <w:i/>
          <w:sz w:val="21"/>
        </w:rPr>
        <w:t>Mẫu CV kiểm thử nội bộ - Junior / Fresher .NET Developer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Thông tin ứng viên</w:t>
      </w:r>
    </w:p>
    <w:p>
      <w:r>
        <w:rPr>
          <w:rFonts w:ascii="Times New Roman" w:hAnsi="Times New Roman" w:eastAsia="Times New Roman" w:cs="Times New Roman"/>
        </w:rPr>
        <w:t>Họ và tên: Lê Hoàng Long</w:t>
      </w:r>
    </w:p>
    <w:p>
      <w:r>
        <w:rPr>
          <w:rFonts w:ascii="Times New Roman" w:hAnsi="Times New Roman" w:eastAsia="Times New Roman" w:cs="Times New Roman"/>
        </w:rPr>
        <w:t>Vị trí định hướng: Junior / Fresher .NET Developer</w:t>
      </w:r>
    </w:p>
    <w:p>
      <w:r>
        <w:rPr>
          <w:rFonts w:ascii="Times New Roman" w:hAnsi="Times New Roman" w:eastAsia="Times New Roman" w:cs="Times New Roman"/>
        </w:rPr>
        <w:t>Số năm kinh nghiệm: 0.5 năm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Tóm tắt hồ sơ</w:t>
      </w:r>
    </w:p>
    <w:p>
      <w:r>
        <w:rPr>
          <w:rFonts w:ascii="Times New Roman" w:hAnsi="Times New Roman" w:eastAsia="Times New Roman" w:cs="Times New Roman"/>
        </w:rPr>
        <w:t>Sinh viên vừa tốt nghiệp ngành CNTT loại Giỏi, có 6 tháng thực tập lập trình C# ASP.NET. Đam mê học hỏi công nghệ mới và tìm kiếm cơ hội cọ xát thực tế.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Kỹ năng</w:t>
      </w:r>
    </w:p>
    <w:p>
      <w:r>
        <w:rPr>
          <w:rFonts w:ascii="Times New Roman" w:hAnsi="Times New Roman" w:eastAsia="Times New Roman" w:cs="Times New Roman"/>
        </w:rPr>
        <w:t>C#, ASP.NET MVC, SQL Server, HTML5, CSS3, Git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Kinh nghiệm</w:t>
      </w:r>
    </w:p>
    <w:p>
      <w:r>
        <w:rPr>
          <w:rFonts w:ascii="Times New Roman" w:hAnsi="Times New Roman" w:eastAsia="Times New Roman" w:cs="Times New Roman"/>
        </w:rPr>
        <w:t>Kinh nghiệm liên quan: 0.5 năm</w:t>
      </w:r>
    </w:p>
    <w:p>
      <w:r>
        <w:rPr>
          <w:rFonts w:ascii="Times New Roman" w:hAnsi="Times New Roman" w:eastAsia="Times New Roman" w:cs="Times New Roman"/>
        </w:rPr>
        <w:t>Dữ liệu giả lập đã ẩn danh, chỉ dùng để kiểm thử parser và thuật toán matching.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