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A1" w:rsidRPr="00A44FA1" w:rsidRDefault="00A44FA1" w:rsidP="00A44FA1">
      <w:pPr>
        <w:widowControl/>
        <w:shd w:val="clear" w:color="auto" w:fill="EFEFEF"/>
        <w:spacing w:before="100" w:beforeAutospacing="1" w:after="100" w:afterAutospacing="1" w:line="33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44FA1">
        <w:rPr>
          <w:rFonts w:ascii="Tahoma" w:eastAsia="宋体" w:hAnsi="Tahoma" w:cs="Tahoma"/>
          <w:color w:val="333333"/>
          <w:kern w:val="0"/>
          <w:sz w:val="27"/>
          <w:szCs w:val="27"/>
        </w:rPr>
        <w:t>最近本人在学习开发</w:t>
      </w:r>
      <w:proofErr w:type="spellStart"/>
      <w:r w:rsidRPr="00A44FA1">
        <w:rPr>
          <w:rFonts w:ascii="Tahoma" w:eastAsia="宋体" w:hAnsi="Tahoma" w:cs="Tahoma"/>
          <w:color w:val="333333"/>
          <w:kern w:val="0"/>
          <w:sz w:val="27"/>
          <w:szCs w:val="27"/>
        </w:rPr>
        <w:t>NodeJs</w:t>
      </w:r>
      <w:proofErr w:type="spellEnd"/>
      <w:r w:rsidRPr="00A44FA1">
        <w:rPr>
          <w:rFonts w:ascii="Tahoma" w:eastAsia="宋体" w:hAnsi="Tahoma" w:cs="Tahoma"/>
          <w:color w:val="333333"/>
          <w:kern w:val="0"/>
          <w:sz w:val="27"/>
          <w:szCs w:val="27"/>
        </w:rPr>
        <w:t>，使用到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</w:rPr>
        <w:t>express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</w:rPr>
        <w:t>框架，对于网上的学习资料甚少，因此本人会经常在开发中做一些总结。</w:t>
      </w:r>
    </w:p>
    <w:p w:rsidR="00A44FA1" w:rsidRPr="00A44FA1" w:rsidRDefault="00A44FA1" w:rsidP="00A44FA1">
      <w:pPr>
        <w:widowControl/>
        <w:shd w:val="clear" w:color="auto" w:fill="EFEFEF"/>
        <w:spacing w:before="100" w:beforeAutospacing="1" w:after="100" w:afterAutospacing="1" w:line="33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44FA1">
        <w:rPr>
          <w:rFonts w:ascii="Tahoma" w:eastAsia="宋体" w:hAnsi="Tahoma" w:cs="Tahoma"/>
          <w:color w:val="333333"/>
          <w:kern w:val="0"/>
          <w:sz w:val="27"/>
          <w:szCs w:val="27"/>
        </w:rPr>
        <w:t>express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</w:rPr>
        <w:t>获取参数有三种方法：</w:t>
      </w:r>
      <w:proofErr w:type="gramStart"/>
      <w:r w:rsidRPr="00A44FA1">
        <w:rPr>
          <w:rFonts w:ascii="Tahoma" w:eastAsia="宋体" w:hAnsi="Tahoma" w:cs="Tahoma"/>
          <w:color w:val="333333"/>
          <w:kern w:val="0"/>
          <w:sz w:val="27"/>
          <w:szCs w:val="27"/>
        </w:rPr>
        <w:t>官网介绍</w:t>
      </w:r>
      <w:proofErr w:type="gramEnd"/>
      <w:r w:rsidRPr="00A44FA1">
        <w:rPr>
          <w:rFonts w:ascii="Tahoma" w:eastAsia="宋体" w:hAnsi="Tahoma" w:cs="Tahoma"/>
          <w:color w:val="333333"/>
          <w:kern w:val="0"/>
          <w:sz w:val="27"/>
          <w:szCs w:val="27"/>
        </w:rPr>
        <w:t>如下</w:t>
      </w:r>
    </w:p>
    <w:p w:rsidR="00A44FA1" w:rsidRPr="00A44FA1" w:rsidRDefault="00A44FA1" w:rsidP="00A44FA1">
      <w:pPr>
        <w:widowControl/>
        <w:numPr>
          <w:ilvl w:val="0"/>
          <w:numId w:val="1"/>
        </w:numPr>
        <w:shd w:val="clear" w:color="auto" w:fill="1C1C1C"/>
        <w:spacing w:line="315" w:lineRule="atLeast"/>
        <w:ind w:left="0"/>
        <w:jc w:val="left"/>
        <w:rPr>
          <w:rFonts w:ascii="Arial" w:eastAsia="宋体" w:hAnsi="Arial" w:cs="Arial"/>
          <w:color w:val="8B8B8B"/>
          <w:kern w:val="0"/>
          <w:szCs w:val="21"/>
        </w:rPr>
      </w:pPr>
      <w:r w:rsidRPr="00A44FA1">
        <w:rPr>
          <w:rFonts w:ascii="Arial" w:eastAsia="宋体" w:hAnsi="Arial" w:cs="Arial"/>
          <w:color w:val="8B8B8B"/>
          <w:kern w:val="0"/>
          <w:szCs w:val="21"/>
        </w:rPr>
        <w:t xml:space="preserve">Checks route </w:t>
      </w:r>
      <w:proofErr w:type="spellStart"/>
      <w:r w:rsidRPr="00A44FA1">
        <w:rPr>
          <w:rFonts w:ascii="Arial" w:eastAsia="宋体" w:hAnsi="Arial" w:cs="Arial"/>
          <w:color w:val="8B8B8B"/>
          <w:kern w:val="0"/>
          <w:szCs w:val="21"/>
        </w:rPr>
        <w:t>params</w:t>
      </w:r>
      <w:proofErr w:type="spellEnd"/>
      <w:r w:rsidRPr="00A44FA1">
        <w:rPr>
          <w:rFonts w:ascii="Arial" w:eastAsia="宋体" w:hAnsi="Arial" w:cs="Arial"/>
          <w:color w:val="8B8B8B"/>
          <w:kern w:val="0"/>
          <w:szCs w:val="21"/>
        </w:rPr>
        <w:t xml:space="preserve"> (</w:t>
      </w:r>
      <w:proofErr w:type="spellStart"/>
      <w:r w:rsidRPr="00A44FA1">
        <w:rPr>
          <w:rFonts w:ascii="Arial" w:eastAsia="宋体" w:hAnsi="Arial" w:cs="Arial"/>
          <w:color w:val="FFFFFF"/>
          <w:kern w:val="0"/>
          <w:szCs w:val="21"/>
        </w:rPr>
        <w:t>req.params</w:t>
      </w:r>
      <w:proofErr w:type="spellEnd"/>
      <w:r w:rsidRPr="00A44FA1">
        <w:rPr>
          <w:rFonts w:ascii="Arial" w:eastAsia="宋体" w:hAnsi="Arial" w:cs="Arial"/>
          <w:color w:val="8B8B8B"/>
          <w:kern w:val="0"/>
          <w:szCs w:val="21"/>
        </w:rPr>
        <w:t>), ex: /user/:id</w:t>
      </w:r>
    </w:p>
    <w:p w:rsidR="00A44FA1" w:rsidRPr="00A44FA1" w:rsidRDefault="00A44FA1" w:rsidP="00A44FA1">
      <w:pPr>
        <w:widowControl/>
        <w:numPr>
          <w:ilvl w:val="0"/>
          <w:numId w:val="1"/>
        </w:numPr>
        <w:shd w:val="clear" w:color="auto" w:fill="1C1C1C"/>
        <w:spacing w:line="315" w:lineRule="atLeast"/>
        <w:ind w:left="0"/>
        <w:jc w:val="left"/>
        <w:rPr>
          <w:rFonts w:ascii="Arial" w:eastAsia="宋体" w:hAnsi="Arial" w:cs="Arial"/>
          <w:color w:val="8B8B8B"/>
          <w:kern w:val="0"/>
          <w:szCs w:val="21"/>
        </w:rPr>
      </w:pPr>
      <w:r w:rsidRPr="00A44FA1">
        <w:rPr>
          <w:rFonts w:ascii="Arial" w:eastAsia="宋体" w:hAnsi="Arial" w:cs="Arial"/>
          <w:color w:val="8B8B8B"/>
          <w:kern w:val="0"/>
          <w:szCs w:val="21"/>
        </w:rPr>
        <w:t xml:space="preserve">Checks query string </w:t>
      </w:r>
      <w:proofErr w:type="spellStart"/>
      <w:r w:rsidRPr="00A44FA1">
        <w:rPr>
          <w:rFonts w:ascii="Arial" w:eastAsia="宋体" w:hAnsi="Arial" w:cs="Arial"/>
          <w:color w:val="8B8B8B"/>
          <w:kern w:val="0"/>
          <w:szCs w:val="21"/>
        </w:rPr>
        <w:t>params</w:t>
      </w:r>
      <w:proofErr w:type="spellEnd"/>
      <w:r w:rsidRPr="00A44FA1">
        <w:rPr>
          <w:rFonts w:ascii="Arial" w:eastAsia="宋体" w:hAnsi="Arial" w:cs="Arial"/>
          <w:color w:val="8B8B8B"/>
          <w:kern w:val="0"/>
          <w:szCs w:val="21"/>
        </w:rPr>
        <w:t xml:space="preserve"> (</w:t>
      </w:r>
      <w:proofErr w:type="spellStart"/>
      <w:r w:rsidRPr="00A44FA1">
        <w:rPr>
          <w:rFonts w:ascii="Arial" w:eastAsia="宋体" w:hAnsi="Arial" w:cs="Arial"/>
          <w:color w:val="FFFFFF"/>
          <w:kern w:val="0"/>
          <w:szCs w:val="21"/>
        </w:rPr>
        <w:t>req.query</w:t>
      </w:r>
      <w:proofErr w:type="spellEnd"/>
      <w:r w:rsidRPr="00A44FA1">
        <w:rPr>
          <w:rFonts w:ascii="Arial" w:eastAsia="宋体" w:hAnsi="Arial" w:cs="Arial"/>
          <w:color w:val="8B8B8B"/>
          <w:kern w:val="0"/>
          <w:szCs w:val="21"/>
        </w:rPr>
        <w:t>), ex: ?id=12</w:t>
      </w:r>
    </w:p>
    <w:p w:rsidR="00A44FA1" w:rsidRPr="00A44FA1" w:rsidRDefault="00A44FA1" w:rsidP="00A44FA1">
      <w:pPr>
        <w:widowControl/>
        <w:numPr>
          <w:ilvl w:val="0"/>
          <w:numId w:val="1"/>
        </w:numPr>
        <w:shd w:val="clear" w:color="auto" w:fill="1C1C1C"/>
        <w:spacing w:line="315" w:lineRule="atLeast"/>
        <w:ind w:left="0"/>
        <w:jc w:val="left"/>
        <w:rPr>
          <w:rFonts w:ascii="Arial" w:eastAsia="宋体" w:hAnsi="Arial" w:cs="Arial"/>
          <w:color w:val="8B8B8B"/>
          <w:kern w:val="0"/>
          <w:szCs w:val="21"/>
        </w:rPr>
      </w:pPr>
      <w:r w:rsidRPr="00A44FA1">
        <w:rPr>
          <w:rFonts w:ascii="Arial" w:eastAsia="宋体" w:hAnsi="Arial" w:cs="Arial"/>
          <w:color w:val="8B8B8B"/>
          <w:kern w:val="0"/>
          <w:szCs w:val="21"/>
        </w:rPr>
        <w:t xml:space="preserve">Checks </w:t>
      </w:r>
      <w:proofErr w:type="spellStart"/>
      <w:r w:rsidRPr="00A44FA1">
        <w:rPr>
          <w:rFonts w:ascii="Arial" w:eastAsia="宋体" w:hAnsi="Arial" w:cs="Arial"/>
          <w:color w:val="8B8B8B"/>
          <w:kern w:val="0"/>
          <w:szCs w:val="21"/>
        </w:rPr>
        <w:t>urlencoded</w:t>
      </w:r>
      <w:proofErr w:type="spellEnd"/>
      <w:r w:rsidRPr="00A44FA1">
        <w:rPr>
          <w:rFonts w:ascii="Arial" w:eastAsia="宋体" w:hAnsi="Arial" w:cs="Arial"/>
          <w:color w:val="8B8B8B"/>
          <w:kern w:val="0"/>
          <w:szCs w:val="21"/>
        </w:rPr>
        <w:t xml:space="preserve"> body </w:t>
      </w:r>
      <w:proofErr w:type="spellStart"/>
      <w:r w:rsidRPr="00A44FA1">
        <w:rPr>
          <w:rFonts w:ascii="Arial" w:eastAsia="宋体" w:hAnsi="Arial" w:cs="Arial"/>
          <w:color w:val="8B8B8B"/>
          <w:kern w:val="0"/>
          <w:szCs w:val="21"/>
        </w:rPr>
        <w:t>params</w:t>
      </w:r>
      <w:proofErr w:type="spellEnd"/>
      <w:r w:rsidRPr="00A44FA1">
        <w:rPr>
          <w:rFonts w:ascii="Arial" w:eastAsia="宋体" w:hAnsi="Arial" w:cs="Arial"/>
          <w:color w:val="8B8B8B"/>
          <w:kern w:val="0"/>
          <w:szCs w:val="21"/>
        </w:rPr>
        <w:t xml:space="preserve"> (</w:t>
      </w:r>
      <w:proofErr w:type="spellStart"/>
      <w:r w:rsidRPr="00A44FA1">
        <w:rPr>
          <w:rFonts w:ascii="Arial" w:eastAsia="宋体" w:hAnsi="Arial" w:cs="Arial"/>
          <w:color w:val="FFFFFF"/>
          <w:kern w:val="0"/>
          <w:szCs w:val="21"/>
        </w:rPr>
        <w:t>req.body</w:t>
      </w:r>
      <w:proofErr w:type="spellEnd"/>
      <w:r w:rsidRPr="00A44FA1">
        <w:rPr>
          <w:rFonts w:ascii="Arial" w:eastAsia="宋体" w:hAnsi="Arial" w:cs="Arial"/>
          <w:color w:val="8B8B8B"/>
          <w:kern w:val="0"/>
          <w:szCs w:val="21"/>
        </w:rPr>
        <w:t>), ex: id=</w:t>
      </w:r>
    </w:p>
    <w:p w:rsidR="00A44FA1" w:rsidRPr="00A44FA1" w:rsidRDefault="00A44FA1" w:rsidP="00A44F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4FA1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FEFEF"/>
        </w:rPr>
        <w:t>1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FEFEF"/>
        </w:rPr>
        <w:t>、例如：</w:t>
      </w:r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EFEFEF"/>
        </w:rPr>
        <w:t>127.0.0.1:3000/index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FEFEF"/>
        </w:rPr>
        <w:t>，这种情况下，我们为了得到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FEFEF"/>
        </w:rPr>
        <w:t>index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FEFEF"/>
        </w:rPr>
        <w:t>，我们可以通过使用</w:t>
      </w:r>
      <w:proofErr w:type="spellStart"/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EFEFEF"/>
        </w:rPr>
        <w:t>req.params</w:t>
      </w:r>
      <w:proofErr w:type="spellEnd"/>
      <w:r w:rsidRPr="00A44FA1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FEFEF"/>
        </w:rPr>
        <w:t>得到，通过这种方法我们就可以很好的处理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FEFEF"/>
        </w:rPr>
        <w:t>Node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FEFEF"/>
        </w:rPr>
        <w:t>中的路由处理问题，同时利用这点可以非常方便的实现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FEFEF"/>
        </w:rPr>
        <w:t>MVC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  <w:shd w:val="clear" w:color="auto" w:fill="EFEFEF"/>
        </w:rPr>
        <w:t>模式；</w:t>
      </w:r>
      <w:bookmarkStart w:id="0" w:name="_GoBack"/>
      <w:bookmarkEnd w:id="0"/>
    </w:p>
    <w:p w:rsidR="00A44FA1" w:rsidRPr="00A44FA1" w:rsidRDefault="00A44FA1" w:rsidP="00A44FA1">
      <w:pPr>
        <w:widowControl/>
        <w:shd w:val="clear" w:color="auto" w:fill="EFEFEF"/>
        <w:spacing w:before="100" w:beforeAutospacing="1" w:after="100" w:afterAutospacing="1" w:line="33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2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、例如：</w:t>
      </w:r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127.0.0.1:3000/</w:t>
      </w:r>
      <w:proofErr w:type="spellStart"/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index?id</w:t>
      </w:r>
      <w:proofErr w:type="spellEnd"/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=12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，这种情况下，这种方式是获取客户端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get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方式传递过来的值，通过使用</w:t>
      </w:r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req.query.id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就可以获得，类似于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fldChar w:fldCharType="begin"/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instrText xml:space="preserve"> </w:instrText>
      </w:r>
      <w:r w:rsidRPr="00A44FA1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instrText>HYPERLINK "http://lib.csdn.net/base/php" \o "PHP</w:instrText>
      </w:r>
      <w:r w:rsidRPr="00A44FA1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instrText>知识库</w:instrText>
      </w:r>
      <w:r w:rsidRPr="00A44FA1">
        <w:rPr>
          <w:rFonts w:ascii="Tahoma" w:eastAsia="宋体" w:hAnsi="Tahoma" w:cs="Tahoma" w:hint="eastAsia"/>
          <w:color w:val="333333"/>
          <w:kern w:val="0"/>
          <w:sz w:val="24"/>
          <w:szCs w:val="24"/>
        </w:rPr>
        <w:instrText>" \t "_blank"</w:instrTex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instrText xml:space="preserve"> </w:instrTex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fldChar w:fldCharType="separate"/>
      </w:r>
      <w:r w:rsidRPr="00A44FA1">
        <w:rPr>
          <w:rFonts w:ascii="Tahoma" w:eastAsia="宋体" w:hAnsi="Tahoma" w:cs="Tahoma"/>
          <w:b/>
          <w:bCs/>
          <w:color w:val="DF3434"/>
          <w:kern w:val="0"/>
          <w:sz w:val="24"/>
          <w:szCs w:val="24"/>
        </w:rPr>
        <w:t>PHP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fldChar w:fldCharType="end"/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的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get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方法；</w:t>
      </w:r>
    </w:p>
    <w:p w:rsidR="00A44FA1" w:rsidRPr="00A44FA1" w:rsidRDefault="00A44FA1" w:rsidP="00A44FA1">
      <w:pPr>
        <w:widowControl/>
        <w:shd w:val="clear" w:color="auto" w:fill="EFEFEF"/>
        <w:spacing w:before="100" w:beforeAutospacing="1" w:after="100" w:afterAutospacing="1" w:line="33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3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、例如：</w:t>
      </w:r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127.0.0.1</w:t>
      </w:r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：</w:t>
      </w:r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300/index</w:t>
      </w:r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，然后</w:t>
      </w:r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post</w:t>
      </w:r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了一个</w:t>
      </w:r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id=2</w:t>
      </w:r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的值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，这种方式是获取客户端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post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过来的数据，可以通过</w:t>
      </w:r>
      <w:r w:rsidRPr="00A44FA1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req.body.id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获取，类似于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PHP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的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post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方法；</w:t>
      </w:r>
    </w:p>
    <w:p w:rsidR="00A44FA1" w:rsidRPr="00A44FA1" w:rsidRDefault="00A44FA1" w:rsidP="00A44FA1">
      <w:pPr>
        <w:widowControl/>
        <w:shd w:val="clear" w:color="auto" w:fill="EFEFEF"/>
        <w:spacing w:before="100" w:beforeAutospacing="1" w:after="100" w:afterAutospacing="1" w:line="33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A44FA1" w:rsidRPr="00A44FA1" w:rsidRDefault="00A44FA1" w:rsidP="00A44FA1">
      <w:pPr>
        <w:widowControl/>
        <w:shd w:val="clear" w:color="auto" w:fill="EFEFEF"/>
        <w:spacing w:before="100" w:beforeAutospacing="1" w:after="100" w:afterAutospacing="1" w:line="33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下面举例介绍下这三个方法：</w:t>
      </w:r>
    </w:p>
    <w:p w:rsidR="00A44FA1" w:rsidRPr="00A44FA1" w:rsidRDefault="00A44FA1" w:rsidP="00A44FA1">
      <w:pPr>
        <w:widowControl/>
        <w:shd w:val="clear" w:color="auto" w:fill="EFEFEF"/>
        <w:spacing w:before="100" w:beforeAutospacing="1" w:after="100" w:afterAutospacing="1" w:line="33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如下一个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test.html</w:t>
      </w:r>
      <w:r w:rsidRPr="00A44FA1">
        <w:rPr>
          <w:rFonts w:ascii="Tahoma" w:eastAsia="宋体" w:hAnsi="Tahoma" w:cs="Tahoma"/>
          <w:color w:val="333333"/>
          <w:kern w:val="0"/>
          <w:sz w:val="24"/>
          <w:szCs w:val="24"/>
        </w:rPr>
        <w:t>代码</w:t>
      </w:r>
    </w:p>
    <w:p w:rsidR="00A44FA1" w:rsidRPr="00A44FA1" w:rsidRDefault="00A44FA1" w:rsidP="00A44F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r w:rsidRPr="00A44FA1">
        <w:rPr>
          <w:rFonts w:ascii="Tahoma" w:eastAsia="宋体" w:hAnsi="Tahoma" w:cs="Tahoma"/>
          <w:b/>
          <w:bCs/>
          <w:color w:val="993300"/>
          <w:kern w:val="0"/>
          <w:szCs w:val="21"/>
          <w:bdr w:val="none" w:sz="0" w:space="0" w:color="auto" w:frame="1"/>
        </w:rPr>
        <w:t>&lt;form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</w:t>
      </w:r>
      <w:r w:rsidRPr="00A44FA1">
        <w:rPr>
          <w:rFonts w:ascii="Tahoma" w:eastAsia="宋体" w:hAnsi="Tahoma" w:cs="Tahoma"/>
          <w:color w:val="FF0000"/>
          <w:kern w:val="0"/>
          <w:szCs w:val="21"/>
          <w:bdr w:val="none" w:sz="0" w:space="0" w:color="auto" w:frame="1"/>
        </w:rPr>
        <w:t>action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=</w:t>
      </w:r>
      <w:r w:rsidRPr="00A44FA1">
        <w:rPr>
          <w:rFonts w:ascii="Tahoma" w:eastAsia="宋体" w:hAnsi="Tahoma" w:cs="Tahoma"/>
          <w:color w:val="0000FF"/>
          <w:kern w:val="0"/>
          <w:szCs w:val="21"/>
          <w:bdr w:val="none" w:sz="0" w:space="0" w:color="auto" w:frame="1"/>
        </w:rPr>
        <w:t>"/index"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</w:t>
      </w:r>
      <w:r w:rsidRPr="00A44FA1">
        <w:rPr>
          <w:rFonts w:ascii="Tahoma" w:eastAsia="宋体" w:hAnsi="Tahoma" w:cs="Tahoma"/>
          <w:color w:val="FF0000"/>
          <w:kern w:val="0"/>
          <w:szCs w:val="21"/>
          <w:bdr w:val="none" w:sz="0" w:space="0" w:color="auto" w:frame="1"/>
        </w:rPr>
        <w:t>method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=</w:t>
      </w:r>
      <w:r w:rsidRPr="00A44FA1">
        <w:rPr>
          <w:rFonts w:ascii="Tahoma" w:eastAsia="宋体" w:hAnsi="Tahoma" w:cs="Tahoma"/>
          <w:color w:val="0000FF"/>
          <w:kern w:val="0"/>
          <w:szCs w:val="21"/>
          <w:bdr w:val="none" w:sz="0" w:space="0" w:color="auto" w:frame="1"/>
        </w:rPr>
        <w:t>"get"</w:t>
      </w:r>
      <w:r w:rsidRPr="00A44FA1">
        <w:rPr>
          <w:rFonts w:ascii="Tahoma" w:eastAsia="宋体" w:hAnsi="Tahoma" w:cs="Tahoma"/>
          <w:b/>
          <w:bCs/>
          <w:color w:val="66CCFF"/>
          <w:kern w:val="0"/>
          <w:szCs w:val="21"/>
          <w:bdr w:val="none" w:sz="0" w:space="0" w:color="auto" w:frame="1"/>
        </w:rPr>
        <w:t>&gt;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</w:t>
      </w:r>
    </w:p>
    <w:p w:rsidR="00A44FA1" w:rsidRPr="00A44FA1" w:rsidRDefault="00A44FA1" w:rsidP="00A44F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     </w:t>
      </w:r>
      <w:r w:rsidRPr="00A44FA1">
        <w:rPr>
          <w:rFonts w:ascii="Tahoma" w:eastAsia="宋体" w:hAnsi="Tahoma" w:cs="Tahoma"/>
          <w:b/>
          <w:bCs/>
          <w:color w:val="993300"/>
          <w:kern w:val="0"/>
          <w:szCs w:val="21"/>
          <w:bdr w:val="none" w:sz="0" w:space="0" w:color="auto" w:frame="1"/>
        </w:rPr>
        <w:t>&lt;input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</w:t>
      </w:r>
      <w:r w:rsidRPr="00A44FA1">
        <w:rPr>
          <w:rFonts w:ascii="Tahoma" w:eastAsia="宋体" w:hAnsi="Tahoma" w:cs="Tahoma"/>
          <w:color w:val="FF0000"/>
          <w:kern w:val="0"/>
          <w:szCs w:val="21"/>
          <w:bdr w:val="none" w:sz="0" w:space="0" w:color="auto" w:frame="1"/>
        </w:rPr>
        <w:t>type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=</w:t>
      </w:r>
      <w:r w:rsidRPr="00A44FA1">
        <w:rPr>
          <w:rFonts w:ascii="Tahoma" w:eastAsia="宋体" w:hAnsi="Tahoma" w:cs="Tahoma"/>
          <w:color w:val="0000FF"/>
          <w:kern w:val="0"/>
          <w:szCs w:val="21"/>
          <w:bdr w:val="none" w:sz="0" w:space="0" w:color="auto" w:frame="1"/>
        </w:rPr>
        <w:t>"text"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</w:t>
      </w:r>
      <w:r w:rsidRPr="00A44FA1">
        <w:rPr>
          <w:rFonts w:ascii="Tahoma" w:eastAsia="宋体" w:hAnsi="Tahoma" w:cs="Tahoma"/>
          <w:color w:val="FF0000"/>
          <w:kern w:val="0"/>
          <w:szCs w:val="21"/>
          <w:bdr w:val="none" w:sz="0" w:space="0" w:color="auto" w:frame="1"/>
        </w:rPr>
        <w:t>name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=</w:t>
      </w:r>
      <w:r w:rsidRPr="00A44FA1">
        <w:rPr>
          <w:rFonts w:ascii="Tahoma" w:eastAsia="宋体" w:hAnsi="Tahoma" w:cs="Tahoma"/>
          <w:color w:val="0000FF"/>
          <w:kern w:val="0"/>
          <w:szCs w:val="21"/>
          <w:bdr w:val="none" w:sz="0" w:space="0" w:color="auto" w:frame="1"/>
        </w:rPr>
        <w:t>"</w:t>
      </w:r>
      <w:proofErr w:type="spellStart"/>
      <w:r w:rsidRPr="00A44FA1">
        <w:rPr>
          <w:rFonts w:ascii="Tahoma" w:eastAsia="宋体" w:hAnsi="Tahoma" w:cs="Tahoma"/>
          <w:color w:val="0000FF"/>
          <w:kern w:val="0"/>
          <w:szCs w:val="21"/>
          <w:bdr w:val="none" w:sz="0" w:space="0" w:color="auto" w:frame="1"/>
        </w:rPr>
        <w:t>login_name</w:t>
      </w:r>
      <w:proofErr w:type="spellEnd"/>
      <w:r w:rsidRPr="00A44FA1">
        <w:rPr>
          <w:rFonts w:ascii="Tahoma" w:eastAsia="宋体" w:hAnsi="Tahoma" w:cs="Tahoma"/>
          <w:color w:val="0000FF"/>
          <w:kern w:val="0"/>
          <w:szCs w:val="21"/>
          <w:bdr w:val="none" w:sz="0" w:space="0" w:color="auto" w:frame="1"/>
        </w:rPr>
        <w:t>"</w:t>
      </w:r>
      <w:r w:rsidRPr="00A44FA1">
        <w:rPr>
          <w:rFonts w:ascii="Tahoma" w:eastAsia="宋体" w:hAnsi="Tahoma" w:cs="Tahoma"/>
          <w:b/>
          <w:bCs/>
          <w:color w:val="66CCFF"/>
          <w:kern w:val="0"/>
          <w:szCs w:val="21"/>
          <w:bdr w:val="none" w:sz="0" w:space="0" w:color="auto" w:frame="1"/>
        </w:rPr>
        <w:t>/&gt;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</w:t>
      </w:r>
    </w:p>
    <w:p w:rsidR="00A44FA1" w:rsidRPr="00A44FA1" w:rsidRDefault="00A44FA1" w:rsidP="00A44F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   </w:t>
      </w:r>
      <w:r w:rsidRPr="00A44FA1">
        <w:rPr>
          <w:rFonts w:ascii="Tahoma" w:eastAsia="宋体" w:hAnsi="Tahoma" w:cs="Tahoma"/>
          <w:b/>
          <w:bCs/>
          <w:color w:val="993300"/>
          <w:kern w:val="0"/>
          <w:szCs w:val="21"/>
          <w:bdr w:val="none" w:sz="0" w:space="0" w:color="auto" w:frame="1"/>
        </w:rPr>
        <w:t>&lt;input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</w:t>
      </w:r>
      <w:r w:rsidRPr="00A44FA1">
        <w:rPr>
          <w:rFonts w:ascii="Tahoma" w:eastAsia="宋体" w:hAnsi="Tahoma" w:cs="Tahoma"/>
          <w:color w:val="FF0000"/>
          <w:kern w:val="0"/>
          <w:szCs w:val="21"/>
          <w:bdr w:val="none" w:sz="0" w:space="0" w:color="auto" w:frame="1"/>
        </w:rPr>
        <w:t>type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=</w:t>
      </w:r>
      <w:r w:rsidRPr="00A44FA1">
        <w:rPr>
          <w:rFonts w:ascii="Tahoma" w:eastAsia="宋体" w:hAnsi="Tahoma" w:cs="Tahoma"/>
          <w:color w:val="0000FF"/>
          <w:kern w:val="0"/>
          <w:szCs w:val="21"/>
          <w:bdr w:val="none" w:sz="0" w:space="0" w:color="auto" w:frame="1"/>
        </w:rPr>
        <w:t>"submit"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</w:t>
      </w:r>
      <w:r w:rsidRPr="00A44FA1">
        <w:rPr>
          <w:rFonts w:ascii="Tahoma" w:eastAsia="宋体" w:hAnsi="Tahoma" w:cs="Tahoma"/>
          <w:color w:val="FF0000"/>
          <w:kern w:val="0"/>
          <w:szCs w:val="21"/>
          <w:bdr w:val="none" w:sz="0" w:space="0" w:color="auto" w:frame="1"/>
        </w:rPr>
        <w:t>value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=</w:t>
      </w:r>
      <w:r w:rsidRPr="00A44FA1">
        <w:rPr>
          <w:rFonts w:ascii="Tahoma" w:eastAsia="宋体" w:hAnsi="Tahoma" w:cs="Tahoma"/>
          <w:color w:val="0000FF"/>
          <w:kern w:val="0"/>
          <w:szCs w:val="21"/>
          <w:bdr w:val="none" w:sz="0" w:space="0" w:color="auto" w:frame="1"/>
        </w:rPr>
        <w:t>"Sign In"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</w:t>
      </w:r>
      <w:r w:rsidRPr="00A44FA1">
        <w:rPr>
          <w:rFonts w:ascii="Tahoma" w:eastAsia="宋体" w:hAnsi="Tahoma" w:cs="Tahoma"/>
          <w:b/>
          <w:bCs/>
          <w:color w:val="66CCFF"/>
          <w:kern w:val="0"/>
          <w:szCs w:val="21"/>
          <w:bdr w:val="none" w:sz="0" w:space="0" w:color="auto" w:frame="1"/>
        </w:rPr>
        <w:t>/&gt;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</w:t>
      </w:r>
    </w:p>
    <w:p w:rsidR="00A44FA1" w:rsidRPr="00A44FA1" w:rsidRDefault="00A44FA1" w:rsidP="00A44FA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r w:rsidRPr="00A44FA1">
        <w:rPr>
          <w:rFonts w:ascii="Tahoma" w:eastAsia="宋体" w:hAnsi="Tahoma" w:cs="Tahoma"/>
          <w:b/>
          <w:bCs/>
          <w:color w:val="993300"/>
          <w:kern w:val="0"/>
          <w:szCs w:val="21"/>
          <w:bdr w:val="none" w:sz="0" w:space="0" w:color="auto" w:frame="1"/>
        </w:rPr>
        <w:t>&lt;/form&gt;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</w:t>
      </w:r>
    </w:p>
    <w:p w:rsidR="00A44FA1" w:rsidRPr="00A44FA1" w:rsidRDefault="00A44FA1" w:rsidP="00A44F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在</w:t>
      </w:r>
      <w:proofErr w:type="spellStart"/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nodeJs</w:t>
      </w:r>
      <w:proofErr w:type="spellEnd"/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中我们要自定义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HTTP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，因此创建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index.</w:t>
      </w:r>
      <w:proofErr w:type="gramStart"/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js</w:t>
      </w:r>
      <w:proofErr w:type="gramEnd"/>
    </w:p>
    <w:p w:rsidR="00A44FA1" w:rsidRPr="00A44FA1" w:rsidRDefault="00A44FA1" w:rsidP="00A44F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proofErr w:type="spellStart"/>
      <w:r w:rsidRPr="00A44FA1">
        <w:rPr>
          <w:rFonts w:ascii="Tahoma" w:eastAsia="宋体" w:hAnsi="Tahoma" w:cs="Tahoma"/>
          <w:b/>
          <w:bCs/>
          <w:color w:val="66CCFF"/>
          <w:kern w:val="0"/>
          <w:szCs w:val="21"/>
          <w:bdr w:val="none" w:sz="0" w:space="0" w:color="auto" w:frame="1"/>
        </w:rPr>
        <w:t>var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app = require(</w:t>
      </w:r>
      <w:r w:rsidRPr="00A44FA1">
        <w:rPr>
          <w:rFonts w:ascii="Tahoma" w:eastAsia="宋体" w:hAnsi="Tahoma" w:cs="Tahoma"/>
          <w:color w:val="FF9900"/>
          <w:kern w:val="0"/>
          <w:szCs w:val="21"/>
          <w:bdr w:val="none" w:sz="0" w:space="0" w:color="auto" w:frame="1"/>
        </w:rPr>
        <w:t>'express'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).</w:t>
      </w:r>
      <w:proofErr w:type="spell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createServer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();  </w:t>
      </w:r>
    </w:p>
    <w:p w:rsidR="00A44FA1" w:rsidRPr="00A44FA1" w:rsidRDefault="00A44FA1" w:rsidP="00A44F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</w:t>
      </w:r>
    </w:p>
    <w:p w:rsidR="00A44FA1" w:rsidRPr="00A44FA1" w:rsidRDefault="00A44FA1" w:rsidP="00A44F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proofErr w:type="spell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app.get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(</w:t>
      </w:r>
      <w:r w:rsidRPr="00A44FA1">
        <w:rPr>
          <w:rFonts w:ascii="Tahoma" w:eastAsia="宋体" w:hAnsi="Tahoma" w:cs="Tahoma"/>
          <w:color w:val="FF9900"/>
          <w:kern w:val="0"/>
          <w:szCs w:val="21"/>
          <w:bdr w:val="none" w:sz="0" w:space="0" w:color="auto" w:frame="1"/>
        </w:rPr>
        <w:t>'/:key'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, </w:t>
      </w:r>
      <w:r w:rsidRPr="00A44FA1">
        <w:rPr>
          <w:rFonts w:ascii="Tahoma" w:eastAsia="宋体" w:hAnsi="Tahoma" w:cs="Tahoma"/>
          <w:b/>
          <w:bCs/>
          <w:color w:val="66CCFF"/>
          <w:kern w:val="0"/>
          <w:szCs w:val="21"/>
          <w:bdr w:val="none" w:sz="0" w:space="0" w:color="auto" w:frame="1"/>
        </w:rPr>
        <w:t>function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(</w:t>
      </w:r>
      <w:proofErr w:type="spell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req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, res){  </w:t>
      </w:r>
    </w:p>
    <w:p w:rsidR="00A44FA1" w:rsidRPr="00A44FA1" w:rsidRDefault="00A44FA1" w:rsidP="00A44F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console.log(</w:t>
      </w:r>
      <w:proofErr w:type="spell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req.params.key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);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//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输出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index 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</w:t>
      </w:r>
    </w:p>
    <w:p w:rsidR="00A44FA1" w:rsidRPr="00A44FA1" w:rsidRDefault="00A44FA1" w:rsidP="00A44F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console.log(</w:t>
      </w:r>
      <w:proofErr w:type="spell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req.query.login_name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);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//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输出表单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get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提交的</w:t>
      </w:r>
      <w:proofErr w:type="spellStart"/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login_name</w:t>
      </w:r>
      <w:proofErr w:type="spellEnd"/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 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</w:t>
      </w:r>
    </w:p>
    <w:p w:rsidR="00A44FA1" w:rsidRPr="00A44FA1" w:rsidRDefault="00A44FA1" w:rsidP="00A44F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</w:t>
      </w:r>
      <w:proofErr w:type="spellStart"/>
      <w:proofErr w:type="gram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res.send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(</w:t>
      </w:r>
      <w:proofErr w:type="gramEnd"/>
      <w:r w:rsidRPr="00A44FA1">
        <w:rPr>
          <w:rFonts w:ascii="Tahoma" w:eastAsia="宋体" w:hAnsi="Tahoma" w:cs="Tahoma"/>
          <w:color w:val="FF9900"/>
          <w:kern w:val="0"/>
          <w:szCs w:val="21"/>
          <w:bdr w:val="none" w:sz="0" w:space="0" w:color="auto" w:frame="1"/>
        </w:rPr>
        <w:t>'great you are right for get method!'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);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//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显示页面文字信息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 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</w:t>
      </w:r>
    </w:p>
    <w:p w:rsidR="00A44FA1" w:rsidRPr="00A44FA1" w:rsidRDefault="00A44FA1" w:rsidP="00A44F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});  </w:t>
      </w:r>
    </w:p>
    <w:p w:rsidR="00A44FA1" w:rsidRPr="00A44FA1" w:rsidRDefault="00A44FA1" w:rsidP="00A44F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proofErr w:type="spell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lastRenderedPageBreak/>
        <w:t>app.post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(</w:t>
      </w:r>
      <w:r w:rsidRPr="00A44FA1">
        <w:rPr>
          <w:rFonts w:ascii="Tahoma" w:eastAsia="宋体" w:hAnsi="Tahoma" w:cs="Tahoma"/>
          <w:color w:val="FF9900"/>
          <w:kern w:val="0"/>
          <w:szCs w:val="21"/>
          <w:bdr w:val="none" w:sz="0" w:space="0" w:color="auto" w:frame="1"/>
        </w:rPr>
        <w:t>'/:key'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, </w:t>
      </w:r>
      <w:r w:rsidRPr="00A44FA1">
        <w:rPr>
          <w:rFonts w:ascii="Tahoma" w:eastAsia="宋体" w:hAnsi="Tahoma" w:cs="Tahoma"/>
          <w:b/>
          <w:bCs/>
          <w:color w:val="66CCFF"/>
          <w:kern w:val="0"/>
          <w:szCs w:val="21"/>
          <w:bdr w:val="none" w:sz="0" w:space="0" w:color="auto" w:frame="1"/>
        </w:rPr>
        <w:t>function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(</w:t>
      </w:r>
      <w:proofErr w:type="spell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req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, res){  </w:t>
      </w:r>
    </w:p>
    <w:p w:rsidR="00A44FA1" w:rsidRPr="00A44FA1" w:rsidRDefault="00A44FA1" w:rsidP="00A44F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&lt;pre name=</w:t>
      </w:r>
      <w:r w:rsidRPr="00A44FA1">
        <w:rPr>
          <w:rFonts w:ascii="Tahoma" w:eastAsia="宋体" w:hAnsi="Tahoma" w:cs="Tahoma"/>
          <w:color w:val="FF9900"/>
          <w:kern w:val="0"/>
          <w:szCs w:val="21"/>
          <w:bdr w:val="none" w:sz="0" w:space="0" w:color="auto" w:frame="1"/>
        </w:rPr>
        <w:t>"code"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</w:t>
      </w:r>
      <w:r w:rsidRPr="00A44FA1">
        <w:rPr>
          <w:rFonts w:ascii="Tahoma" w:eastAsia="宋体" w:hAnsi="Tahoma" w:cs="Tahoma"/>
          <w:b/>
          <w:bCs/>
          <w:color w:val="66CCFF"/>
          <w:kern w:val="0"/>
          <w:szCs w:val="21"/>
          <w:bdr w:val="none" w:sz="0" w:space="0" w:color="auto" w:frame="1"/>
        </w:rPr>
        <w:t>class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=</w:t>
      </w:r>
      <w:r w:rsidRPr="00A44FA1">
        <w:rPr>
          <w:rFonts w:ascii="Tahoma" w:eastAsia="宋体" w:hAnsi="Tahoma" w:cs="Tahoma"/>
          <w:color w:val="FF9900"/>
          <w:kern w:val="0"/>
          <w:szCs w:val="21"/>
          <w:bdr w:val="none" w:sz="0" w:space="0" w:color="auto" w:frame="1"/>
        </w:rPr>
        <w:t>"javascript"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&gt;  console.log(req.params.key);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//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输出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index 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</w:t>
      </w:r>
    </w:p>
    <w:p w:rsidR="00A44FA1" w:rsidRPr="00A44FA1" w:rsidRDefault="00A44FA1" w:rsidP="00A44F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console.log(</w:t>
      </w:r>
      <w:proofErr w:type="spell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req.body.login_name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);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//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输出表单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post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提交的</w:t>
      </w:r>
      <w:proofErr w:type="spellStart"/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login_name</w:t>
      </w:r>
      <w:proofErr w:type="spellEnd"/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 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</w:t>
      </w:r>
    </w:p>
    <w:p w:rsidR="00A44FA1" w:rsidRPr="00A44FA1" w:rsidRDefault="00A44FA1" w:rsidP="00A44FA1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</w:t>
      </w:r>
      <w:proofErr w:type="spellStart"/>
      <w:proofErr w:type="gram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res.send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(</w:t>
      </w:r>
      <w:proofErr w:type="gramEnd"/>
      <w:r w:rsidRPr="00A44FA1">
        <w:rPr>
          <w:rFonts w:ascii="Tahoma" w:eastAsia="宋体" w:hAnsi="Tahoma" w:cs="Tahoma"/>
          <w:color w:val="FF9900"/>
          <w:kern w:val="0"/>
          <w:szCs w:val="21"/>
          <w:bdr w:val="none" w:sz="0" w:space="0" w:color="auto" w:frame="1"/>
        </w:rPr>
        <w:t>'great you are right for post method!'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);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//</w:t>
      </w:r>
      <w:r w:rsidRPr="00A44FA1">
        <w:rPr>
          <w:rFonts w:ascii="Tahoma" w:eastAsia="宋体" w:hAnsi="Tahoma" w:cs="Tahoma"/>
          <w:color w:val="CCCCCC"/>
          <w:kern w:val="0"/>
          <w:szCs w:val="21"/>
          <w:bdr w:val="none" w:sz="0" w:space="0" w:color="auto" w:frame="1"/>
        </w:rPr>
        <w:t>显示页面文字信息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 </w:t>
      </w:r>
    </w:p>
    <w:p w:rsidR="00A44FA1" w:rsidRPr="00A44FA1" w:rsidRDefault="00A44FA1" w:rsidP="00A44F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4FA1">
        <w:rPr>
          <w:rFonts w:ascii="Tahoma" w:eastAsia="宋体" w:hAnsi="Tahoma" w:cs="Tahoma"/>
          <w:color w:val="333333"/>
          <w:kern w:val="0"/>
          <w:szCs w:val="21"/>
          <w:shd w:val="clear" w:color="auto" w:fill="EFEFEF"/>
        </w:rPr>
        <w:t>})</w:t>
      </w:r>
      <w:proofErr w:type="gramStart"/>
      <w:r w:rsidRPr="00A44FA1">
        <w:rPr>
          <w:rFonts w:ascii="Tahoma" w:eastAsia="宋体" w:hAnsi="Tahoma" w:cs="Tahoma"/>
          <w:color w:val="333333"/>
          <w:kern w:val="0"/>
          <w:szCs w:val="21"/>
          <w:shd w:val="clear" w:color="auto" w:fill="EFEFEF"/>
        </w:rPr>
        <w:t>;</w:t>
      </w:r>
      <w:proofErr w:type="spellStart"/>
      <w:r w:rsidRPr="00A44FA1">
        <w:rPr>
          <w:rFonts w:ascii="Tahoma" w:eastAsia="宋体" w:hAnsi="Tahoma" w:cs="Tahoma"/>
          <w:color w:val="333333"/>
          <w:kern w:val="0"/>
          <w:szCs w:val="21"/>
          <w:shd w:val="clear" w:color="auto" w:fill="EFEFEF"/>
        </w:rPr>
        <w:t>app.listen</w:t>
      </w:r>
      <w:proofErr w:type="spellEnd"/>
      <w:proofErr w:type="gramEnd"/>
      <w:r w:rsidRPr="00A44FA1">
        <w:rPr>
          <w:rFonts w:ascii="Tahoma" w:eastAsia="宋体" w:hAnsi="Tahoma" w:cs="Tahoma"/>
          <w:color w:val="333333"/>
          <w:kern w:val="0"/>
          <w:szCs w:val="21"/>
          <w:shd w:val="clear" w:color="auto" w:fill="EFEFEF"/>
        </w:rPr>
        <w:t>(3000);</w:t>
      </w:r>
    </w:p>
    <w:p w:rsidR="00A44FA1" w:rsidRPr="00A44FA1" w:rsidRDefault="00A44FA1" w:rsidP="00A44F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之后运行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node index.js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就可以看到本效果，当然前提是你要先访问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test.html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，至于如何通过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express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访问一个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html</w:t>
      </w:r>
      <w:r w:rsidRPr="00A44FA1">
        <w:rPr>
          <w:rFonts w:ascii="Tahoma" w:eastAsia="宋体" w:hAnsi="Tahoma" w:cs="Tahoma"/>
          <w:color w:val="333333"/>
          <w:kern w:val="0"/>
          <w:sz w:val="27"/>
          <w:szCs w:val="27"/>
          <w:shd w:val="clear" w:color="auto" w:fill="EFEFEF"/>
        </w:rPr>
        <w:t>文件我就不详细描述了，可以参考如下代码：</w:t>
      </w:r>
    </w:p>
    <w:p w:rsidR="00A44FA1" w:rsidRPr="00A44FA1" w:rsidRDefault="00A44FA1" w:rsidP="00A44F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proofErr w:type="spell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global.fs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=require(</w:t>
      </w:r>
      <w:r w:rsidRPr="00A44FA1">
        <w:rPr>
          <w:rFonts w:ascii="Tahoma" w:eastAsia="宋体" w:hAnsi="Tahoma" w:cs="Tahoma"/>
          <w:color w:val="FF9900"/>
          <w:kern w:val="0"/>
          <w:szCs w:val="21"/>
          <w:bdr w:val="none" w:sz="0" w:space="0" w:color="auto" w:frame="1"/>
        </w:rPr>
        <w:t>'</w:t>
      </w:r>
      <w:proofErr w:type="spellStart"/>
      <w:r w:rsidRPr="00A44FA1">
        <w:rPr>
          <w:rFonts w:ascii="Tahoma" w:eastAsia="宋体" w:hAnsi="Tahoma" w:cs="Tahoma"/>
          <w:color w:val="FF9900"/>
          <w:kern w:val="0"/>
          <w:szCs w:val="21"/>
          <w:bdr w:val="none" w:sz="0" w:space="0" w:color="auto" w:frame="1"/>
        </w:rPr>
        <w:t>fs</w:t>
      </w:r>
      <w:proofErr w:type="spellEnd"/>
      <w:r w:rsidRPr="00A44FA1">
        <w:rPr>
          <w:rFonts w:ascii="Tahoma" w:eastAsia="宋体" w:hAnsi="Tahoma" w:cs="Tahoma"/>
          <w:color w:val="FF9900"/>
          <w:kern w:val="0"/>
          <w:szCs w:val="21"/>
          <w:bdr w:val="none" w:sz="0" w:space="0" w:color="auto" w:frame="1"/>
        </w:rPr>
        <w:t>'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);          </w:t>
      </w:r>
    </w:p>
    <w:p w:rsidR="00A44FA1" w:rsidRPr="00A44FA1" w:rsidRDefault="00A44FA1" w:rsidP="00A44F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proofErr w:type="spellStart"/>
      <w:r w:rsidRPr="00A44FA1">
        <w:rPr>
          <w:rFonts w:ascii="Tahoma" w:eastAsia="宋体" w:hAnsi="Tahoma" w:cs="Tahoma"/>
          <w:b/>
          <w:bCs/>
          <w:color w:val="66CCFF"/>
          <w:kern w:val="0"/>
          <w:szCs w:val="21"/>
          <w:bdr w:val="none" w:sz="0" w:space="0" w:color="auto" w:frame="1"/>
        </w:rPr>
        <w:t>var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</w:t>
      </w:r>
      <w:proofErr w:type="spell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realpath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= VIEW + </w:t>
      </w:r>
      <w:r w:rsidRPr="00A44FA1">
        <w:rPr>
          <w:rFonts w:ascii="Tahoma" w:eastAsia="宋体" w:hAnsi="Tahoma" w:cs="Tahoma"/>
          <w:color w:val="FF9900"/>
          <w:kern w:val="0"/>
          <w:szCs w:val="21"/>
          <w:bdr w:val="none" w:sz="0" w:space="0" w:color="auto" w:frame="1"/>
        </w:rPr>
        <w:t>"test.html"</w:t>
      </w:r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;  </w:t>
      </w:r>
    </w:p>
    <w:p w:rsidR="00A44FA1" w:rsidRPr="00A44FA1" w:rsidRDefault="00A44FA1" w:rsidP="00A44F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proofErr w:type="spellStart"/>
      <w:r w:rsidRPr="00A44FA1">
        <w:rPr>
          <w:rFonts w:ascii="Tahoma" w:eastAsia="宋体" w:hAnsi="Tahoma" w:cs="Tahoma"/>
          <w:b/>
          <w:bCs/>
          <w:color w:val="66CCFF"/>
          <w:kern w:val="0"/>
          <w:szCs w:val="21"/>
          <w:bdr w:val="none" w:sz="0" w:space="0" w:color="auto" w:frame="1"/>
        </w:rPr>
        <w:t>var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 file = </w:t>
      </w:r>
      <w:proofErr w:type="spell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fs.readFileSync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(</w:t>
      </w:r>
      <w:proofErr w:type="spell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realpath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);  </w:t>
      </w:r>
    </w:p>
    <w:p w:rsidR="00A44FA1" w:rsidRPr="00A44FA1" w:rsidRDefault="00A44FA1" w:rsidP="00A44FA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Tahoma" w:eastAsia="宋体" w:hAnsi="Tahoma" w:cs="Tahoma"/>
          <w:color w:val="5C5C5C"/>
          <w:kern w:val="0"/>
          <w:szCs w:val="21"/>
        </w:rPr>
      </w:pPr>
      <w:proofErr w:type="spellStart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res.end</w:t>
      </w:r>
      <w:proofErr w:type="spellEnd"/>
      <w:r w:rsidRPr="00A44FA1">
        <w:rPr>
          <w:rFonts w:ascii="Tahoma" w:eastAsia="宋体" w:hAnsi="Tahoma" w:cs="Tahoma"/>
          <w:color w:val="222222"/>
          <w:kern w:val="0"/>
          <w:szCs w:val="21"/>
          <w:bdr w:val="none" w:sz="0" w:space="0" w:color="auto" w:frame="1"/>
        </w:rPr>
        <w:t>(file);  </w:t>
      </w:r>
    </w:p>
    <w:p w:rsidR="00A44FA1" w:rsidRPr="00A44FA1" w:rsidRDefault="00A44FA1" w:rsidP="00A44FA1">
      <w:pPr>
        <w:widowControl/>
        <w:shd w:val="clear" w:color="auto" w:fill="EFEFEF"/>
        <w:spacing w:line="330" w:lineRule="atLeast"/>
        <w:jc w:val="left"/>
        <w:rPr>
          <w:rFonts w:ascii="Tahoma" w:eastAsia="宋体" w:hAnsi="Tahoma" w:cs="Tahoma"/>
          <w:color w:val="FFFFFF"/>
          <w:kern w:val="0"/>
          <w:szCs w:val="21"/>
        </w:rPr>
      </w:pPr>
      <w:r>
        <w:rPr>
          <w:rFonts w:ascii="Tahoma" w:eastAsia="宋体" w:hAnsi="Tahoma" w:cs="Tahoma"/>
          <w:noProof/>
          <w:color w:val="336699"/>
          <w:kern w:val="0"/>
          <w:szCs w:val="21"/>
          <w:bdr w:val="none" w:sz="0" w:space="0" w:color="auto" w:frame="1"/>
        </w:rPr>
        <w:drawing>
          <wp:inline distT="0" distB="0" distL="0" distR="0">
            <wp:extent cx="1002030" cy="572770"/>
            <wp:effectExtent l="0" t="0" r="7620" b="0"/>
            <wp:docPr id="1" name="图片 1" descr="http://static.blog.csdn.net/images/save_snippets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save_snippets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FA1" w:rsidRPr="00A44FA1" w:rsidRDefault="00A44FA1" w:rsidP="00A44FA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A46B2" w:rsidRDefault="000A46B2"/>
    <w:sectPr w:rsidR="000A4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93086"/>
    <w:multiLevelType w:val="multilevel"/>
    <w:tmpl w:val="7142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6337E"/>
    <w:multiLevelType w:val="multilevel"/>
    <w:tmpl w:val="5234F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EF3904"/>
    <w:multiLevelType w:val="multilevel"/>
    <w:tmpl w:val="136C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5973A8"/>
    <w:multiLevelType w:val="multilevel"/>
    <w:tmpl w:val="A878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67E"/>
    <w:rsid w:val="000A46B2"/>
    <w:rsid w:val="00A44FA1"/>
    <w:rsid w:val="00D9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F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44FA1"/>
    <w:rPr>
      <w:b/>
      <w:bCs/>
    </w:rPr>
  </w:style>
  <w:style w:type="character" w:styleId="a5">
    <w:name w:val="Hyperlink"/>
    <w:basedOn w:val="a0"/>
    <w:uiPriority w:val="99"/>
    <w:semiHidden/>
    <w:unhideWhenUsed/>
    <w:rsid w:val="00A44FA1"/>
    <w:rPr>
      <w:color w:val="0000FF"/>
      <w:u w:val="single"/>
    </w:rPr>
  </w:style>
  <w:style w:type="character" w:customStyle="1" w:styleId="tag">
    <w:name w:val="tag"/>
    <w:basedOn w:val="a0"/>
    <w:rsid w:val="00A44FA1"/>
  </w:style>
  <w:style w:type="character" w:customStyle="1" w:styleId="tag-name">
    <w:name w:val="tag-name"/>
    <w:basedOn w:val="a0"/>
    <w:rsid w:val="00A44FA1"/>
  </w:style>
  <w:style w:type="character" w:customStyle="1" w:styleId="attribute">
    <w:name w:val="attribute"/>
    <w:basedOn w:val="a0"/>
    <w:rsid w:val="00A44FA1"/>
  </w:style>
  <w:style w:type="character" w:customStyle="1" w:styleId="attribute-value">
    <w:name w:val="attribute-value"/>
    <w:basedOn w:val="a0"/>
    <w:rsid w:val="00A44FA1"/>
  </w:style>
  <w:style w:type="character" w:customStyle="1" w:styleId="string">
    <w:name w:val="string"/>
    <w:basedOn w:val="a0"/>
    <w:rsid w:val="00A44FA1"/>
  </w:style>
  <w:style w:type="character" w:customStyle="1" w:styleId="comment">
    <w:name w:val="comment"/>
    <w:basedOn w:val="a0"/>
    <w:rsid w:val="00A44FA1"/>
  </w:style>
  <w:style w:type="paragraph" w:styleId="a6">
    <w:name w:val="Balloon Text"/>
    <w:basedOn w:val="a"/>
    <w:link w:val="Char"/>
    <w:uiPriority w:val="99"/>
    <w:semiHidden/>
    <w:unhideWhenUsed/>
    <w:rsid w:val="00A44FA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4F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F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44FA1"/>
    <w:rPr>
      <w:b/>
      <w:bCs/>
    </w:rPr>
  </w:style>
  <w:style w:type="character" w:styleId="a5">
    <w:name w:val="Hyperlink"/>
    <w:basedOn w:val="a0"/>
    <w:uiPriority w:val="99"/>
    <w:semiHidden/>
    <w:unhideWhenUsed/>
    <w:rsid w:val="00A44FA1"/>
    <w:rPr>
      <w:color w:val="0000FF"/>
      <w:u w:val="single"/>
    </w:rPr>
  </w:style>
  <w:style w:type="character" w:customStyle="1" w:styleId="tag">
    <w:name w:val="tag"/>
    <w:basedOn w:val="a0"/>
    <w:rsid w:val="00A44FA1"/>
  </w:style>
  <w:style w:type="character" w:customStyle="1" w:styleId="tag-name">
    <w:name w:val="tag-name"/>
    <w:basedOn w:val="a0"/>
    <w:rsid w:val="00A44FA1"/>
  </w:style>
  <w:style w:type="character" w:customStyle="1" w:styleId="attribute">
    <w:name w:val="attribute"/>
    <w:basedOn w:val="a0"/>
    <w:rsid w:val="00A44FA1"/>
  </w:style>
  <w:style w:type="character" w:customStyle="1" w:styleId="attribute-value">
    <w:name w:val="attribute-value"/>
    <w:basedOn w:val="a0"/>
    <w:rsid w:val="00A44FA1"/>
  </w:style>
  <w:style w:type="character" w:customStyle="1" w:styleId="string">
    <w:name w:val="string"/>
    <w:basedOn w:val="a0"/>
    <w:rsid w:val="00A44FA1"/>
  </w:style>
  <w:style w:type="character" w:customStyle="1" w:styleId="comment">
    <w:name w:val="comment"/>
    <w:basedOn w:val="a0"/>
    <w:rsid w:val="00A44FA1"/>
  </w:style>
  <w:style w:type="paragraph" w:styleId="a6">
    <w:name w:val="Balloon Text"/>
    <w:basedOn w:val="a"/>
    <w:link w:val="Char"/>
    <w:uiPriority w:val="99"/>
    <w:semiHidden/>
    <w:unhideWhenUsed/>
    <w:rsid w:val="00A44FA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4F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1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2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2017-04-16T10:30:00Z</dcterms:created>
  <dcterms:modified xsi:type="dcterms:W3CDTF">2017-04-16T10:46:00Z</dcterms:modified>
</cp:coreProperties>
</file>