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#</w:t>
        <w:tab/>
        <w:t xml:space="preserve">At this moment I don’t know how, but on this server the BIND works without option “empty-zones-enable no;”.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[root@m1-mail10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cat /etc/redhat-release</w:t>
      </w:r>
    </w:p>
    <w:p w:rsidR="00000000" w:rsidDel="00000000" w:rsidP="00000000" w:rsidRDefault="00000000" w:rsidRPr="00000000" w14:paraId="00000009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CentOS release 6.4 (Final)</w:t>
      </w:r>
    </w:p>
    <w:p w:rsidR="00000000" w:rsidDel="00000000" w:rsidP="00000000" w:rsidRDefault="00000000" w:rsidRPr="00000000" w14:paraId="0000000A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[root@m1-mail10 ~]#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[root@m1-mail10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cat /etc/resolv.conf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nameserver 127.0.0.1</w:t>
      </w:r>
    </w:p>
    <w:p w:rsidR="00000000" w:rsidDel="00000000" w:rsidP="00000000" w:rsidRDefault="00000000" w:rsidRPr="00000000" w14:paraId="0000000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nameserver 10.219.50.4</w:t>
      </w:r>
    </w:p>
    <w:p w:rsidR="00000000" w:rsidDel="00000000" w:rsidP="00000000" w:rsidRDefault="00000000" w:rsidRPr="00000000" w14:paraId="0000000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nameserver 10.219.50.5</w:t>
      </w:r>
    </w:p>
    <w:p w:rsidR="00000000" w:rsidDel="00000000" w:rsidP="00000000" w:rsidRDefault="00000000" w:rsidRPr="00000000" w14:paraId="0000001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search tcsbank.ru</w:t>
      </w:r>
    </w:p>
    <w:p w:rsidR="00000000" w:rsidDel="00000000" w:rsidP="00000000" w:rsidRDefault="00000000" w:rsidRPr="00000000" w14:paraId="0000001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domain tcsbank.ru</w:t>
      </w:r>
    </w:p>
    <w:p w:rsidR="00000000" w:rsidDel="00000000" w:rsidP="00000000" w:rsidRDefault="00000000" w:rsidRPr="00000000" w14:paraId="0000001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options attempts:5</w:t>
      </w:r>
    </w:p>
    <w:p w:rsidR="00000000" w:rsidDel="00000000" w:rsidP="00000000" w:rsidRDefault="00000000" w:rsidRPr="00000000" w14:paraId="0000001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options timeout:15</w:t>
      </w:r>
    </w:p>
    <w:p w:rsidR="00000000" w:rsidDel="00000000" w:rsidP="00000000" w:rsidRDefault="00000000" w:rsidRPr="00000000" w14:paraId="0000001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[root@m1-mail10 ~]#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[root@m1-mail10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rpm -q bind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bind-9.8.2-0.23.rc1.el6_5.1.x86_64</w:t>
      </w:r>
    </w:p>
    <w:p w:rsidR="00000000" w:rsidDel="00000000" w:rsidP="00000000" w:rsidRDefault="00000000" w:rsidRPr="00000000" w14:paraId="0000001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[root@m1-mail10 ~]#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[root@m1-mail10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ls -Alh /etc/named*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-rw-r-----  1 root named 1.3K Jun  6  2019 /etc/named.conf</w:t>
      </w:r>
    </w:p>
    <w:p w:rsidR="00000000" w:rsidDel="00000000" w:rsidP="00000000" w:rsidRDefault="00000000" w:rsidRPr="00000000" w14:paraId="0000001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-rw-r--r--. 1 root named 2.4K Jan 20  2014 /etc/named.iscdlv.key</w:t>
      </w:r>
    </w:p>
    <w:p w:rsidR="00000000" w:rsidDel="00000000" w:rsidP="00000000" w:rsidRDefault="00000000" w:rsidRPr="00000000" w14:paraId="0000001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-rw-r-----. 1 root named  931 Jun 21  2007 /etc/named.rfc1912.zones</w:t>
      </w:r>
    </w:p>
    <w:p w:rsidR="00000000" w:rsidDel="00000000" w:rsidP="00000000" w:rsidRDefault="00000000" w:rsidRPr="00000000" w14:paraId="0000002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-rw-r--r--. 1 root named  487 Jul 19  2010 /etc/named.root.key</w:t>
      </w:r>
    </w:p>
    <w:p w:rsidR="00000000" w:rsidDel="00000000" w:rsidP="00000000" w:rsidRDefault="00000000" w:rsidRPr="00000000" w14:paraId="0000002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/etc/named:</w:t>
      </w:r>
    </w:p>
    <w:p w:rsidR="00000000" w:rsidDel="00000000" w:rsidP="00000000" w:rsidRDefault="00000000" w:rsidRPr="00000000" w14:paraId="0000002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total 0</w:t>
      </w:r>
    </w:p>
    <w:p w:rsidR="00000000" w:rsidDel="00000000" w:rsidP="00000000" w:rsidRDefault="00000000" w:rsidRPr="00000000" w14:paraId="0000002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[root@m1-mail10 ~]#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[root@m1-mail10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cat /etc/named.conf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//</w:t>
      </w:r>
    </w:p>
    <w:p w:rsidR="00000000" w:rsidDel="00000000" w:rsidP="00000000" w:rsidRDefault="00000000" w:rsidRPr="00000000" w14:paraId="0000002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// named.conf</w:t>
      </w:r>
    </w:p>
    <w:p w:rsidR="00000000" w:rsidDel="00000000" w:rsidP="00000000" w:rsidRDefault="00000000" w:rsidRPr="00000000" w14:paraId="0000002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//</w:t>
      </w:r>
    </w:p>
    <w:p w:rsidR="00000000" w:rsidDel="00000000" w:rsidP="00000000" w:rsidRDefault="00000000" w:rsidRPr="00000000" w14:paraId="0000002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// Provided by Red Hat bind package to configure the ISC BIND named(8) DNS</w:t>
      </w:r>
    </w:p>
    <w:p w:rsidR="00000000" w:rsidDel="00000000" w:rsidP="00000000" w:rsidRDefault="00000000" w:rsidRPr="00000000" w14:paraId="0000002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// server as a caching only nameserver (as a localhost DNS resolver only).</w:t>
      </w:r>
    </w:p>
    <w:p w:rsidR="00000000" w:rsidDel="00000000" w:rsidP="00000000" w:rsidRDefault="00000000" w:rsidRPr="00000000" w14:paraId="0000002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//</w:t>
      </w:r>
    </w:p>
    <w:p w:rsidR="00000000" w:rsidDel="00000000" w:rsidP="00000000" w:rsidRDefault="00000000" w:rsidRPr="00000000" w14:paraId="0000002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// See /usr/share/doc/bind*/sample/ for example named configuration files.</w:t>
      </w:r>
    </w:p>
    <w:p w:rsidR="00000000" w:rsidDel="00000000" w:rsidP="00000000" w:rsidRDefault="00000000" w:rsidRPr="00000000" w14:paraId="0000002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//</w:t>
      </w:r>
    </w:p>
    <w:p w:rsidR="00000000" w:rsidDel="00000000" w:rsidP="00000000" w:rsidRDefault="00000000" w:rsidRPr="00000000" w14:paraId="0000003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options {</w:t>
      </w:r>
    </w:p>
    <w:p w:rsidR="00000000" w:rsidDel="00000000" w:rsidP="00000000" w:rsidRDefault="00000000" w:rsidRPr="00000000" w14:paraId="0000003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listen-on port 53 { 127.0.0.1; };</w:t>
      </w:r>
    </w:p>
    <w:p w:rsidR="00000000" w:rsidDel="00000000" w:rsidP="00000000" w:rsidRDefault="00000000" w:rsidRPr="00000000" w14:paraId="0000003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listen-on-v6 port 53 { none; };</w:t>
      </w:r>
    </w:p>
    <w:p w:rsidR="00000000" w:rsidDel="00000000" w:rsidP="00000000" w:rsidRDefault="00000000" w:rsidRPr="00000000" w14:paraId="0000003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directory       "/var/named";</w:t>
      </w:r>
    </w:p>
    <w:p w:rsidR="00000000" w:rsidDel="00000000" w:rsidP="00000000" w:rsidRDefault="00000000" w:rsidRPr="00000000" w14:paraId="0000003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dump-file       "/var/named/data/cache_dump.db";</w:t>
      </w:r>
    </w:p>
    <w:p w:rsidR="00000000" w:rsidDel="00000000" w:rsidP="00000000" w:rsidRDefault="00000000" w:rsidRPr="00000000" w14:paraId="0000003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statistics-file "/var/named/data/named_stats.txt";</w:t>
      </w:r>
    </w:p>
    <w:p w:rsidR="00000000" w:rsidDel="00000000" w:rsidP="00000000" w:rsidRDefault="00000000" w:rsidRPr="00000000" w14:paraId="0000003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memstatistics-file "/var/named/data/named_mem_stats.txt";</w:t>
      </w:r>
    </w:p>
    <w:p w:rsidR="00000000" w:rsidDel="00000000" w:rsidP="00000000" w:rsidRDefault="00000000" w:rsidRPr="00000000" w14:paraId="0000003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allow-query     { any; };</w:t>
      </w:r>
    </w:p>
    <w:p w:rsidR="00000000" w:rsidDel="00000000" w:rsidP="00000000" w:rsidRDefault="00000000" w:rsidRPr="00000000" w14:paraId="0000003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allow-transfer { "none"; };</w:t>
      </w:r>
    </w:p>
    <w:p w:rsidR="00000000" w:rsidDel="00000000" w:rsidP="00000000" w:rsidRDefault="00000000" w:rsidRPr="00000000" w14:paraId="0000003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recursion yes;</w:t>
      </w:r>
    </w:p>
    <w:p w:rsidR="00000000" w:rsidDel="00000000" w:rsidP="00000000" w:rsidRDefault="00000000" w:rsidRPr="00000000" w14:paraId="0000003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allow-recursion { any; };</w:t>
      </w:r>
    </w:p>
    <w:p w:rsidR="00000000" w:rsidDel="00000000" w:rsidP="00000000" w:rsidRDefault="00000000" w:rsidRPr="00000000" w14:paraId="0000003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allow-query-on { any; };</w:t>
      </w:r>
    </w:p>
    <w:p w:rsidR="00000000" w:rsidDel="00000000" w:rsidP="00000000" w:rsidRDefault="00000000" w:rsidRPr="00000000" w14:paraId="0000003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allow-query-cache { any; };</w:t>
      </w:r>
    </w:p>
    <w:p w:rsidR="00000000" w:rsidDel="00000000" w:rsidP="00000000" w:rsidRDefault="00000000" w:rsidRPr="00000000" w14:paraId="0000003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forwarders { 10.219.50.4; 10.219.50.5; };</w:t>
      </w:r>
    </w:p>
    <w:p w:rsidR="00000000" w:rsidDel="00000000" w:rsidP="00000000" w:rsidRDefault="00000000" w:rsidRPr="00000000" w14:paraId="0000003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forward only;</w:t>
      </w:r>
    </w:p>
    <w:p w:rsidR="00000000" w:rsidDel="00000000" w:rsidP="00000000" w:rsidRDefault="00000000" w:rsidRPr="00000000" w14:paraId="0000004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dnssec-enable no;</w:t>
      </w:r>
    </w:p>
    <w:p w:rsidR="00000000" w:rsidDel="00000000" w:rsidP="00000000" w:rsidRDefault="00000000" w:rsidRPr="00000000" w14:paraId="0000004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dnssec-validation no;</w:t>
      </w:r>
    </w:p>
    <w:p w:rsidR="00000000" w:rsidDel="00000000" w:rsidP="00000000" w:rsidRDefault="00000000" w:rsidRPr="00000000" w14:paraId="0000004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dnssec-lookaside auto;</w:t>
      </w:r>
    </w:p>
    <w:p w:rsidR="00000000" w:rsidDel="00000000" w:rsidP="00000000" w:rsidRDefault="00000000" w:rsidRPr="00000000" w14:paraId="0000004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/* Path to ISC DLV key */</w:t>
      </w:r>
    </w:p>
    <w:p w:rsidR="00000000" w:rsidDel="00000000" w:rsidP="00000000" w:rsidRDefault="00000000" w:rsidRPr="00000000" w14:paraId="0000004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bindkeys-file "/etc/named.iscdlv.key";</w:t>
      </w:r>
    </w:p>
    <w:p w:rsidR="00000000" w:rsidDel="00000000" w:rsidP="00000000" w:rsidRDefault="00000000" w:rsidRPr="00000000" w14:paraId="0000004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managed-keys-directory "/var/named/dynamic";</w:t>
      </w:r>
    </w:p>
    <w:p w:rsidR="00000000" w:rsidDel="00000000" w:rsidP="00000000" w:rsidRDefault="00000000" w:rsidRPr="00000000" w14:paraId="0000004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};</w:t>
      </w:r>
    </w:p>
    <w:p w:rsidR="00000000" w:rsidDel="00000000" w:rsidP="00000000" w:rsidRDefault="00000000" w:rsidRPr="00000000" w14:paraId="0000004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logging {</w:t>
      </w:r>
    </w:p>
    <w:p w:rsidR="00000000" w:rsidDel="00000000" w:rsidP="00000000" w:rsidRDefault="00000000" w:rsidRPr="00000000" w14:paraId="0000004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channel default_debug {</w:t>
      </w:r>
    </w:p>
    <w:p w:rsidR="00000000" w:rsidDel="00000000" w:rsidP="00000000" w:rsidRDefault="00000000" w:rsidRPr="00000000" w14:paraId="0000004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file "data/named.run";</w:t>
      </w:r>
    </w:p>
    <w:p w:rsidR="00000000" w:rsidDel="00000000" w:rsidP="00000000" w:rsidRDefault="00000000" w:rsidRPr="00000000" w14:paraId="0000004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severity dynamic;</w:t>
      </w:r>
    </w:p>
    <w:p w:rsidR="00000000" w:rsidDel="00000000" w:rsidP="00000000" w:rsidRDefault="00000000" w:rsidRPr="00000000" w14:paraId="0000004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};</w:t>
      </w:r>
    </w:p>
    <w:p w:rsidR="00000000" w:rsidDel="00000000" w:rsidP="00000000" w:rsidRDefault="00000000" w:rsidRPr="00000000" w14:paraId="0000005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};</w:t>
      </w:r>
    </w:p>
    <w:p w:rsidR="00000000" w:rsidDel="00000000" w:rsidP="00000000" w:rsidRDefault="00000000" w:rsidRPr="00000000" w14:paraId="0000005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zone "." IN {</w:t>
      </w:r>
    </w:p>
    <w:p w:rsidR="00000000" w:rsidDel="00000000" w:rsidP="00000000" w:rsidRDefault="00000000" w:rsidRPr="00000000" w14:paraId="0000005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type hint;</w:t>
      </w:r>
    </w:p>
    <w:p w:rsidR="00000000" w:rsidDel="00000000" w:rsidP="00000000" w:rsidRDefault="00000000" w:rsidRPr="00000000" w14:paraId="0000005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file "named.ca";</w:t>
      </w:r>
    </w:p>
    <w:p w:rsidR="00000000" w:rsidDel="00000000" w:rsidP="00000000" w:rsidRDefault="00000000" w:rsidRPr="00000000" w14:paraId="0000005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};</w:t>
      </w:r>
    </w:p>
    <w:p w:rsidR="00000000" w:rsidDel="00000000" w:rsidP="00000000" w:rsidRDefault="00000000" w:rsidRPr="00000000" w14:paraId="0000005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include "/etc/named.rfc1912.zones";</w:t>
      </w:r>
    </w:p>
    <w:p w:rsidR="00000000" w:rsidDel="00000000" w:rsidP="00000000" w:rsidRDefault="00000000" w:rsidRPr="00000000" w14:paraId="0000005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include "/etc/named.root.key";</w:t>
      </w:r>
    </w:p>
    <w:p w:rsidR="00000000" w:rsidDel="00000000" w:rsidP="00000000" w:rsidRDefault="00000000" w:rsidRPr="00000000" w14:paraId="0000005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[root@m1-mail10 ~]#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[root@m1-mail10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host repo-linux 127.0.0.1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Using domain server:</w:t>
      </w:r>
    </w:p>
    <w:p w:rsidR="00000000" w:rsidDel="00000000" w:rsidP="00000000" w:rsidRDefault="00000000" w:rsidRPr="00000000" w14:paraId="0000006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Name: 127.0.0.1</w:t>
      </w:r>
    </w:p>
    <w:p w:rsidR="00000000" w:rsidDel="00000000" w:rsidP="00000000" w:rsidRDefault="00000000" w:rsidRPr="00000000" w14:paraId="0000006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Address: 127.0.0.1#53</w:t>
      </w:r>
    </w:p>
    <w:p w:rsidR="00000000" w:rsidDel="00000000" w:rsidP="00000000" w:rsidRDefault="00000000" w:rsidRPr="00000000" w14:paraId="0000006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Aliases:</w:t>
      </w:r>
    </w:p>
    <w:p w:rsidR="00000000" w:rsidDel="00000000" w:rsidP="00000000" w:rsidRDefault="00000000" w:rsidRPr="00000000" w14:paraId="0000006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repo-linux.tcsbank.ru is an alias for ds-repo01.tcsbank.ru.</w:t>
      </w:r>
    </w:p>
    <w:p w:rsidR="00000000" w:rsidDel="00000000" w:rsidP="00000000" w:rsidRDefault="00000000" w:rsidRPr="00000000" w14:paraId="0000006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ds-repo01.tcsbank.ru has address 10.216.42.6</w:t>
      </w:r>
    </w:p>
    <w:p w:rsidR="00000000" w:rsidDel="00000000" w:rsidP="00000000" w:rsidRDefault="00000000" w:rsidRPr="00000000" w14:paraId="0000006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[root@m1-mail10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host ya.ru 127.0.0.1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Using domain server:</w:t>
      </w:r>
    </w:p>
    <w:p w:rsidR="00000000" w:rsidDel="00000000" w:rsidP="00000000" w:rsidRDefault="00000000" w:rsidRPr="00000000" w14:paraId="0000006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Name: 127.0.0.1</w:t>
      </w:r>
    </w:p>
    <w:p w:rsidR="00000000" w:rsidDel="00000000" w:rsidP="00000000" w:rsidRDefault="00000000" w:rsidRPr="00000000" w14:paraId="0000006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Address: 127.0.0.1#53</w:t>
      </w:r>
    </w:p>
    <w:p w:rsidR="00000000" w:rsidDel="00000000" w:rsidP="00000000" w:rsidRDefault="00000000" w:rsidRPr="00000000" w14:paraId="0000006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Aliases:</w:t>
      </w:r>
    </w:p>
    <w:p w:rsidR="00000000" w:rsidDel="00000000" w:rsidP="00000000" w:rsidRDefault="00000000" w:rsidRPr="00000000" w14:paraId="0000006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ya.ru has address 87.250.250.242</w:t>
      </w:r>
    </w:p>
    <w:p w:rsidR="00000000" w:rsidDel="00000000" w:rsidP="00000000" w:rsidRDefault="00000000" w:rsidRPr="00000000" w14:paraId="0000006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ya.ru has IPv6 address 2a02:6b8::2:242</w:t>
      </w:r>
    </w:p>
    <w:p w:rsidR="00000000" w:rsidDel="00000000" w:rsidP="00000000" w:rsidRDefault="00000000" w:rsidRPr="00000000" w14:paraId="0000006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ya.ru mail is handled by 10 mx.yandex.ru.</w:t>
      </w:r>
    </w:p>
    <w:p w:rsidR="00000000" w:rsidDel="00000000" w:rsidP="00000000" w:rsidRDefault="00000000" w:rsidRPr="00000000" w14:paraId="0000007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[root@m1-mail10 ~]#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[root@m1-mail10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host 10.216.42.6 127.0.0.1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Using domain server:</w:t>
      </w:r>
    </w:p>
    <w:p w:rsidR="00000000" w:rsidDel="00000000" w:rsidP="00000000" w:rsidRDefault="00000000" w:rsidRPr="00000000" w14:paraId="0000007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Name: 127.0.0.1</w:t>
      </w:r>
    </w:p>
    <w:p w:rsidR="00000000" w:rsidDel="00000000" w:rsidP="00000000" w:rsidRDefault="00000000" w:rsidRPr="00000000" w14:paraId="0000007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Address: 127.0.0.1#53</w:t>
      </w:r>
    </w:p>
    <w:p w:rsidR="00000000" w:rsidDel="00000000" w:rsidP="00000000" w:rsidRDefault="00000000" w:rsidRPr="00000000" w14:paraId="0000007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Aliases:</w:t>
      </w:r>
    </w:p>
    <w:p w:rsidR="00000000" w:rsidDel="00000000" w:rsidP="00000000" w:rsidRDefault="00000000" w:rsidRPr="00000000" w14:paraId="0000007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6.42.216.10.in-addr.arpa domain name pointer ds-repo01.tcsbank.ru.</w:t>
      </w:r>
    </w:p>
    <w:p w:rsidR="00000000" w:rsidDel="00000000" w:rsidP="00000000" w:rsidRDefault="00000000" w:rsidRPr="00000000" w14:paraId="0000007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[root@m1-mail10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host 87.250.250.242 127.0.0.1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Using domain server:</w:t>
      </w:r>
    </w:p>
    <w:p w:rsidR="00000000" w:rsidDel="00000000" w:rsidP="00000000" w:rsidRDefault="00000000" w:rsidRPr="00000000" w14:paraId="0000007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Name: 127.0.0.1</w:t>
      </w:r>
    </w:p>
    <w:p w:rsidR="00000000" w:rsidDel="00000000" w:rsidP="00000000" w:rsidRDefault="00000000" w:rsidRPr="00000000" w14:paraId="0000007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Address: 127.0.0.1#53</w:t>
      </w:r>
    </w:p>
    <w:p w:rsidR="00000000" w:rsidDel="00000000" w:rsidP="00000000" w:rsidRDefault="00000000" w:rsidRPr="00000000" w14:paraId="0000007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Aliases:</w:t>
      </w:r>
    </w:p>
    <w:p w:rsidR="00000000" w:rsidDel="00000000" w:rsidP="00000000" w:rsidRDefault="00000000" w:rsidRPr="00000000" w14:paraId="0000007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242.250.250.87.in-addr.arpa domain name pointer ya.ru.</w:t>
      </w:r>
    </w:p>
    <w:p w:rsidR="00000000" w:rsidDel="00000000" w:rsidP="00000000" w:rsidRDefault="00000000" w:rsidRPr="00000000" w14:paraId="0000008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[root@m1-mail10 ~]#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566.9291338582677" w:top="566.9291338582677" w:left="566.9291338582677" w:right="566.929133858267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i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i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