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Используя пакет cw можно в красивом виде смотреть логи в /var/log/messages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messages@ | less -r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 такому же типу можно создать красивый вывод для любого текстового файла.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Тоесть, например клонируем messages@ под именем нужного файла имя_файла@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исправляем путь туда где лежит этот файл. И в результате парсер cw будет отображать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путь_к_файлу/имя_файла по команде имя_файла@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