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B34" w:rsidRDefault="004E0B34">
      <w:pPr>
        <w:rPr>
          <w:color w:val="D0CECE" w:themeColor="background2" w:themeShade="E6"/>
        </w:rPr>
      </w:pPr>
      <w:r>
        <w:rPr>
          <w:color w:val="D0CECE" w:themeColor="background2" w:themeShade="E6"/>
        </w:rPr>
        <w:t>//POR VER</w:t>
      </w:r>
    </w:p>
    <w:p w:rsidR="00154F2D" w:rsidRPr="004E0B34" w:rsidRDefault="00D65160">
      <w:pPr>
        <w:rPr>
          <w:color w:val="D0CECE" w:themeColor="background2" w:themeShade="E6"/>
        </w:rPr>
      </w:pPr>
      <w:r w:rsidRPr="004E0B34">
        <w:rPr>
          <w:color w:val="D0CECE" w:themeColor="background2" w:themeShade="E6"/>
        </w:rPr>
        <w:t>-Una votación no finalizada mostrará la fecha límite</w:t>
      </w:r>
      <w:r w:rsidR="009E3705" w:rsidRPr="004E0B34">
        <w:rPr>
          <w:color w:val="D0CECE" w:themeColor="background2" w:themeShade="E6"/>
        </w:rPr>
        <w:t xml:space="preserve"> </w:t>
      </w:r>
      <w:r w:rsidR="00154F2D" w:rsidRPr="004E0B34">
        <w:rPr>
          <w:color w:val="D0CECE" w:themeColor="background2" w:themeShade="E6"/>
        </w:rPr>
        <w:t>(</w:t>
      </w:r>
      <w:r w:rsidRPr="004E0B34">
        <w:rPr>
          <w:color w:val="D0CECE" w:themeColor="background2" w:themeShade="E6"/>
        </w:rPr>
        <w:t>si tuviera</w:t>
      </w:r>
      <w:r w:rsidR="00154F2D" w:rsidRPr="004E0B34">
        <w:rPr>
          <w:color w:val="D0CECE" w:themeColor="background2" w:themeShade="E6"/>
        </w:rPr>
        <w:t>) y el nombre del censo</w:t>
      </w:r>
      <w:r w:rsidR="009E3705" w:rsidRPr="004E0B34">
        <w:rPr>
          <w:color w:val="D0CECE" w:themeColor="background2" w:themeShade="E6"/>
        </w:rPr>
        <w:t xml:space="preserve"> </w:t>
      </w:r>
      <w:r w:rsidR="00154F2D" w:rsidRPr="004E0B34">
        <w:rPr>
          <w:color w:val="D0CECE" w:themeColor="background2" w:themeShade="E6"/>
        </w:rPr>
        <w:t>(si tuviera) que va a realizar dicha votación.</w:t>
      </w:r>
    </w:p>
    <w:p w:rsidR="00154F2D" w:rsidRPr="004E0B34" w:rsidRDefault="00002756">
      <w:pPr>
        <w:rPr>
          <w:color w:val="D0CECE" w:themeColor="background2" w:themeShade="E6"/>
        </w:rPr>
      </w:pPr>
      <w:r w:rsidRPr="004E0B34">
        <w:rPr>
          <w:color w:val="D0CECE" w:themeColor="background2" w:themeShade="E6"/>
        </w:rPr>
        <w:t>Según Participación</w:t>
      </w:r>
      <w:r w:rsidR="00154F2D" w:rsidRPr="004E0B34">
        <w:rPr>
          <w:color w:val="D0CECE" w:themeColor="background2" w:themeShade="E6"/>
        </w:rPr>
        <w:t>:</w:t>
      </w:r>
    </w:p>
    <w:p w:rsidR="00154F2D" w:rsidRPr="004E0B34" w:rsidRDefault="00154F2D" w:rsidP="00154F2D">
      <w:pPr>
        <w:ind w:firstLine="708"/>
        <w:rPr>
          <w:color w:val="D0CECE" w:themeColor="background2" w:themeShade="E6"/>
        </w:rPr>
      </w:pPr>
      <w:r w:rsidRPr="004E0B34">
        <w:rPr>
          <w:color w:val="D0CECE" w:themeColor="background2" w:themeShade="E6"/>
        </w:rPr>
        <w:t>-Si se pudieras participar en una votación se visualizará, verde</w:t>
      </w:r>
      <w:r w:rsidR="00D65160" w:rsidRPr="004E0B34">
        <w:rPr>
          <w:color w:val="D0CECE" w:themeColor="background2" w:themeShade="E6"/>
        </w:rPr>
        <w:t>.</w:t>
      </w:r>
    </w:p>
    <w:p w:rsidR="00154F2D" w:rsidRPr="004E0B34" w:rsidRDefault="00154F2D">
      <w:pPr>
        <w:rPr>
          <w:color w:val="D0CECE" w:themeColor="background2" w:themeShade="E6"/>
        </w:rPr>
      </w:pPr>
      <w:r w:rsidRPr="004E0B34">
        <w:rPr>
          <w:color w:val="D0CECE" w:themeColor="background2" w:themeShade="E6"/>
        </w:rPr>
        <w:tab/>
        <w:t>-Si ya has participado, amarillo.</w:t>
      </w:r>
    </w:p>
    <w:p w:rsidR="00154F2D" w:rsidRPr="004E0B34" w:rsidRDefault="00154F2D" w:rsidP="00154F2D">
      <w:pPr>
        <w:ind w:firstLine="708"/>
        <w:rPr>
          <w:color w:val="D0CECE" w:themeColor="background2" w:themeShade="E6"/>
        </w:rPr>
      </w:pPr>
      <w:r w:rsidRPr="004E0B34">
        <w:rPr>
          <w:color w:val="D0CECE" w:themeColor="background2" w:themeShade="E6"/>
        </w:rPr>
        <w:t>-Si no puedes participar o</w:t>
      </w:r>
      <w:r w:rsidR="009E3705" w:rsidRPr="004E0B34">
        <w:rPr>
          <w:color w:val="D0CECE" w:themeColor="background2" w:themeShade="E6"/>
        </w:rPr>
        <w:t xml:space="preserve"> está</w:t>
      </w:r>
      <w:r w:rsidRPr="004E0B34">
        <w:rPr>
          <w:color w:val="D0CECE" w:themeColor="background2" w:themeShade="E6"/>
        </w:rPr>
        <w:t xml:space="preserve"> terminada, gris.</w:t>
      </w:r>
    </w:p>
    <w:p w:rsidR="00154F2D" w:rsidRPr="004E0B34" w:rsidRDefault="00154F2D">
      <w:pPr>
        <w:rPr>
          <w:color w:val="D0CECE" w:themeColor="background2" w:themeShade="E6"/>
        </w:rPr>
      </w:pPr>
      <w:r w:rsidRPr="004E0B34">
        <w:rPr>
          <w:color w:val="D0CECE" w:themeColor="background2" w:themeShade="E6"/>
        </w:rPr>
        <w:tab/>
        <w:t>-Si la votación está terminada y has participado,</w:t>
      </w:r>
      <w:r w:rsidR="009E3705" w:rsidRPr="004E0B34">
        <w:rPr>
          <w:color w:val="D0CECE" w:themeColor="background2" w:themeShade="E6"/>
        </w:rPr>
        <w:t xml:space="preserve"> azul</w:t>
      </w:r>
      <w:r w:rsidRPr="004E0B34">
        <w:rPr>
          <w:color w:val="D0CECE" w:themeColor="background2" w:themeShade="E6"/>
        </w:rPr>
        <w:t>.</w:t>
      </w:r>
    </w:p>
    <w:p w:rsidR="00002756" w:rsidRPr="004E0B34" w:rsidRDefault="00002756" w:rsidP="00002756">
      <w:pPr>
        <w:ind w:firstLine="708"/>
        <w:rPr>
          <w:color w:val="D0CECE" w:themeColor="background2" w:themeShade="E6"/>
        </w:rPr>
      </w:pPr>
      <w:r w:rsidRPr="004E0B34">
        <w:rPr>
          <w:color w:val="D0CECE" w:themeColor="background2" w:themeShade="E6"/>
        </w:rPr>
        <w:t>(Nota: usar colores pastel por ejemplo)</w:t>
      </w:r>
    </w:p>
    <w:p w:rsidR="00154F2D" w:rsidRDefault="00154F2D"/>
    <w:p w:rsidR="00D65160" w:rsidRPr="004E0B34" w:rsidRDefault="00D65160">
      <w:pPr>
        <w:rPr>
          <w:color w:val="D0CECE" w:themeColor="background2" w:themeShade="E6"/>
        </w:rPr>
      </w:pPr>
      <w:r w:rsidRPr="004E0B34">
        <w:rPr>
          <w:color w:val="D0CECE" w:themeColor="background2" w:themeShade="E6"/>
        </w:rPr>
        <w:t xml:space="preserve">-Solo el administrador/es que genera la votación podrán ver el </w:t>
      </w:r>
      <w:r w:rsidR="00154F2D" w:rsidRPr="004E0B34">
        <w:rPr>
          <w:color w:val="D0CECE" w:themeColor="background2" w:themeShade="E6"/>
        </w:rPr>
        <w:t>número de votantes máximo</w:t>
      </w:r>
      <w:r w:rsidRPr="004E0B34">
        <w:rPr>
          <w:color w:val="D0CECE" w:themeColor="background2" w:themeShade="E6"/>
        </w:rPr>
        <w:t>.</w:t>
      </w:r>
    </w:p>
    <w:p w:rsidR="00154F2D" w:rsidRDefault="00154F2D"/>
    <w:p w:rsidR="00154F2D" w:rsidRDefault="00154F2D">
      <w:r>
        <w:t>Al finalizar:</w:t>
      </w:r>
    </w:p>
    <w:p w:rsidR="00D65160" w:rsidRDefault="00D65160" w:rsidP="00154F2D">
      <w:pPr>
        <w:ind w:firstLine="708"/>
      </w:pPr>
      <w:r>
        <w:t>-Solo al finalizar la votación, se mostrarán los resultados.</w:t>
      </w:r>
    </w:p>
    <w:p w:rsidR="007C5F1F" w:rsidRDefault="007C5F1F" w:rsidP="007C5F1F">
      <w:pPr>
        <w:ind w:left="708"/>
      </w:pPr>
      <w:r>
        <w:t xml:space="preserve">-Las opciones y el porcentaje final de la votación terminada, aparecerán previamente antes de visualizar la votación.  </w:t>
      </w:r>
    </w:p>
    <w:p w:rsidR="00154F2D" w:rsidRDefault="00154F2D" w:rsidP="00154F2D">
      <w:pPr>
        <w:ind w:left="708"/>
      </w:pPr>
      <w:r>
        <w:t>-La votación que tuviera censo, debe representar en porcentaje la participación de dicho censo</w:t>
      </w:r>
      <w:r w:rsidR="00250925">
        <w:t xml:space="preserve"> en una barra horizontal con el número de participantes y no participantes</w:t>
      </w:r>
      <w:r>
        <w:t>.</w:t>
      </w:r>
      <w:r w:rsidR="007C5F1F">
        <w:t xml:space="preserve"> Posición: justo debajo del nombre del censo.</w:t>
      </w:r>
    </w:p>
    <w:p w:rsidR="007C5F1F" w:rsidRDefault="009E3705" w:rsidP="007C5F1F">
      <w:pPr>
        <w:ind w:left="708"/>
      </w:pPr>
      <w:r>
        <w:t>-Se mostrará un gráfico circular con el porcentaje de votos de las opciones posibles y en resaltado la opción ganadora</w:t>
      </w:r>
      <w:r w:rsidR="00250925">
        <w:t xml:space="preserve"> </w:t>
      </w:r>
      <w:r w:rsidR="00A42875">
        <w:t xml:space="preserve">y </w:t>
      </w:r>
      <w:r w:rsidR="00250925">
        <w:t>el número de votos totales</w:t>
      </w:r>
      <w:r w:rsidR="00A42875">
        <w:t xml:space="preserve"> de cada opción</w:t>
      </w:r>
      <w:r>
        <w:t>.</w:t>
      </w:r>
      <w:r w:rsidR="007C5F1F">
        <w:t xml:space="preserve"> Posición: debajo de los atributos de la misma votación.</w:t>
      </w:r>
    </w:p>
    <w:p w:rsidR="007C5F1F" w:rsidRDefault="007C5F1F" w:rsidP="007C5F1F">
      <w:pPr>
        <w:ind w:left="708"/>
      </w:pPr>
      <w:r>
        <w:t xml:space="preserve">+Graficas </w:t>
      </w:r>
      <w:proofErr w:type="gramStart"/>
      <w:r>
        <w:t>adicionales</w:t>
      </w:r>
      <w:r w:rsidR="004E0B34">
        <w:t>(</w:t>
      </w:r>
      <w:proofErr w:type="gramEnd"/>
      <w:r w:rsidR="004E0B34">
        <w:t>¿información adicional?)</w:t>
      </w:r>
      <w:r>
        <w:t>:</w:t>
      </w:r>
    </w:p>
    <w:p w:rsidR="009E3705" w:rsidRDefault="00250925" w:rsidP="007C5F1F">
      <w:pPr>
        <w:ind w:left="1416"/>
      </w:pPr>
      <w:r>
        <w:t>-</w:t>
      </w:r>
      <w:r w:rsidR="00A42875">
        <w:t>Gráfico de barras con los diferentes rangos de edades 18-25</w:t>
      </w:r>
      <w:r w:rsidR="004E0B34">
        <w:t>,</w:t>
      </w:r>
      <w:r w:rsidR="00A42875">
        <w:t xml:space="preserve"> 25-35</w:t>
      </w:r>
      <w:r w:rsidR="004E0B34">
        <w:t>,</w:t>
      </w:r>
      <w:r w:rsidR="00A42875">
        <w:t xml:space="preserve"> 35-45</w:t>
      </w:r>
      <w:r w:rsidR="004E0B34">
        <w:t>,</w:t>
      </w:r>
      <w:r w:rsidR="00A42875">
        <w:t xml:space="preserve"> 45-60</w:t>
      </w:r>
      <w:r w:rsidR="004E0B34">
        <w:t>,</w:t>
      </w:r>
      <w:r w:rsidR="00A42875">
        <w:t xml:space="preserve"> 60-… (</w:t>
      </w:r>
      <w:proofErr w:type="gramStart"/>
      <w:r w:rsidR="00A42875">
        <w:t>eje</w:t>
      </w:r>
      <w:proofErr w:type="gramEnd"/>
      <w:r w:rsidR="00A42875">
        <w:t xml:space="preserve"> x) y el número total de votos (eje y)</w:t>
      </w:r>
    </w:p>
    <w:p w:rsidR="00A42875" w:rsidRDefault="00A42875" w:rsidP="007C5F1F">
      <w:pPr>
        <w:ind w:left="1416"/>
      </w:pPr>
      <w:r>
        <w:t>-</w:t>
      </w:r>
      <w:r w:rsidR="00BA26A4">
        <w:t>Grá</w:t>
      </w:r>
      <w:r>
        <w:t>fico en barras dinámico</w:t>
      </w:r>
      <w:r w:rsidR="00796BBD">
        <w:t>,</w:t>
      </w:r>
      <w:r w:rsidR="00BA26A4">
        <w:t xml:space="preserve"> las diferentes nacionalidades de todos los votantes, y a su vez dentro de estas barras la separación por provincia (todo el eje x), en el eje y número de votos.</w:t>
      </w:r>
    </w:p>
    <w:p w:rsidR="00BA26A4" w:rsidRDefault="00796BBD" w:rsidP="007C5F1F">
      <w:pPr>
        <w:ind w:left="1416"/>
      </w:pPr>
      <w:r>
        <w:t>-Grá</w:t>
      </w:r>
      <w:r w:rsidR="00BA26A4">
        <w:t xml:space="preserve">fico </w:t>
      </w:r>
      <w:r>
        <w:t>en barra dinámico con el rango de horas de duración del día</w:t>
      </w:r>
      <w:r w:rsidR="007C5F1F">
        <w:t xml:space="preserve"> en 6 columnas (4 horas por co</w:t>
      </w:r>
      <w:r w:rsidR="004E0B34">
        <w:t>lumna) y el número</w:t>
      </w:r>
      <w:r w:rsidR="007C5F1F">
        <w:t xml:space="preserve"> de votos en el eje y</w:t>
      </w:r>
      <w:r>
        <w:t>.</w:t>
      </w:r>
    </w:p>
    <w:p w:rsidR="007C5F1F" w:rsidRDefault="007C5F1F" w:rsidP="00154F2D">
      <w:pPr>
        <w:ind w:left="708"/>
      </w:pPr>
    </w:p>
    <w:p w:rsidR="00D65160" w:rsidRDefault="00D65160" w:rsidP="00D65160"/>
    <w:p w:rsidR="00D65160" w:rsidRDefault="00D65160">
      <w:bookmarkStart w:id="0" w:name="_GoBack"/>
      <w:bookmarkEnd w:id="0"/>
    </w:p>
    <w:sectPr w:rsidR="00D6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D7"/>
    <w:rsid w:val="00002756"/>
    <w:rsid w:val="00154F2D"/>
    <w:rsid w:val="001928D7"/>
    <w:rsid w:val="00250925"/>
    <w:rsid w:val="004E0B34"/>
    <w:rsid w:val="00754124"/>
    <w:rsid w:val="00796BBD"/>
    <w:rsid w:val="007C5F1F"/>
    <w:rsid w:val="009E3705"/>
    <w:rsid w:val="00A42875"/>
    <w:rsid w:val="00BA26A4"/>
    <w:rsid w:val="00D6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C1151-CC87-4942-A71D-B1C9FA32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 Fernández</dc:creator>
  <cp:keywords/>
  <dc:description/>
  <cp:lastModifiedBy>Diego Rodríguez Fernández</cp:lastModifiedBy>
  <cp:revision>2</cp:revision>
  <dcterms:created xsi:type="dcterms:W3CDTF">2017-11-15T12:09:00Z</dcterms:created>
  <dcterms:modified xsi:type="dcterms:W3CDTF">2017-11-15T12:09:00Z</dcterms:modified>
</cp:coreProperties>
</file>