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FA809" w14:textId="77777777" w:rsidR="00C00771" w:rsidRPr="00D10144" w:rsidRDefault="00C00771" w:rsidP="00C00771">
      <w:pPr>
        <w:pStyle w:val="Heading1"/>
        <w:rPr>
          <w:b/>
          <w:color w:val="auto"/>
        </w:rPr>
      </w:pPr>
      <w:r w:rsidRPr="00D10144">
        <w:rPr>
          <w:b/>
          <w:color w:val="auto"/>
        </w:rPr>
        <w:t>RANGE -OF-MOTION (ROM) DEFINATIONS</w:t>
      </w:r>
    </w:p>
    <w:p w14:paraId="25CE1BCA" w14:textId="77777777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ABDUCTION</w:t>
      </w:r>
      <w:r>
        <w:rPr>
          <w:lang w:val="en-US"/>
        </w:rPr>
        <w:t>-MOVING A BOBY PART AWAY FROM THE MID – LINE OF THE BODY</w:t>
      </w:r>
    </w:p>
    <w:p w14:paraId="6F0CE8E6" w14:textId="4CED640F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ADDUCTION-</w:t>
      </w:r>
      <w:r>
        <w:rPr>
          <w:lang w:val="en-US"/>
        </w:rPr>
        <w:t xml:space="preserve"> MOVING A BODY PART TOWARD</w:t>
      </w:r>
      <w:r w:rsidR="0000136C">
        <w:rPr>
          <w:lang w:val="en-US"/>
        </w:rPr>
        <w:t xml:space="preserve"> THE </w:t>
      </w:r>
      <w:bookmarkStart w:id="0" w:name="_GoBack"/>
      <w:bookmarkEnd w:id="0"/>
      <w:r>
        <w:rPr>
          <w:lang w:val="en-US"/>
        </w:rPr>
        <w:t>MID- LINE OF THE BODY</w:t>
      </w:r>
    </w:p>
    <w:p w14:paraId="5D4FBB8F" w14:textId="77777777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FLEXION -</w:t>
      </w:r>
      <w:r>
        <w:rPr>
          <w:lang w:val="en-US"/>
        </w:rPr>
        <w:t>BENDING A BODY PART</w:t>
      </w:r>
    </w:p>
    <w:p w14:paraId="56DB4E77" w14:textId="77777777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EXTENSION</w:t>
      </w:r>
      <w:r>
        <w:rPr>
          <w:lang w:val="en-US"/>
        </w:rPr>
        <w:t xml:space="preserve"> – STRAIGHTENING OF A BODY PART</w:t>
      </w:r>
    </w:p>
    <w:p w14:paraId="365E0C30" w14:textId="77777777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HYPEREXTENSION</w:t>
      </w:r>
      <w:r>
        <w:rPr>
          <w:lang w:val="en-US"/>
        </w:rPr>
        <w:t xml:space="preserve"> -EXCESSIVE STRAIGHTENING OF A BODY PART</w:t>
      </w:r>
    </w:p>
    <w:p w14:paraId="510668ED" w14:textId="77777777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 xml:space="preserve">DORSIFLEXION </w:t>
      </w:r>
      <w:r>
        <w:rPr>
          <w:lang w:val="en-US"/>
        </w:rPr>
        <w:t>-BENDING THE TOES AND FOOT UP AT THE ANKLE</w:t>
      </w:r>
    </w:p>
    <w:p w14:paraId="7DF41D9E" w14:textId="77777777" w:rsidR="00C00771" w:rsidRDefault="00C00771" w:rsidP="00C00771">
      <w:pPr>
        <w:tabs>
          <w:tab w:val="left" w:pos="7080"/>
        </w:tabs>
        <w:rPr>
          <w:lang w:val="en-US"/>
        </w:rPr>
      </w:pPr>
      <w:r w:rsidRPr="00D10144">
        <w:rPr>
          <w:b/>
          <w:lang w:val="en-US"/>
        </w:rPr>
        <w:t>PLANTER FLEXION</w:t>
      </w:r>
      <w:r>
        <w:rPr>
          <w:lang w:val="en-US"/>
        </w:rPr>
        <w:t xml:space="preserve"> – BENDING THE FOOT DOWN AT THE ANKLE</w:t>
      </w:r>
      <w:r>
        <w:rPr>
          <w:lang w:val="en-US"/>
        </w:rPr>
        <w:tab/>
      </w:r>
    </w:p>
    <w:p w14:paraId="19212838" w14:textId="77777777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ROTATION</w:t>
      </w:r>
      <w:r>
        <w:rPr>
          <w:lang w:val="en-US"/>
        </w:rPr>
        <w:t xml:space="preserve"> – TURNING THE JOINT</w:t>
      </w:r>
    </w:p>
    <w:p w14:paraId="28109C86" w14:textId="77777777" w:rsidR="00C00771" w:rsidRDefault="00C00771" w:rsidP="00C00771">
      <w:pPr>
        <w:rPr>
          <w:lang w:val="en-US"/>
        </w:rPr>
      </w:pPr>
      <w:r>
        <w:rPr>
          <w:b/>
          <w:lang w:val="en-US"/>
        </w:rPr>
        <w:t>INTERNAL ROTATION</w:t>
      </w:r>
      <w:r>
        <w:rPr>
          <w:lang w:val="en-US"/>
        </w:rPr>
        <w:t>– TURNING THE JOINT INWARD</w:t>
      </w:r>
    </w:p>
    <w:p w14:paraId="205192A7" w14:textId="1921C4BD" w:rsidR="00C00771" w:rsidRPr="00BE2464" w:rsidRDefault="00BE2464" w:rsidP="00C00771">
      <w:pPr>
        <w:rPr>
          <w:lang w:val="en-US"/>
        </w:rPr>
      </w:pPr>
      <w:r>
        <w:rPr>
          <w:b/>
          <w:lang w:val="en-US"/>
        </w:rPr>
        <w:t>EXTERNAL ROTATION</w:t>
      </w:r>
      <w:r>
        <w:rPr>
          <w:lang w:val="en-US"/>
        </w:rPr>
        <w:t>– TURNING THE JOINT OUTWARD</w:t>
      </w:r>
    </w:p>
    <w:p w14:paraId="7473DF91" w14:textId="64FF1390" w:rsidR="00C00771" w:rsidRDefault="00C00771" w:rsidP="00C00771">
      <w:pPr>
        <w:rPr>
          <w:lang w:val="en-US"/>
        </w:rPr>
      </w:pPr>
      <w:r w:rsidRPr="00D10144">
        <w:rPr>
          <w:b/>
          <w:lang w:val="en-US"/>
        </w:rPr>
        <w:t>SUPINATION–</w:t>
      </w:r>
      <w:r>
        <w:rPr>
          <w:lang w:val="en-US"/>
        </w:rPr>
        <w:t xml:space="preserve"> TURNING THE JOINT </w:t>
      </w:r>
      <w:r w:rsidR="00BE2464">
        <w:rPr>
          <w:lang w:val="en-US"/>
        </w:rPr>
        <w:t>UP</w:t>
      </w:r>
      <w:r>
        <w:rPr>
          <w:lang w:val="en-US"/>
        </w:rPr>
        <w:t>WARD</w:t>
      </w:r>
    </w:p>
    <w:p w14:paraId="1C54A1C8" w14:textId="5926530C" w:rsidR="00C00771" w:rsidRPr="00BB3EB7" w:rsidRDefault="0000136C" w:rsidP="00C00771">
      <w:pPr>
        <w:rPr>
          <w:lang w:val="en-US"/>
        </w:rPr>
      </w:pPr>
      <w:r w:rsidRPr="00D10144">
        <w:rPr>
          <w:b/>
          <w:lang w:val="en-US"/>
        </w:rPr>
        <w:t>PRONATION</w:t>
      </w:r>
      <w:r>
        <w:rPr>
          <w:lang w:val="en-US"/>
        </w:rPr>
        <w:t xml:space="preserve"> –</w:t>
      </w:r>
      <w:r w:rsidR="00C00771">
        <w:rPr>
          <w:lang w:val="en-US"/>
        </w:rPr>
        <w:t xml:space="preserve"> TIURNING THE JOINT </w:t>
      </w:r>
      <w:r w:rsidR="00BE2464">
        <w:rPr>
          <w:lang w:val="en-US"/>
        </w:rPr>
        <w:t>DOWN</w:t>
      </w:r>
      <w:r w:rsidR="00C00771">
        <w:rPr>
          <w:lang w:val="en-US"/>
        </w:rPr>
        <w:t>WARD</w:t>
      </w:r>
    </w:p>
    <w:p w14:paraId="7EDF06E0" w14:textId="77777777" w:rsidR="00754C01" w:rsidRPr="00821DA4" w:rsidRDefault="00754C01" w:rsidP="00754C01">
      <w:pPr>
        <w:jc w:val="both"/>
        <w:rPr>
          <w:rFonts w:cstheme="minorHAnsi"/>
          <w:sz w:val="24"/>
          <w:szCs w:val="24"/>
        </w:rPr>
      </w:pPr>
    </w:p>
    <w:p w14:paraId="4D17BC94" w14:textId="77777777" w:rsidR="00754C01" w:rsidRPr="00821DA4" w:rsidRDefault="00754C01" w:rsidP="00754C01">
      <w:pPr>
        <w:jc w:val="both"/>
        <w:rPr>
          <w:rFonts w:cstheme="minorHAnsi"/>
          <w:sz w:val="24"/>
          <w:szCs w:val="24"/>
        </w:rPr>
      </w:pPr>
    </w:p>
    <w:sectPr w:rsidR="00754C01" w:rsidRPr="0082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2C77"/>
    <w:multiLevelType w:val="hybridMultilevel"/>
    <w:tmpl w:val="C0C6230C"/>
    <w:lvl w:ilvl="0" w:tplc="BB760EB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222222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A52C5"/>
    <w:multiLevelType w:val="hybridMultilevel"/>
    <w:tmpl w:val="D584AB8E"/>
    <w:lvl w:ilvl="0" w:tplc="BC58230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54545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71D7"/>
    <w:multiLevelType w:val="multilevel"/>
    <w:tmpl w:val="298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01"/>
    <w:rsid w:val="0000136C"/>
    <w:rsid w:val="00754C01"/>
    <w:rsid w:val="00821DA4"/>
    <w:rsid w:val="00825963"/>
    <w:rsid w:val="00BE2464"/>
    <w:rsid w:val="00BE5130"/>
    <w:rsid w:val="00C0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9051"/>
  <w15:chartTrackingRefBased/>
  <w15:docId w15:val="{2C93824F-1260-4DC7-8174-28E97B9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C01"/>
  </w:style>
  <w:style w:type="paragraph" w:styleId="Heading1">
    <w:name w:val="heading 1"/>
    <w:basedOn w:val="Normal"/>
    <w:next w:val="Normal"/>
    <w:link w:val="Heading1Char"/>
    <w:uiPriority w:val="9"/>
    <w:qFormat/>
    <w:rsid w:val="00C0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C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0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Paul Ndungu</cp:lastModifiedBy>
  <cp:revision>4</cp:revision>
  <dcterms:created xsi:type="dcterms:W3CDTF">2021-02-10T07:21:00Z</dcterms:created>
  <dcterms:modified xsi:type="dcterms:W3CDTF">2024-12-05T13:28:00Z</dcterms:modified>
</cp:coreProperties>
</file>