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C5" w:rsidRDefault="00BB2000" w:rsidP="00916370">
      <w:pPr>
        <w:pStyle w:val="4"/>
        <w:jc w:val="center"/>
        <w:rPr>
          <w:rFonts w:hint="eastAsia"/>
        </w:rPr>
      </w:pPr>
      <w:r>
        <w:rPr>
          <w:rFonts w:hint="eastAsia"/>
        </w:rPr>
        <w:t>经济系统</w:t>
      </w:r>
    </w:p>
    <w:sdt>
      <w:sdtPr>
        <w:rPr>
          <w:lang w:val="zh-CN"/>
        </w:rPr>
        <w:id w:val="667137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B2000" w:rsidRDefault="00BB2000">
          <w:pPr>
            <w:pStyle w:val="TOC"/>
          </w:pPr>
          <w:r>
            <w:rPr>
              <w:lang w:val="zh-CN"/>
            </w:rPr>
            <w:t>目录</w:t>
          </w:r>
        </w:p>
        <w:p w:rsidR="00E828FA" w:rsidRDefault="00BB200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89237" w:history="1">
            <w:r w:rsidR="00E828FA" w:rsidRPr="00091746">
              <w:rPr>
                <w:rStyle w:val="a3"/>
                <w:rFonts w:hint="eastAsia"/>
                <w:noProof/>
              </w:rPr>
              <w:t>总则</w:t>
            </w:r>
            <w:r w:rsidR="00E828FA">
              <w:rPr>
                <w:noProof/>
                <w:webHidden/>
              </w:rPr>
              <w:tab/>
            </w:r>
            <w:r w:rsidR="00E828FA">
              <w:rPr>
                <w:noProof/>
                <w:webHidden/>
              </w:rPr>
              <w:fldChar w:fldCharType="begin"/>
            </w:r>
            <w:r w:rsidR="00E828FA">
              <w:rPr>
                <w:noProof/>
                <w:webHidden/>
              </w:rPr>
              <w:instrText xml:space="preserve"> PAGEREF _Toc361489237 \h </w:instrText>
            </w:r>
            <w:r w:rsidR="00E828FA">
              <w:rPr>
                <w:noProof/>
                <w:webHidden/>
              </w:rPr>
            </w:r>
            <w:r w:rsidR="00E828FA">
              <w:rPr>
                <w:noProof/>
                <w:webHidden/>
              </w:rPr>
              <w:fldChar w:fldCharType="separate"/>
            </w:r>
            <w:r w:rsidR="00E828FA">
              <w:rPr>
                <w:noProof/>
                <w:webHidden/>
              </w:rPr>
              <w:t>2</w:t>
            </w:r>
            <w:r w:rsidR="00E828FA">
              <w:rPr>
                <w:noProof/>
                <w:webHidden/>
              </w:rPr>
              <w:fldChar w:fldCharType="end"/>
            </w:r>
          </w:hyperlink>
        </w:p>
        <w:p w:rsidR="00E828FA" w:rsidRDefault="00E828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89238" w:history="1">
            <w:r w:rsidRPr="00091746">
              <w:rPr>
                <w:rStyle w:val="a3"/>
                <w:rFonts w:hint="eastAsia"/>
                <w:noProof/>
              </w:rPr>
              <w:t>期货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FA" w:rsidRDefault="00E828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89239" w:history="1">
            <w:r w:rsidRPr="00091746">
              <w:rPr>
                <w:rStyle w:val="a3"/>
                <w:rFonts w:hint="eastAsia"/>
                <w:noProof/>
              </w:rPr>
              <w:t>彩票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00" w:rsidRDefault="00BB2000">
          <w:r>
            <w:rPr>
              <w:b/>
              <w:bCs/>
              <w:lang w:val="zh-CN"/>
            </w:rPr>
            <w:fldChar w:fldCharType="end"/>
          </w:r>
        </w:p>
      </w:sdtContent>
    </w:sdt>
    <w:p w:rsidR="00BB2000" w:rsidRDefault="00BB2000">
      <w:pPr>
        <w:widowControl/>
        <w:jc w:val="left"/>
      </w:pPr>
      <w:r>
        <w:br w:type="page"/>
      </w:r>
    </w:p>
    <w:p w:rsidR="00F67118" w:rsidRDefault="00F67118" w:rsidP="00D77B9C">
      <w:pPr>
        <w:pStyle w:val="2"/>
        <w:rPr>
          <w:rFonts w:hint="eastAsia"/>
        </w:rPr>
      </w:pPr>
      <w:bookmarkStart w:id="0" w:name="_Toc361489237"/>
      <w:r>
        <w:rPr>
          <w:rFonts w:hint="eastAsia"/>
        </w:rPr>
        <w:lastRenderedPageBreak/>
        <w:t>总则</w:t>
      </w:r>
      <w:bookmarkEnd w:id="0"/>
    </w:p>
    <w:p w:rsidR="00F67118" w:rsidRDefault="00F67118" w:rsidP="00F67118">
      <w:r>
        <w:rPr>
          <w:rFonts w:hint="eastAsia"/>
        </w:rPr>
        <w:t>金币为唯一货币</w:t>
      </w:r>
      <w:r>
        <w:rPr>
          <w:rFonts w:hint="eastAsia"/>
        </w:rPr>
        <w:t>.</w:t>
      </w:r>
    </w:p>
    <w:p w:rsidR="00F67118" w:rsidRDefault="00F67118" w:rsidP="00F67118"/>
    <w:p w:rsidR="00F67118" w:rsidRPr="000207F2" w:rsidRDefault="00F67118" w:rsidP="00F67118">
      <w:pPr>
        <w:rPr>
          <w:smallCaps/>
          <w:color w:val="C0504D" w:themeColor="accent2"/>
          <w:u w:val="single"/>
        </w:rPr>
      </w:pPr>
      <w:r w:rsidRPr="007B6CDC">
        <w:rPr>
          <w:rStyle w:val="a7"/>
          <w:rFonts w:hint="eastAsia"/>
        </w:rPr>
        <w:t>产出途径有</w:t>
      </w:r>
      <w:r w:rsidRPr="007B6CDC">
        <w:rPr>
          <w:rStyle w:val="a7"/>
          <w:rFonts w:hint="eastAsia"/>
        </w:rPr>
        <w:t>:</w:t>
      </w:r>
    </w:p>
    <w:p w:rsidR="00F67118" w:rsidRPr="00434ED8" w:rsidRDefault="00F67118" w:rsidP="00F67118">
      <w:pPr>
        <w:rPr>
          <w:rFonts w:hint="eastAsia"/>
          <w:color w:val="FF0000"/>
        </w:rPr>
      </w:pPr>
      <w:r>
        <w:rPr>
          <w:rFonts w:hint="eastAsia"/>
          <w:color w:val="FF0000"/>
        </w:rPr>
        <w:t>由</w:t>
      </w:r>
      <w:r w:rsidRPr="00434ED8">
        <w:rPr>
          <w:rFonts w:hint="eastAsia"/>
          <w:color w:val="FF0000"/>
        </w:rPr>
        <w:t>一般劳动时间获取</w:t>
      </w:r>
      <w:r w:rsidRPr="00434ED8">
        <w:rPr>
          <w:rFonts w:hint="eastAsia"/>
          <w:color w:val="FF0000"/>
        </w:rPr>
        <w:t>.</w:t>
      </w:r>
    </w:p>
    <w:p w:rsidR="00F67118" w:rsidRPr="0003784E" w:rsidRDefault="00F67118" w:rsidP="00F67118"/>
    <w:p w:rsidR="00F67118" w:rsidRDefault="00F67118" w:rsidP="00F67118"/>
    <w:p w:rsidR="00F67118" w:rsidRPr="00881133" w:rsidRDefault="00F67118" w:rsidP="00F67118">
      <w:pPr>
        <w:rPr>
          <w:rStyle w:val="a6"/>
        </w:rPr>
      </w:pPr>
      <w:r w:rsidRPr="00881133">
        <w:rPr>
          <w:rStyle w:val="a6"/>
          <w:rFonts w:hint="eastAsia"/>
        </w:rPr>
        <w:t>房产</w:t>
      </w:r>
    </w:p>
    <w:p w:rsidR="00F67118" w:rsidRDefault="00F67118" w:rsidP="00F67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放置在城市</w:t>
      </w:r>
      <w:r>
        <w:rPr>
          <w:rFonts w:hint="eastAsia"/>
        </w:rPr>
        <w:t xml:space="preserve">, </w:t>
      </w:r>
      <w:r>
        <w:rPr>
          <w:rFonts w:hint="eastAsia"/>
        </w:rPr>
        <w:t>用于交易</w:t>
      </w:r>
      <w:r>
        <w:rPr>
          <w:rFonts w:hint="eastAsia"/>
        </w:rPr>
        <w:t>.</w:t>
      </w:r>
    </w:p>
    <w:p w:rsidR="00F67118" w:rsidRDefault="00F67118" w:rsidP="00F67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放置在副本旁边</w:t>
      </w:r>
      <w:r>
        <w:rPr>
          <w:rFonts w:hint="eastAsia"/>
        </w:rPr>
        <w:t xml:space="preserve">, </w:t>
      </w:r>
      <w:r>
        <w:rPr>
          <w:rFonts w:hint="eastAsia"/>
        </w:rPr>
        <w:t>用于出售补给品</w:t>
      </w:r>
      <w:r>
        <w:rPr>
          <w:rFonts w:hint="eastAsia"/>
        </w:rPr>
        <w:t>.</w:t>
      </w:r>
    </w:p>
    <w:p w:rsidR="00F67118" w:rsidRDefault="00F67118" w:rsidP="00F67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玩家可以购买房产</w:t>
      </w:r>
      <w:r>
        <w:rPr>
          <w:rFonts w:hint="eastAsia"/>
        </w:rPr>
        <w:t xml:space="preserve">, </w:t>
      </w:r>
      <w:r>
        <w:rPr>
          <w:rFonts w:hint="eastAsia"/>
        </w:rPr>
        <w:t>转售房产</w:t>
      </w:r>
      <w:r>
        <w:rPr>
          <w:rFonts w:hint="eastAsia"/>
        </w:rPr>
        <w:t>.</w:t>
      </w:r>
    </w:p>
    <w:p w:rsidR="00F67118" w:rsidRDefault="00F67118" w:rsidP="00F67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持有房产可以根据销售情况获得收益</w:t>
      </w:r>
      <w:r>
        <w:rPr>
          <w:rFonts w:hint="eastAsia"/>
        </w:rPr>
        <w:t>.</w:t>
      </w:r>
    </w:p>
    <w:p w:rsidR="00F67118" w:rsidRDefault="00F6711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B2000" w:rsidRDefault="00BB2000" w:rsidP="00BB2000">
      <w:pPr>
        <w:pStyle w:val="2"/>
        <w:rPr>
          <w:rFonts w:hint="eastAsia"/>
        </w:rPr>
      </w:pPr>
      <w:bookmarkStart w:id="1" w:name="_Toc361489238"/>
      <w:r>
        <w:rPr>
          <w:rFonts w:hint="eastAsia"/>
        </w:rPr>
        <w:lastRenderedPageBreak/>
        <w:t>期货</w:t>
      </w:r>
      <w:bookmarkEnd w:id="1"/>
    </w:p>
    <w:p w:rsidR="003E6A87" w:rsidRDefault="003E6A87" w:rsidP="003E6A87">
      <w:pPr>
        <w:rPr>
          <w:rFonts w:hint="eastAsia"/>
        </w:rPr>
      </w:pPr>
      <w:r>
        <w:rPr>
          <w:rFonts w:hint="eastAsia"/>
        </w:rPr>
        <w:t>总则</w:t>
      </w:r>
      <w:r>
        <w:rPr>
          <w:rFonts w:hint="eastAsia"/>
        </w:rPr>
        <w:t xml:space="preserve">: </w:t>
      </w:r>
    </w:p>
    <w:p w:rsidR="003E6A87" w:rsidRDefault="003E6A87" w:rsidP="003E6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控制产量</w:t>
      </w:r>
      <w:r>
        <w:rPr>
          <w:rFonts w:hint="eastAsia"/>
        </w:rPr>
        <w:t>.</w:t>
      </w:r>
    </w:p>
    <w:p w:rsidR="003E6A87" w:rsidRDefault="00357F43" w:rsidP="003E6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消耗品</w:t>
      </w:r>
      <w:r>
        <w:rPr>
          <w:rFonts w:hint="eastAsia"/>
        </w:rPr>
        <w:t xml:space="preserve">, </w:t>
      </w:r>
      <w:r w:rsidR="003E6A87">
        <w:rPr>
          <w:rFonts w:hint="eastAsia"/>
        </w:rPr>
        <w:t>对</w:t>
      </w:r>
      <w:r w:rsidR="00DE1449">
        <w:rPr>
          <w:rFonts w:hint="eastAsia"/>
        </w:rPr>
        <w:t>各种</w:t>
      </w:r>
      <w:r w:rsidR="003E6A87">
        <w:rPr>
          <w:rFonts w:hint="eastAsia"/>
        </w:rPr>
        <w:t>玩家有作用</w:t>
      </w:r>
      <w:r w:rsidR="003E6A87">
        <w:rPr>
          <w:rFonts w:hint="eastAsia"/>
        </w:rPr>
        <w:t>.</w:t>
      </w:r>
    </w:p>
    <w:p w:rsidR="00EB04A3" w:rsidRDefault="00EB04A3" w:rsidP="003E6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稀有物品</w:t>
      </w:r>
      <w:r>
        <w:rPr>
          <w:rFonts w:hint="eastAsia"/>
        </w:rPr>
        <w:t xml:space="preserve">, </w:t>
      </w:r>
      <w:r>
        <w:rPr>
          <w:rFonts w:hint="eastAsia"/>
        </w:rPr>
        <w:t>对玩家没有</w:t>
      </w:r>
      <w:r w:rsidR="00464FBD">
        <w:rPr>
          <w:rFonts w:hint="eastAsia"/>
        </w:rPr>
        <w:t>太大</w:t>
      </w:r>
      <w:r w:rsidR="00C5105C">
        <w:rPr>
          <w:rFonts w:hint="eastAsia"/>
        </w:rPr>
        <w:t>作用</w:t>
      </w:r>
      <w:r w:rsidR="00B373FC">
        <w:rPr>
          <w:rFonts w:hint="eastAsia"/>
        </w:rPr>
        <w:t xml:space="preserve">, </w:t>
      </w:r>
      <w:r>
        <w:rPr>
          <w:rFonts w:hint="eastAsia"/>
        </w:rPr>
        <w:t>仅作为投资</w:t>
      </w:r>
      <w:r>
        <w:rPr>
          <w:rFonts w:hint="eastAsia"/>
        </w:rPr>
        <w:t>.</w:t>
      </w:r>
    </w:p>
    <w:p w:rsidR="00C62DCA" w:rsidRDefault="00C62DCA" w:rsidP="00C62DCA">
      <w:pPr>
        <w:rPr>
          <w:rFonts w:hint="eastAsia"/>
        </w:rPr>
      </w:pPr>
    </w:p>
    <w:p w:rsidR="00C62DCA" w:rsidRDefault="00C62DCA" w:rsidP="00C62DCA">
      <w:pPr>
        <w:rPr>
          <w:rFonts w:hint="eastAsia"/>
        </w:rPr>
      </w:pPr>
      <w:r>
        <w:rPr>
          <w:rFonts w:hint="eastAsia"/>
        </w:rPr>
        <w:t>产出</w:t>
      </w:r>
      <w:r>
        <w:rPr>
          <w:rFonts w:hint="eastAsia"/>
        </w:rPr>
        <w:t>:</w:t>
      </w:r>
    </w:p>
    <w:p w:rsidR="00C62DCA" w:rsidRDefault="00C62DCA" w:rsidP="00C62DC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采集</w:t>
      </w:r>
    </w:p>
    <w:p w:rsidR="00B44159" w:rsidRDefault="00836D21" w:rsidP="00C62D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渔场</w:t>
      </w:r>
      <w:r>
        <w:rPr>
          <w:rFonts w:hint="eastAsia"/>
        </w:rPr>
        <w:t xml:space="preserve">: </w:t>
      </w:r>
      <w:r>
        <w:rPr>
          <w:rFonts w:hint="eastAsia"/>
        </w:rPr>
        <w:t>鱼类</w:t>
      </w:r>
      <w:r w:rsidR="00403EBB">
        <w:rPr>
          <w:rFonts w:hint="eastAsia"/>
        </w:rPr>
        <w:t xml:space="preserve">, </w:t>
      </w:r>
      <w:r w:rsidR="00403EBB">
        <w:rPr>
          <w:rFonts w:hint="eastAsia"/>
        </w:rPr>
        <w:t>喂养宠物</w:t>
      </w:r>
      <w:r>
        <w:rPr>
          <w:rFonts w:hint="eastAsia"/>
        </w:rPr>
        <w:t>.</w:t>
      </w:r>
    </w:p>
    <w:p w:rsidR="00836D21" w:rsidRDefault="00836D21" w:rsidP="00C62D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狩猎场</w:t>
      </w:r>
      <w:r>
        <w:rPr>
          <w:rFonts w:hint="eastAsia"/>
        </w:rPr>
        <w:t xml:space="preserve">: </w:t>
      </w:r>
      <w:r>
        <w:rPr>
          <w:rFonts w:hint="eastAsia"/>
        </w:rPr>
        <w:t>肉类</w:t>
      </w:r>
      <w:r w:rsidR="00F80391">
        <w:rPr>
          <w:rFonts w:hint="eastAsia"/>
        </w:rPr>
        <w:t xml:space="preserve">, </w:t>
      </w:r>
      <w:r w:rsidR="00F80391">
        <w:rPr>
          <w:rFonts w:hint="eastAsia"/>
        </w:rPr>
        <w:t>喂养宠物</w:t>
      </w:r>
      <w:r>
        <w:rPr>
          <w:rFonts w:hint="eastAsia"/>
        </w:rPr>
        <w:t>.</w:t>
      </w:r>
    </w:p>
    <w:p w:rsidR="00EC4090" w:rsidRDefault="00B975A2" w:rsidP="00C62D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草原</w:t>
      </w:r>
      <w:r w:rsidR="00EC4090">
        <w:rPr>
          <w:rFonts w:hint="eastAsia"/>
        </w:rPr>
        <w:t xml:space="preserve">: </w:t>
      </w:r>
      <w:r w:rsidR="00EC4090">
        <w:rPr>
          <w:rFonts w:hint="eastAsia"/>
        </w:rPr>
        <w:t>谷物</w:t>
      </w:r>
      <w:r w:rsidR="00EC4090">
        <w:rPr>
          <w:rFonts w:hint="eastAsia"/>
        </w:rPr>
        <w:t xml:space="preserve">, </w:t>
      </w:r>
      <w:r w:rsidR="00EC4090">
        <w:rPr>
          <w:rFonts w:hint="eastAsia"/>
        </w:rPr>
        <w:t>喂养宠物</w:t>
      </w:r>
      <w:r w:rsidR="00EC4090">
        <w:rPr>
          <w:rFonts w:hint="eastAsia"/>
        </w:rPr>
        <w:t>.</w:t>
      </w:r>
    </w:p>
    <w:p w:rsidR="004C4180" w:rsidRDefault="007D200E" w:rsidP="00C62D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矿山</w:t>
      </w:r>
      <w:r>
        <w:rPr>
          <w:rFonts w:hint="eastAsia"/>
        </w:rPr>
        <w:t xml:space="preserve">: </w:t>
      </w:r>
      <w:r>
        <w:rPr>
          <w:rFonts w:hint="eastAsia"/>
        </w:rPr>
        <w:t>金矿</w:t>
      </w:r>
      <w:r>
        <w:rPr>
          <w:rFonts w:hint="eastAsia"/>
        </w:rPr>
        <w:t xml:space="preserve">, </w:t>
      </w:r>
      <w:r>
        <w:rPr>
          <w:rFonts w:hint="eastAsia"/>
        </w:rPr>
        <w:t>钻石</w:t>
      </w:r>
      <w:r>
        <w:rPr>
          <w:rFonts w:hint="eastAsia"/>
        </w:rPr>
        <w:t xml:space="preserve">, </w:t>
      </w:r>
      <w:r>
        <w:rPr>
          <w:rFonts w:hint="eastAsia"/>
        </w:rPr>
        <w:t>铁矿</w:t>
      </w:r>
      <w:r w:rsidR="00AF69BB">
        <w:rPr>
          <w:rFonts w:hint="eastAsia"/>
        </w:rPr>
        <w:t xml:space="preserve">, </w:t>
      </w:r>
      <w:r w:rsidR="00AF69BB">
        <w:rPr>
          <w:rFonts w:hint="eastAsia"/>
        </w:rPr>
        <w:t>贵金属投资</w:t>
      </w:r>
      <w:r>
        <w:rPr>
          <w:rFonts w:hint="eastAsia"/>
        </w:rPr>
        <w:t>.</w:t>
      </w:r>
    </w:p>
    <w:p w:rsidR="00E31349" w:rsidRDefault="00E31349" w:rsidP="00E31349">
      <w:pPr>
        <w:rPr>
          <w:rFonts w:hint="eastAsia"/>
        </w:rPr>
      </w:pPr>
    </w:p>
    <w:p w:rsidR="00E31349" w:rsidRDefault="00E31349" w:rsidP="00E31349">
      <w:pPr>
        <w:rPr>
          <w:rFonts w:hint="eastAsia"/>
        </w:rPr>
      </w:pPr>
      <w:r>
        <w:rPr>
          <w:rFonts w:hint="eastAsia"/>
        </w:rPr>
        <w:t>期货市场可进行的操作</w:t>
      </w:r>
      <w:r>
        <w:rPr>
          <w:rFonts w:hint="eastAsia"/>
        </w:rPr>
        <w:t>:</w:t>
      </w:r>
    </w:p>
    <w:p w:rsidR="00E31349" w:rsidRDefault="00E31349" w:rsidP="00E31349">
      <w:pPr>
        <w:rPr>
          <w:rFonts w:hint="eastAsia"/>
        </w:rPr>
      </w:pPr>
      <w:r>
        <w:rPr>
          <w:rFonts w:hint="eastAsia"/>
        </w:rPr>
        <w:t>放入</w:t>
      </w:r>
      <w:r>
        <w:rPr>
          <w:rFonts w:hint="eastAsia"/>
        </w:rPr>
        <w:t xml:space="preserve">, </w:t>
      </w:r>
      <w:r>
        <w:rPr>
          <w:rFonts w:hint="eastAsia"/>
        </w:rPr>
        <w:t>取出</w:t>
      </w:r>
      <w:r>
        <w:rPr>
          <w:rFonts w:hint="eastAsia"/>
        </w:rPr>
        <w:t xml:space="preserve">, </w:t>
      </w:r>
      <w:r w:rsidR="0069389B">
        <w:rPr>
          <w:rFonts w:hint="eastAsia"/>
        </w:rPr>
        <w:t>抛售</w:t>
      </w:r>
      <w:r w:rsidR="0069389B">
        <w:rPr>
          <w:rFonts w:hint="eastAsia"/>
        </w:rPr>
        <w:t xml:space="preserve">, </w:t>
      </w:r>
      <w:r w:rsidR="0069389B">
        <w:rPr>
          <w:rFonts w:hint="eastAsia"/>
        </w:rPr>
        <w:t>购买实物</w:t>
      </w:r>
      <w:r w:rsidR="0069389B">
        <w:rPr>
          <w:rFonts w:hint="eastAsia"/>
        </w:rPr>
        <w:t>.</w:t>
      </w:r>
    </w:p>
    <w:p w:rsidR="00B66AE2" w:rsidRDefault="00B66AE2" w:rsidP="00E31349">
      <w:pPr>
        <w:rPr>
          <w:rFonts w:hint="eastAsia"/>
        </w:rPr>
      </w:pPr>
    </w:p>
    <w:p w:rsidR="00176EB4" w:rsidRDefault="00176EB4" w:rsidP="00E31349">
      <w:pPr>
        <w:rPr>
          <w:rFonts w:hint="eastAsia"/>
        </w:rPr>
      </w:pPr>
      <w:r>
        <w:rPr>
          <w:rFonts w:hint="eastAsia"/>
        </w:rPr>
        <w:t>价值</w:t>
      </w:r>
      <w:r>
        <w:rPr>
          <w:rFonts w:hint="eastAsia"/>
        </w:rPr>
        <w:t xml:space="preserve"> = </w:t>
      </w:r>
      <w:r w:rsidR="00F1268F">
        <w:rPr>
          <w:rFonts w:hint="eastAsia"/>
        </w:rPr>
        <w:t>货币池</w:t>
      </w:r>
      <w:r>
        <w:rPr>
          <w:rFonts w:hint="eastAsia"/>
        </w:rPr>
        <w:t>资金</w:t>
      </w:r>
      <w:r>
        <w:rPr>
          <w:rFonts w:hint="eastAsia"/>
        </w:rPr>
        <w:t xml:space="preserve"> / </w:t>
      </w:r>
      <w:r>
        <w:rPr>
          <w:rFonts w:hint="eastAsia"/>
        </w:rPr>
        <w:t>实物</w:t>
      </w:r>
      <w:r w:rsidR="009D1B06">
        <w:rPr>
          <w:rFonts w:hint="eastAsia"/>
        </w:rPr>
        <w:t>数量</w:t>
      </w:r>
    </w:p>
    <w:p w:rsidR="0023083B" w:rsidRDefault="00A14D4B" w:rsidP="00E82C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放入</w:t>
      </w:r>
      <w:r>
        <w:rPr>
          <w:rFonts w:hint="eastAsia"/>
        </w:rPr>
        <w:t>.</w:t>
      </w:r>
    </w:p>
    <w:p w:rsidR="00320422" w:rsidRDefault="004D3B61" w:rsidP="0032042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期货池增加实物</w:t>
      </w:r>
      <w:r>
        <w:rPr>
          <w:rFonts w:hint="eastAsia"/>
        </w:rPr>
        <w:t>.</w:t>
      </w:r>
    </w:p>
    <w:p w:rsidR="004C7559" w:rsidRDefault="004C7559" w:rsidP="00320422">
      <w:pPr>
        <w:pStyle w:val="a5"/>
        <w:ind w:left="360" w:firstLineChars="0" w:firstLine="0"/>
        <w:rPr>
          <w:rFonts w:hint="eastAsia"/>
        </w:rPr>
      </w:pPr>
    </w:p>
    <w:p w:rsidR="0023492A" w:rsidRDefault="0023492A" w:rsidP="002349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>.</w:t>
      </w:r>
    </w:p>
    <w:p w:rsidR="0023492A" w:rsidRDefault="00254EA0" w:rsidP="0080281E">
      <w:pPr>
        <w:ind w:left="360"/>
        <w:rPr>
          <w:rFonts w:hint="eastAsia"/>
        </w:rPr>
      </w:pPr>
      <w:r>
        <w:rPr>
          <w:rFonts w:hint="eastAsia"/>
        </w:rPr>
        <w:t>取走</w:t>
      </w:r>
      <w:r w:rsidR="0093434F">
        <w:rPr>
          <w:rFonts w:hint="eastAsia"/>
        </w:rPr>
        <w:t>实物</w:t>
      </w:r>
      <w:r w:rsidR="0093434F">
        <w:rPr>
          <w:rFonts w:hint="eastAsia"/>
        </w:rPr>
        <w:t>.</w:t>
      </w:r>
    </w:p>
    <w:p w:rsidR="00153207" w:rsidRDefault="00153207" w:rsidP="0080281E">
      <w:pPr>
        <w:ind w:left="36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: </w:t>
      </w:r>
      <w:r>
        <w:rPr>
          <w:rFonts w:hint="eastAsia"/>
        </w:rPr>
        <w:t>有足够的实物可取</w:t>
      </w:r>
      <w:r>
        <w:rPr>
          <w:rFonts w:hint="eastAsia"/>
        </w:rPr>
        <w:t>.</w:t>
      </w:r>
    </w:p>
    <w:p w:rsidR="00261690" w:rsidRDefault="00261690" w:rsidP="0080281E">
      <w:pPr>
        <w:ind w:left="360"/>
        <w:rPr>
          <w:rFonts w:hint="eastAsia"/>
        </w:rPr>
      </w:pPr>
      <w:r>
        <w:rPr>
          <w:rFonts w:hint="eastAsia"/>
        </w:rPr>
        <w:t>实物减少</w:t>
      </w:r>
      <w:r>
        <w:rPr>
          <w:rFonts w:hint="eastAsia"/>
        </w:rPr>
        <w:t xml:space="preserve">, </w:t>
      </w:r>
      <w:r w:rsidR="002429F8">
        <w:rPr>
          <w:rFonts w:hint="eastAsia"/>
        </w:rPr>
        <w:t>物价提高</w:t>
      </w:r>
      <w:r w:rsidR="002429F8">
        <w:rPr>
          <w:rFonts w:hint="eastAsia"/>
        </w:rPr>
        <w:t>.</w:t>
      </w:r>
    </w:p>
    <w:p w:rsidR="00415317" w:rsidRDefault="00415317" w:rsidP="0080281E">
      <w:pPr>
        <w:ind w:left="360"/>
        <w:rPr>
          <w:rFonts w:hint="eastAsia"/>
        </w:rPr>
      </w:pPr>
    </w:p>
    <w:p w:rsidR="0023492A" w:rsidRDefault="0023492A" w:rsidP="002349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抛售</w:t>
      </w:r>
      <w:r>
        <w:rPr>
          <w:rFonts w:hint="eastAsia"/>
        </w:rPr>
        <w:t>.</w:t>
      </w:r>
    </w:p>
    <w:p w:rsidR="00EC6D04" w:rsidRDefault="00EC6D04" w:rsidP="00EC6D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如果货币池资金不够</w:t>
      </w:r>
      <w:r>
        <w:rPr>
          <w:rFonts w:hint="eastAsia"/>
        </w:rPr>
        <w:t xml:space="preserve">, </w:t>
      </w:r>
      <w:r>
        <w:rPr>
          <w:rFonts w:hint="eastAsia"/>
        </w:rPr>
        <w:t>无法抛售</w:t>
      </w:r>
      <w:r>
        <w:rPr>
          <w:rFonts w:hint="eastAsia"/>
        </w:rPr>
        <w:t>.</w:t>
      </w:r>
    </w:p>
    <w:p w:rsidR="00B85AE1" w:rsidRDefault="003F25D0" w:rsidP="003F25D0">
      <w:pPr>
        <w:ind w:left="360"/>
        <w:rPr>
          <w:rFonts w:hint="eastAsia"/>
        </w:rPr>
      </w:pPr>
      <w:r>
        <w:rPr>
          <w:rFonts w:hint="eastAsia"/>
        </w:rPr>
        <w:t>实物</w:t>
      </w:r>
      <w:r w:rsidR="00EA49A4">
        <w:rPr>
          <w:rFonts w:hint="eastAsia"/>
        </w:rPr>
        <w:t>按时价</w:t>
      </w:r>
      <w:r>
        <w:rPr>
          <w:rFonts w:hint="eastAsia"/>
        </w:rPr>
        <w:t>变现</w:t>
      </w:r>
      <w:r>
        <w:rPr>
          <w:rFonts w:hint="eastAsia"/>
        </w:rPr>
        <w:t>,</w:t>
      </w:r>
      <w:r w:rsidR="00EA49A4">
        <w:rPr>
          <w:rFonts w:hint="eastAsia"/>
        </w:rPr>
        <w:t xml:space="preserve"> </w:t>
      </w:r>
      <w:r w:rsidR="00EA49A4">
        <w:rPr>
          <w:rFonts w:hint="eastAsia"/>
        </w:rPr>
        <w:t>玩家可获得货币</w:t>
      </w:r>
      <w:r w:rsidR="00F71BAF">
        <w:rPr>
          <w:rFonts w:hint="eastAsia"/>
        </w:rPr>
        <w:t>.</w:t>
      </w:r>
    </w:p>
    <w:p w:rsidR="0023492A" w:rsidRDefault="00B85AE1" w:rsidP="003F25D0">
      <w:pPr>
        <w:ind w:left="360"/>
        <w:rPr>
          <w:rFonts w:hint="eastAsia"/>
        </w:rPr>
      </w:pPr>
      <w:r>
        <w:rPr>
          <w:rFonts w:hint="eastAsia"/>
        </w:rPr>
        <w:t>导致货币池资金减少</w:t>
      </w:r>
      <w:r>
        <w:rPr>
          <w:rFonts w:hint="eastAsia"/>
        </w:rPr>
        <w:t xml:space="preserve">, </w:t>
      </w:r>
      <w:r w:rsidR="00417431">
        <w:rPr>
          <w:rFonts w:hint="eastAsia"/>
        </w:rPr>
        <w:t>实物价格减少</w:t>
      </w:r>
      <w:r>
        <w:rPr>
          <w:rFonts w:hint="eastAsia"/>
        </w:rPr>
        <w:t>.</w:t>
      </w:r>
      <w:r w:rsidR="00AE3424">
        <w:rPr>
          <w:rFonts w:hint="eastAsia"/>
        </w:rPr>
        <w:t xml:space="preserve"> </w:t>
      </w:r>
    </w:p>
    <w:p w:rsidR="005632C1" w:rsidRDefault="005632C1" w:rsidP="003F25D0">
      <w:pPr>
        <w:ind w:left="360"/>
        <w:rPr>
          <w:rFonts w:hint="eastAsia"/>
        </w:rPr>
      </w:pP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有足量实物</w:t>
      </w:r>
      <w:r>
        <w:rPr>
          <w:rFonts w:hint="eastAsia"/>
        </w:rPr>
        <w:t>.</w:t>
      </w:r>
    </w:p>
    <w:p w:rsidR="00B85CF5" w:rsidRDefault="00A6255C" w:rsidP="003F25D0">
      <w:pPr>
        <w:ind w:left="360"/>
        <w:rPr>
          <w:rFonts w:hint="eastAsia"/>
        </w:rPr>
      </w:pPr>
      <w:r>
        <w:rPr>
          <w:rFonts w:hint="eastAsia"/>
        </w:rPr>
        <w:t>限制</w:t>
      </w:r>
      <w:r w:rsidR="00B85CF5">
        <w:rPr>
          <w:rFonts w:hint="eastAsia"/>
        </w:rPr>
        <w:t xml:space="preserve">: </w:t>
      </w:r>
      <w:r w:rsidR="00B85CF5">
        <w:rPr>
          <w:rFonts w:hint="eastAsia"/>
        </w:rPr>
        <w:t>每日</w:t>
      </w:r>
      <w:r w:rsidR="00BA4891">
        <w:rPr>
          <w:rFonts w:hint="eastAsia"/>
        </w:rPr>
        <w:t>最高</w:t>
      </w:r>
      <w:r w:rsidR="001037E4">
        <w:rPr>
          <w:rFonts w:hint="eastAsia"/>
        </w:rPr>
        <w:t>下跌</w:t>
      </w:r>
      <w:r w:rsidR="00B85CF5">
        <w:rPr>
          <w:rFonts w:hint="eastAsia"/>
        </w:rPr>
        <w:t>10%</w:t>
      </w:r>
    </w:p>
    <w:p w:rsidR="00A52BA5" w:rsidRDefault="00A52BA5" w:rsidP="003F25D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需要收</w:t>
      </w:r>
      <w:r>
        <w:rPr>
          <w:rFonts w:hint="eastAsia"/>
        </w:rPr>
        <w:t>1%</w:t>
      </w:r>
      <w:r>
        <w:rPr>
          <w:rFonts w:hint="eastAsia"/>
        </w:rPr>
        <w:t>的手续费</w:t>
      </w:r>
      <w:r w:rsidR="001D6877">
        <w:rPr>
          <w:rFonts w:hint="eastAsia"/>
        </w:rPr>
        <w:t xml:space="preserve"> (</w:t>
      </w:r>
      <w:r w:rsidR="001D6877">
        <w:rPr>
          <w:rFonts w:hint="eastAsia"/>
        </w:rPr>
        <w:t>控制玩家抛售</w:t>
      </w:r>
      <w:r w:rsidR="001D6877">
        <w:rPr>
          <w:rFonts w:hint="eastAsia"/>
        </w:rPr>
        <w:t>)</w:t>
      </w:r>
    </w:p>
    <w:p w:rsidR="004530A7" w:rsidRDefault="004530A7" w:rsidP="003F25D0">
      <w:pPr>
        <w:ind w:left="360"/>
        <w:rPr>
          <w:rFonts w:hint="eastAsia"/>
        </w:rPr>
      </w:pPr>
    </w:p>
    <w:p w:rsidR="0023492A" w:rsidRDefault="0023492A" w:rsidP="002349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购买</w:t>
      </w:r>
      <w:r>
        <w:rPr>
          <w:rFonts w:hint="eastAsia"/>
        </w:rPr>
        <w:t>.</w:t>
      </w:r>
    </w:p>
    <w:p w:rsidR="0023492A" w:rsidRDefault="00CA21FF" w:rsidP="0023492A">
      <w:pPr>
        <w:ind w:firstLineChars="150" w:firstLine="315"/>
        <w:rPr>
          <w:rFonts w:hint="eastAsia"/>
        </w:rPr>
      </w:pPr>
      <w:r>
        <w:rPr>
          <w:rFonts w:hint="eastAsia"/>
        </w:rPr>
        <w:t>向货币池增加资金</w:t>
      </w:r>
      <w:r>
        <w:rPr>
          <w:rFonts w:hint="eastAsia"/>
        </w:rPr>
        <w:t xml:space="preserve">, </w:t>
      </w:r>
      <w:r w:rsidR="00522A58">
        <w:rPr>
          <w:rFonts w:hint="eastAsia"/>
        </w:rPr>
        <w:t>获得指定量的实物储备</w:t>
      </w:r>
      <w:r w:rsidR="00522A58">
        <w:rPr>
          <w:rFonts w:hint="eastAsia"/>
        </w:rPr>
        <w:t>.</w:t>
      </w:r>
    </w:p>
    <w:p w:rsidR="007F2448" w:rsidRDefault="007F2448" w:rsidP="0023492A">
      <w:pPr>
        <w:ind w:firstLineChars="150" w:firstLine="315"/>
        <w:rPr>
          <w:rFonts w:hint="eastAsia"/>
        </w:rPr>
      </w:pPr>
      <w:r>
        <w:rPr>
          <w:rFonts w:hint="eastAsia"/>
        </w:rPr>
        <w:t>购买后相当于持有</w:t>
      </w:r>
      <w:r w:rsidR="007603D3">
        <w:rPr>
          <w:rFonts w:hint="eastAsia"/>
        </w:rPr>
        <w:t>.</w:t>
      </w:r>
    </w:p>
    <w:p w:rsidR="00CD5677" w:rsidRDefault="00C60268" w:rsidP="00C602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前提是</w:t>
      </w:r>
      <w:r>
        <w:rPr>
          <w:rFonts w:hint="eastAsia"/>
        </w:rPr>
        <w:t xml:space="preserve">: </w:t>
      </w:r>
      <w:r>
        <w:rPr>
          <w:rFonts w:hint="eastAsia"/>
        </w:rPr>
        <w:t>有足够的实物</w:t>
      </w:r>
      <w:r>
        <w:rPr>
          <w:rFonts w:hint="eastAsia"/>
        </w:rPr>
        <w:t>.</w:t>
      </w:r>
    </w:p>
    <w:p w:rsidR="0023492A" w:rsidRDefault="00CD5677" w:rsidP="00C602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购买</w:t>
      </w:r>
      <w:r>
        <w:rPr>
          <w:rFonts w:hint="eastAsia"/>
        </w:rPr>
        <w:t xml:space="preserve">, </w:t>
      </w:r>
      <w:r>
        <w:rPr>
          <w:rFonts w:hint="eastAsia"/>
        </w:rPr>
        <w:t>导致货币池资金增加</w:t>
      </w:r>
      <w:r>
        <w:rPr>
          <w:rFonts w:hint="eastAsia"/>
        </w:rPr>
        <w:t xml:space="preserve">, </w:t>
      </w:r>
      <w:r>
        <w:rPr>
          <w:rFonts w:hint="eastAsia"/>
        </w:rPr>
        <w:t>实物价格提高</w:t>
      </w:r>
      <w:r>
        <w:rPr>
          <w:rFonts w:hint="eastAsia"/>
        </w:rPr>
        <w:t>.</w:t>
      </w:r>
    </w:p>
    <w:p w:rsidR="00E90D90" w:rsidRDefault="00E90D90" w:rsidP="00C60268">
      <w:pPr>
        <w:rPr>
          <w:rFonts w:hint="eastAsia"/>
        </w:rPr>
      </w:pPr>
    </w:p>
    <w:p w:rsidR="00E90D90" w:rsidRDefault="00E90D90" w:rsidP="00C60268">
      <w:pPr>
        <w:rPr>
          <w:rFonts w:hint="eastAsia"/>
        </w:rPr>
      </w:pPr>
      <w:r>
        <w:rPr>
          <w:rFonts w:hint="eastAsia"/>
        </w:rPr>
        <w:t>初始</w:t>
      </w:r>
      <w:r>
        <w:rPr>
          <w:rFonts w:hint="eastAsia"/>
        </w:rPr>
        <w:t>:</w:t>
      </w:r>
    </w:p>
    <w:p w:rsidR="002D5B14" w:rsidRDefault="00E90D90" w:rsidP="00C60268">
      <w:pPr>
        <w:rPr>
          <w:rFonts w:hint="eastAsia"/>
        </w:rPr>
      </w:pPr>
      <w:r>
        <w:rPr>
          <w:rFonts w:hint="eastAsia"/>
        </w:rPr>
        <w:t>开市时放入</w:t>
      </w:r>
      <w:r>
        <w:rPr>
          <w:rFonts w:hint="eastAsia"/>
        </w:rPr>
        <w:t>1w</w:t>
      </w:r>
      <w:r w:rsidR="002D5B14">
        <w:rPr>
          <w:rFonts w:hint="eastAsia"/>
        </w:rPr>
        <w:t>冻结</w:t>
      </w:r>
      <w:r>
        <w:rPr>
          <w:rFonts w:hint="eastAsia"/>
        </w:rPr>
        <w:t>资金</w:t>
      </w:r>
      <w:r w:rsidR="000E6A67">
        <w:rPr>
          <w:rFonts w:hint="eastAsia"/>
        </w:rPr>
        <w:t xml:space="preserve">, </w:t>
      </w:r>
      <w:r w:rsidR="000E6A67">
        <w:rPr>
          <w:rFonts w:hint="eastAsia"/>
        </w:rPr>
        <w:t>只做物价评估</w:t>
      </w:r>
      <w:r w:rsidR="000E6A67">
        <w:rPr>
          <w:rFonts w:hint="eastAsia"/>
        </w:rPr>
        <w:t xml:space="preserve">, </w:t>
      </w:r>
      <w:r w:rsidR="000E6A67">
        <w:rPr>
          <w:rFonts w:hint="eastAsia"/>
        </w:rPr>
        <w:t>不可作为抛售</w:t>
      </w:r>
      <w:r w:rsidR="00C41CB6">
        <w:rPr>
          <w:rFonts w:hint="eastAsia"/>
        </w:rPr>
        <w:t>货币提供</w:t>
      </w:r>
      <w:r w:rsidR="00C41CB6">
        <w:rPr>
          <w:rFonts w:hint="eastAsia"/>
        </w:rPr>
        <w:t>.</w:t>
      </w:r>
    </w:p>
    <w:p w:rsidR="009A22EC" w:rsidRDefault="007B4E77" w:rsidP="00C60268">
      <w:r>
        <w:rPr>
          <w:rFonts w:hint="eastAsia"/>
        </w:rPr>
        <w:t>开市放入</w:t>
      </w:r>
      <w:r w:rsidR="00E90D90">
        <w:rPr>
          <w:rFonts w:hint="eastAsia"/>
        </w:rPr>
        <w:t>100</w:t>
      </w:r>
      <w:r w:rsidR="00E90D90">
        <w:rPr>
          <w:rFonts w:hint="eastAsia"/>
        </w:rPr>
        <w:t>实物</w:t>
      </w:r>
      <w:r w:rsidR="00E90D90">
        <w:rPr>
          <w:rFonts w:hint="eastAsia"/>
        </w:rPr>
        <w:t xml:space="preserve">, </w:t>
      </w:r>
      <w:r w:rsidR="000D67F0">
        <w:rPr>
          <w:rFonts w:hint="eastAsia"/>
        </w:rPr>
        <w:t>作为</w:t>
      </w:r>
      <w:r w:rsidR="00597FC1">
        <w:rPr>
          <w:rFonts w:hint="eastAsia"/>
        </w:rPr>
        <w:t>冻结货物</w:t>
      </w:r>
      <w:r w:rsidR="00E90D90">
        <w:rPr>
          <w:rFonts w:hint="eastAsia"/>
        </w:rPr>
        <w:t xml:space="preserve">, </w:t>
      </w:r>
      <w:r w:rsidR="00E90D90">
        <w:rPr>
          <w:rFonts w:hint="eastAsia"/>
        </w:rPr>
        <w:t>不</w:t>
      </w:r>
      <w:r w:rsidR="005F5D70">
        <w:rPr>
          <w:rFonts w:hint="eastAsia"/>
        </w:rPr>
        <w:t>可</w:t>
      </w:r>
      <w:r w:rsidR="00E90D90">
        <w:rPr>
          <w:rFonts w:hint="eastAsia"/>
        </w:rPr>
        <w:t>作为抛售资金和取出</w:t>
      </w:r>
      <w:r w:rsidR="00E90D90">
        <w:rPr>
          <w:rFonts w:hint="eastAsia"/>
        </w:rPr>
        <w:t>.</w:t>
      </w:r>
    </w:p>
    <w:p w:rsidR="00C67076" w:rsidRDefault="009A22EC" w:rsidP="00BE30D7">
      <w:pPr>
        <w:pStyle w:val="2"/>
        <w:rPr>
          <w:rFonts w:hint="eastAsia"/>
          <w:b w:val="0"/>
          <w:bCs w:val="0"/>
        </w:rPr>
      </w:pPr>
      <w:bookmarkStart w:id="2" w:name="_Toc361489239"/>
      <w:bookmarkStart w:id="3" w:name="_GoBack"/>
      <w:bookmarkEnd w:id="3"/>
      <w:r w:rsidRPr="00086C16">
        <w:rPr>
          <w:rFonts w:hint="eastAsia"/>
          <w:b w:val="0"/>
          <w:bCs w:val="0"/>
        </w:rPr>
        <w:lastRenderedPageBreak/>
        <w:t>彩票</w:t>
      </w:r>
      <w:bookmarkEnd w:id="2"/>
    </w:p>
    <w:p w:rsidR="006D5F84" w:rsidRDefault="006D5F84" w:rsidP="006D5F84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</w:p>
    <w:p w:rsidR="006D5F84" w:rsidRDefault="006D5F84" w:rsidP="006D5F84">
      <w:pPr>
        <w:rPr>
          <w:rFonts w:hint="eastAsia"/>
        </w:rPr>
      </w:pPr>
      <w:r>
        <w:rPr>
          <w:rFonts w:hint="eastAsia"/>
        </w:rPr>
        <w:t>为玩家提供投机渠道</w:t>
      </w:r>
      <w:r>
        <w:rPr>
          <w:rFonts w:hint="eastAsia"/>
        </w:rPr>
        <w:t>.</w:t>
      </w:r>
    </w:p>
    <w:p w:rsidR="00A530E0" w:rsidRDefault="00A624BD" w:rsidP="006D5F84">
      <w:pPr>
        <w:rPr>
          <w:rFonts w:hint="eastAsia"/>
        </w:rPr>
      </w:pPr>
      <w:r>
        <w:rPr>
          <w:rFonts w:hint="eastAsia"/>
        </w:rPr>
        <w:t>回收少量金币</w:t>
      </w:r>
      <w:r>
        <w:rPr>
          <w:rFonts w:hint="eastAsia"/>
        </w:rPr>
        <w:t xml:space="preserve">, </w:t>
      </w:r>
      <w:r>
        <w:rPr>
          <w:rFonts w:hint="eastAsia"/>
        </w:rPr>
        <w:t>防止</w:t>
      </w:r>
      <w:r w:rsidR="00AA4AAE">
        <w:rPr>
          <w:rFonts w:hint="eastAsia"/>
        </w:rPr>
        <w:t>通货膨胀</w:t>
      </w:r>
      <w:r w:rsidR="00AA4AAE">
        <w:rPr>
          <w:rFonts w:hint="eastAsia"/>
        </w:rPr>
        <w:t>.</w:t>
      </w:r>
    </w:p>
    <w:p w:rsidR="001D1AE7" w:rsidRPr="006D5F84" w:rsidRDefault="001D1AE7" w:rsidP="006D5F84"/>
    <w:p w:rsidR="009A22EC" w:rsidRDefault="009A22EC" w:rsidP="009A22E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即时开奖</w:t>
      </w:r>
      <w:r>
        <w:rPr>
          <w:rFonts w:hint="eastAsia"/>
        </w:rPr>
        <w:t xml:space="preserve">, </w:t>
      </w:r>
      <w:r>
        <w:rPr>
          <w:rFonts w:hint="eastAsia"/>
        </w:rPr>
        <w:t>每</w:t>
      </w:r>
      <w:r w:rsidR="00076A7C">
        <w:rPr>
          <w:rFonts w:hint="eastAsia"/>
        </w:rPr>
        <w:t>10</w:t>
      </w:r>
      <w:r>
        <w:rPr>
          <w:rFonts w:hint="eastAsia"/>
        </w:rPr>
        <w:t>分钟开一次</w:t>
      </w:r>
      <w:r>
        <w:rPr>
          <w:rFonts w:hint="eastAsia"/>
        </w:rPr>
        <w:t xml:space="preserve">, </w:t>
      </w:r>
      <w:r>
        <w:rPr>
          <w:rFonts w:hint="eastAsia"/>
        </w:rPr>
        <w:t>可获得金币</w:t>
      </w:r>
      <w:r w:rsidR="007777B3">
        <w:rPr>
          <w:rFonts w:hint="eastAsia"/>
        </w:rPr>
        <w:t xml:space="preserve">, </w:t>
      </w:r>
      <w:r w:rsidR="00AD3A52">
        <w:rPr>
          <w:rFonts w:hint="eastAsia"/>
        </w:rPr>
        <w:t>中奖则</w:t>
      </w:r>
      <w:r w:rsidR="007777B3">
        <w:rPr>
          <w:rFonts w:hint="eastAsia"/>
        </w:rPr>
        <w:t>回收</w:t>
      </w:r>
      <w:r w:rsidR="007777B3">
        <w:rPr>
          <w:rFonts w:hint="eastAsia"/>
        </w:rPr>
        <w:t>1%</w:t>
      </w:r>
      <w:r w:rsidR="00A52BC4">
        <w:rPr>
          <w:rFonts w:hint="eastAsia"/>
        </w:rPr>
        <w:t>金币</w:t>
      </w:r>
      <w:r>
        <w:rPr>
          <w:rFonts w:hint="eastAsia"/>
        </w:rPr>
        <w:t>.</w:t>
      </w:r>
    </w:p>
    <w:p w:rsidR="00382CAC" w:rsidRDefault="00586A46" w:rsidP="00382CA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(1 </w:t>
      </w:r>
      <w:r>
        <w:t>–</w:t>
      </w:r>
      <w:r>
        <w:rPr>
          <w:rFonts w:hint="eastAsia"/>
        </w:rPr>
        <w:t xml:space="preserve"> </w:t>
      </w:r>
      <w:r w:rsidR="00F401A1">
        <w:rPr>
          <w:rFonts w:hint="eastAsia"/>
        </w:rPr>
        <w:t>5</w:t>
      </w:r>
      <w:r>
        <w:rPr>
          <w:rFonts w:hint="eastAsia"/>
        </w:rPr>
        <w:t xml:space="preserve">) </w:t>
      </w:r>
      <w:r w:rsidR="000A533F">
        <w:rPr>
          <w:rFonts w:hint="eastAsia"/>
        </w:rPr>
        <w:t>5</w:t>
      </w:r>
      <w:r w:rsidR="006F5D98">
        <w:rPr>
          <w:rFonts w:hint="eastAsia"/>
        </w:rPr>
        <w:t>个牌</w:t>
      </w:r>
      <w:r>
        <w:rPr>
          <w:rFonts w:hint="eastAsia"/>
        </w:rPr>
        <w:t xml:space="preserve">, </w:t>
      </w:r>
      <w:r w:rsidR="000F0166">
        <w:rPr>
          <w:rFonts w:hint="eastAsia"/>
        </w:rPr>
        <w:t>资金池</w:t>
      </w:r>
      <w:r w:rsidR="0005412C">
        <w:rPr>
          <w:rFonts w:hint="eastAsia"/>
        </w:rPr>
        <w:t>为所有剩余资金</w:t>
      </w:r>
      <w:r w:rsidR="0005412C">
        <w:rPr>
          <w:rFonts w:hint="eastAsia"/>
        </w:rPr>
        <w:t>.</w:t>
      </w:r>
    </w:p>
    <w:p w:rsidR="0065385E" w:rsidRDefault="0065385E" w:rsidP="0065385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每注金额</w:t>
      </w:r>
      <w:r>
        <w:rPr>
          <w:rFonts w:hint="eastAsia"/>
        </w:rPr>
        <w:t>: 100</w:t>
      </w:r>
    </w:p>
    <w:p w:rsidR="0036227F" w:rsidRDefault="003C7D6F" w:rsidP="0065385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开奖</w:t>
      </w:r>
      <w:r w:rsidR="00957AC4">
        <w:rPr>
          <w:rFonts w:hint="eastAsia"/>
        </w:rPr>
        <w:t>随机选出一个牌</w:t>
      </w:r>
      <w:r w:rsidR="001B3600">
        <w:rPr>
          <w:rFonts w:hint="eastAsia"/>
        </w:rPr>
        <w:t xml:space="preserve">, </w:t>
      </w:r>
    </w:p>
    <w:p w:rsidR="0065385E" w:rsidRDefault="0065385E" w:rsidP="0065385E">
      <w:pPr>
        <w:pStyle w:val="a5"/>
        <w:ind w:left="420" w:firstLineChars="0" w:firstLine="0"/>
      </w:pPr>
    </w:p>
    <w:p w:rsidR="009A22EC" w:rsidRDefault="009A22EC" w:rsidP="009A22E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每天开一次</w:t>
      </w:r>
      <w:r>
        <w:rPr>
          <w:rFonts w:hint="eastAsia"/>
        </w:rPr>
        <w:t xml:space="preserve">, </w:t>
      </w:r>
      <w:r>
        <w:rPr>
          <w:rFonts w:hint="eastAsia"/>
        </w:rPr>
        <w:t>投机型玩家</w:t>
      </w:r>
      <w:r>
        <w:rPr>
          <w:rFonts w:hint="eastAsia"/>
        </w:rPr>
        <w:t xml:space="preserve">, </w:t>
      </w:r>
      <w:r w:rsidR="00C6639D">
        <w:rPr>
          <w:rFonts w:hint="eastAsia"/>
        </w:rPr>
        <w:t>可以开出</w:t>
      </w:r>
      <w:r>
        <w:rPr>
          <w:rFonts w:hint="eastAsia"/>
        </w:rPr>
        <w:t>大奖</w:t>
      </w:r>
      <w:r w:rsidR="00E165BD">
        <w:rPr>
          <w:rFonts w:hint="eastAsia"/>
        </w:rPr>
        <w:t xml:space="preserve">, </w:t>
      </w:r>
      <w:r w:rsidR="003D752C">
        <w:rPr>
          <w:rFonts w:hint="eastAsia"/>
        </w:rPr>
        <w:t>中奖则</w:t>
      </w:r>
      <w:r w:rsidR="00E165BD">
        <w:rPr>
          <w:rFonts w:hint="eastAsia"/>
        </w:rPr>
        <w:t>回收</w:t>
      </w:r>
      <w:r w:rsidR="00AE5CD2">
        <w:rPr>
          <w:rFonts w:hint="eastAsia"/>
        </w:rPr>
        <w:t>5</w:t>
      </w:r>
      <w:r w:rsidR="00E165BD">
        <w:rPr>
          <w:rFonts w:hint="eastAsia"/>
        </w:rPr>
        <w:t>%</w:t>
      </w:r>
      <w:r w:rsidR="00E165BD">
        <w:rPr>
          <w:rFonts w:hint="eastAsia"/>
        </w:rPr>
        <w:t>金币</w:t>
      </w:r>
      <w:r>
        <w:rPr>
          <w:rFonts w:hint="eastAsia"/>
        </w:rPr>
        <w:t>.</w:t>
      </w:r>
    </w:p>
    <w:p w:rsidR="00936793" w:rsidRPr="00C32F53" w:rsidRDefault="00936793" w:rsidP="00936793">
      <w:pPr>
        <w:pStyle w:val="a5"/>
        <w:ind w:left="420" w:firstLineChars="0" w:firstLine="0"/>
      </w:pPr>
    </w:p>
    <w:p w:rsidR="00E90D90" w:rsidRPr="009A22EC" w:rsidRDefault="00E90D90" w:rsidP="00C60268"/>
    <w:sectPr w:rsidR="00E90D90" w:rsidRPr="009A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03E2"/>
    <w:multiLevelType w:val="hybridMultilevel"/>
    <w:tmpl w:val="77F0A686"/>
    <w:lvl w:ilvl="0" w:tplc="A1944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5260D4"/>
    <w:multiLevelType w:val="hybridMultilevel"/>
    <w:tmpl w:val="DA92C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802F0"/>
    <w:multiLevelType w:val="hybridMultilevel"/>
    <w:tmpl w:val="641AA1C0"/>
    <w:lvl w:ilvl="0" w:tplc="B5AE6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94CB2"/>
    <w:multiLevelType w:val="hybridMultilevel"/>
    <w:tmpl w:val="6BAAE6B8"/>
    <w:lvl w:ilvl="0" w:tplc="D1A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F07AC"/>
    <w:multiLevelType w:val="hybridMultilevel"/>
    <w:tmpl w:val="243C9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F2"/>
    <w:rsid w:val="000171C8"/>
    <w:rsid w:val="0005412C"/>
    <w:rsid w:val="00076A7C"/>
    <w:rsid w:val="00081D5E"/>
    <w:rsid w:val="00086C16"/>
    <w:rsid w:val="000A533F"/>
    <w:rsid w:val="000D67F0"/>
    <w:rsid w:val="000E6A67"/>
    <w:rsid w:val="000F0166"/>
    <w:rsid w:val="000F1565"/>
    <w:rsid w:val="001037E4"/>
    <w:rsid w:val="001122EE"/>
    <w:rsid w:val="001174A8"/>
    <w:rsid w:val="00153207"/>
    <w:rsid w:val="00163500"/>
    <w:rsid w:val="00176EB4"/>
    <w:rsid w:val="001A5AA5"/>
    <w:rsid w:val="001B3600"/>
    <w:rsid w:val="001D1AE7"/>
    <w:rsid w:val="001D6877"/>
    <w:rsid w:val="0023083B"/>
    <w:rsid w:val="0023492A"/>
    <w:rsid w:val="002429F8"/>
    <w:rsid w:val="00254EA0"/>
    <w:rsid w:val="00261690"/>
    <w:rsid w:val="002D5B14"/>
    <w:rsid w:val="002D7D41"/>
    <w:rsid w:val="00320422"/>
    <w:rsid w:val="00334351"/>
    <w:rsid w:val="003547F2"/>
    <w:rsid w:val="00357F43"/>
    <w:rsid w:val="0036227F"/>
    <w:rsid w:val="00382CAC"/>
    <w:rsid w:val="00391F4B"/>
    <w:rsid w:val="003C7D6F"/>
    <w:rsid w:val="003D752C"/>
    <w:rsid w:val="003E0D14"/>
    <w:rsid w:val="003E6A87"/>
    <w:rsid w:val="003F25D0"/>
    <w:rsid w:val="00403EBB"/>
    <w:rsid w:val="00415317"/>
    <w:rsid w:val="00417431"/>
    <w:rsid w:val="004530A7"/>
    <w:rsid w:val="00464FBD"/>
    <w:rsid w:val="004C4180"/>
    <w:rsid w:val="004C7559"/>
    <w:rsid w:val="004D3B61"/>
    <w:rsid w:val="004F79EC"/>
    <w:rsid w:val="00501BA9"/>
    <w:rsid w:val="00522A58"/>
    <w:rsid w:val="005632C1"/>
    <w:rsid w:val="00586A46"/>
    <w:rsid w:val="00597FC1"/>
    <w:rsid w:val="005F5D70"/>
    <w:rsid w:val="0065385E"/>
    <w:rsid w:val="00690EFA"/>
    <w:rsid w:val="0069389B"/>
    <w:rsid w:val="006D5F84"/>
    <w:rsid w:val="006F5D98"/>
    <w:rsid w:val="00714428"/>
    <w:rsid w:val="00752C87"/>
    <w:rsid w:val="007603D3"/>
    <w:rsid w:val="007777B3"/>
    <w:rsid w:val="007B4E77"/>
    <w:rsid w:val="007D200E"/>
    <w:rsid w:val="007F2448"/>
    <w:rsid w:val="0080281E"/>
    <w:rsid w:val="00805104"/>
    <w:rsid w:val="00805795"/>
    <w:rsid w:val="0081065D"/>
    <w:rsid w:val="00836D21"/>
    <w:rsid w:val="008D75C8"/>
    <w:rsid w:val="00916370"/>
    <w:rsid w:val="0093434F"/>
    <w:rsid w:val="009362D4"/>
    <w:rsid w:val="00936793"/>
    <w:rsid w:val="00951669"/>
    <w:rsid w:val="00957AC4"/>
    <w:rsid w:val="009A22EC"/>
    <w:rsid w:val="009D1B06"/>
    <w:rsid w:val="00A14D4B"/>
    <w:rsid w:val="00A52BA5"/>
    <w:rsid w:val="00A52BC4"/>
    <w:rsid w:val="00A530E0"/>
    <w:rsid w:val="00A5402B"/>
    <w:rsid w:val="00A624BD"/>
    <w:rsid w:val="00A6255C"/>
    <w:rsid w:val="00A76843"/>
    <w:rsid w:val="00A95883"/>
    <w:rsid w:val="00AA4AAE"/>
    <w:rsid w:val="00AD3A52"/>
    <w:rsid w:val="00AE3424"/>
    <w:rsid w:val="00AE5CD2"/>
    <w:rsid w:val="00AF69BB"/>
    <w:rsid w:val="00B13C59"/>
    <w:rsid w:val="00B373FC"/>
    <w:rsid w:val="00B44159"/>
    <w:rsid w:val="00B54C91"/>
    <w:rsid w:val="00B66AE2"/>
    <w:rsid w:val="00B85AE1"/>
    <w:rsid w:val="00B85CF5"/>
    <w:rsid w:val="00B975A2"/>
    <w:rsid w:val="00BA4891"/>
    <w:rsid w:val="00BB2000"/>
    <w:rsid w:val="00BE30D7"/>
    <w:rsid w:val="00C32F53"/>
    <w:rsid w:val="00C41CB6"/>
    <w:rsid w:val="00C5105C"/>
    <w:rsid w:val="00C60268"/>
    <w:rsid w:val="00C62DCA"/>
    <w:rsid w:val="00C6639D"/>
    <w:rsid w:val="00C67076"/>
    <w:rsid w:val="00CA21FF"/>
    <w:rsid w:val="00CB508B"/>
    <w:rsid w:val="00CD5677"/>
    <w:rsid w:val="00D324C5"/>
    <w:rsid w:val="00D46190"/>
    <w:rsid w:val="00D77B9C"/>
    <w:rsid w:val="00DE1449"/>
    <w:rsid w:val="00DE19D9"/>
    <w:rsid w:val="00E165BD"/>
    <w:rsid w:val="00E31349"/>
    <w:rsid w:val="00E828FA"/>
    <w:rsid w:val="00E82C3C"/>
    <w:rsid w:val="00E90D90"/>
    <w:rsid w:val="00EA49A4"/>
    <w:rsid w:val="00EB04A3"/>
    <w:rsid w:val="00EC4090"/>
    <w:rsid w:val="00EC6D04"/>
    <w:rsid w:val="00F10443"/>
    <w:rsid w:val="00F1268F"/>
    <w:rsid w:val="00F24321"/>
    <w:rsid w:val="00F27A67"/>
    <w:rsid w:val="00F401A1"/>
    <w:rsid w:val="00F6103C"/>
    <w:rsid w:val="00F67118"/>
    <w:rsid w:val="00F71BAF"/>
    <w:rsid w:val="00F80391"/>
    <w:rsid w:val="00FA6F41"/>
    <w:rsid w:val="00F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3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63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20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B20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B2000"/>
    <w:pPr>
      <w:ind w:leftChars="200" w:left="420"/>
    </w:pPr>
  </w:style>
  <w:style w:type="character" w:styleId="a3">
    <w:name w:val="Hyperlink"/>
    <w:basedOn w:val="a0"/>
    <w:uiPriority w:val="99"/>
    <w:unhideWhenUsed/>
    <w:rsid w:val="00BB20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B20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00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163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3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E6A87"/>
    <w:pPr>
      <w:ind w:firstLineChars="200" w:firstLine="420"/>
    </w:pPr>
  </w:style>
  <w:style w:type="character" w:styleId="a6">
    <w:name w:val="Strong"/>
    <w:basedOn w:val="a0"/>
    <w:uiPriority w:val="22"/>
    <w:qFormat/>
    <w:rsid w:val="00F67118"/>
    <w:rPr>
      <w:b/>
      <w:bCs/>
    </w:rPr>
  </w:style>
  <w:style w:type="character" w:styleId="a7">
    <w:name w:val="Subtle Reference"/>
    <w:basedOn w:val="a0"/>
    <w:uiPriority w:val="31"/>
    <w:qFormat/>
    <w:rsid w:val="00F67118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3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63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20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B20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B2000"/>
    <w:pPr>
      <w:ind w:leftChars="200" w:left="420"/>
    </w:pPr>
  </w:style>
  <w:style w:type="character" w:styleId="a3">
    <w:name w:val="Hyperlink"/>
    <w:basedOn w:val="a0"/>
    <w:uiPriority w:val="99"/>
    <w:unhideWhenUsed/>
    <w:rsid w:val="00BB20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B20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00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163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3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E6A87"/>
    <w:pPr>
      <w:ind w:firstLineChars="200" w:firstLine="420"/>
    </w:pPr>
  </w:style>
  <w:style w:type="character" w:styleId="a6">
    <w:name w:val="Strong"/>
    <w:basedOn w:val="a0"/>
    <w:uiPriority w:val="22"/>
    <w:qFormat/>
    <w:rsid w:val="00F67118"/>
    <w:rPr>
      <w:b/>
      <w:bCs/>
    </w:rPr>
  </w:style>
  <w:style w:type="character" w:styleId="a7">
    <w:name w:val="Subtle Reference"/>
    <w:basedOn w:val="a0"/>
    <w:uiPriority w:val="31"/>
    <w:qFormat/>
    <w:rsid w:val="00F67118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6EC4-93A5-4DFE-BE4E-66B8F5B0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325</cp:revision>
  <dcterms:created xsi:type="dcterms:W3CDTF">2013-07-12T03:26:00Z</dcterms:created>
  <dcterms:modified xsi:type="dcterms:W3CDTF">2013-07-13T08:59:00Z</dcterms:modified>
</cp:coreProperties>
</file>