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7A101A59" w14:textId="77777777" w:rsidR="00102376" w:rsidRDefault="00043F30">
      <w:pPr>
        <w:pStyle w:val="Subtitle"/>
        <w:spacing w:line="240" w:lineRule="auto"/>
        <w:jc w:val="center"/>
      </w:pPr>
      <w:bookmarkStart w:id="0" w:name="_i9d4smg1ijxu" w:colFirst="0" w:colLast="0"/>
      <w:bookmarkEnd w:id="0"/>
      <w:r>
        <w:t>Communicatie Master 2: psychosociaal consult - Oefencasus</w:t>
      </w:r>
    </w:p>
    <w:p w14:paraId="56CFCB75" w14:textId="77777777" w:rsidR="00102376" w:rsidRDefault="00043F30">
      <w:pPr>
        <w:pStyle w:val="Subtitle"/>
        <w:spacing w:line="240" w:lineRule="auto"/>
        <w:jc w:val="center"/>
      </w:pPr>
      <w:bookmarkStart w:id="1" w:name="_7v1wyxwuf7fl" w:colFirst="0" w:colLast="0"/>
      <w:bookmarkEnd w:id="1"/>
      <w:r>
        <w:t>“Overlijden van een vriend”</w:t>
      </w:r>
    </w:p>
    <w:p w14:paraId="7CBD1C8B" w14:textId="77777777" w:rsidR="00102376" w:rsidRDefault="00043F30">
      <w:pPr>
        <w:rPr>
          <w:b/>
        </w:rPr>
      </w:pPr>
      <w:r>
        <w:rPr>
          <w:b/>
        </w:rPr>
        <w:t>Tips voor het oefenen</w:t>
      </w:r>
    </w:p>
    <w:p w14:paraId="7DFD06EA" w14:textId="77777777" w:rsidR="00102376" w:rsidRDefault="00102376">
      <w:pPr>
        <w:rPr>
          <w:b/>
        </w:rPr>
      </w:pPr>
    </w:p>
    <w:p w14:paraId="6EFF3A1D" w14:textId="77777777" w:rsidR="00102376" w:rsidRDefault="00043F30">
      <w:pPr>
        <w:numPr>
          <w:ilvl w:val="0"/>
          <w:numId w:val="3"/>
        </w:numPr>
        <w:jc w:val="both"/>
      </w:pPr>
      <w:r>
        <w:t>Oefen in de artsenrol zonder de patiëntenrol te lezen.</w:t>
      </w:r>
    </w:p>
    <w:p w14:paraId="50655528" w14:textId="77777777" w:rsidR="00102376" w:rsidRDefault="00043F30">
      <w:pPr>
        <w:numPr>
          <w:ilvl w:val="0"/>
          <w:numId w:val="3"/>
        </w:numPr>
        <w:jc w:val="both"/>
      </w:pPr>
      <w:r>
        <w:t xml:space="preserve">Neem de theorie op voorhand nog eens door, zodat het voor jou helder is hoe een psychosociaal consult verloopt in vergelijking met de gekende consulten. </w:t>
      </w:r>
    </w:p>
    <w:p w14:paraId="5A80CBA7" w14:textId="77777777" w:rsidR="00102376" w:rsidRDefault="00043F30">
      <w:pPr>
        <w:numPr>
          <w:ilvl w:val="0"/>
          <w:numId w:val="3"/>
        </w:numPr>
        <w:jc w:val="both"/>
      </w:pPr>
      <w:r>
        <w:t>Oefen gericht: bedenkt op voorhand waar het in de oefenlessen minder goed ging of waar je nerveus of onzeker van werd. Denk na over de redenen waarom (essentiële aspecten: waar heeft het mee te maken?). Bedenk voor je start een strategie om het ditmaal anders aan te pakken.</w:t>
      </w:r>
    </w:p>
    <w:p w14:paraId="1A11A3A1" w14:textId="77777777" w:rsidR="00102376" w:rsidRDefault="00043F30">
      <w:pPr>
        <w:numPr>
          <w:ilvl w:val="0"/>
          <w:numId w:val="3"/>
        </w:numPr>
        <w:jc w:val="both"/>
      </w:pPr>
      <w:r>
        <w:t xml:space="preserve">Het kan enorm leerrijk zijn om de oefening achteraf nog eens te kunnen zien. Wij raden aan om het consult op te nemen op audio of video. Tijdens het consult zelf ben je vaak zo gefocust op het hier-en-nu dat het achteraf moeilijk kan zijn om je nog helder voor de geest te halen wat er nu precies gezegd werd. </w:t>
      </w:r>
    </w:p>
    <w:p w14:paraId="31BF28C9" w14:textId="77777777" w:rsidR="00102376" w:rsidRDefault="00043F30">
      <w:pPr>
        <w:numPr>
          <w:ilvl w:val="0"/>
          <w:numId w:val="3"/>
        </w:numPr>
        <w:jc w:val="both"/>
      </w:pPr>
      <w:r>
        <w:t xml:space="preserve">Een alternatief is dat je een heel gedreven observator voorziet, die het consult letterlijk notuleert. </w:t>
      </w:r>
    </w:p>
    <w:p w14:paraId="0D8C83EF" w14:textId="77777777" w:rsidR="00102376" w:rsidRDefault="00102376"/>
    <w:p w14:paraId="62AE244A" w14:textId="77777777" w:rsidR="00102376" w:rsidRDefault="00102376"/>
    <w:p w14:paraId="4DB31B20" w14:textId="77777777" w:rsidR="00102376" w:rsidRDefault="00043F30">
      <w:pPr>
        <w:rPr>
          <w:b/>
        </w:rPr>
      </w:pPr>
      <w:r>
        <w:rPr>
          <w:b/>
        </w:rPr>
        <w:t>Artsenrol</w:t>
      </w:r>
    </w:p>
    <w:p w14:paraId="6B247835" w14:textId="77777777" w:rsidR="00102376" w:rsidRDefault="00102376">
      <w:pPr>
        <w:rPr>
          <w:b/>
        </w:rPr>
      </w:pPr>
    </w:p>
    <w:p w14:paraId="7124846F" w14:textId="77777777" w:rsidR="00102376" w:rsidRDefault="00043F30">
      <w:r>
        <w:t xml:space="preserve">Je bent de huisarts van deze patiënt sinds een zestal jaar. Je kent de patiënt goed. </w:t>
      </w:r>
    </w:p>
    <w:p w14:paraId="20F987D8" w14:textId="77777777" w:rsidR="00102376" w:rsidRDefault="00102376"/>
    <w:p w14:paraId="1FDD2424" w14:textId="77777777" w:rsidR="00102376" w:rsidRDefault="00043F30">
      <w:r>
        <w:rPr>
          <w:u w:val="single"/>
        </w:rPr>
        <w:t>Achtergrondinformatie</w:t>
      </w:r>
      <w:r>
        <w:t xml:space="preserve"> die je al weet:</w:t>
      </w:r>
    </w:p>
    <w:p w14:paraId="01C0352D" w14:textId="77777777" w:rsidR="00102376" w:rsidRDefault="00043F30">
      <w:pPr>
        <w:numPr>
          <w:ilvl w:val="0"/>
          <w:numId w:val="2"/>
        </w:numPr>
      </w:pPr>
      <w:r>
        <w:t xml:space="preserve">Deze patiënt heet Finn / Fiona van den Berg. Hij/zij is 27 jaar oud. </w:t>
      </w:r>
    </w:p>
    <w:p w14:paraId="45C4A663" w14:textId="77777777" w:rsidR="00102376" w:rsidRDefault="00043F30">
      <w:pPr>
        <w:numPr>
          <w:ilvl w:val="0"/>
          <w:numId w:val="2"/>
        </w:numPr>
      </w:pPr>
      <w:r>
        <w:t xml:space="preserve">Finn / Fiona is een heel zelfstandig, rationeel iemand. Hij/zij pakt problemen graag meteen aan. </w:t>
      </w:r>
    </w:p>
    <w:p w14:paraId="242FEFCC" w14:textId="77777777" w:rsidR="00102376" w:rsidRDefault="00043F30">
      <w:pPr>
        <w:numPr>
          <w:ilvl w:val="0"/>
          <w:numId w:val="2"/>
        </w:numPr>
      </w:pPr>
      <w:r>
        <w:t xml:space="preserve">Je weet dat de patiënt sinds een halfjaar van job veranderd is na een werkloosheid van een aantal maanden. Hij / zij werkt als hulpverlener in de geestelijke gezondheidszorg. </w:t>
      </w:r>
    </w:p>
    <w:p w14:paraId="5E0F28B1" w14:textId="77777777" w:rsidR="00102376" w:rsidRDefault="00043F30">
      <w:pPr>
        <w:numPr>
          <w:ilvl w:val="0"/>
          <w:numId w:val="2"/>
        </w:numPr>
      </w:pPr>
      <w:r>
        <w:t>Er is een wisselend contact met het gezin van herkomst en momenteel geen vaste partnerrelatie. Wel is er een vrij goed sociaal netwerk (vrienden en collega’s).</w:t>
      </w:r>
    </w:p>
    <w:p w14:paraId="0699085D" w14:textId="77777777" w:rsidR="00102376" w:rsidRDefault="00102376"/>
    <w:p w14:paraId="37E28724" w14:textId="77777777" w:rsidR="00102376" w:rsidRDefault="00043F30">
      <w:pPr>
        <w:rPr>
          <w:u w:val="single"/>
        </w:rPr>
      </w:pPr>
      <w:r>
        <w:rPr>
          <w:u w:val="single"/>
        </w:rPr>
        <w:t>Huidig consult:</w:t>
      </w:r>
    </w:p>
    <w:p w14:paraId="08674221" w14:textId="77777777" w:rsidR="00102376" w:rsidRDefault="00043F30">
      <w:r>
        <w:t>Je kent de reden van het consult niet.</w:t>
      </w:r>
    </w:p>
    <w:p w14:paraId="7C609B7D" w14:textId="77777777" w:rsidR="00102376" w:rsidRDefault="00102376"/>
    <w:p w14:paraId="213A10C2" w14:textId="77777777" w:rsidR="00102376" w:rsidRDefault="00043F30">
      <w:pPr>
        <w:rPr>
          <w:b/>
        </w:rPr>
      </w:pPr>
      <w:r>
        <w:br w:type="page"/>
      </w:r>
    </w:p>
    <w:p w14:paraId="4BA1B02D" w14:textId="77777777" w:rsidR="00102376" w:rsidRDefault="00043F30">
      <w:pPr>
        <w:rPr>
          <w:b/>
        </w:rPr>
      </w:pPr>
      <w:r>
        <w:rPr>
          <w:b/>
        </w:rPr>
        <w:lastRenderedPageBreak/>
        <w:t>Patiëntenrol</w:t>
      </w:r>
    </w:p>
    <w:p w14:paraId="14F0960D" w14:textId="77777777" w:rsidR="00102376" w:rsidRDefault="00043F30">
      <w:pPr>
        <w:rPr>
          <w:u w:val="single"/>
        </w:rPr>
      </w:pPr>
      <w:r>
        <w:rPr>
          <w:u w:val="single"/>
        </w:rPr>
        <w:t>Tips voor het spelen van de patiëntenrol</w:t>
      </w:r>
    </w:p>
    <w:p w14:paraId="6CB9332F" w14:textId="77777777" w:rsidR="00102376" w:rsidRDefault="00102376">
      <w:pPr>
        <w:rPr>
          <w:u w:val="single"/>
        </w:rPr>
      </w:pPr>
    </w:p>
    <w:p w14:paraId="17ED7056" w14:textId="77777777" w:rsidR="00102376" w:rsidRDefault="00043F30">
      <w:pPr>
        <w:numPr>
          <w:ilvl w:val="0"/>
          <w:numId w:val="1"/>
        </w:numPr>
      </w:pPr>
      <w:r>
        <w:t xml:space="preserve">Staar je niet blind op de gegeven informatie. Het is geen test waarbij je perfect elk detail moet reproduceren. De </w:t>
      </w:r>
      <w:r>
        <w:rPr>
          <w:b/>
        </w:rPr>
        <w:t>informatie</w:t>
      </w:r>
      <w:r>
        <w:t xml:space="preserve"> hieronder is </w:t>
      </w:r>
      <w:r>
        <w:rPr>
          <w:b/>
        </w:rPr>
        <w:t>ondersteunend</w:t>
      </w:r>
      <w:r>
        <w:t xml:space="preserve"> </w:t>
      </w:r>
      <w:r>
        <w:rPr>
          <w:b/>
        </w:rPr>
        <w:t>bedoeld</w:t>
      </w:r>
      <w:r>
        <w:t xml:space="preserve">, om je te helpen je in te leven. Wil je de rol een beetje anders invullen, doe dan gerust! </w:t>
      </w:r>
    </w:p>
    <w:p w14:paraId="0AFB5A34" w14:textId="77777777" w:rsidR="00102376" w:rsidRDefault="00043F30">
      <w:pPr>
        <w:numPr>
          <w:ilvl w:val="0"/>
          <w:numId w:val="1"/>
        </w:numPr>
      </w:pPr>
      <w:r>
        <w:t xml:space="preserve">Bedenk je op voorhand vooral wat de voornaamste gedachten, gevoelens, angsten en verwachtingen zijn. </w:t>
      </w:r>
      <w:r>
        <w:rPr>
          <w:b/>
        </w:rPr>
        <w:t>Zorg dat je je hier zelf iets kunt bij voorstellen</w:t>
      </w:r>
      <w:r>
        <w:t>. Krijg je een vraag waar je geen antwoord op weet, dan kun je improviseren vanuit je eigen idee over deze patiënt.</w:t>
      </w:r>
    </w:p>
    <w:p w14:paraId="67C030E4" w14:textId="77777777" w:rsidR="00102376" w:rsidRDefault="00043F30">
      <w:pPr>
        <w:numPr>
          <w:ilvl w:val="0"/>
          <w:numId w:val="1"/>
        </w:numPr>
      </w:pPr>
      <w:r>
        <w:t xml:space="preserve">Maak het je medestudent niet té moeilijk door letterlijk naar een concrete oplossing te vragen. Je kan wel dingen zeggen als “ik weet echt niet wat ik nu moet doen”. Vraag niet aan de arts om je een ziektebriefje te schrijven. </w:t>
      </w:r>
    </w:p>
    <w:p w14:paraId="532076EA" w14:textId="77777777" w:rsidR="00102376" w:rsidRDefault="00043F30">
      <w:pPr>
        <w:numPr>
          <w:ilvl w:val="0"/>
          <w:numId w:val="1"/>
        </w:numPr>
      </w:pPr>
      <w:r>
        <w:t xml:space="preserve">Zorg dat je medestudent werk genoeg heeft. Een valkuil van de grote hoeveelheid informatie kan zijn, dat je alles direct op tafel legt. Deze patiënte is in de war en overstuur. Zij heeft niet het overzicht dat je nu zelf hebt. Begin dus met een openingszin zoals “Dokter, het gaat mij echt niet momenteel; er is iemand waar ik close mee was overleden,” of “Dokter, ik kan mijn werk precies niet meer goed doen; ik ben helemaal van mijn melk door een overlijden in mijn vriendenkring”. Laat je medestudent zélf achter het verhaal komen. Als je complexe en verwarrende gevoelens hebt, begin dan bijvoorbeeld met te zeggen: “pff, ik ben vooral verdrietig nu”, zodat hij/zij de gelegenheid heeft om je mee aan het denken te zetten. Wees dus </w:t>
      </w:r>
      <w:r>
        <w:rPr>
          <w:b/>
        </w:rPr>
        <w:t>eerder terughoudend</w:t>
      </w:r>
      <w:r>
        <w:t xml:space="preserve"> met informatie.</w:t>
      </w:r>
    </w:p>
    <w:p w14:paraId="1F7ED1EA" w14:textId="77777777" w:rsidR="00102376" w:rsidRDefault="00102376"/>
    <w:p w14:paraId="5F47CEDB" w14:textId="77777777" w:rsidR="00102376" w:rsidRDefault="00102376"/>
    <w:p w14:paraId="60D78105" w14:textId="77777777" w:rsidR="00102376" w:rsidRDefault="00043F30">
      <w:pPr>
        <w:jc w:val="both"/>
      </w:pPr>
      <w:r>
        <w:rPr>
          <w:u w:val="single"/>
        </w:rPr>
        <w:t>Achtergrondinformatie</w:t>
      </w:r>
      <w:r>
        <w:t>:</w:t>
      </w:r>
    </w:p>
    <w:p w14:paraId="467D9860" w14:textId="77777777" w:rsidR="00102376" w:rsidRDefault="00043F30">
      <w:pPr>
        <w:jc w:val="both"/>
      </w:pPr>
      <w:r>
        <w:t>Je heet Finn of Fiona van den Berg. Je bent 27, single, en werkt als maatschappelijk werker op een psychiatrische afdeling. Je hebt op een vorig werk geen goede ervaring gehad: work-life balance was daar een lachertje. Je hebt toen de knoop doorgehakt om te stoppen zonder eerst een nieuwe job te vinden. Het heeft je toen vier maanden gekost om terug aan de slag te gaan; al bij al nog oké in je sector. Nu werk je sinds mei op je nieuw werk; daar ben je best tevreden. Je hebt momenteel nog geen verlof staan. Je hebt op je vorig werk alles nog opgebruikt voor je vertrek, omdat dit voordeliger is. Nu tel je af naar volgend kalenderjaar. Dan heb je terug wat verlof staan. Nu is het even echt doordoen.</w:t>
      </w:r>
    </w:p>
    <w:p w14:paraId="5B4B6281" w14:textId="77777777" w:rsidR="00102376" w:rsidRDefault="00102376">
      <w:pPr>
        <w:jc w:val="both"/>
      </w:pPr>
    </w:p>
    <w:p w14:paraId="760EE193" w14:textId="77777777" w:rsidR="00102376" w:rsidRDefault="00043F30">
      <w:pPr>
        <w:jc w:val="both"/>
      </w:pPr>
      <w:r>
        <w:t>In je gezin van herkomst liep alles niet van een leien dakje. Je bent vroeg zelfstandig geworden en hebt nu beperkt contact met je ouders en je jongere brus. Dat lag lang moeilijk, maar je hebt er nu vrede mee. Je vrienden zijn hierdoor des te belangrijker voor je. Zij zijn feitelijk je familie.</w:t>
      </w:r>
    </w:p>
    <w:p w14:paraId="33F0C821" w14:textId="77777777" w:rsidR="00102376" w:rsidRDefault="00102376">
      <w:pPr>
        <w:jc w:val="both"/>
      </w:pPr>
    </w:p>
    <w:p w14:paraId="373A5A0E" w14:textId="77777777" w:rsidR="00102376" w:rsidRDefault="00102376">
      <w:pPr>
        <w:jc w:val="both"/>
      </w:pPr>
    </w:p>
    <w:p w14:paraId="549D8A2D" w14:textId="77777777" w:rsidR="00102376" w:rsidRDefault="00043F30">
      <w:pPr>
        <w:jc w:val="both"/>
        <w:rPr>
          <w:u w:val="single"/>
        </w:rPr>
      </w:pPr>
      <w:r>
        <w:rPr>
          <w:u w:val="single"/>
        </w:rPr>
        <w:lastRenderedPageBreak/>
        <w:t>Aanleiding voor het consult:</w:t>
      </w:r>
    </w:p>
    <w:p w14:paraId="3ACAB7F1" w14:textId="77777777" w:rsidR="00102376" w:rsidRDefault="00043F30">
      <w:pPr>
        <w:jc w:val="both"/>
      </w:pPr>
      <w:r>
        <w:t xml:space="preserve">Je goede vriend, Hakim, is onverwacht overleden, nu acht dagen geleden. Onderweg naar huis werd hij aangereden door een bestuurder onder invloed. Hij heeft een paar dagen in coma gelegen, maar heeft het niet gehaald. Je was er niet bij, hoewel je veel op bezoek geweest bent, eigenlijk elk vrij moment. </w:t>
      </w:r>
    </w:p>
    <w:p w14:paraId="0DFF58FE" w14:textId="77777777" w:rsidR="00102376" w:rsidRDefault="00043F30">
      <w:pPr>
        <w:jc w:val="both"/>
      </w:pPr>
      <w:r>
        <w:t>Heel de vriendenkring is enorm onder de indruk van het gebeurde. Jij ook, je kende Hakim al 15 jaar; jullie zijn eigenlijk zo goed als samen opgegroeid. De eerste dagen drong de realiteit van de situatie niet echt tot je door. De begrafenis heb je in een waas meegemaakt.</w:t>
      </w:r>
    </w:p>
    <w:p w14:paraId="1805C3D8" w14:textId="77777777" w:rsidR="00102376" w:rsidRDefault="00043F30">
      <w:pPr>
        <w:jc w:val="both"/>
      </w:pPr>
      <w:r>
        <w:t xml:space="preserve">Nu is de situatie wel echt tot je doorgedrongen. </w:t>
      </w:r>
    </w:p>
    <w:p w14:paraId="3036F875" w14:textId="77777777" w:rsidR="00102376" w:rsidRDefault="00102376">
      <w:pPr>
        <w:jc w:val="both"/>
      </w:pPr>
    </w:p>
    <w:p w14:paraId="47E662D1" w14:textId="77777777" w:rsidR="00102376" w:rsidRDefault="00043F30">
      <w:pPr>
        <w:jc w:val="both"/>
      </w:pPr>
      <w:r>
        <w:t xml:space="preserve">Je komt op consultatie omdat je merkt dat het je niet gaat op het werk. Je hebt heel weinig geduld met de patiënten. Je moet je inhouden om hen bij een irritant onbelangrijke vraag niet toe te bijten dat dit allemaal niet van tel is, dat het geen leven of dood is, en beseffen ze dat dan niet?! In de teamvergadering van deze ochtend ben je op een willekeurig moment bijna publiekelijk in tranen uitgebarsten. Je bent praktisch weggevlucht uit de situatie en je op het toilet verscholen om te huilen. Je bent helemaal niet stabiel momenteel. </w:t>
      </w:r>
    </w:p>
    <w:p w14:paraId="6C69BC3F" w14:textId="77777777" w:rsidR="00102376" w:rsidRDefault="00043F30">
      <w:pPr>
        <w:jc w:val="both"/>
      </w:pPr>
      <w:r>
        <w:t xml:space="preserve">Je bent bezorgd dat je je werk niet goed doet, wat de patiënten niet verdienen, en ook dat je collega’s en het afdelingshoofd zouden denken dat je niet betrokken bent of hard werkt. </w:t>
      </w:r>
    </w:p>
    <w:p w14:paraId="2F67B24D" w14:textId="77777777" w:rsidR="00102376" w:rsidRDefault="00102376">
      <w:pPr>
        <w:jc w:val="both"/>
      </w:pPr>
    </w:p>
    <w:p w14:paraId="382FFFBA" w14:textId="77777777" w:rsidR="00102376" w:rsidRDefault="00043F30">
      <w:pPr>
        <w:jc w:val="both"/>
      </w:pPr>
      <w:r>
        <w:t xml:space="preserve">Moest je kunnen, dan zou je verlof opnemen. Voor sociaal verlof kom je niet in aanmerking, want je bent geen verwant van Hakim. En verlof heb je niet staan, want het is het eerste jaar dat je daar bent. Alles is opgebruikt. </w:t>
      </w:r>
    </w:p>
    <w:p w14:paraId="24724E8D" w14:textId="77777777" w:rsidR="00102376" w:rsidRDefault="00102376">
      <w:pPr>
        <w:jc w:val="both"/>
      </w:pPr>
    </w:p>
    <w:p w14:paraId="503C31BE" w14:textId="77777777" w:rsidR="00102376" w:rsidRDefault="00043F30">
      <w:pPr>
        <w:jc w:val="both"/>
      </w:pPr>
      <w:r>
        <w:t>Een andere vriendin zegt dat ze thuis blijft van het werk momenteel met een ziektebriefje, maar dat vindt je persoonlijk niet helemaal oké. Je kan niet goed uitleggen waarom. Voor jou zijn ziektebriefjes voor ziekte. Je raakt wel nog uit je bed en tot op je werk. Bovendien zie je het zo gebeuren dat je dan nog moeilijker terug op je werk zou geraken. Er loopt al zoveel mis; je wil graag dat het werk wel goed blijft gaan en dat je daar iets kan betekenen voor de mensen.</w:t>
      </w:r>
    </w:p>
    <w:p w14:paraId="304D1A8B" w14:textId="77777777" w:rsidR="00102376" w:rsidRDefault="00102376"/>
    <w:p w14:paraId="19001C24" w14:textId="77777777" w:rsidR="00102376" w:rsidRDefault="00102376">
      <w:pPr>
        <w:rPr>
          <w:b/>
        </w:rPr>
      </w:pPr>
    </w:p>
    <w:sectPr w:rsidR="00102376">
      <w:headerReference w:type="even" r:id="rId7"/>
      <w:headerReference w:type="default" r:id="rId8"/>
      <w:footerReference w:type="even" r:id="rId9"/>
      <w:footerReference w:type="default" r:id="rId10"/>
      <w:headerReference w:type="first" r:id="rId11"/>
      <w:footerReference w:type="first" r:id="rId12"/>
      <w:pgSz w:w="11906" w:h="16838"/>
      <w:pgMar w:top="1417" w:right="1411" w:bottom="1417" w:left="1417"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550AEE" w14:textId="77777777" w:rsidR="00DA0AF5" w:rsidRDefault="00DA0AF5">
      <w:pPr>
        <w:spacing w:line="240" w:lineRule="auto"/>
      </w:pPr>
      <w:r>
        <w:separator/>
      </w:r>
    </w:p>
  </w:endnote>
  <w:endnote w:type="continuationSeparator" w:id="0">
    <w:p w14:paraId="16775528" w14:textId="77777777" w:rsidR="00DA0AF5" w:rsidRDefault="00DA0A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8BCC16" w14:textId="77777777" w:rsidR="009D281E" w:rsidRDefault="009D28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0D0F64" w14:textId="77777777" w:rsidR="009D281E" w:rsidRDefault="009D28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B33A2" w14:textId="77777777" w:rsidR="009D281E" w:rsidRDefault="009D28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42DE0" w14:textId="77777777" w:rsidR="00DA0AF5" w:rsidRDefault="00DA0AF5">
      <w:pPr>
        <w:spacing w:line="240" w:lineRule="auto"/>
      </w:pPr>
      <w:r>
        <w:separator/>
      </w:r>
    </w:p>
  </w:footnote>
  <w:footnote w:type="continuationSeparator" w:id="0">
    <w:p w14:paraId="74B3133B" w14:textId="77777777" w:rsidR="00DA0AF5" w:rsidRDefault="00DA0A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7E741E" w14:textId="77777777" w:rsidR="009D281E" w:rsidRDefault="009D2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B21E7" w14:textId="77777777" w:rsidR="00102376" w:rsidRDefault="00043F30">
    <w:r>
      <w:t xml:space="preserve">                                                             </w:t>
    </w:r>
    <w:r>
      <w:rPr>
        <w:noProof/>
        <w:lang w:val="nl-BE"/>
      </w:rPr>
      <w:drawing>
        <wp:anchor distT="114300" distB="114300" distL="114300" distR="114300" simplePos="0" relativeHeight="251658240" behindDoc="0" locked="0" layoutInCell="1" hidden="0" allowOverlap="1" wp14:anchorId="1F6A8614" wp14:editId="54A67CFD">
          <wp:simplePos x="0" y="0"/>
          <wp:positionH relativeFrom="column">
            <wp:posOffset>1</wp:posOffset>
          </wp:positionH>
          <wp:positionV relativeFrom="paragraph">
            <wp:posOffset>195263</wp:posOffset>
          </wp:positionV>
          <wp:extent cx="2305163" cy="691549"/>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305163" cy="691549"/>
                  </a:xfrm>
                  <a:prstGeom prst="rect">
                    <a:avLst/>
                  </a:prstGeom>
                  <a:ln/>
                </pic:spPr>
              </pic:pic>
            </a:graphicData>
          </a:graphic>
        </wp:anchor>
      </w:drawing>
    </w:r>
    <w:r>
      <w:rPr>
        <w:noProof/>
        <w:lang w:val="nl-BE"/>
      </w:rPr>
      <w:drawing>
        <wp:anchor distT="114300" distB="114300" distL="114300" distR="114300" simplePos="0" relativeHeight="251659264" behindDoc="0" locked="0" layoutInCell="1" hidden="0" allowOverlap="1" wp14:anchorId="1215D9F1" wp14:editId="6B56B8D5">
          <wp:simplePos x="0" y="0"/>
          <wp:positionH relativeFrom="column">
            <wp:posOffset>4105275</wp:posOffset>
          </wp:positionH>
          <wp:positionV relativeFrom="paragraph">
            <wp:posOffset>-190499</wp:posOffset>
          </wp:positionV>
          <wp:extent cx="1995375" cy="1593622"/>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95375" cy="159362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13B4F" w14:textId="77777777" w:rsidR="009D281E" w:rsidRDefault="009D28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F3FCD"/>
    <w:multiLevelType w:val="multilevel"/>
    <w:tmpl w:val="DB18C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2A053B"/>
    <w:multiLevelType w:val="multilevel"/>
    <w:tmpl w:val="8F5EA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FC21255"/>
    <w:multiLevelType w:val="multilevel"/>
    <w:tmpl w:val="EC867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76"/>
    <w:rsid w:val="00043F30"/>
    <w:rsid w:val="00102376"/>
    <w:rsid w:val="004373F7"/>
    <w:rsid w:val="009D281E"/>
    <w:rsid w:val="00DA0AF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77D59"/>
  <w15:docId w15:val="{8EA96E29-9C02-4CED-B5B7-56D61F63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nl" w:eastAsia="nl-B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9D281E"/>
    <w:pPr>
      <w:tabs>
        <w:tab w:val="center" w:pos="4513"/>
        <w:tab w:val="right" w:pos="9026"/>
      </w:tabs>
      <w:spacing w:line="240" w:lineRule="auto"/>
    </w:pPr>
  </w:style>
  <w:style w:type="character" w:customStyle="1" w:styleId="HeaderChar">
    <w:name w:val="Header Char"/>
    <w:basedOn w:val="DefaultParagraphFont"/>
    <w:link w:val="Header"/>
    <w:uiPriority w:val="99"/>
    <w:rsid w:val="009D281E"/>
  </w:style>
  <w:style w:type="paragraph" w:styleId="Footer">
    <w:name w:val="footer"/>
    <w:basedOn w:val="Normal"/>
    <w:link w:val="FooterChar"/>
    <w:uiPriority w:val="99"/>
    <w:unhideWhenUsed/>
    <w:rsid w:val="009D281E"/>
    <w:pPr>
      <w:tabs>
        <w:tab w:val="center" w:pos="4513"/>
        <w:tab w:val="right" w:pos="9026"/>
      </w:tabs>
      <w:spacing w:line="240" w:lineRule="auto"/>
    </w:pPr>
  </w:style>
  <w:style w:type="character" w:customStyle="1" w:styleId="FooterChar">
    <w:name w:val="Footer Char"/>
    <w:basedOn w:val="DefaultParagraphFont"/>
    <w:link w:val="Footer"/>
    <w:uiPriority w:val="99"/>
    <w:rsid w:val="009D2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5446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Reniers</dc:creator>
  <cp:lastModifiedBy>Fleur Helewaut</cp:lastModifiedBy>
  <cp:revision>2</cp:revision>
  <dcterms:created xsi:type="dcterms:W3CDTF">2020-11-10T10:58:00Z</dcterms:created>
  <dcterms:modified xsi:type="dcterms:W3CDTF">2020-11-10T10:58:00Z</dcterms:modified>
</cp:coreProperties>
</file>