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PRESUPUESTO</w:t>
        <w:br w:type="textWrapping"/>
      </w:r>
      <w:r w:rsidDel="00000000" w:rsidR="00000000" w:rsidRPr="00000000">
        <w:rPr>
          <w:b w:val="1"/>
          <w:bCs w:val="1"/>
          <w:sz w:val="28"/>
          <w:szCs w:val="28"/>
          <w:rtl w:val="0"/>
        </w:rPr>
        <w:t xml:space="preserve">Proyecto interdisciplinario – Fábrica Textil</w:t>
      </w:r>
      <w:r w:rsidDel="00000000" w:rsidR="00000000" w:rsidRPr="00000000">
        <w:rPr>
          <w:rtl w:val="0"/>
        </w:rPr>
      </w:r>
    </w:p>
    <w:p w:rsidR="00000000" w:rsidDel="00000000" w:rsidP="00000000" w:rsidRDefault="00000000" w:rsidRPr="00000000" w14:paraId="00000002">
      <w:pPr>
        <w:pStyle w:val="Heading1"/>
        <w:rPr>
          <w:color w:val="000000"/>
        </w:rPr>
      </w:pPr>
      <w:r w:rsidDel="00000000" w:rsidR="00000000" w:rsidRPr="00000000">
        <w:rPr>
          <w:color w:val="000000"/>
          <w:rtl w:val="0"/>
        </w:rPr>
        <w:t xml:space="preserve">1. Objetivo</w:t>
      </w:r>
    </w:p>
    <w:p w:rsidR="00000000" w:rsidDel="00000000" w:rsidP="00000000" w:rsidRDefault="00000000" w:rsidRPr="00000000" w14:paraId="00000003">
      <w:pPr>
        <w:rPr/>
      </w:pPr>
      <w:r w:rsidDel="00000000" w:rsidR="00000000" w:rsidRPr="00000000">
        <w:rPr>
          <w:rtl w:val="0"/>
        </w:rPr>
        <w:t xml:space="preserve">El presente documento tiene como objetivo establecer un presupuesto estimativo para la implementación de la infraestructura informática y de red de la fábrica textil. Se contemplan computadoras, dispositivos de red, equipos periféricos, cámaras, impresoras, cableado estructurado y mano de obra.</w:t>
      </w:r>
    </w:p>
    <w:p w:rsidR="00000000" w:rsidDel="00000000" w:rsidP="00000000" w:rsidRDefault="00000000" w:rsidRPr="00000000" w14:paraId="00000004">
      <w:pPr>
        <w:pStyle w:val="Heading1"/>
        <w:rPr>
          <w:color w:val="000000"/>
        </w:rPr>
      </w:pPr>
      <w:r w:rsidDel="00000000" w:rsidR="00000000" w:rsidRPr="00000000">
        <w:rPr>
          <w:color w:val="000000"/>
          <w:rtl w:val="0"/>
        </w:rPr>
        <w:t xml:space="preserve">2. Criterio de diseño utilizado</w:t>
      </w:r>
    </w:p>
    <w:p w:rsidR="00000000" w:rsidDel="00000000" w:rsidP="00000000" w:rsidRDefault="00000000" w:rsidRPr="00000000" w14:paraId="00000005">
      <w:pPr>
        <w:rPr/>
      </w:pPr>
      <w:r w:rsidDel="00000000" w:rsidR="00000000" w:rsidRPr="00000000">
        <w:rPr>
          <w:rtl w:val="0"/>
        </w:rPr>
        <w:t xml:space="preserve">Para el cálculo del cableado se toma como plano modelo el correspondiente a la Hilandería.</w:t>
      </w:r>
    </w:p>
    <w:p w:rsidR="00000000" w:rsidDel="00000000" w:rsidP="00000000" w:rsidRDefault="00000000" w:rsidRPr="00000000" w14:paraId="00000006">
      <w:pPr>
        <w:rPr/>
      </w:pPr>
      <w:r w:rsidDel="00000000" w:rsidR="00000000" w:rsidRPr="00000000">
        <w:rPr>
          <w:rtl w:val="0"/>
        </w:rPr>
        <w:t xml:space="preserve">El plano de referencia contempla 1.768 m de cableado calculado y una reserva del 10 %, por lo que se considera una compra aproximada de 1.950 m. Como las bobinas consultadas son de 305 m, se requieren 7 bobinas, equivalentes a 2.135 m disponibles.</w:t>
      </w:r>
    </w:p>
    <w:p w:rsidR="00000000" w:rsidDel="00000000" w:rsidP="00000000" w:rsidRDefault="00000000" w:rsidRPr="00000000" w14:paraId="00000007">
      <w:pPr>
        <w:pStyle w:val="Heading1"/>
        <w:rPr>
          <w:color w:val="000000"/>
        </w:rPr>
      </w:pPr>
      <w:r w:rsidDel="00000000" w:rsidR="00000000" w:rsidRPr="00000000">
        <w:rPr>
          <w:color w:val="000000"/>
          <w:rtl w:val="0"/>
        </w:rPr>
        <w:t xml:space="preserve">3. Cantidades generales de equipamiento</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vAlign w:val="center"/>
          </w:tcPr>
          <w:p w:rsidR="00000000" w:rsidDel="00000000" w:rsidP="00000000" w:rsidRDefault="00000000" w:rsidRPr="00000000" w14:paraId="00000008">
            <w:pPr>
              <w:rPr/>
            </w:pPr>
            <w:r w:rsidDel="00000000" w:rsidR="00000000" w:rsidRPr="00000000">
              <w:rPr>
                <w:rFonts w:ascii="Arial" w:cs="Arial" w:eastAsia="Arial" w:hAnsi="Arial"/>
                <w:sz w:val="17"/>
                <w:szCs w:val="17"/>
                <w:rtl w:val="0"/>
              </w:rPr>
              <w:t xml:space="preserve">Equipamiento</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Fonts w:ascii="Arial" w:cs="Arial" w:eastAsia="Arial" w:hAnsi="Arial"/>
                <w:sz w:val="17"/>
                <w:szCs w:val="17"/>
                <w:rtl w:val="0"/>
              </w:rPr>
              <w:t xml:space="preserve">Cantidad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rFonts w:ascii="Arial" w:cs="Arial" w:eastAsia="Arial" w:hAnsi="Arial"/>
                <w:sz w:val="17"/>
                <w:szCs w:val="17"/>
                <w:rtl w:val="0"/>
              </w:rPr>
              <w:t xml:space="preserve">Computadoras de escritorio</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Fonts w:ascii="Arial" w:cs="Arial" w:eastAsia="Arial" w:hAnsi="Arial"/>
                <w:sz w:val="17"/>
                <w:szCs w:val="17"/>
                <w:rtl w:val="0"/>
              </w:rPr>
              <w:t xml:space="preserve">1.110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Fonts w:ascii="Arial" w:cs="Arial" w:eastAsia="Arial" w:hAnsi="Arial"/>
                <w:sz w:val="17"/>
                <w:szCs w:val="17"/>
                <w:rtl w:val="0"/>
              </w:rPr>
              <w:t xml:space="preserve">Impresoras 3D</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Fonts w:ascii="Arial" w:cs="Arial" w:eastAsia="Arial" w:hAnsi="Arial"/>
                <w:sz w:val="17"/>
                <w:szCs w:val="17"/>
                <w:rtl w:val="0"/>
              </w:rPr>
              <w:t xml:space="preserve">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Fonts w:ascii="Arial" w:cs="Arial" w:eastAsia="Arial" w:hAnsi="Arial"/>
                <w:sz w:val="17"/>
                <w:szCs w:val="17"/>
                <w:rtl w:val="0"/>
              </w:rPr>
              <w:t xml:space="preserve">Impresoras de red</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Fonts w:ascii="Arial" w:cs="Arial" w:eastAsia="Arial" w:hAnsi="Arial"/>
                <w:sz w:val="17"/>
                <w:szCs w:val="17"/>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rFonts w:ascii="Arial" w:cs="Arial" w:eastAsia="Arial" w:hAnsi="Arial"/>
                <w:sz w:val="17"/>
                <w:szCs w:val="17"/>
                <w:rtl w:val="0"/>
              </w:rPr>
              <w:t xml:space="preserve">Cámaras IP</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rFonts w:ascii="Arial" w:cs="Arial" w:eastAsia="Arial" w:hAnsi="Arial"/>
                <w:sz w:val="17"/>
                <w:szCs w:val="17"/>
                <w:rtl w:val="0"/>
              </w:rPr>
              <w:t xml:space="preserve">60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Fonts w:ascii="Arial" w:cs="Arial" w:eastAsia="Arial" w:hAnsi="Arial"/>
                <w:sz w:val="17"/>
                <w:szCs w:val="17"/>
                <w:rtl w:val="0"/>
              </w:rPr>
              <w:t xml:space="preserve">Switches de 48 puertos</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Fonts w:ascii="Arial" w:cs="Arial" w:eastAsia="Arial" w:hAnsi="Arial"/>
                <w:sz w:val="17"/>
                <w:szCs w:val="17"/>
                <w:rtl w:val="0"/>
              </w:rPr>
              <w:t xml:space="preserve">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Fonts w:ascii="Arial" w:cs="Arial" w:eastAsia="Arial" w:hAnsi="Arial"/>
                <w:sz w:val="17"/>
                <w:szCs w:val="17"/>
                <w:rtl w:val="0"/>
              </w:rPr>
              <w:t xml:space="preserve">Access Points</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rFonts w:ascii="Arial" w:cs="Arial" w:eastAsia="Arial" w:hAnsi="Arial"/>
                <w:sz w:val="17"/>
                <w:szCs w:val="17"/>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Fonts w:ascii="Arial" w:cs="Arial" w:eastAsia="Arial" w:hAnsi="Arial"/>
                <w:sz w:val="17"/>
                <w:szCs w:val="17"/>
                <w:rtl w:val="0"/>
              </w:rPr>
              <w:t xml:space="preserve">Racks</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rFonts w:ascii="Arial" w:cs="Arial" w:eastAsia="Arial" w:hAnsi="Arial"/>
                <w:sz w:val="17"/>
                <w:szCs w:val="17"/>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rFonts w:ascii="Arial" w:cs="Arial" w:eastAsia="Arial" w:hAnsi="Arial"/>
                <w:sz w:val="17"/>
                <w:szCs w:val="17"/>
                <w:rtl w:val="0"/>
              </w:rPr>
              <w:t xml:space="preserve">Patch panels</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rFonts w:ascii="Arial" w:cs="Arial" w:eastAsia="Arial" w:hAnsi="Arial"/>
                <w:sz w:val="17"/>
                <w:szCs w:val="17"/>
                <w:rtl w:val="0"/>
              </w:rPr>
              <w:t xml:space="preserve">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rFonts w:ascii="Arial" w:cs="Arial" w:eastAsia="Arial" w:hAnsi="Arial"/>
                <w:sz w:val="17"/>
                <w:szCs w:val="17"/>
                <w:rtl w:val="0"/>
              </w:rPr>
              <w:t xml:space="preserve">Routers/firewalls</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Fonts w:ascii="Arial" w:cs="Arial" w:eastAsia="Arial" w:hAnsi="Arial"/>
                <w:sz w:val="17"/>
                <w:szCs w:val="17"/>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Fonts w:ascii="Arial" w:cs="Arial" w:eastAsia="Arial" w:hAnsi="Arial"/>
                <w:sz w:val="17"/>
                <w:szCs w:val="17"/>
                <w:rtl w:val="0"/>
              </w:rPr>
              <w:t xml:space="preserve">UPS</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rFonts w:ascii="Arial" w:cs="Arial" w:eastAsia="Arial" w:hAnsi="Arial"/>
                <w:sz w:val="17"/>
                <w:szCs w:val="17"/>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rFonts w:ascii="Arial" w:cs="Arial" w:eastAsia="Arial" w:hAnsi="Arial"/>
                <w:sz w:val="17"/>
                <w:szCs w:val="17"/>
                <w:rtl w:val="0"/>
              </w:rPr>
              <w:t xml:space="preserve">Bobinas de cable Cat6 de 305 m</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rFonts w:ascii="Arial" w:cs="Arial" w:eastAsia="Arial" w:hAnsi="Arial"/>
                <w:sz w:val="17"/>
                <w:szCs w:val="17"/>
                <w:rtl w:val="0"/>
              </w:rPr>
              <w:t xml:space="preserve">7</w:t>
            </w:r>
            <w:r w:rsidDel="00000000" w:rsidR="00000000" w:rsidRPr="00000000">
              <w:rPr>
                <w:rtl w:val="0"/>
              </w:rPr>
            </w:r>
          </w:p>
        </w:tc>
      </w:tr>
    </w:tbl>
    <w:p w:rsidR="00000000" w:rsidDel="00000000" w:rsidP="00000000" w:rsidRDefault="00000000" w:rsidRPr="00000000" w14:paraId="00000020">
      <w:pPr>
        <w:pStyle w:val="Heading1"/>
        <w:rPr>
          <w:color w:val="000000"/>
        </w:rPr>
      </w:pPr>
      <w:r w:rsidDel="00000000" w:rsidR="00000000" w:rsidRPr="00000000">
        <w:rPr>
          <w:color w:val="000000"/>
          <w:rtl w:val="0"/>
        </w:rPr>
        <w:t xml:space="preserve">4. Presupuesto de hardware e infraestructura</w:t>
      </w:r>
    </w:p>
    <w:tbl>
      <w:tblPr>
        <w:tblStyle w:val="Table2"/>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vAlign w:val="center"/>
          </w:tcPr>
          <w:p w:rsidR="00000000" w:rsidDel="00000000" w:rsidP="00000000" w:rsidRDefault="00000000" w:rsidRPr="00000000" w14:paraId="00000021">
            <w:pPr>
              <w:rPr/>
            </w:pPr>
            <w:r w:rsidDel="00000000" w:rsidR="00000000" w:rsidRPr="00000000">
              <w:rPr>
                <w:rFonts w:ascii="Arial" w:cs="Arial" w:eastAsia="Arial" w:hAnsi="Arial"/>
                <w:sz w:val="17"/>
                <w:szCs w:val="17"/>
                <w:rtl w:val="0"/>
              </w:rPr>
              <w:t xml:space="preserve">Elemento</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rFonts w:ascii="Arial" w:cs="Arial" w:eastAsia="Arial" w:hAnsi="Arial"/>
                <w:sz w:val="17"/>
                <w:szCs w:val="17"/>
                <w:rtl w:val="0"/>
              </w:rPr>
              <w:t xml:space="preserve">Cantidad</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rFonts w:ascii="Arial" w:cs="Arial" w:eastAsia="Arial" w:hAnsi="Arial"/>
                <w:sz w:val="17"/>
                <w:szCs w:val="17"/>
                <w:rtl w:val="0"/>
              </w:rPr>
              <w:t xml:space="preserve">Precio unitario (ARS)</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rFonts w:ascii="Arial" w:cs="Arial" w:eastAsia="Arial" w:hAnsi="Arial"/>
                <w:sz w:val="17"/>
                <w:szCs w:val="17"/>
                <w:rtl w:val="0"/>
              </w:rPr>
              <w:t xml:space="preserve">Subtotal (ARS)</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rFonts w:ascii="Arial" w:cs="Arial" w:eastAsia="Arial" w:hAnsi="Arial"/>
                <w:sz w:val="17"/>
                <w:szCs w:val="17"/>
                <w:rtl w:val="0"/>
              </w:rPr>
              <w:t xml:space="preserve">Fuente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Fonts w:ascii="Arial" w:cs="Arial" w:eastAsia="Arial" w:hAnsi="Arial"/>
                <w:sz w:val="17"/>
                <w:szCs w:val="17"/>
                <w:rtl w:val="0"/>
              </w:rPr>
              <w:t xml:space="preserve">PC de escritorio Ryzen 5 / 16 GB / 512 GB</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rFonts w:ascii="Arial" w:cs="Arial" w:eastAsia="Arial" w:hAnsi="Arial"/>
                <w:sz w:val="17"/>
                <w:szCs w:val="17"/>
                <w:rtl w:val="0"/>
              </w:rPr>
              <w:t xml:space="preserve">1.110</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rFonts w:ascii="Arial" w:cs="Arial" w:eastAsia="Arial" w:hAnsi="Arial"/>
                <w:sz w:val="17"/>
                <w:szCs w:val="17"/>
                <w:rtl w:val="0"/>
              </w:rPr>
              <w:t xml:space="preserve">$ 911.098,69</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rFonts w:ascii="Arial" w:cs="Arial" w:eastAsia="Arial" w:hAnsi="Arial"/>
                <w:sz w:val="17"/>
                <w:szCs w:val="17"/>
                <w:rtl w:val="0"/>
              </w:rPr>
              <w:t xml:space="preserve">$ 1.011.319.545,90</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Fonts w:ascii="Arial" w:cs="Arial" w:eastAsia="Arial" w:hAnsi="Arial"/>
                <w:sz w:val="17"/>
                <w:szCs w:val="17"/>
                <w:rtl w:val="0"/>
              </w:rPr>
              <w:t xml:space="preserve">Mercado Libre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Fonts w:ascii="Arial" w:cs="Arial" w:eastAsia="Arial" w:hAnsi="Arial"/>
                <w:sz w:val="17"/>
                <w:szCs w:val="17"/>
                <w:rtl w:val="0"/>
              </w:rPr>
              <w:t xml:space="preserve">Monitor LED 24" Full HD</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Fonts w:ascii="Arial" w:cs="Arial" w:eastAsia="Arial" w:hAnsi="Arial"/>
                <w:sz w:val="17"/>
                <w:szCs w:val="17"/>
                <w:rtl w:val="0"/>
              </w:rPr>
              <w:t xml:space="preserve">1.110</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rFonts w:ascii="Arial" w:cs="Arial" w:eastAsia="Arial" w:hAnsi="Arial"/>
                <w:sz w:val="17"/>
                <w:szCs w:val="17"/>
                <w:rtl w:val="0"/>
              </w:rPr>
              <w:t xml:space="preserve">$ 129.999,00</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rFonts w:ascii="Arial" w:cs="Arial" w:eastAsia="Arial" w:hAnsi="Arial"/>
                <w:sz w:val="17"/>
                <w:szCs w:val="17"/>
                <w:rtl w:val="0"/>
              </w:rPr>
              <w:t xml:space="preserve">$ 144.298.890,00</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rFonts w:ascii="Arial" w:cs="Arial" w:eastAsia="Arial" w:hAnsi="Arial"/>
                <w:sz w:val="17"/>
                <w:szCs w:val="17"/>
                <w:rtl w:val="0"/>
              </w:rPr>
              <w:t xml:space="preserve">Mercado Libre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rFonts w:ascii="Arial" w:cs="Arial" w:eastAsia="Arial" w:hAnsi="Arial"/>
                <w:sz w:val="17"/>
                <w:szCs w:val="17"/>
                <w:rtl w:val="0"/>
              </w:rPr>
              <w:t xml:space="preserve">Kit teclado + mouse</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rFonts w:ascii="Arial" w:cs="Arial" w:eastAsia="Arial" w:hAnsi="Arial"/>
                <w:sz w:val="17"/>
                <w:szCs w:val="17"/>
                <w:rtl w:val="0"/>
              </w:rPr>
              <w:t xml:space="preserve">1.110</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rFonts w:ascii="Arial" w:cs="Arial" w:eastAsia="Arial" w:hAnsi="Arial"/>
                <w:sz w:val="17"/>
                <w:szCs w:val="17"/>
                <w:rtl w:val="0"/>
              </w:rPr>
              <w:t xml:space="preserve">$ 15.999,00</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rFonts w:ascii="Arial" w:cs="Arial" w:eastAsia="Arial" w:hAnsi="Arial"/>
                <w:sz w:val="17"/>
                <w:szCs w:val="17"/>
                <w:rtl w:val="0"/>
              </w:rPr>
              <w:t xml:space="preserve">$ 17.758.890,00</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Fonts w:ascii="Arial" w:cs="Arial" w:eastAsia="Arial" w:hAnsi="Arial"/>
                <w:sz w:val="17"/>
                <w:szCs w:val="17"/>
                <w:rtl w:val="0"/>
              </w:rPr>
              <w:t xml:space="preserve">Referencia de mercado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Fonts w:ascii="Arial" w:cs="Arial" w:eastAsia="Arial" w:hAnsi="Arial"/>
                <w:sz w:val="17"/>
                <w:szCs w:val="17"/>
                <w:rtl w:val="0"/>
              </w:rPr>
              <w:t xml:space="preserve">Impresora 3D Creality Ender 3 V3 KE</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rFonts w:ascii="Arial" w:cs="Arial" w:eastAsia="Arial" w:hAnsi="Arial"/>
                <w:sz w:val="17"/>
                <w:szCs w:val="17"/>
                <w:rtl w:val="0"/>
              </w:rPr>
              <w:t xml:space="preserve">25</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rFonts w:ascii="Arial" w:cs="Arial" w:eastAsia="Arial" w:hAnsi="Arial"/>
                <w:sz w:val="17"/>
                <w:szCs w:val="17"/>
                <w:rtl w:val="0"/>
              </w:rPr>
              <w:t xml:space="preserve">$ 459.199,00</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rFonts w:ascii="Arial" w:cs="Arial" w:eastAsia="Arial" w:hAnsi="Arial"/>
                <w:sz w:val="17"/>
                <w:szCs w:val="17"/>
                <w:rtl w:val="0"/>
              </w:rPr>
              <w:t xml:space="preserve">$ 11.479.975,00</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rFonts w:ascii="Arial" w:cs="Arial" w:eastAsia="Arial" w:hAnsi="Arial"/>
                <w:sz w:val="17"/>
                <w:szCs w:val="17"/>
                <w:rtl w:val="0"/>
              </w:rPr>
              <w:t xml:space="preserve">Mercado Libre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Fonts w:ascii="Arial" w:cs="Arial" w:eastAsia="Arial" w:hAnsi="Arial"/>
                <w:sz w:val="17"/>
                <w:szCs w:val="17"/>
                <w:rtl w:val="0"/>
              </w:rPr>
              <w:t xml:space="preserve">Impresora multifunción HP LaserJet M141w</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rFonts w:ascii="Arial" w:cs="Arial" w:eastAsia="Arial" w:hAnsi="Arial"/>
                <w:sz w:val="17"/>
                <w:szCs w:val="17"/>
                <w:rtl w:val="0"/>
              </w:rPr>
              <w:t xml:space="preserve">20</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Fonts w:ascii="Arial" w:cs="Arial" w:eastAsia="Arial" w:hAnsi="Arial"/>
                <w:sz w:val="17"/>
                <w:szCs w:val="17"/>
                <w:rtl w:val="0"/>
              </w:rPr>
              <w:t xml:space="preserve">$ 279.569,00</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rFonts w:ascii="Arial" w:cs="Arial" w:eastAsia="Arial" w:hAnsi="Arial"/>
                <w:sz w:val="17"/>
                <w:szCs w:val="17"/>
                <w:rtl w:val="0"/>
              </w:rPr>
              <w:t xml:space="preserve">$ 5.591.380,00</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Fonts w:ascii="Arial" w:cs="Arial" w:eastAsia="Arial" w:hAnsi="Arial"/>
                <w:sz w:val="17"/>
                <w:szCs w:val="17"/>
                <w:rtl w:val="0"/>
              </w:rPr>
              <w:t xml:space="preserve">Mercado Libre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Fonts w:ascii="Arial" w:cs="Arial" w:eastAsia="Arial" w:hAnsi="Arial"/>
                <w:sz w:val="17"/>
                <w:szCs w:val="17"/>
                <w:rtl w:val="0"/>
              </w:rPr>
              <w:t xml:space="preserve">Cámara IP PoE Hikvision 2 MP</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Fonts w:ascii="Arial" w:cs="Arial" w:eastAsia="Arial" w:hAnsi="Arial"/>
                <w:sz w:val="17"/>
                <w:szCs w:val="17"/>
                <w:rtl w:val="0"/>
              </w:rPr>
              <w:t xml:space="preserve">60</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rFonts w:ascii="Arial" w:cs="Arial" w:eastAsia="Arial" w:hAnsi="Arial"/>
                <w:sz w:val="17"/>
                <w:szCs w:val="17"/>
                <w:rtl w:val="0"/>
              </w:rPr>
              <w:t xml:space="preserve">$ 92.157,00</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Fonts w:ascii="Arial" w:cs="Arial" w:eastAsia="Arial" w:hAnsi="Arial"/>
                <w:sz w:val="17"/>
                <w:szCs w:val="17"/>
                <w:rtl w:val="0"/>
              </w:rPr>
              <w:t xml:space="preserve">$ 5.529.420,00</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rFonts w:ascii="Arial" w:cs="Arial" w:eastAsia="Arial" w:hAnsi="Arial"/>
                <w:sz w:val="17"/>
                <w:szCs w:val="17"/>
                <w:rtl w:val="0"/>
              </w:rPr>
              <w:t xml:space="preserve">Mercado Libre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rFonts w:ascii="Arial" w:cs="Arial" w:eastAsia="Arial" w:hAnsi="Arial"/>
                <w:sz w:val="17"/>
                <w:szCs w:val="17"/>
                <w:rtl w:val="0"/>
              </w:rPr>
              <w:t xml:space="preserve">Switch TP-Link TL-SG1048, 48 puertos</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rFonts w:ascii="Arial" w:cs="Arial" w:eastAsia="Arial" w:hAnsi="Arial"/>
                <w:sz w:val="17"/>
                <w:szCs w:val="17"/>
                <w:rtl w:val="0"/>
              </w:rPr>
              <w:t xml:space="preserve">30</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Fonts w:ascii="Arial" w:cs="Arial" w:eastAsia="Arial" w:hAnsi="Arial"/>
                <w:sz w:val="17"/>
                <w:szCs w:val="17"/>
                <w:rtl w:val="0"/>
              </w:rPr>
              <w:t xml:space="preserve">$ 375.631,36</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rFonts w:ascii="Arial" w:cs="Arial" w:eastAsia="Arial" w:hAnsi="Arial"/>
                <w:sz w:val="17"/>
                <w:szCs w:val="17"/>
                <w:rtl w:val="0"/>
              </w:rPr>
              <w:t xml:space="preserve">$ 11.268.940,80</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Fonts w:ascii="Arial" w:cs="Arial" w:eastAsia="Arial" w:hAnsi="Arial"/>
                <w:sz w:val="17"/>
                <w:szCs w:val="17"/>
                <w:rtl w:val="0"/>
              </w:rPr>
              <w:t xml:space="preserve">Mercado Libre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Fonts w:ascii="Arial" w:cs="Arial" w:eastAsia="Arial" w:hAnsi="Arial"/>
                <w:sz w:val="17"/>
                <w:szCs w:val="17"/>
                <w:rtl w:val="0"/>
              </w:rPr>
              <w:t xml:space="preserve">Access Point TP-Link EAP610 Wi-Fi 6</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Fonts w:ascii="Arial" w:cs="Arial" w:eastAsia="Arial" w:hAnsi="Arial"/>
                <w:sz w:val="17"/>
                <w:szCs w:val="17"/>
                <w:rtl w:val="0"/>
              </w:rPr>
              <w:t xml:space="preserve">20</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rFonts w:ascii="Arial" w:cs="Arial" w:eastAsia="Arial" w:hAnsi="Arial"/>
                <w:sz w:val="17"/>
                <w:szCs w:val="17"/>
                <w:rtl w:val="0"/>
              </w:rPr>
              <w:t xml:space="preserve">$ 309.999,00</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rFonts w:ascii="Arial" w:cs="Arial" w:eastAsia="Arial" w:hAnsi="Arial"/>
                <w:sz w:val="17"/>
                <w:szCs w:val="17"/>
                <w:rtl w:val="0"/>
              </w:rPr>
              <w:t xml:space="preserve">$ 6.199.980,00</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rFonts w:ascii="Arial" w:cs="Arial" w:eastAsia="Arial" w:hAnsi="Arial"/>
                <w:sz w:val="17"/>
                <w:szCs w:val="17"/>
                <w:rtl w:val="0"/>
              </w:rPr>
              <w:t xml:space="preserve">Mercado Libre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Fonts w:ascii="Arial" w:cs="Arial" w:eastAsia="Arial" w:hAnsi="Arial"/>
                <w:sz w:val="17"/>
                <w:szCs w:val="17"/>
                <w:rtl w:val="0"/>
              </w:rPr>
              <w:t xml:space="preserve">Rack mural 12U</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Fonts w:ascii="Arial" w:cs="Arial" w:eastAsia="Arial" w:hAnsi="Arial"/>
                <w:sz w:val="17"/>
                <w:szCs w:val="17"/>
                <w:rtl w:val="0"/>
              </w:rPr>
              <w:t xml:space="preserve">20</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rFonts w:ascii="Arial" w:cs="Arial" w:eastAsia="Arial" w:hAnsi="Arial"/>
                <w:sz w:val="17"/>
                <w:szCs w:val="17"/>
                <w:rtl w:val="0"/>
              </w:rPr>
              <w:t xml:space="preserve">$ 153.183,00</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rFonts w:ascii="Arial" w:cs="Arial" w:eastAsia="Arial" w:hAnsi="Arial"/>
                <w:sz w:val="17"/>
                <w:szCs w:val="17"/>
                <w:rtl w:val="0"/>
              </w:rPr>
              <w:t xml:space="preserve">$ 3.063.660,00</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Fonts w:ascii="Arial" w:cs="Arial" w:eastAsia="Arial" w:hAnsi="Arial"/>
                <w:sz w:val="17"/>
                <w:szCs w:val="17"/>
                <w:rtl w:val="0"/>
              </w:rPr>
              <w:t xml:space="preserve">Mercado Libre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rFonts w:ascii="Arial" w:cs="Arial" w:eastAsia="Arial" w:hAnsi="Arial"/>
                <w:sz w:val="17"/>
                <w:szCs w:val="17"/>
                <w:rtl w:val="0"/>
              </w:rPr>
              <w:t xml:space="preserve">Patch panel 48 puertos</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rFonts w:ascii="Arial" w:cs="Arial" w:eastAsia="Arial" w:hAnsi="Arial"/>
                <w:sz w:val="17"/>
                <w:szCs w:val="17"/>
                <w:rtl w:val="0"/>
              </w:rPr>
              <w:t xml:space="preserve">30</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Fonts w:ascii="Arial" w:cs="Arial" w:eastAsia="Arial" w:hAnsi="Arial"/>
                <w:sz w:val="17"/>
                <w:szCs w:val="17"/>
                <w:rtl w:val="0"/>
              </w:rPr>
              <w:t xml:space="preserve">$ 209.998,00</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rFonts w:ascii="Arial" w:cs="Arial" w:eastAsia="Arial" w:hAnsi="Arial"/>
                <w:sz w:val="17"/>
                <w:szCs w:val="17"/>
                <w:rtl w:val="0"/>
              </w:rPr>
              <w:t xml:space="preserve">$ 6.299.940,00</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rFonts w:ascii="Arial" w:cs="Arial" w:eastAsia="Arial" w:hAnsi="Arial"/>
                <w:sz w:val="17"/>
                <w:szCs w:val="17"/>
                <w:rtl w:val="0"/>
              </w:rPr>
              <w:t xml:space="preserve">Mercado Libre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rFonts w:ascii="Arial" w:cs="Arial" w:eastAsia="Arial" w:hAnsi="Arial"/>
                <w:sz w:val="17"/>
                <w:szCs w:val="17"/>
                <w:rtl w:val="0"/>
              </w:rPr>
              <w:t xml:space="preserve">Organizador de cables 1U</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rFonts w:ascii="Arial" w:cs="Arial" w:eastAsia="Arial" w:hAnsi="Arial"/>
                <w:sz w:val="17"/>
                <w:szCs w:val="17"/>
                <w:rtl w:val="0"/>
              </w:rPr>
              <w:t xml:space="preserve">30</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rFonts w:ascii="Arial" w:cs="Arial" w:eastAsia="Arial" w:hAnsi="Arial"/>
                <w:sz w:val="17"/>
                <w:szCs w:val="17"/>
                <w:rtl w:val="0"/>
              </w:rPr>
              <w:t xml:space="preserve">$ 22.900,00</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Fonts w:ascii="Arial" w:cs="Arial" w:eastAsia="Arial" w:hAnsi="Arial"/>
                <w:sz w:val="17"/>
                <w:szCs w:val="17"/>
                <w:rtl w:val="0"/>
              </w:rPr>
              <w:t xml:space="preserve">$ 687.000,00</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Fonts w:ascii="Arial" w:cs="Arial" w:eastAsia="Arial" w:hAnsi="Arial"/>
                <w:sz w:val="17"/>
                <w:szCs w:val="17"/>
                <w:rtl w:val="0"/>
              </w:rPr>
              <w:t xml:space="preserve">Mercado Libre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rFonts w:ascii="Arial" w:cs="Arial" w:eastAsia="Arial" w:hAnsi="Arial"/>
                <w:sz w:val="17"/>
                <w:szCs w:val="17"/>
                <w:rtl w:val="0"/>
              </w:rPr>
              <w:t xml:space="preserve">Router/firewall TP-Link TL-ER7206</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rFonts w:ascii="Arial" w:cs="Arial" w:eastAsia="Arial" w:hAnsi="Arial"/>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rFonts w:ascii="Arial" w:cs="Arial" w:eastAsia="Arial" w:hAnsi="Arial"/>
                <w:sz w:val="17"/>
                <w:szCs w:val="17"/>
                <w:rtl w:val="0"/>
              </w:rPr>
              <w:t xml:space="preserve">$ 214.999,00</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rFonts w:ascii="Arial" w:cs="Arial" w:eastAsia="Arial" w:hAnsi="Arial"/>
                <w:sz w:val="17"/>
                <w:szCs w:val="17"/>
                <w:rtl w:val="0"/>
              </w:rPr>
              <w:t xml:space="preserve">$ 214.999,00</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rFonts w:ascii="Arial" w:cs="Arial" w:eastAsia="Arial" w:hAnsi="Arial"/>
                <w:sz w:val="17"/>
                <w:szCs w:val="17"/>
                <w:rtl w:val="0"/>
              </w:rPr>
              <w:t xml:space="preserve">Mercado Libre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Fonts w:ascii="Arial" w:cs="Arial" w:eastAsia="Arial" w:hAnsi="Arial"/>
                <w:sz w:val="17"/>
                <w:szCs w:val="17"/>
                <w:rtl w:val="0"/>
              </w:rPr>
              <w:t xml:space="preserve">UPS 1500 VA / 900 W</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Fonts w:ascii="Arial" w:cs="Arial" w:eastAsia="Arial" w:hAnsi="Arial"/>
                <w:sz w:val="17"/>
                <w:szCs w:val="17"/>
                <w:rtl w:val="0"/>
              </w:rPr>
              <w:t xml:space="preserve">20</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Fonts w:ascii="Arial" w:cs="Arial" w:eastAsia="Arial" w:hAnsi="Arial"/>
                <w:sz w:val="17"/>
                <w:szCs w:val="17"/>
                <w:rtl w:val="0"/>
              </w:rPr>
              <w:t xml:space="preserve">$ 161.040,00</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rFonts w:ascii="Arial" w:cs="Arial" w:eastAsia="Arial" w:hAnsi="Arial"/>
                <w:sz w:val="17"/>
                <w:szCs w:val="17"/>
                <w:rtl w:val="0"/>
              </w:rPr>
              <w:t xml:space="preserve">$ 3.220.800,00</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rFonts w:ascii="Arial" w:cs="Arial" w:eastAsia="Arial" w:hAnsi="Arial"/>
                <w:sz w:val="17"/>
                <w:szCs w:val="17"/>
                <w:rtl w:val="0"/>
              </w:rPr>
              <w:t xml:space="preserve">Mercado Libre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rFonts w:ascii="Arial" w:cs="Arial" w:eastAsia="Arial" w:hAnsi="Arial"/>
                <w:sz w:val="17"/>
                <w:szCs w:val="17"/>
                <w:rtl w:val="0"/>
              </w:rPr>
              <w:t xml:space="preserve">Bobina cable Cat6 LSZH 305 m</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Fonts w:ascii="Arial" w:cs="Arial" w:eastAsia="Arial" w:hAnsi="Arial"/>
                <w:sz w:val="17"/>
                <w:szCs w:val="17"/>
                <w:rtl w:val="0"/>
              </w:rPr>
              <w:t xml:space="preserve">7</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rFonts w:ascii="Arial" w:cs="Arial" w:eastAsia="Arial" w:hAnsi="Arial"/>
                <w:sz w:val="17"/>
                <w:szCs w:val="17"/>
                <w:rtl w:val="0"/>
              </w:rPr>
              <w:t xml:space="preserve">$ 562.638,83</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Fonts w:ascii="Arial" w:cs="Arial" w:eastAsia="Arial" w:hAnsi="Arial"/>
                <w:sz w:val="17"/>
                <w:szCs w:val="17"/>
                <w:rtl w:val="0"/>
              </w:rPr>
              <w:t xml:space="preserve">$ 3.938.471,81</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Fonts w:ascii="Arial" w:cs="Arial" w:eastAsia="Arial" w:hAnsi="Arial"/>
                <w:sz w:val="17"/>
                <w:szCs w:val="17"/>
                <w:rtl w:val="0"/>
              </w:rPr>
              <w:t xml:space="preserve">Mercado Libre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Fonts w:ascii="Arial" w:cs="Arial" w:eastAsia="Arial" w:hAnsi="Arial"/>
                <w:sz w:val="17"/>
                <w:szCs w:val="17"/>
                <w:rtl w:val="0"/>
              </w:rPr>
              <w:t xml:space="preserve">TOTAL HARDWARE E INFRAESTRUCTURA</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Fonts w:ascii="Arial" w:cs="Arial" w:eastAsia="Arial" w:hAnsi="Arial"/>
                <w:sz w:val="17"/>
                <w:szCs w:val="17"/>
                <w:rtl w:val="0"/>
              </w:rPr>
              <w:t xml:space="preserve">$ 1.230.871.892,51</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rtl w:val="0"/>
              </w:rPr>
            </w:r>
          </w:p>
        </w:tc>
      </w:tr>
    </w:tbl>
    <w:p w:rsidR="00000000" w:rsidDel="00000000" w:rsidP="00000000" w:rsidRDefault="00000000" w:rsidRPr="00000000" w14:paraId="00000071">
      <w:pPr>
        <w:pStyle w:val="Heading1"/>
        <w:rPr>
          <w:color w:val="000000"/>
        </w:rPr>
      </w:pPr>
      <w:r w:rsidDel="00000000" w:rsidR="00000000" w:rsidRPr="00000000">
        <w:rPr>
          <w:color w:val="000000"/>
          <w:rtl w:val="0"/>
        </w:rPr>
        <w:t xml:space="preserve">5. Equipamiento portátil (opcional)</w:t>
      </w:r>
    </w:p>
    <w:p w:rsidR="00000000" w:rsidDel="00000000" w:rsidP="00000000" w:rsidRDefault="00000000" w:rsidRPr="00000000" w14:paraId="00000072">
      <w:pPr>
        <w:rPr/>
      </w:pPr>
      <w:r w:rsidDel="00000000" w:rsidR="00000000" w:rsidRPr="00000000">
        <w:rPr>
          <w:rtl w:val="0"/>
        </w:rPr>
        <w:t xml:space="preserve">La consigna permite considerar notebooks o tablets para participantes que necesiten movilidad. Debido a que no se estableció una cantidad predeterminada, se presenta como adicional y no forma parte del total base.</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vAlign w:val="center"/>
          </w:tcPr>
          <w:p w:rsidR="00000000" w:rsidDel="00000000" w:rsidP="00000000" w:rsidRDefault="00000000" w:rsidRPr="00000000" w14:paraId="00000073">
            <w:pPr>
              <w:rPr/>
            </w:pPr>
            <w:r w:rsidDel="00000000" w:rsidR="00000000" w:rsidRPr="00000000">
              <w:rPr>
                <w:rFonts w:ascii="Arial" w:cs="Arial" w:eastAsia="Arial" w:hAnsi="Arial"/>
                <w:sz w:val="17"/>
                <w:szCs w:val="17"/>
                <w:rtl w:val="0"/>
              </w:rPr>
              <w:t xml:space="preserve">Equipo</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rFonts w:ascii="Arial" w:cs="Arial" w:eastAsia="Arial" w:hAnsi="Arial"/>
                <w:sz w:val="17"/>
                <w:szCs w:val="17"/>
                <w:rtl w:val="0"/>
              </w:rPr>
              <w:t xml:space="preserve">Cantidad</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rFonts w:ascii="Arial" w:cs="Arial" w:eastAsia="Arial" w:hAnsi="Arial"/>
                <w:sz w:val="17"/>
                <w:szCs w:val="17"/>
                <w:rtl w:val="0"/>
              </w:rPr>
              <w:t xml:space="preserve">Precio unitario (ARS)</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rFonts w:ascii="Arial" w:cs="Arial" w:eastAsia="Arial" w:hAnsi="Arial"/>
                <w:sz w:val="17"/>
                <w:szCs w:val="17"/>
                <w:rtl w:val="0"/>
              </w:rPr>
              <w:t xml:space="preserve">Subtotal (ARS)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rFonts w:ascii="Arial" w:cs="Arial" w:eastAsia="Arial" w:hAnsi="Arial"/>
                <w:sz w:val="17"/>
                <w:szCs w:val="17"/>
                <w:rtl w:val="0"/>
              </w:rPr>
              <w:t xml:space="preserve">Notebook ASUS Vivobook 15, Ryzen 5, 16 GB, 512 GB</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rFonts w:ascii="Arial" w:cs="Arial" w:eastAsia="Arial" w:hAnsi="Arial"/>
                <w:sz w:val="17"/>
                <w:szCs w:val="17"/>
                <w:rtl w:val="0"/>
              </w:rPr>
              <w:t xml:space="preserve">20</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Fonts w:ascii="Arial" w:cs="Arial" w:eastAsia="Arial" w:hAnsi="Arial"/>
                <w:sz w:val="17"/>
                <w:szCs w:val="17"/>
                <w:rtl w:val="0"/>
              </w:rPr>
              <w:t xml:space="preserve">$ 1.210.999,00</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rFonts w:ascii="Arial" w:cs="Arial" w:eastAsia="Arial" w:hAnsi="Arial"/>
                <w:sz w:val="17"/>
                <w:szCs w:val="17"/>
                <w:rtl w:val="0"/>
              </w:rPr>
              <w:t xml:space="preserve">$ 24.219.980,00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rFonts w:ascii="Arial" w:cs="Arial" w:eastAsia="Arial" w:hAnsi="Arial"/>
                <w:sz w:val="17"/>
                <w:szCs w:val="17"/>
                <w:rtl w:val="0"/>
              </w:rPr>
              <w:t xml:space="preserve">Tablet 10,1 pulgadas</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rFonts w:ascii="Arial" w:cs="Arial" w:eastAsia="Arial" w:hAnsi="Arial"/>
                <w:sz w:val="17"/>
                <w:szCs w:val="17"/>
                <w:rtl w:val="0"/>
              </w:rPr>
              <w:t xml:space="preserve">20</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rFonts w:ascii="Arial" w:cs="Arial" w:eastAsia="Arial" w:hAnsi="Arial"/>
                <w:sz w:val="17"/>
                <w:szCs w:val="17"/>
                <w:rtl w:val="0"/>
              </w:rPr>
              <w:t xml:space="preserve">$ 592.504,00</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Fonts w:ascii="Arial" w:cs="Arial" w:eastAsia="Arial" w:hAnsi="Arial"/>
                <w:sz w:val="17"/>
                <w:szCs w:val="17"/>
                <w:rtl w:val="0"/>
              </w:rPr>
              <w:t xml:space="preserve">$ 11.850.080,00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Fonts w:ascii="Arial" w:cs="Arial" w:eastAsia="Arial" w:hAnsi="Arial"/>
                <w:sz w:val="17"/>
                <w:szCs w:val="17"/>
                <w:rtl w:val="0"/>
              </w:rPr>
              <w:t xml:space="preserve">TOTAL OPCIONAL</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rFonts w:ascii="Arial" w:cs="Arial" w:eastAsia="Arial" w:hAnsi="Arial"/>
                <w:sz w:val="17"/>
                <w:szCs w:val="17"/>
                <w:rtl w:val="0"/>
              </w:rPr>
              <w:t xml:space="preserve">$ 36.070.060,00</w:t>
            </w:r>
            <w:r w:rsidDel="00000000" w:rsidR="00000000" w:rsidRPr="00000000">
              <w:rPr>
                <w:rtl w:val="0"/>
              </w:rPr>
            </w:r>
          </w:p>
        </w:tc>
      </w:tr>
    </w:tbl>
    <w:p w:rsidR="00000000" w:rsidDel="00000000" w:rsidP="00000000" w:rsidRDefault="00000000" w:rsidRPr="00000000" w14:paraId="00000083">
      <w:pPr>
        <w:pStyle w:val="Heading1"/>
        <w:rPr>
          <w:color w:val="000000"/>
        </w:rPr>
      </w:pPr>
      <w:r w:rsidDel="00000000" w:rsidR="00000000" w:rsidRPr="00000000">
        <w:rPr>
          <w:color w:val="000000"/>
          <w:rtl w:val="0"/>
        </w:rPr>
        <w:t xml:space="preserve">6. Mano de obra</w:t>
      </w:r>
    </w:p>
    <w:p w:rsidR="00000000" w:rsidDel="00000000" w:rsidP="00000000" w:rsidRDefault="00000000" w:rsidRPr="00000000" w14:paraId="00000084">
      <w:pPr>
        <w:rPr/>
      </w:pPr>
      <w:r w:rsidDel="00000000" w:rsidR="00000000" w:rsidRPr="00000000">
        <w:rPr>
          <w:rtl w:val="0"/>
        </w:rPr>
        <w:t xml:space="preserve">Para realizar una estimación académica de instalación se toma como referencia una tarifa orientativa publicada para trabajos eléctricos por boca. Esta referencia no constituye una cotización específica de cableado estructurado ni de un proveedor de la red.</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vAlign w:val="center"/>
          </w:tcPr>
          <w:p w:rsidR="00000000" w:rsidDel="00000000" w:rsidP="00000000" w:rsidRDefault="00000000" w:rsidRPr="00000000" w14:paraId="00000085">
            <w:pPr>
              <w:rPr/>
            </w:pPr>
            <w:r w:rsidDel="00000000" w:rsidR="00000000" w:rsidRPr="00000000">
              <w:rPr>
                <w:rFonts w:ascii="Arial" w:cs="Arial" w:eastAsia="Arial" w:hAnsi="Arial"/>
                <w:sz w:val="17"/>
                <w:szCs w:val="17"/>
                <w:rtl w:val="0"/>
              </w:rPr>
              <w:t xml:space="preserve">Concepto</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Fonts w:ascii="Arial" w:cs="Arial" w:eastAsia="Arial" w:hAnsi="Arial"/>
                <w:sz w:val="17"/>
                <w:szCs w:val="17"/>
                <w:rtl w:val="0"/>
              </w:rPr>
              <w:t xml:space="preserve">Cantidad estimada</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rFonts w:ascii="Arial" w:cs="Arial" w:eastAsia="Arial" w:hAnsi="Arial"/>
                <w:sz w:val="17"/>
                <w:szCs w:val="17"/>
                <w:rtl w:val="0"/>
              </w:rPr>
              <w:t xml:space="preserve">Valor unitario (ARS)</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rFonts w:ascii="Arial" w:cs="Arial" w:eastAsia="Arial" w:hAnsi="Arial"/>
                <w:sz w:val="17"/>
                <w:szCs w:val="17"/>
                <w:rtl w:val="0"/>
              </w:rPr>
              <w:t xml:space="preserve">Subtotal (ARS)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rFonts w:ascii="Arial" w:cs="Arial" w:eastAsia="Arial" w:hAnsi="Arial"/>
                <w:sz w:val="17"/>
                <w:szCs w:val="17"/>
                <w:rtl w:val="0"/>
              </w:rPr>
              <w:t xml:space="preserve">Instalación de puntos / conexiones</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rFonts w:ascii="Arial" w:cs="Arial" w:eastAsia="Arial" w:hAnsi="Arial"/>
                <w:sz w:val="17"/>
                <w:szCs w:val="17"/>
                <w:rtl w:val="0"/>
              </w:rPr>
              <w:t xml:space="preserve">1.265</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rFonts w:ascii="Arial" w:cs="Arial" w:eastAsia="Arial" w:hAnsi="Arial"/>
                <w:sz w:val="17"/>
                <w:szCs w:val="17"/>
                <w:rtl w:val="0"/>
              </w:rPr>
              <w:t xml:space="preserve">$ 36.400,00</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rFonts w:ascii="Arial" w:cs="Arial" w:eastAsia="Arial" w:hAnsi="Arial"/>
                <w:sz w:val="17"/>
                <w:szCs w:val="17"/>
                <w:rtl w:val="0"/>
              </w:rPr>
              <w:t xml:space="preserve">$ 46.046.000,00</w:t>
            </w:r>
            <w:r w:rsidDel="00000000" w:rsidR="00000000" w:rsidRPr="00000000">
              <w:rPr>
                <w:rtl w:val="0"/>
              </w:rPr>
            </w:r>
          </w:p>
        </w:tc>
      </w:tr>
    </w:tbl>
    <w:p w:rsidR="00000000" w:rsidDel="00000000" w:rsidP="00000000" w:rsidRDefault="00000000" w:rsidRPr="00000000" w14:paraId="0000008D">
      <w:pPr>
        <w:pStyle w:val="Heading1"/>
        <w:rPr>
          <w:color w:val="000000"/>
        </w:rPr>
      </w:pPr>
      <w:r w:rsidDel="00000000" w:rsidR="00000000" w:rsidRPr="00000000">
        <w:rPr>
          <w:color w:val="000000"/>
          <w:rtl w:val="0"/>
        </w:rPr>
        <w:t xml:space="preserve">7. Resumen económico</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vAlign w:val="center"/>
          </w:tcPr>
          <w:p w:rsidR="00000000" w:rsidDel="00000000" w:rsidP="00000000" w:rsidRDefault="00000000" w:rsidRPr="00000000" w14:paraId="0000008E">
            <w:pPr>
              <w:rPr/>
            </w:pPr>
            <w:r w:rsidDel="00000000" w:rsidR="00000000" w:rsidRPr="00000000">
              <w:rPr>
                <w:rFonts w:ascii="Arial" w:cs="Arial" w:eastAsia="Arial" w:hAnsi="Arial"/>
                <w:sz w:val="17"/>
                <w:szCs w:val="17"/>
                <w:rtl w:val="0"/>
              </w:rPr>
              <w:t xml:space="preserve">Concepto</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rFonts w:ascii="Arial" w:cs="Arial" w:eastAsia="Arial" w:hAnsi="Arial"/>
                <w:sz w:val="17"/>
                <w:szCs w:val="17"/>
                <w:rtl w:val="0"/>
              </w:rPr>
              <w:t xml:space="preserve">Importe (ARS)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pPr>
            <w:r w:rsidDel="00000000" w:rsidR="00000000" w:rsidRPr="00000000">
              <w:rPr>
                <w:rFonts w:ascii="Arial" w:cs="Arial" w:eastAsia="Arial" w:hAnsi="Arial"/>
                <w:sz w:val="17"/>
                <w:szCs w:val="17"/>
                <w:rtl w:val="0"/>
              </w:rPr>
              <w:t xml:space="preserve">Hardware e infraestructura</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rFonts w:ascii="Arial" w:cs="Arial" w:eastAsia="Arial" w:hAnsi="Arial"/>
                <w:sz w:val="17"/>
                <w:szCs w:val="17"/>
                <w:rtl w:val="0"/>
              </w:rPr>
              <w:t xml:space="preserve">$ 1.230.871.892,51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rFonts w:ascii="Arial" w:cs="Arial" w:eastAsia="Arial" w:hAnsi="Arial"/>
                <w:sz w:val="17"/>
                <w:szCs w:val="17"/>
                <w:rtl w:val="0"/>
              </w:rPr>
              <w:t xml:space="preserve">Mano de obra estimada</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rFonts w:ascii="Arial" w:cs="Arial" w:eastAsia="Arial" w:hAnsi="Arial"/>
                <w:sz w:val="17"/>
                <w:szCs w:val="17"/>
                <w:rtl w:val="0"/>
              </w:rPr>
              <w:t xml:space="preserve">$ 46.046.000,00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rPr/>
            </w:pPr>
            <w:r w:rsidDel="00000000" w:rsidR="00000000" w:rsidRPr="00000000">
              <w:rPr>
                <w:rFonts w:ascii="Arial" w:cs="Arial" w:eastAsia="Arial" w:hAnsi="Arial"/>
                <w:sz w:val="17"/>
                <w:szCs w:val="17"/>
                <w:rtl w:val="0"/>
              </w:rPr>
              <w:t xml:space="preserve">TOTAL BASE DEL PROYECTO</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rFonts w:ascii="Arial" w:cs="Arial" w:eastAsia="Arial" w:hAnsi="Arial"/>
                <w:sz w:val="17"/>
                <w:szCs w:val="17"/>
                <w:rtl w:val="0"/>
              </w:rPr>
              <w:t xml:space="preserve">$ 1.276.917.892,51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rFonts w:ascii="Arial" w:cs="Arial" w:eastAsia="Arial" w:hAnsi="Arial"/>
                <w:sz w:val="17"/>
                <w:szCs w:val="17"/>
                <w:rtl w:val="0"/>
              </w:rPr>
              <w:t xml:space="preserve">Equipamiento portátil opcional</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rFonts w:ascii="Arial" w:cs="Arial" w:eastAsia="Arial" w:hAnsi="Arial"/>
                <w:sz w:val="17"/>
                <w:szCs w:val="17"/>
                <w:rtl w:val="0"/>
              </w:rPr>
              <w:t xml:space="preserve">$ 36.070.060,00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rPr/>
            </w:pPr>
            <w:r w:rsidDel="00000000" w:rsidR="00000000" w:rsidRPr="00000000">
              <w:rPr>
                <w:rFonts w:ascii="Arial" w:cs="Arial" w:eastAsia="Arial" w:hAnsi="Arial"/>
                <w:sz w:val="17"/>
                <w:szCs w:val="17"/>
                <w:rtl w:val="0"/>
              </w:rPr>
              <w:t xml:space="preserve">TOTAL CON OPCIONALES</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rFonts w:ascii="Arial" w:cs="Arial" w:eastAsia="Arial" w:hAnsi="Arial"/>
                <w:sz w:val="17"/>
                <w:szCs w:val="17"/>
                <w:rtl w:val="0"/>
              </w:rPr>
              <w:t xml:space="preserve">$ 1.312.987.952,51</w:t>
            </w:r>
            <w:r w:rsidDel="00000000" w:rsidR="00000000" w:rsidRPr="00000000">
              <w:rPr>
                <w:rtl w:val="0"/>
              </w:rPr>
            </w:r>
          </w:p>
        </w:tc>
      </w:tr>
    </w:tbl>
    <w:p w:rsidR="00000000" w:rsidDel="00000000" w:rsidP="00000000" w:rsidRDefault="00000000" w:rsidRPr="00000000" w14:paraId="0000009A">
      <w:pPr>
        <w:pStyle w:val="Heading1"/>
        <w:rPr>
          <w:color w:val="000000"/>
        </w:rPr>
      </w:pPr>
      <w:r w:rsidDel="00000000" w:rsidR="00000000" w:rsidRPr="00000000">
        <w:rPr>
          <w:color w:val="000000"/>
          <w:rtl w:val="0"/>
        </w:rPr>
        <w:t xml:space="preserve">8. Consideraciones de red</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Todos los equipos de la infraestructura deben pertenecer a la red/subred definida para el proyecto.</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Las computadoras de la tabla cuentan con una dirección IP prevista para cada dispositivo.</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Para equipos inalámbricos, como notebooks o tablets, la asignación de IP puede gestionarse mediante reservas DHCP para mantener una dirección fija por dispositivo.</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Los switches de 48 puertos se dimensionan tomando como referencia la cantidad total de equipos cableados y dejando capacidad adicional para enlaces y crecimiento.</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Los puntos de acceso permiten incorporar equipos portátiles sin necesidad de cablear cada puesto móvil.</w:t>
      </w:r>
    </w:p>
    <w:p w:rsidR="00000000" w:rsidDel="00000000" w:rsidP="00000000" w:rsidRDefault="00000000" w:rsidRPr="00000000" w14:paraId="000000A0">
      <w:pPr>
        <w:pStyle w:val="Heading1"/>
        <w:rPr>
          <w:color w:val="000000"/>
        </w:rPr>
      </w:pPr>
      <w:r w:rsidDel="00000000" w:rsidR="00000000" w:rsidRPr="00000000">
        <w:rPr>
          <w:color w:val="000000"/>
          <w:rtl w:val="0"/>
        </w:rPr>
        <w:t xml:space="preserve">9. Supuestos y observaciones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Las cantidades de equipos se toman de la planificación proporcionada para las distintas áreas de la fábrica.</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El plano de Hilandería se utiliza como modelo de instalación y su cálculo de 1.950 m de cable se toma como referencia para la réplica indicada en la consigna.</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Los precios son valores de referencia de Mercado Libre consultados durante septiembre de 2026 y pueden variar por vendedor, stock, promociones e inflación.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El kit de teclado y mouse se presenta como referencia de mercado, ya que el precio utilizado no corresponde a una publicación de Mercado Libre identificada en la consulta.</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El costo de mano de obra es una estimación académica y no una cotización contractual de instalación de red.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No se incluyen teléfonos porque la planificación disponible no establece una cantidad concreta.</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No se incluyen plotters porque en la tabla de planificación proporcionada figuran con cantidad cero.</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La cantidad de usuarios no se multiplica por turnos: un mismo dispositivo puede ser utilizado por diferentes usuarios según la organización de los turnos, tal como indica la consigna.</w:t>
      </w:r>
    </w:p>
    <w:p w:rsidR="00000000" w:rsidDel="00000000" w:rsidP="00000000" w:rsidRDefault="00000000" w:rsidRPr="00000000" w14:paraId="000000A9">
      <w:pPr>
        <w:pStyle w:val="Heading1"/>
        <w:rPr>
          <w:color w:val="000000"/>
        </w:rPr>
      </w:pPr>
      <w:r w:rsidDel="00000000" w:rsidR="00000000" w:rsidRPr="00000000">
        <w:rPr>
          <w:color w:val="000000"/>
          <w:rtl w:val="0"/>
        </w:rPr>
        <w:t xml:space="preserve">10. Fuentes de precios consultadas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PC Ecovision Ryzen 5 5600G, 16 GB, 512 GB — Mercado Libre: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https://www.mercadolibre.com.ar/pc-ecovision-amd-ryzen-5-5600g-16gb-512gb-wifi/p/MLA72645647</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Monitor LED 24 pulgadas Full HD — Mercado Libre: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https://www.mercadolibre.com.ar/monitor-led-24-para-oficina-global-full-hd-60hz-vga-hdmi-negro/p/MLA67199006</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Notebook ASUS Vivobook 15 — Mercado Libre: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https://www.mercadolibre.com.ar/notebook-asus-vivobook-15-m1502naq-para-diseno-con-amd-ryzen-5-16-gb-de-ram-y-512-gb-ssd/p/MLA65554563</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Impresora 3D Creality Ender 3 V3 KE — Mercado Libre: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https://listado.mercadolibre.com.ar/impresora-3d-creality-ender-3-v3</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Impresora HP LaserJet M141w Wi-Fi — Mercado Libre: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https://listado.mercadolibre.com.ar/impresora-laser-multifuncion-wifi</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Cámara IP PoE Hikvision — Mercado Libre: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https://listado.mercadolibre.com.ar/camara-ip-poe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Switch TP-Link TL-SG1048 — Mercado Libre: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https://www.mercadolibre.com.ar/switch-tp-link-tl-sg1048-serie-gigabit/p/MLA12341337</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Access Point TP-Link EAP610 — Mercado Libre: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https://listado.mercadolibre.com.ar/access-point-tp-link-%28eap610%29</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Rack mural 12U — Mercado Libre: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https://listado.mercadolibre.com.ar/rack-mural-12-unidades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Cable Cat6 LSZH 305 m — Mercado Libre: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https://www.mercadolibre.com.ar/cable-de-red-utp-cat-6-caja-bobina-305m-hellermann-lszh/up/MLAU4547783001</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Router/firewall TP-Link TL-ER7206 — Mercado Libre: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https://www.mercadolibre.com.ar/router-tp-link-tl-er7206-omada-negro/p/MLA18558024</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UPS 1500 VA — Mercado Libre: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https://listado.mercadolibre.com.ar/ups-1500-watts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Referencia de mano de obra — Electro Instalador: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https://share.electroinstalador.com/costos/costos-lista.html</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Considerando el equipamiento principal. la infraestructura de red. el cableado y la mano de obra estimada. el presupuesto base asciende a $ 1.276.917.892,51 (ARS), El equipamiento portátil propuesto como opcional agrega $ 36.070.060,00. llevando el escenario completo a aproximadamente $ 1.312.987.952,51,</w:t>
      </w:r>
    </w:p>
    <w:sectPr>
      <w:headerReference r:id="rId7" w:type="default"/>
      <w:footerReference r:id="rId8"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pZnoXM8Fefx4Fn115jH6q4TBAA==">CgMxLjA4AHIhMXRWX1REcmc2R0RraG04VzRkSXY4OUJacm9CRVlvdTJD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