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Parking Slot Monitoring System using Arduino Uno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project simulates a basic parking slot monitoring system using Arduino Uno. It is developed in the Tinkercad simulator, where push buttons act as sensors for parking slots. When a vehicle is "parked" (the button is pressed), the system detects it and lights up an LED, indicating the slot is occupied. If no vehicle is present, the LED remains off and the slot is marked as free.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 are two parking slots in this simulation. Each slot has its own sensor and LED. The sensor's state is continuously read inside the loop, and the result is both printed on the Serial Monitor and shown through LED indicators.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system is ideal for understanding how parking sensors work in smart parking applications. It's beginner-friendly, requires only basic digital input/output knowledge, and can be extended to more slots or even integrated with LCDs or IoT platforms in future versions.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