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550E2" w14:textId="75CD335D" w:rsidR="001657F2" w:rsidRPr="00DD1A5C" w:rsidRDefault="001657F2" w:rsidP="00390EAF">
      <w:pPr>
        <w:spacing w:line="276" w:lineRule="auto"/>
        <w:rPr>
          <w:b/>
          <w:bCs/>
          <w:sz w:val="32"/>
          <w:szCs w:val="32"/>
        </w:rPr>
      </w:pPr>
      <w:r w:rsidRPr="00DD1A5C">
        <w:rPr>
          <w:b/>
          <w:bCs/>
          <w:sz w:val="32"/>
          <w:szCs w:val="32"/>
        </w:rPr>
        <w:t xml:space="preserve">Project Proposal </w:t>
      </w:r>
      <w:r w:rsidRPr="0046364D">
        <w:rPr>
          <w:sz w:val="32"/>
          <w:szCs w:val="32"/>
        </w:rPr>
        <w:t>| Group 7</w:t>
      </w:r>
    </w:p>
    <w:p w14:paraId="7B67EE9B" w14:textId="68BAF068" w:rsidR="001657F2" w:rsidRDefault="001657F2" w:rsidP="00390EAF">
      <w:pPr>
        <w:spacing w:line="276" w:lineRule="auto"/>
      </w:pPr>
      <w:r w:rsidRPr="00DD1A5C">
        <w:t xml:space="preserve">Data Management and Database </w:t>
      </w:r>
    </w:p>
    <w:p w14:paraId="7E4201E4" w14:textId="7923BC7E" w:rsidR="00432562" w:rsidRDefault="00432562" w:rsidP="00390EAF">
      <w:pPr>
        <w:spacing w:line="276" w:lineRule="auto"/>
      </w:pPr>
      <w:r>
        <w:t xml:space="preserve">Kaitlyn Le, Ruth Walters, Ben </w:t>
      </w:r>
      <w:proofErr w:type="spellStart"/>
      <w:r>
        <w:t>Tutka</w:t>
      </w:r>
      <w:proofErr w:type="spellEnd"/>
    </w:p>
    <w:p w14:paraId="181C9B27" w14:textId="77777777" w:rsidR="009A55F5" w:rsidRDefault="009A55F5" w:rsidP="00390EAF">
      <w:pPr>
        <w:spacing w:line="276" w:lineRule="auto"/>
      </w:pPr>
    </w:p>
    <w:p w14:paraId="2C19CB75" w14:textId="316692F6" w:rsidR="009A55F5" w:rsidRPr="009A55F5" w:rsidRDefault="009A55F5" w:rsidP="00390EA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selection</w:t>
      </w:r>
    </w:p>
    <w:p w14:paraId="60066075" w14:textId="46D77654" w:rsidR="001657F2" w:rsidRPr="00DD1A5C" w:rsidRDefault="001657F2" w:rsidP="00390EAF">
      <w:pPr>
        <w:spacing w:line="276" w:lineRule="auto"/>
      </w:pPr>
      <w:r w:rsidRPr="00DD1A5C">
        <w:t>Project Selection</w:t>
      </w:r>
      <w:r w:rsidR="001058B5" w:rsidRPr="00DD1A5C">
        <w:t xml:space="preserve">: </w:t>
      </w:r>
      <w:proofErr w:type="spellStart"/>
      <w:r w:rsidR="001058B5" w:rsidRPr="00DD1A5C">
        <w:t>BlueBox</w:t>
      </w:r>
      <w:proofErr w:type="spellEnd"/>
      <w:r w:rsidR="001058B5" w:rsidRPr="00DD1A5C">
        <w:t xml:space="preserve"> Rentals</w:t>
      </w:r>
    </w:p>
    <w:p w14:paraId="6FAF4BB5" w14:textId="5AD81A8B" w:rsidR="001657F2" w:rsidRPr="00DD1A5C" w:rsidRDefault="001657F2" w:rsidP="00390EAF">
      <w:pPr>
        <w:spacing w:line="276" w:lineRule="auto"/>
      </w:pPr>
      <w:r w:rsidRPr="00DD1A5C">
        <w:t>Project Functions</w:t>
      </w:r>
      <w:r w:rsidR="00EC6104" w:rsidRPr="00DD1A5C">
        <w:t xml:space="preserve">: </w:t>
      </w:r>
      <w:r w:rsidR="0011079B">
        <w:rPr>
          <w:color w:val="000000"/>
        </w:rPr>
        <w:t>Management</w:t>
      </w:r>
      <w:r w:rsidR="00EC6104" w:rsidRPr="00DD1A5C">
        <w:t xml:space="preserve"> </w:t>
      </w:r>
      <w:r w:rsidR="00612E98">
        <w:t>reporting i</w:t>
      </w:r>
      <w:r w:rsidR="00EC6104" w:rsidRPr="00DD1A5C">
        <w:t>nterface</w:t>
      </w:r>
    </w:p>
    <w:p w14:paraId="0A3BD9C8" w14:textId="77777777" w:rsidR="00D8289D" w:rsidRPr="00DD1A5C" w:rsidRDefault="00D8289D" w:rsidP="00390EAF">
      <w:pPr>
        <w:spacing w:line="276" w:lineRule="auto"/>
      </w:pPr>
    </w:p>
    <w:p w14:paraId="42ACE110" w14:textId="77777777" w:rsidR="001D60E6" w:rsidRDefault="009A55F5" w:rsidP="00390EA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Planned functions</w:t>
      </w:r>
    </w:p>
    <w:p w14:paraId="6CDA0C7C" w14:textId="172897B6" w:rsidR="008E4FDA" w:rsidRDefault="008E4FDA" w:rsidP="00390EAF">
      <w:pPr>
        <w:spacing w:line="276" w:lineRule="auto"/>
      </w:pPr>
      <w:r>
        <w:t xml:space="preserve">We have three planned views (screens): one for the marketing department, one for the </w:t>
      </w:r>
      <w:r w:rsidR="00E16DE9">
        <w:t>marketing team, one for the</w:t>
      </w:r>
      <w:r w:rsidR="00CB41D2">
        <w:t xml:space="preserve"> rental inventory team, and one for the </w:t>
      </w:r>
      <w:r w:rsidR="00615979">
        <w:t xml:space="preserve">acquisition team. </w:t>
      </w:r>
    </w:p>
    <w:p w14:paraId="5593FB51" w14:textId="77777777" w:rsidR="008954E6" w:rsidRDefault="008954E6" w:rsidP="00390EAF">
      <w:pPr>
        <w:spacing w:line="276" w:lineRule="auto"/>
      </w:pPr>
    </w:p>
    <w:p w14:paraId="09902022" w14:textId="27F7DA40" w:rsidR="0046364D" w:rsidRDefault="0046364D" w:rsidP="00390EAF">
      <w:pPr>
        <w:spacing w:line="276" w:lineRule="auto"/>
      </w:pPr>
      <w:r>
        <w:rPr>
          <w:b/>
          <w:bCs/>
        </w:rPr>
        <w:t>Marketing management view</w:t>
      </w:r>
      <w:r>
        <w:t xml:space="preserve"> | </w:t>
      </w:r>
      <w:r w:rsidR="00432562">
        <w:t xml:space="preserve">This view will </w:t>
      </w:r>
      <w:r w:rsidR="000334D1">
        <w:t xml:space="preserve">allow users to generate </w:t>
      </w:r>
      <w:r w:rsidR="007F50CD">
        <w:t xml:space="preserve">aggregate </w:t>
      </w:r>
      <w:r w:rsidR="000334D1">
        <w:t>customer profiles</w:t>
      </w:r>
      <w:r w:rsidR="007F50CD">
        <w:t xml:space="preserve"> by location</w:t>
      </w:r>
      <w:r w:rsidR="00A16E60">
        <w:t xml:space="preserve"> or by preferred genre</w:t>
      </w:r>
      <w:r w:rsidR="004C4143">
        <w:t>, giving the marketing team</w:t>
      </w:r>
      <w:r w:rsidR="00C2034D">
        <w:t xml:space="preserve"> insight into which products are most popular </w:t>
      </w:r>
      <w:r w:rsidR="00551FDD">
        <w:t xml:space="preserve">in different subgroups. </w:t>
      </w:r>
    </w:p>
    <w:p w14:paraId="3EA7AB29" w14:textId="77777777" w:rsidR="008954E6" w:rsidRDefault="008954E6" w:rsidP="00390EAF">
      <w:pPr>
        <w:spacing w:line="276" w:lineRule="auto"/>
      </w:pPr>
    </w:p>
    <w:p w14:paraId="6CAF5D94" w14:textId="47EC12DA" w:rsidR="00534B46" w:rsidRDefault="00FA232E" w:rsidP="00390EAF">
      <w:pPr>
        <w:spacing w:line="276" w:lineRule="auto"/>
      </w:pPr>
      <w:r>
        <w:rPr>
          <w:b/>
          <w:bCs/>
        </w:rPr>
        <w:t>Vendors</w:t>
      </w:r>
      <w:r w:rsidR="00F11CCA">
        <w:rPr>
          <w:b/>
          <w:bCs/>
        </w:rPr>
        <w:t xml:space="preserve"> view </w:t>
      </w:r>
      <w:r w:rsidR="00F11CCA">
        <w:t xml:space="preserve">| </w:t>
      </w:r>
      <w:r w:rsidR="00BF6682">
        <w:t xml:space="preserve">This view will </w:t>
      </w:r>
      <w:r w:rsidR="00224590">
        <w:t>provide reports on</w:t>
      </w:r>
      <w:r w:rsidR="00FE2997">
        <w:t xml:space="preserve"> vendors. </w:t>
      </w:r>
      <w:r w:rsidR="004346FA">
        <w:t xml:space="preserve">Vendor reports will </w:t>
      </w:r>
      <w:r w:rsidR="004F37A1">
        <w:t>contain information about the company’s most utilized vendors and what they sell us</w:t>
      </w:r>
      <w:r w:rsidR="000C3A67">
        <w:t xml:space="preserve">. </w:t>
      </w:r>
    </w:p>
    <w:p w14:paraId="5F579CF3" w14:textId="77777777" w:rsidR="008954E6" w:rsidRDefault="008954E6" w:rsidP="00390EAF">
      <w:pPr>
        <w:spacing w:line="276" w:lineRule="auto"/>
      </w:pPr>
    </w:p>
    <w:p w14:paraId="4B551B29" w14:textId="30EA8B14" w:rsidR="00905117" w:rsidRDefault="002E2B8B" w:rsidP="00390EAF">
      <w:pPr>
        <w:spacing w:line="276" w:lineRule="auto"/>
      </w:pPr>
      <w:r>
        <w:rPr>
          <w:b/>
          <w:bCs/>
        </w:rPr>
        <w:t>Rental</w:t>
      </w:r>
      <w:r w:rsidR="00534B46">
        <w:rPr>
          <w:b/>
          <w:bCs/>
        </w:rPr>
        <w:t xml:space="preserve"> </w:t>
      </w:r>
      <w:r w:rsidR="00FA232E">
        <w:rPr>
          <w:b/>
          <w:bCs/>
        </w:rPr>
        <w:t xml:space="preserve">inventory </w:t>
      </w:r>
      <w:r w:rsidR="00534B46">
        <w:rPr>
          <w:b/>
          <w:bCs/>
        </w:rPr>
        <w:t>management view</w:t>
      </w:r>
      <w:r w:rsidR="00534B46">
        <w:t xml:space="preserve"> | This view will run a </w:t>
      </w:r>
      <w:r>
        <w:t>rental</w:t>
      </w:r>
      <w:r w:rsidR="00534B46">
        <w:t xml:space="preserve"> report, providing information on </w:t>
      </w:r>
      <w:r>
        <w:t>rental</w:t>
      </w:r>
      <w:r w:rsidR="00AC0D78">
        <w:t xml:space="preserve"> rates</w:t>
      </w:r>
      <w:r w:rsidR="00A52735">
        <w:t xml:space="preserve"> as well as sales by genre. </w:t>
      </w:r>
      <w:r w:rsidR="00FA232E">
        <w:t xml:space="preserve">Rental inventory reports will contain information about the inventory, such as where it is located, whether it is currently being rented out, and which items are the most popular. </w:t>
      </w:r>
    </w:p>
    <w:p w14:paraId="7FE82C7B" w14:textId="77777777" w:rsidR="00BC2A65" w:rsidRDefault="00BC2A65" w:rsidP="00390EAF">
      <w:pPr>
        <w:spacing w:line="276" w:lineRule="auto"/>
      </w:pPr>
    </w:p>
    <w:p w14:paraId="7A74505F" w14:textId="7B065A2C" w:rsidR="001657F2" w:rsidRPr="00DD1A5C" w:rsidRDefault="005F0AAD" w:rsidP="00390EAF">
      <w:pPr>
        <w:spacing w:line="276" w:lineRule="auto"/>
      </w:pPr>
      <w:r>
        <w:t xml:space="preserve">The views will be designed using Python and </w:t>
      </w:r>
      <w:r w:rsidR="00D83CCC">
        <w:t xml:space="preserve">Microsoft Visual Studio, with SQL queries for data access. Each report will be </w:t>
      </w:r>
      <w:r w:rsidR="00C76DF8">
        <w:t>generated</w:t>
      </w:r>
      <w:r w:rsidR="00D83CCC">
        <w:t xml:space="preserve"> using SQL queries that aggregate information at different levels of granularity (like region or city, or by genre or actor).</w:t>
      </w:r>
      <w:r w:rsidR="00615979">
        <w:t xml:space="preserve"> At this stage, we plan to implement </w:t>
      </w:r>
      <w:r w:rsidR="00DB6ABC">
        <w:t>the interface through Python</w:t>
      </w:r>
      <w:r w:rsidR="00E654D3">
        <w:t>.</w:t>
      </w:r>
    </w:p>
    <w:p w14:paraId="65B00B8D" w14:textId="77777777" w:rsidR="000236DB" w:rsidRPr="00DD1A5C" w:rsidRDefault="000236DB" w:rsidP="00390EAF">
      <w:pPr>
        <w:spacing w:line="276" w:lineRule="auto"/>
      </w:pPr>
    </w:p>
    <w:sectPr w:rsidR="000236DB" w:rsidRPr="00DD1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A5730"/>
    <w:multiLevelType w:val="hybridMultilevel"/>
    <w:tmpl w:val="3F9A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02ABA"/>
    <w:multiLevelType w:val="hybridMultilevel"/>
    <w:tmpl w:val="B03C7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AD5071"/>
    <w:multiLevelType w:val="multilevel"/>
    <w:tmpl w:val="647A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109457">
    <w:abstractNumId w:val="2"/>
  </w:num>
  <w:num w:numId="2" w16cid:durableId="627468566">
    <w:abstractNumId w:val="1"/>
  </w:num>
  <w:num w:numId="3" w16cid:durableId="147648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A7"/>
    <w:rsid w:val="000236DB"/>
    <w:rsid w:val="00025EE8"/>
    <w:rsid w:val="0003126D"/>
    <w:rsid w:val="000334D1"/>
    <w:rsid w:val="000A4611"/>
    <w:rsid w:val="000B11D4"/>
    <w:rsid w:val="000C3A67"/>
    <w:rsid w:val="001058B5"/>
    <w:rsid w:val="0011079B"/>
    <w:rsid w:val="001176DB"/>
    <w:rsid w:val="00140373"/>
    <w:rsid w:val="001657F2"/>
    <w:rsid w:val="001C222F"/>
    <w:rsid w:val="001D60E6"/>
    <w:rsid w:val="00224590"/>
    <w:rsid w:val="00253C4D"/>
    <w:rsid w:val="00276399"/>
    <w:rsid w:val="002D7693"/>
    <w:rsid w:val="002E2B8B"/>
    <w:rsid w:val="00371A53"/>
    <w:rsid w:val="00390EAF"/>
    <w:rsid w:val="003A6FD0"/>
    <w:rsid w:val="003F750B"/>
    <w:rsid w:val="004169E9"/>
    <w:rsid w:val="00432286"/>
    <w:rsid w:val="00432562"/>
    <w:rsid w:val="004346FA"/>
    <w:rsid w:val="0046364D"/>
    <w:rsid w:val="00465719"/>
    <w:rsid w:val="00482EA6"/>
    <w:rsid w:val="00490FFF"/>
    <w:rsid w:val="004C4143"/>
    <w:rsid w:val="004C6267"/>
    <w:rsid w:val="004F37A1"/>
    <w:rsid w:val="00524EBD"/>
    <w:rsid w:val="00534B46"/>
    <w:rsid w:val="00551FDD"/>
    <w:rsid w:val="00567FE7"/>
    <w:rsid w:val="005D5209"/>
    <w:rsid w:val="005D7F72"/>
    <w:rsid w:val="005F0AAD"/>
    <w:rsid w:val="00611647"/>
    <w:rsid w:val="00612E98"/>
    <w:rsid w:val="00615979"/>
    <w:rsid w:val="00642C0F"/>
    <w:rsid w:val="006532BD"/>
    <w:rsid w:val="006802FA"/>
    <w:rsid w:val="006B2DED"/>
    <w:rsid w:val="006C38E8"/>
    <w:rsid w:val="006F0383"/>
    <w:rsid w:val="006F4F5A"/>
    <w:rsid w:val="00723947"/>
    <w:rsid w:val="00741FB1"/>
    <w:rsid w:val="00742915"/>
    <w:rsid w:val="007B271A"/>
    <w:rsid w:val="007F50CD"/>
    <w:rsid w:val="00875DA2"/>
    <w:rsid w:val="008954E6"/>
    <w:rsid w:val="008E4FDA"/>
    <w:rsid w:val="008F4207"/>
    <w:rsid w:val="00905117"/>
    <w:rsid w:val="00906ACF"/>
    <w:rsid w:val="009070D2"/>
    <w:rsid w:val="00990A28"/>
    <w:rsid w:val="009A21D1"/>
    <w:rsid w:val="009A55F5"/>
    <w:rsid w:val="009B2B3F"/>
    <w:rsid w:val="00A13176"/>
    <w:rsid w:val="00A16E60"/>
    <w:rsid w:val="00A52735"/>
    <w:rsid w:val="00AA19F0"/>
    <w:rsid w:val="00AB5663"/>
    <w:rsid w:val="00AC0D78"/>
    <w:rsid w:val="00B04530"/>
    <w:rsid w:val="00B45174"/>
    <w:rsid w:val="00B47656"/>
    <w:rsid w:val="00B709A7"/>
    <w:rsid w:val="00BB3562"/>
    <w:rsid w:val="00BC1AD9"/>
    <w:rsid w:val="00BC2A65"/>
    <w:rsid w:val="00BF6682"/>
    <w:rsid w:val="00C2034D"/>
    <w:rsid w:val="00C6456B"/>
    <w:rsid w:val="00C716A7"/>
    <w:rsid w:val="00C76DF8"/>
    <w:rsid w:val="00C77261"/>
    <w:rsid w:val="00C81378"/>
    <w:rsid w:val="00C94262"/>
    <w:rsid w:val="00CB41D2"/>
    <w:rsid w:val="00CE72B8"/>
    <w:rsid w:val="00CF5F38"/>
    <w:rsid w:val="00D10742"/>
    <w:rsid w:val="00D76455"/>
    <w:rsid w:val="00D8289D"/>
    <w:rsid w:val="00D83CCC"/>
    <w:rsid w:val="00D91011"/>
    <w:rsid w:val="00DB6ABC"/>
    <w:rsid w:val="00DD1A5C"/>
    <w:rsid w:val="00DF41D6"/>
    <w:rsid w:val="00E16DE9"/>
    <w:rsid w:val="00E40D23"/>
    <w:rsid w:val="00E654D3"/>
    <w:rsid w:val="00EC6104"/>
    <w:rsid w:val="00F07612"/>
    <w:rsid w:val="00F11CCA"/>
    <w:rsid w:val="00F13025"/>
    <w:rsid w:val="00F260E7"/>
    <w:rsid w:val="00F510B3"/>
    <w:rsid w:val="00F57763"/>
    <w:rsid w:val="00FA232E"/>
    <w:rsid w:val="00FE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5215CB"/>
  <w15:chartTrackingRefBased/>
  <w15:docId w15:val="{6A38002D-DC9D-460D-BE3A-2280A9E5A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9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9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9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57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98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e82776-a99b-4642-964e-06bbea21cdf4" xsi:nil="true"/>
    <lcf76f155ced4ddcb4097134ff3c332f xmlns="cbdca966-c61f-432e-ae42-1374c3aa706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F3D0C9ED914341836CE1B6AA3ECB80" ma:contentTypeVersion="14" ma:contentTypeDescription="Create a new document." ma:contentTypeScope="" ma:versionID="18b3a9117caee3b12f2d818013592247">
  <xsd:schema xmlns:xsd="http://www.w3.org/2001/XMLSchema" xmlns:xs="http://www.w3.org/2001/XMLSchema" xmlns:p="http://schemas.microsoft.com/office/2006/metadata/properties" xmlns:ns2="cbdca966-c61f-432e-ae42-1374c3aa7062" xmlns:ns3="41e82776-a99b-4642-964e-06bbea21cdf4" targetNamespace="http://schemas.microsoft.com/office/2006/metadata/properties" ma:root="true" ma:fieldsID="e27384953d38940e9582dcdf3957faeb" ns2:_="" ns3:_="">
    <xsd:import namespace="cbdca966-c61f-432e-ae42-1374c3aa7062"/>
    <xsd:import namespace="41e82776-a99b-4642-964e-06bbea21cd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ca966-c61f-432e-ae42-1374c3aa70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03f021-7260-47c4-a966-efcc8f4531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82776-a99b-4642-964e-06bbea21cd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887ace-f2e2-4691-a7f7-3e6bfc846e80}" ma:internalName="TaxCatchAll" ma:showField="CatchAllData" ma:web="41e82776-a99b-4642-964e-06bbea21cd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BE6D8F-5B14-4B25-9E08-1FF2615FBD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6F03AF-9A9F-4AE5-AC50-A0EEE25AFF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1D6647-CFC9-465F-9378-ABC6E1F3E7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212</Words>
  <Characters>1211</Characters>
  <Application>Microsoft Office Word</Application>
  <DocSecurity>4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Walters</dc:creator>
  <cp:keywords/>
  <dc:description/>
  <cp:lastModifiedBy>Ruth Walters</cp:lastModifiedBy>
  <cp:revision>66</cp:revision>
  <dcterms:created xsi:type="dcterms:W3CDTF">2024-04-09T15:49:00Z</dcterms:created>
  <dcterms:modified xsi:type="dcterms:W3CDTF">2024-04-15T18:57:00Z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0x0101003BF3D0C9ED914341836CE1B6AA3ECB80</vt:lpwstr>
  </property>
</Properties>
</file>