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맑은 고딕" w:cs="맑은 고딕" w:eastAsia="맑은 고딕" w:hAnsi="맑은 고딕"/>
          <w:b/>
          <w:bCs/>
          <w:color w:val="1D3567"/>
          <w:sz w:val="26"/>
          <w:szCs w:val="26"/>
        </w:rPr>
        <w:t xml:space="preserve">국내 자율실험실(Self-Driving Lab) 현황 — 사례 중심</w:t>
      </w:r>
    </w:p>
    <w:p>
      <w:pPr>
        <w:pBdr>
          <w:bottom w:val="single" w:color="1D3567" w:sz="8" w:space="4"/>
        </w:pBdr>
        <w:spacing w:after="140"/>
      </w:pPr>
      <w:r>
        <w:rPr>
          <w:rFonts w:ascii="맑은 고딕" w:cs="맑은 고딕" w:eastAsia="맑은 고딕" w:hAnsi="맑은 고딕"/>
          <w:color w:val="666666"/>
          <w:sz w:val="14"/>
          <w:szCs w:val="14"/>
        </w:rPr>
        <w:t xml:space="preserve">기준일: 2026년 8월  |  공개 보도자료·기관 발표 기준 정리</w:t>
      </w:r>
    </w:p>
    <w:tbl>
      <w:tblPr>
        <w:tblW w:type="dxa" w:w="10319"/>
        <w:tblBorders>
          <w:top w:val="single" w:color="1D3567" w:sz="6"/>
          <w:left w:val="single" w:color="1D3567" w:sz="18"/>
          <w:bottom w:val="single" w:color="1D3567" w:sz="6"/>
          <w:right w:val="single" w:color="1D3567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EEF2F9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D3567"/>
                <w:sz w:val="16"/>
                <w:szCs w:val="16"/>
              </w:rPr>
              <w:t xml:space="preserve">한눈에 보기</w:t>
            </w:r>
          </w:p>
          <w:p>
            <w:pPr>
              <w:spacing w:line="230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자율실험실(Self-Driving Lab, SDL)은 AI가 가설과 실험조건을 설계하고 로봇·자동화 장비가 실험을 수행한 뒤 그 결과를 AI가 다시 학습하는 </w:t>
            </w:r>
            <w:hyperlink w:history="1" r:id="rIdfgifs3rgvpuyyqfcs6d9n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‘설계–실험–분석–재설계’ 폐루프 연구 플랫폼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으로, 24시간 무인 운영을 통해 수년 걸리던 탐색을 수개월로 단축한다. 국내에서는 KIST·재료연·화학연·에너지연 등 출연(연)과 KAIST·서울대·UNIST 등 대학이 소재·촉매·이차전지 분야에서 폐루프 실증에 성공했고, 2026년에는 </w:t>
            </w:r>
            <w:hyperlink w:history="1" r:id="rIduwzwtj36rnnehxrgus_pt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첨단바이오(3년간 495억 원)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와 </w:t>
            </w:r>
            <w:hyperlink w:history="1" r:id="rIdsticzqjh7tfh92zyyulfj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소재 분야 자율실험센터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로 확산되고 있다. 2026년 8월 11일에는 장비·AI 기업과 대학·출연(연) 등 </w:t>
            </w:r>
            <w:hyperlink w:history="1" r:id="rIdbe8mq1mov4g3ykig-8ufw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80여 개 기관이 참여하는 국가 차원의 ‘자율실험실 산·학·연 협의체’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가 출범해 (위원장 정유성 서울대 교수) 장비·데이터 표준 정립과 실증·확산을 추진 중이다.</w:t>
            </w:r>
          </w:p>
        </w:tc>
      </w:tr>
    </w:tbl>
    <w:p>
      <w:pPr>
        <w:spacing w:after="70" w:before="22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1. 국내 자율실험실(폐루프 SDL) 주요 사례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320"/>
        <w:gridCol w:w="1150"/>
        <w:gridCol w:w="4092"/>
        <w:gridCol w:w="1306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기관</w:t>
            </w:r>
          </w:p>
        </w:tc>
        <w:tc>
          <w:tcPr>
            <w:tcW w:type="dxa" w:w="232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실험실·조직 (담당자)</w:t>
            </w:r>
          </w:p>
        </w:tc>
        <w:tc>
          <w:tcPr>
            <w:tcW w:type="dxa" w:w="11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092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성과</w:t>
            </w:r>
          </w:p>
        </w:tc>
        <w:tc>
          <w:tcPr>
            <w:tcW w:type="dxa" w:w="1306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자율실험 정도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KIST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계산과학연구센터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한상수 센터장·김동훈 박사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(고려대 이관영 교수 공동)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금속 나노입자·나노소재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목표 물성 입력 → 로봇 합성 → 광특성 측정 → AI 재설계의 폐루프 구현. 실험 횟수를 </w:t>
            </w:r>
            <w:hyperlink w:history="1" r:id="rIdg9-xx4p9eiqui6qvmirht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최대 1/500로 감축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(3변수 기준 약 200회), </w:t>
            </w:r>
            <w:hyperlink w:history="1" r:id="rIdand0nim6n6stpyqnufroz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태양전지 활성층용 은 나노입자 개발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원격·다중사용자 운영체계 </w:t>
            </w:r>
            <w:hyperlink w:history="1" r:id="rId7yxecy21eepaxdbnfivoc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‘OCTOPUS’로 개발시간 5배 이상 단축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폐루프 완전자율(24h 무인)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한국재료연구원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(KIMS)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zsxpczlkqka1n-_vz1rtk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오토노머스 랩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(Autonomous Lab)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금속·구조소재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(반도체·이차전지·수소 확장)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40oiyumej4bquxbfmzqw9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로봇팔 시료 이송 → 아크멜팅 → 튜브퍼니스 열처리 → XRD 정밀분석까지 전주기 자동화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AI가 목표 특성으로부터 실험조건을 설계하고 결과를 즉시 분석해 다음 실험을 스스로 결정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설계–합성–분석 전주기 폐루프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한국화학연구원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(KRICT)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화학플랫폼연구본부</w:t>
            </w:r>
          </w:p>
          <w:p>
            <w:pPr>
              <w:spacing w:after="12" w:before="12" w:line="200" w:lineRule="auto"/>
              <w:jc w:val="left"/>
            </w:pPr>
            <w:hyperlink w:history="1" r:id="rIdy0usvp3dkpnslppm8qdch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화학데이터기반연구센터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(신정호 센터장)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태양전지·촉매 등 화학소재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지능형 로봇 기반 무인 실험실을 구축해 인간 연구자 대비 고속으로 실험 데이터 생산. </w:t>
            </w:r>
            <w:hyperlink w:history="1" r:id="rIduu6kmwdpzqfxgsyz6ddvz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신소재 개발기간을 평균 10.2년 → 6.6년으로 단축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하는 효과 제시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무인 실험실 운영·확장 중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KAIST ×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포스코홀딩스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신소재공학과 </w:t>
            </w:r>
            <w:hyperlink w:history="1" r:id="rIdqds85r0j6la-qo0xckdg_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서동화 교수팀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– 포스코홀딩스 미래기술연구원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자율탐색 실험실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양극재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wlfxgabpaqy0ame3ui0vd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정량·혼합·펠릿화·소성·분석을 연구자 개입 없이 수행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하는 자동화 시스템 + 분석 데이터를 해석해 최적 후보를 고르는 AI 모델 결합. </w:t>
            </w:r>
            <w:hyperlink w:history="1" r:id="rIdcr6tfvapxr9y9zgphodlz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소재 탐색 기간 93% 단축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산·학 공동 폐루프 실증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한국에너지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기술연구원(KIER)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청정연료연구실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박지찬 박사 연구진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촉매 성능평가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bdolsmq_nzktbmrhxfa6b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국내 최초 로봇 기반 무인 촉매 평가 실험실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로봇 2대가 공정을 분담해 전 과정 무인 수행, 수작업 대비 </w:t>
            </w:r>
            <w:hyperlink w:history="1" r:id="rId2wzxfksgyegb0v-d2yyd4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실험 속도 45배 향상·결과 변동성 32% 감소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평가 전과정 무인화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UNIST · IBS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q0ipjabliqjijuiw-lvii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인공지능 및 로봇 기반 합성 연구단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Bartosz A. Grzybowski 단장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(UNIST 화학과)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유기합성·화학반응 네트워크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vpeiwa37zdrqyy_vahx5r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AI–로봇 플랫폼으로 하루 약 1,000회 화학반응 실험 수행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수천 가지 반응 조건을 동시 탐색해 반응 네트워크를 정밀 지도화하고 원하는 물질을 선택적으로 생성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고속 폐루프 탐색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서울대학교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화학생물공학부 최장욱 교수팀</w:t>
            </w:r>
          </w:p>
          <w:p>
            <w:pPr>
              <w:spacing w:after="12" w:before="12" w:line="200" w:lineRule="auto"/>
              <w:jc w:val="left"/>
            </w:pPr>
            <w:hyperlink w:history="1" r:id="rIdkjsiwxfap68airpgnotuu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스마트실험실(선도혁신연구센터)</w:t>
              </w:r>
            </w:hyperlink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전해질·공정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고난도 파지·조작이 가능한 로봇 매니퓰레이터로 다종 실험 프로토콜을 수행하는 완전 자율화 기술 개발. 기계학습 기반 전해질·공정 최적화 및 열화 경로 예측 연계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완전자율화 기술 개발 중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가톨릭대 등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6개 기관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vwowxddcbuqsuldl0dx9g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AI-네이티브 첨단바이오 자율실험실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범용: 가톨릭대 K-Cell 플랫폼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특화: DGIST(액체생검)·KAIST(감염병)·고려대(유전자 전달체)·POSTECH(효소공학)·UNIST(오가노이드 약효평가)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첨단바이오·신약개발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K-문샷 신약개발 가속화의 기반 사업. </w:t>
            </w:r>
            <w:hyperlink w:history="1" r:id="rIdqf-y1ynhp1bqhlxgbgpyj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3년간 총 495억 원을 투입해 범용 1개·특화 5개 자율실험실 구축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</w:t>
            </w:r>
            <w:hyperlink w:history="1" r:id="rId4gsumla0ul0agzeps5n72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2026년 135억 원 규모 6개 내외 과제로 착수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★☆☆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구축 착수 단계(2026~)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한국제약바이오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협회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vn9owwcla8lcgaka_di_d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 신약개발 SDL 실습교육장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(서울, 협회 운영)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유기합성 기반 신약개발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uw5casjwgy9tslya7jre4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국내 최초의 신약개발용 SDL 인프라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(캐나다 Telescope Innovations 장비, 계약 3주 만에 설치). 색상 최적화·용해도 스캐닝·합성 자동화 실습 운영, 토론토대 Acceleration Consortium과 협력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실증·교육용 SDL 가동</w:t>
            </w:r>
          </w:p>
        </w:tc>
      </w:tr>
    </w:tbl>
    <w:p>
      <w:pPr>
        <w:spacing w:after="0" w:before="6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※ 자율실험 정도  ★★★ 설계–실험–분석–재설계가 폐루프로 무인 순환  |  ★★☆ 실험 전 과정 자동화 + AI 부분 적용(사람 개입 일부 잔존)  |  ★☆☆ 구축 착수 단계(설비 도입·설계 진행 중)</w:t>
      </w:r>
    </w:p>
    <w:p>
      <w:pPr>
        <w:pageBreakBefore/>
        <w:spacing w:after="40" w:before="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2. (별도 구분) 자율실험실은 아니나 실험 자동화·AI 실험설계·드라이랩에 해당하는 사례</w:t>
      </w:r>
    </w:p>
    <w:p>
      <w:pPr>
        <w:spacing w:after="7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폐루프 자율성이 아직 확인되지 않아 표 1과 분리했다. 다만 대부분 SDL을 지향점으로 명시하고 있어 향후 표 1로 이동할 가능성이 크다.</w:t>
      </w:r>
    </w:p>
    <w:tbl>
      <w:tblPr>
        <w:tblW w:type="dxa" w:w="10276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600"/>
        <w:gridCol w:w="1300"/>
        <w:gridCol w:w="4926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구분</w:t>
            </w:r>
          </w:p>
        </w:tc>
        <w:tc>
          <w:tcPr>
            <w:tcW w:type="dxa" w:w="260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기관·조직 (담당자)</w:t>
            </w:r>
          </w:p>
        </w:tc>
        <w:tc>
          <w:tcPr>
            <w:tcW w:type="dxa" w:w="130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926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내용 및 성과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(로봇 DBTL)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한국생명공학연구원(KRIBB)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국가바이오파운드리사업단(김하성 박사)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— KAIST 공동 K-바이오파운드리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합성생물학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설계–제작–시험–학습(DBTL) 사이클을 로봇으로 자동화. </w:t>
            </w:r>
            <w:hyperlink w:history="1" r:id="rId4w_uqg6cbsfazazszvsd4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바이오파운드리 실험 전 과정을 4단계로 표준화한 국제 공동 운영체계 프레임워크를 한국 주도로 개발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(미·영·싱가포르 등 참여)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(기업)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LG화학 자동화 실험실 / 삼성 SAIT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화학·소재</w:t>
            </w:r>
          </w:p>
        </w:tc>
        <w:tc>
          <w:tcPr>
            <w:tcW w:type="dxa" w:w="492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gjoag7jqnra-deopyhhmc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LG화학은 반복 실험을 자동화한 실험 환경을 구축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하고 AI 기반 데이터 해석까지 가능한 지능형 융합 실험실을 목표로 제시. </w:t>
            </w:r>
            <w:hyperlink w:history="1" r:id="rIdba7gjwmebjfjqs4xcrt5k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SAIT는 ‘Self-Driving Lab’을 연구실의 미래상으로 제시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하고 협의체 실증·확산 분과에 참여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(장비기업)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에이블랩스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라이프사이언스 실험 자동화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pmzahi0zvsjtina8dnogn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액체핸들링 로봇 NOTABLE·NOTABLE96·SUITABLE과 로봇암 연동 랩 자동화 플랫폼을 공급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100억 원 투자를 유치하며 SDL 구축을 장기 목표로 추진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AI 실험설계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서울대 화학생물공학부 정유성 교수팀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(자율실험실 산·학·연 협의체 위원장)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소재 역설계</w:t>
            </w:r>
          </w:p>
        </w:tc>
        <w:tc>
          <w:tcPr>
            <w:tcW w:type="dxa" w:w="492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zsjslp1tmjex3uowj824d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LLM을 활용해 합성이 어려웠던 신소재를 실제 합성 가능한 형태로 재설계하는 기술 개발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앞서 AI 역설계로 신물질 4종을 발굴하는 등 실험 전 단계의 후보 탐색을 대체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(AI 모델)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한국화학연구원 주관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K-MELLODDY 사업단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신약(ADMET) 예측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bsshxrx8tlcua8f6inp4g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2024.4~2028.12, 총 348억 원 규모의 연합학습 기반 신약개발 가속화 프로젝트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민감 데이터를 공유하지 않고 병원·제약사가 각자 학습하는 ADMET 예측모델(FAM) 개발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(인프라)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KISTI 한국과학기술정보연구원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연구데이터·계산과학</w:t>
            </w:r>
          </w:p>
        </w:tc>
        <w:tc>
          <w:tcPr>
            <w:tcW w:type="dxa" w:w="492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eyvgy-iziar7nxepjjb-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국가연구데이터플랫폼 DataON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과 ScienceON LAB의 가상실험·분석 환경, AI 데이터 공유·활용 서비스를 통해 실험 없는 계산·데이터 기반 연구를 지원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(구축 예정)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연세대학교 K-NIBRT 사업단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바이오의약품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v_aiotkbjtunpk5ed-ny9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보건복지부 AI 활용 신약개발 사업의 바이오의약품 분야 SDL 실습 인프라 구축 기관으로 지정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(유기합성 분야는 한국제약바이오협회가 담당)</w:t>
            </w:r>
          </w:p>
        </w:tc>
      </w:tr>
    </w:tbl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참고. 정책·생태계 동향과 현재의 한계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국가 차원 결집 — 2026년 8월 11일 출범한 </w:t>
      </w:r>
      <w:hyperlink w:history="1" r:id="rIdtsod9wawty31x3h6d92dd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자율실험실 산·학·연 협의체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는 파크시스템스·에이치비솔루션·에이블랩스 등 장비·자동화 기업이 참여하는 「기술·플랫폼·표준」, 기계연·재료연·생명연·KIST 등 출연(연)의 「연구·운영」, 삼성종합기술원·SK하이닉스·LG화학·현대차 등 수요기업의 「실증·확산」 3개 분과로 구성된다(공동간사: 국가과학AI연구센터·KBSI).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분야별 확산 — 소재 분야는 </w:t>
      </w:r>
      <w:hyperlink w:history="1" r:id="rIdvg8b038goa63ecq6hv8jo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이차전지·반도체 등 전략분야별 ‘자율실험센터’와 국가소재연구데이터통합플랫폼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을 함께 구축해 「소재 AI 모델–자율실험–데이터플랫폼」을 연결하는 방향이고, 바이오 분야는 </w:t>
      </w:r>
      <w:hyperlink w:history="1" r:id="rId67_dr-ecrijy55hohy4s5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K-문샷 신약개발과 연계한 AI-네이티브 자율실험실 6곳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이 2026년부터 착수했다.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남은 과제 — 개별 실험실 단위의 성과는 축적됐지만, </w:t>
      </w:r>
      <w:hyperlink w:history="1" r:id="rId0_kwjvevktbxaeqqiac94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장비 간 연계성과 실험데이터 표준화는 여전히 보완이 필요하다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는 지적이 이어진다. 협의체가 표준 레퍼런스 실험실과 공통 인터페이스 정립을 우선 과제로 삼은 이유다.</w:t>
      </w:r>
    </w:p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출처</w:t>
      </w:r>
    </w:p>
    <w:tbl>
      <w:tblPr>
        <w:tblW w:type="dxa" w:w="1031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59"/>
        <w:gridCol w:w="5159"/>
      </w:tblGrid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[1] </w:t>
            </w:r>
            <w:hyperlink w:history="1" r:id="rIdx-yyqllj-iwgu6yzt3osz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"AI가 가설 세우고 로봇이 24시간 실험…韓 첫 '자율실험실' 연합 출범"(2026.8.11)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[15] </w:t>
            </w:r>
            <w:hyperlink w:history="1" r:id="rIdezzrsgowpsvgses8svfma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한국에너지기술연구원 ENERGIUM, "국내 최초 로봇 기반 무인 촉매 평가 실험실 열리다"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[2] </w:t>
            </w:r>
            <w:hyperlink w:history="1" r:id="rIdvtlpbuiyb8lj-a6kidspo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서울경제, "정부 '자율실험실 생태계' 시동…삼성·SK 등 80여개 기관 뭉쳤다"(2026.8)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[16] </w:t>
            </w:r>
            <w:hyperlink w:history="1" r:id="rId3aur8lhelr9820wuuyc87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인더스트리뉴스, "UNIST, 자동화 실험 플랫폼 개발…'AI·로봇이 하루 1000번 화학실험'"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[3] </w:t>
            </w:r>
            <w:hyperlink w:history="1" r:id="rIdxvkcskfayu0utzgy3qpdj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ZDNet Korea, "로봇이 알아서 연구…자율실험실 구축 '시동'"(2026.8.11)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[17] </w:t>
            </w:r>
            <w:hyperlink w:history="1" r:id="rIda_c660ifoxgkhp_qdmbsl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기초과학연구원(IBS), "인공지능 및 로봇 기반 합성 연구단" 연구단 소개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[4] </w:t>
            </w:r>
            <w:hyperlink w:history="1" r:id="rIdjp-aqoj_iqsjommqj9s2f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머니투데이, "AI가 신소재 개발부터 상용화까지…과기정통부, 소재 특화 독자 AI 만든다"(2026.4.30)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[18] </w:t>
            </w:r>
            <w:hyperlink w:history="1" r:id="rIdcjo_bjtb9dwjyev5nyj61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서울대학교 AI연구원(AIIS), "선도혁신연구센터"(스마트실험실 완전 자율화 과제)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[5] </w:t>
            </w:r>
            <w:hyperlink w:history="1" r:id="rIdbjowqqmmdu1eg8qfabjs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헤럴드경제, "'AI가 설계하고 로봇이 실험' 자율실험실 구축…K-문샷 신약개발 속도"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[19] </w:t>
            </w:r>
            <w:hyperlink w:history="1" r:id="rId4jpwj7vp6qkp-bbzxdi8l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히트뉴스, "AI 신약개발 다음은 '자율실험실'…인프라 구축 필요"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[6] </w:t>
            </w:r>
            <w:hyperlink w:history="1" r:id="rIdlr7egx5ltfxx6ggyzlgey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생명공학정책연구센터, "2026년 AI-네이티브 첨단바이오 자율실험실사업 신규과제 공모"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[20] </w:t>
            </w:r>
            <w:hyperlink w:history="1" r:id="rIdoie9ljz2dkqp0vlkzsiel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메디포뉴스, "제약바이오협회, 2026 제1차 AI신약개발자문위원회 개최"(SDL 실습교육장 운영)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[7] </w:t>
            </w:r>
            <w:hyperlink w:history="1" r:id="rIdl8q5ydjme2v9yurh9cdec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세계일보, "나노소재 개발 실험 횟수 500분의 1로…AI 설계 플랫폼 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[21] </w:t>
            </w:r>
            <w:hyperlink w:history="1" r:id="rIdwh7l1edmpsmutcjljea97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Telescope Innovations, "Installs Korea's First Self-Driving Lab for Pharma R&amp;D and Education"(2025.12.9)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[8] </w:t>
            </w:r>
            <w:hyperlink w:history="1" r:id="rIdoqws6ag6sqk3jxpyvi_pb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서울경제, "1만 번 실험을 24번으로…'AI 동료 과학자', 연구실 패러다임을 바꾸다"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[22] </w:t>
            </w:r>
            <w:hyperlink w:history="1" r:id="rIdhgs0pk_j_dspitfhrtkpl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한국생명공학연구원, "K-바이오파운드리, 전 세계 합성생물학 연구실을 하나로 잇는다"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[9] </w:t>
            </w:r>
            <w:hyperlink w:history="1" r:id="rIdxlbca-gygep-e3v47x1u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아이뉴스24, "'문어 실험실'을 아시나요 [지금은 과학]" (KIST OCTOPUS 원격 자율실험 시스템)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[23] </w:t>
            </w:r>
            <w:hyperlink w:history="1" r:id="rIddbn5q68vcagi1hvrvmbqn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LG화학, "안전은 올리고 속도는 빠르게, LG화학 자동화 실험실"(2025.12.11)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[10] </w:t>
            </w:r>
            <w:hyperlink w:history="1" r:id="rIduijn0ck63jol1tzasm1k2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한국재료연구원, "재료硏, 인공지능 기반 전주기 자동화 연구 시스템 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[24] </w:t>
            </w:r>
            <w:hyperlink w:history="1" r:id="rIdhjkx4qjxt_y5mlvauhbhz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더바이오뉴스, "에이블랩스, 100억 투자 발판 '자율실험실' 속도"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[11] </w:t>
            </w:r>
            <w:hyperlink w:history="1" r:id="rIdiayajktz-pjsxy5pgf-jj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이코노미사이언스, "'AI가 자율적으로 실험한다' 재료硏, 오토노머스 랩 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[25] </w:t>
            </w:r>
            <w:hyperlink w:history="1" r:id="rId4t5kb672ru1hx4keupwj4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서울대학교 공과대학, "정유성 교수팀, AI로 합성 어려운 신소재 되살렸다…LLM 기반 재설계 기술 개발"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[12] </w:t>
            </w:r>
            <w:hyperlink w:history="1" r:id="rIdy79znzrckpgxe9gesc7j6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대한화학회 Chemworld, "한국화학연구원 화학데이터기반연구센터" 소개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[26] </w:t>
            </w:r>
            <w:hyperlink w:history="1" r:id="rId3ukxgb7exw-kayqfmr_lg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K-MELLODDY 사업단 공식 홈페이지(연합학습 기반 신약개발 가속화 프로젝트)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[13] </w:t>
            </w:r>
            <w:hyperlink w:history="1" r:id="rId4fgtgjud6ynuhugk-4hdp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KAIST 신소재공학과, "서동화 교수 연구팀-포스코홀딩스, 연구자 없이 로봇팔·AI로 소재 혁신 실현"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[27] </w:t>
            </w:r>
            <w:hyperlink w:history="1" r:id="rIdczhpli3ihnstqc2zq8x1z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KISTI 국가연구데이터플랫폼 DataON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[14] </w:t>
            </w:r>
            <w:hyperlink w:history="1" r:id="rIdgkst0_arjg3fysjadyd-m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아시아경제, "'AI·자동화 기술 중심' KAIST-포스코홀딩스, 자율탐색 실험실 구축"(2025.8.3)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[28] </w:t>
            </w:r>
            <w:hyperlink w:history="1" r:id="rIdzt5ftcqhugvlhs-cqcfgy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J. Hwang et al., "Self-driving laboratories in Korea: a new era of autonomous discovery", Digital Discovery 5, 1968 (2026)</w:t>
              </w:r>
            </w:hyperlink>
          </w:p>
        </w:tc>
      </w:tr>
    </w:tbl>
    <w:p>
      <w:pPr>
        <w:spacing w:before="100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2"/>
          <w:szCs w:val="12"/>
        </w:rPr>
        <w:t xml:space="preserve">본 보고서의 사례·수치는 위 공개 자료에 보도·발표된 내용을 그대로 인용한 것이다. 국내 SDL 전반의 학술적 개관은 </w:t>
      </w:r>
      <w:hyperlink w:history="1" r:id="rIdvfedohj-cikctpmnh8gz6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2"/>
            <w:szCs w:val="12"/>
            <w:u w:val="single"/>
          </w:rPr>
          <w:t xml:space="preserve">Digital Discovery(2026) 리뷰 논문</w:t>
        </w:r>
      </w:hyperlink>
      <w:r>
        <w:rPr>
          <w:rFonts w:ascii="맑은 고딕" w:cs="맑은 고딕" w:eastAsia="맑은 고딕" w:hAnsi="맑은 고딕"/>
          <w:b w:val="false"/>
          <w:bCs w:val="false"/>
          <w:color w:val="666666"/>
          <w:sz w:val="12"/>
          <w:szCs w:val="12"/>
        </w:rPr>
        <w:t xml:space="preserve">을 참고할 수 있다.</w:t>
      </w:r>
    </w:p>
    <w:sectPr>
      <w:pgSz w:w="11905" w:h="16837" w:orient="portrait"/>
      <w:pgMar w:top="793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15"/>
        <w:szCs w:val="15"/>
      </w:rPr>
    </w:rPrDefault>
    <w:pPrDefault>
      <w:pPr>
        <w:spacing w:line="2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B54B5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gifs3rgvpuyyqfcs6d9n" Type="http://schemas.openxmlformats.org/officeDocument/2006/relationships/hyperlink" Target="https://www.hellodd.com/news/articleView.html?idxno=112789" TargetMode="External"/><Relationship Id="rIduwzwtj36rnnehxrgus_pt" Type="http://schemas.openxmlformats.org/officeDocument/2006/relationships/hyperlink" Target="https://biz.heraldcorp.com/article/10770134" TargetMode="External"/><Relationship Id="rIdsticzqjh7tfh92zyyulfj" Type="http://schemas.openxmlformats.org/officeDocument/2006/relationships/hyperlink" Target="https://www.mt.co.kr/tech/2026/04/30/2026042917513071754" TargetMode="External"/><Relationship Id="rIdbe8mq1mov4g3ykig-8ufw" Type="http://schemas.openxmlformats.org/officeDocument/2006/relationships/hyperlink" Target="https://www.sedaily.com/article/20077980" TargetMode="External"/><Relationship Id="rIdg9-xx4p9eiqui6qvmirht" Type="http://schemas.openxmlformats.org/officeDocument/2006/relationships/hyperlink" Target="https://www.segye.com/newsView/20240404509280" TargetMode="External"/><Relationship Id="rIdand0nim6n6stpyqnufroz" Type="http://schemas.openxmlformats.org/officeDocument/2006/relationships/hyperlink" Target="https://m.sedaily.com/article/14159501" TargetMode="External"/><Relationship Id="rId7yxecy21eepaxdbnfivoc" Type="http://schemas.openxmlformats.org/officeDocument/2006/relationships/hyperlink" Target="https://www.inews24.com/view/1793219" TargetMode="External"/><Relationship Id="rIdzsxpczlkqka1n-_vz1rtk" Type="http://schemas.openxmlformats.org/officeDocument/2006/relationships/hyperlink" Target="https://www.kims.re.kr/v17/bbx/board.php?bx_table=05_01&amp;wr_id=715" TargetMode="External"/><Relationship Id="rId40oiyumej4bquxbfmzqw9" Type="http://schemas.openxmlformats.org/officeDocument/2006/relationships/hyperlink" Target="https://www.e-science.co.kr/news/articleView.html?idxno=107275" TargetMode="External"/><Relationship Id="rIdy0usvp3dkpnslppm8qdch" Type="http://schemas.openxmlformats.org/officeDocument/2006/relationships/hyperlink" Target="https://chemworld.kcsnet.or.kr/post/%ED%99%94%ED%95%99%EB%8D%B0%EC%9D%B4%ED%84%B0%EA%B8%B0%EB%B0%98%EC%97%B0%EA%B5%AC%EC%84%BC%ED%84%B0" TargetMode="External"/><Relationship Id="rIduu6kmwdpzqfxgsyz6ddvz" Type="http://schemas.openxmlformats.org/officeDocument/2006/relationships/hyperlink" Target="https://chemworld.kcsnet.or.kr/post/%ED%99%94%ED%95%99%EB%8D%B0%EC%9D%B4%ED%84%B0%EA%B8%B0%EB%B0%98%EC%97%B0%EA%B5%AC%EC%84%BC%ED%84%B0" TargetMode="External"/><Relationship Id="rIdqds85r0j6la-qo0xckdg_" Type="http://schemas.openxmlformats.org/officeDocument/2006/relationships/hyperlink" Target="https://mse.kaist.ac.kr/index.php?mid=mse_research_highlight_en&amp;document_srl=387700" TargetMode="External"/><Relationship Id="rIdwlfxgabpaqy0ame3ui0vd" Type="http://schemas.openxmlformats.org/officeDocument/2006/relationships/hyperlink" Target="https://www.asiae.co.kr/article/2025080309221574066" TargetMode="External"/><Relationship Id="rIdcr6tfvapxr9y9zgphodlz" Type="http://schemas.openxmlformats.org/officeDocument/2006/relationships/hyperlink" Target="https://mse.kaist.ac.kr/index.php?mid=mse_research_highlight_en&amp;document_srl=387700" TargetMode="External"/><Relationship Id="rIdbdolsmq_nzktbmrhxfa6b" Type="http://schemas.openxmlformats.org/officeDocument/2006/relationships/hyperlink" Target="https://energium.kier.re.kr/sub040101/articles/view/tableid/news/category/2/view_type/webzine/page/3/id/5665" TargetMode="External"/><Relationship Id="rId2wzxfksgyegb0v-d2yyd4" Type="http://schemas.openxmlformats.org/officeDocument/2006/relationships/hyperlink" Target="https://energium.kier.re.kr/sub040101/articles/view/tableid/news/category/2/view_type/webzine/page/3/id/5665" TargetMode="External"/><Relationship Id="rIdq0ipjabliqjijuiw-lvii" Type="http://schemas.openxmlformats.org/officeDocument/2006/relationships/hyperlink" Target="https://www.ibs.re.kr/kor/sub02_06_01.do" TargetMode="External"/><Relationship Id="rIdvpeiwa37zdrqyy_vahx5r" Type="http://schemas.openxmlformats.org/officeDocument/2006/relationships/hyperlink" Target="https://www.industrynews.co.kr/news/articleView.html?idxno=72079" TargetMode="External"/><Relationship Id="rIdkjsiwxfap68airpgnotuu" Type="http://schemas.openxmlformats.org/officeDocument/2006/relationships/hyperlink" Target="https://aiis.snu.ac.kr/sub1_4_22.php" TargetMode="External"/><Relationship Id="rIdvwowxddcbuqsuldl0dx9g" Type="http://schemas.openxmlformats.org/officeDocument/2006/relationships/hyperlink" Target="https://bioin.or.kr/board.do?bid=notice&amp;cmd=view&amp;num=332132" TargetMode="External"/><Relationship Id="rIdqf-y1ynhp1bqhlxgbgpyj" Type="http://schemas.openxmlformats.org/officeDocument/2006/relationships/hyperlink" Target="https://biz.heraldcorp.com/article/10770134" TargetMode="External"/><Relationship Id="rId4gsumla0ul0agzeps5n72" Type="http://schemas.openxmlformats.org/officeDocument/2006/relationships/hyperlink" Target="https://bioin.or.kr/board.do?bid=notice&amp;cmd=view&amp;num=332132" TargetMode="External"/><Relationship Id="rIdvn9owwcla8lcgaka_di_d" Type="http://schemas.openxmlformats.org/officeDocument/2006/relationships/hyperlink" Target="https://www.medifonews.com/news/article.html?no=214458" TargetMode="External"/><Relationship Id="rIduw5casjwgy9tslya7jre4" Type="http://schemas.openxmlformats.org/officeDocument/2006/relationships/hyperlink" Target="https://telescopeinnovations.com/telescope-innovations-installs-koreas-first-self-driving-lab-for-pharma-rd-and-education/" TargetMode="External"/><Relationship Id="rId4w_uqg6cbsfazazszvsd4" Type="http://schemas.openxmlformats.org/officeDocument/2006/relationships/hyperlink" Target="https://www.kribb.re.kr/kor/sub02/sub02_02_01_view.jsp?b_idx=34637" TargetMode="External"/><Relationship Id="rIdgjoag7jqnra-deopyhhmc" Type="http://schemas.openxmlformats.org/officeDocument/2006/relationships/hyperlink" Target="https://blog.lgchem.com/2025/12/11_automation_lab/" TargetMode="External"/><Relationship Id="rIdba7gjwmebjfjqs4xcrt5k" Type="http://schemas.openxmlformats.org/officeDocument/2006/relationships/hyperlink" Target="https://www.sedaily.com/article/20077980" TargetMode="External"/><Relationship Id="rIdpmzahi0zvsjtina8dnogn" Type="http://schemas.openxmlformats.org/officeDocument/2006/relationships/hyperlink" Target="https://www.thebionews.net/news/articleView.html?idxno=26684" TargetMode="External"/><Relationship Id="rIdzsjslp1tmjex3uowj824d" Type="http://schemas.openxmlformats.org/officeDocument/2006/relationships/hyperlink" Target="https://eng.snu.ac.kr/snu/bbs/BMSR00005/view.do?boardId=6275&amp;menuNo=200152" TargetMode="External"/><Relationship Id="rIdbsshxrx8tlcua8f6inp4g" Type="http://schemas.openxmlformats.org/officeDocument/2006/relationships/hyperlink" Target="https://kmelloddy.org/" TargetMode="External"/><Relationship Id="rIdeyvgy-iziar7nxepjjb-s" Type="http://schemas.openxmlformats.org/officeDocument/2006/relationships/hyperlink" Target="https://dataon.kisti.re.kr/" TargetMode="External"/><Relationship Id="rIdv_aiotkbjtunpk5ed-ny9" Type="http://schemas.openxmlformats.org/officeDocument/2006/relationships/hyperlink" Target="https://www.hitnews.co.kr/news/articleView.html?idxno=77438" TargetMode="External"/><Relationship Id="rIdtsod9wawty31x3h6d92dd" Type="http://schemas.openxmlformats.org/officeDocument/2006/relationships/hyperlink" Target="https://www.hellodd.com/news/articleView.html?idxno=112789" TargetMode="External"/><Relationship Id="rIdvg8b038goa63ecq6hv8jo" Type="http://schemas.openxmlformats.org/officeDocument/2006/relationships/hyperlink" Target="https://www.mt.co.kr/tech/2026/04/30/2026042917513071754" TargetMode="External"/><Relationship Id="rId67_dr-ecrijy55hohy4s5" Type="http://schemas.openxmlformats.org/officeDocument/2006/relationships/hyperlink" Target="https://biz.heraldcorp.com/article/10770134" TargetMode="External"/><Relationship Id="rId0_kwjvevktbxaeqqiac94" Type="http://schemas.openxmlformats.org/officeDocument/2006/relationships/hyperlink" Target="https://www.hitnews.co.kr/news/articleView.html?idxno=77438" TargetMode="External"/><Relationship Id="rIdx-yyqllj-iwgu6yzt3osz" Type="http://schemas.openxmlformats.org/officeDocument/2006/relationships/hyperlink" Target="https://www.hellodd.com/news/articleView.html?idxno=112789" TargetMode="External"/><Relationship Id="rIdezzrsgowpsvgses8svfma" Type="http://schemas.openxmlformats.org/officeDocument/2006/relationships/hyperlink" Target="https://energium.kier.re.kr/sub040101/articles/view/tableid/news/category/2/view_type/webzine/page/3/id/5665" TargetMode="External"/><Relationship Id="rIdvtlpbuiyb8lj-a6kidspo" Type="http://schemas.openxmlformats.org/officeDocument/2006/relationships/hyperlink" Target="https://www.sedaily.com/article/20077980" TargetMode="External"/><Relationship Id="rId3aur8lhelr9820wuuyc87" Type="http://schemas.openxmlformats.org/officeDocument/2006/relationships/hyperlink" Target="https://www.industrynews.co.kr/news/articleView.html?idxno=72079" TargetMode="External"/><Relationship Id="rIdxvkcskfayu0utzgy3qpdj" Type="http://schemas.openxmlformats.org/officeDocument/2006/relationships/hyperlink" Target="https://zdnet.co.kr/view/?no=20260811095548" TargetMode="External"/><Relationship Id="rIda_c660ifoxgkhp_qdmbsl" Type="http://schemas.openxmlformats.org/officeDocument/2006/relationships/hyperlink" Target="https://www.ibs.re.kr/kor/sub02_06_01.do" TargetMode="External"/><Relationship Id="rIdjp-aqoj_iqsjommqj9s2f" Type="http://schemas.openxmlformats.org/officeDocument/2006/relationships/hyperlink" Target="https://www.mt.co.kr/tech/2026/04/30/2026042917513071754" TargetMode="External"/><Relationship Id="rIdcjo_bjtb9dwjyev5nyj61" Type="http://schemas.openxmlformats.org/officeDocument/2006/relationships/hyperlink" Target="https://aiis.snu.ac.kr/sub1_4_22.php" TargetMode="External"/><Relationship Id="rIdbjowqqmmdu1eg8qfabjss" Type="http://schemas.openxmlformats.org/officeDocument/2006/relationships/hyperlink" Target="https://biz.heraldcorp.com/article/10770134" TargetMode="External"/><Relationship Id="rId4jpwj7vp6qkp-bbzxdi8l" Type="http://schemas.openxmlformats.org/officeDocument/2006/relationships/hyperlink" Target="https://www.hitnews.co.kr/news/articleView.html?idxno=77438" TargetMode="External"/><Relationship Id="rIdlr7egx5ltfxx6ggyzlgey" Type="http://schemas.openxmlformats.org/officeDocument/2006/relationships/hyperlink" Target="https://bioin.or.kr/board.do?bid=notice&amp;cmd=view&amp;num=332132" TargetMode="External"/><Relationship Id="rIdoie9ljz2dkqp0vlkzsiel" Type="http://schemas.openxmlformats.org/officeDocument/2006/relationships/hyperlink" Target="https://www.medifonews.com/news/article.html?no=214458" TargetMode="External"/><Relationship Id="rIdl8q5ydjme2v9yurh9cdec" Type="http://schemas.openxmlformats.org/officeDocument/2006/relationships/hyperlink" Target="https://www.segye.com/newsView/20240404509280" TargetMode="External"/><Relationship Id="rIdwh7l1edmpsmutcjljea97" Type="http://schemas.openxmlformats.org/officeDocument/2006/relationships/hyperlink" Target="https://telescopeinnovations.com/telescope-innovations-installs-koreas-first-self-driving-lab-for-pharma-rd-and-education/" TargetMode="External"/><Relationship Id="rIdoqws6ag6sqk3jxpyvi_pb" Type="http://schemas.openxmlformats.org/officeDocument/2006/relationships/hyperlink" Target="https://m.sedaily.com/article/14159501" TargetMode="External"/><Relationship Id="rIdhgs0pk_j_dspitfhrtkpl" Type="http://schemas.openxmlformats.org/officeDocument/2006/relationships/hyperlink" Target="https://www.kribb.re.kr/kor/sub02/sub02_02_01_view.jsp?b_idx=34637" TargetMode="External"/><Relationship Id="rIdxlbca-gygep-e3v47x1us" Type="http://schemas.openxmlformats.org/officeDocument/2006/relationships/hyperlink" Target="https://www.inews24.com/view/1793219" TargetMode="External"/><Relationship Id="rIddbn5q68vcagi1hvrvmbqn" Type="http://schemas.openxmlformats.org/officeDocument/2006/relationships/hyperlink" Target="https://blog.lgchem.com/2025/12/11_automation_lab/" TargetMode="External"/><Relationship Id="rIduijn0ck63jol1tzasm1k2" Type="http://schemas.openxmlformats.org/officeDocument/2006/relationships/hyperlink" Target="https://www.kims.re.kr/v17/bbx/board.php?bx_table=05_01&amp;wr_id=715" TargetMode="External"/><Relationship Id="rIdhjkx4qjxt_y5mlvauhbhz" Type="http://schemas.openxmlformats.org/officeDocument/2006/relationships/hyperlink" Target="https://www.thebionews.net/news/articleView.html?idxno=26684" TargetMode="External"/><Relationship Id="rIdiayajktz-pjsxy5pgf-jj" Type="http://schemas.openxmlformats.org/officeDocument/2006/relationships/hyperlink" Target="https://www.e-science.co.kr/news/articleView.html?idxno=107275" TargetMode="External"/><Relationship Id="rId4t5kb672ru1hx4keupwj4" Type="http://schemas.openxmlformats.org/officeDocument/2006/relationships/hyperlink" Target="https://eng.snu.ac.kr/snu/bbs/BMSR00005/view.do?boardId=6275&amp;menuNo=200152" TargetMode="External"/><Relationship Id="rIdy79znzrckpgxe9gesc7j6" Type="http://schemas.openxmlformats.org/officeDocument/2006/relationships/hyperlink" Target="https://chemworld.kcsnet.or.kr/post/%ED%99%94%ED%95%99%EB%8D%B0%EC%9D%B4%ED%84%B0%EA%B8%B0%EB%B0%98%EC%97%B0%EA%B5%AC%EC%84%BC%ED%84%B0" TargetMode="External"/><Relationship Id="rId3ukxgb7exw-kayqfmr_lg" Type="http://schemas.openxmlformats.org/officeDocument/2006/relationships/hyperlink" Target="https://kmelloddy.org/" TargetMode="External"/><Relationship Id="rId4fgtgjud6ynuhugk-4hdp" Type="http://schemas.openxmlformats.org/officeDocument/2006/relationships/hyperlink" Target="https://mse.kaist.ac.kr/index.php?mid=mse_research_highlight_en&amp;document_srl=387700" TargetMode="External"/><Relationship Id="rIdczhpli3ihnstqc2zq8x1z" Type="http://schemas.openxmlformats.org/officeDocument/2006/relationships/hyperlink" Target="https://dataon.kisti.re.kr/" TargetMode="External"/><Relationship Id="rIdgkst0_arjg3fysjadyd-m" Type="http://schemas.openxmlformats.org/officeDocument/2006/relationships/hyperlink" Target="https://www.asiae.co.kr/article/2025080309221574066" TargetMode="External"/><Relationship Id="rIdzt5ftcqhugvlhs-cqcfgy" Type="http://schemas.openxmlformats.org/officeDocument/2006/relationships/hyperlink" Target="https://pubs.rsc.org/en/content/articlelanding/2026/dd/d6dd00024j" TargetMode="External"/><Relationship Id="rIdvfedohj-cikctpmnh8gz6" Type="http://schemas.openxmlformats.org/officeDocument/2006/relationships/hyperlink" Target="https://pubs.rsc.org/en/content/articlelanding/2026/dd/d6dd00024j" TargetMode="External"/><Relationship Id="rId7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2026-08-21T01:40:21.135Z</dcterms:created>
  <dcterms:modified xsi:type="dcterms:W3CDTF">2026-08-21T01:40:21.136Z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