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5149" w14:textId="55CC22CE" w:rsidR="00B75F4B" w:rsidRDefault="00B75F4B" w:rsidP="002655AA">
      <w:pPr>
        <w:pStyle w:val="Heading1"/>
      </w:pPr>
      <w:r>
        <w:t>Requirements</w:t>
      </w:r>
    </w:p>
    <w:p w14:paraId="0A14BC05" w14:textId="064A47F9" w:rsidR="002655AA" w:rsidRPr="002655AA" w:rsidRDefault="002655AA" w:rsidP="002655AA">
      <w:pPr>
        <w:pStyle w:val="NoSpacing"/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 xml:space="preserve">Grey = </w:t>
      </w:r>
      <w:r>
        <w:rPr>
          <w:color w:val="808080" w:themeColor="background1" w:themeShade="80"/>
        </w:rPr>
        <w:t>n/a in this game</w:t>
      </w:r>
    </w:p>
    <w:p w14:paraId="58F503EC" w14:textId="73C7E999" w:rsidR="002655AA" w:rsidRDefault="002655AA" w:rsidP="002655AA">
      <w:pPr>
        <w:pStyle w:val="NoSpacing"/>
        <w:rPr>
          <w:color w:val="FF0000"/>
        </w:rPr>
      </w:pPr>
      <w:r>
        <w:rPr>
          <w:color w:val="FF0000"/>
        </w:rPr>
        <w:t>Red = no marks</w:t>
      </w:r>
    </w:p>
    <w:p w14:paraId="575994BB" w14:textId="74D9778C" w:rsidR="002655AA" w:rsidRDefault="002655AA" w:rsidP="002655AA">
      <w:pPr>
        <w:pStyle w:val="NoSpacing"/>
        <w:rPr>
          <w:color w:val="ED7D31" w:themeColor="accent2"/>
        </w:rPr>
      </w:pPr>
      <w:r>
        <w:rPr>
          <w:color w:val="ED7D31" w:themeColor="accent2"/>
        </w:rPr>
        <w:t>Orange = partial marks</w:t>
      </w:r>
    </w:p>
    <w:p w14:paraId="4FBF5A19" w14:textId="0665A8DA" w:rsidR="002655AA" w:rsidRPr="002655AA" w:rsidRDefault="002655AA" w:rsidP="002655AA">
      <w:pPr>
        <w:pStyle w:val="NoSpacing"/>
        <w:rPr>
          <w:color w:val="70AD47" w:themeColor="accent6"/>
        </w:rPr>
      </w:pPr>
      <w:r>
        <w:rPr>
          <w:color w:val="70AD47" w:themeColor="accent6"/>
        </w:rPr>
        <w:t>Green = full marks</w:t>
      </w:r>
    </w:p>
    <w:p w14:paraId="6DCC9323" w14:textId="77777777" w:rsidR="002655AA" w:rsidRDefault="002655AA" w:rsidP="00B75F4B"/>
    <w:p w14:paraId="18A34D04" w14:textId="498ACC6A" w:rsidR="00B75F4B" w:rsidRDefault="00B75F4B" w:rsidP="00B75F4B">
      <w:pPr>
        <w:pStyle w:val="Heading2"/>
      </w:pPr>
      <w:r>
        <w:t>Mandatory:</w:t>
      </w:r>
    </w:p>
    <w:p w14:paraId="6CD0E887" w14:textId="25758412" w:rsidR="00B75F4B" w:rsidRPr="00B75F4B" w:rsidRDefault="00B75F4B" w:rsidP="00B75F4B">
      <w:pPr>
        <w:rPr>
          <w:color w:val="FF0000"/>
        </w:rPr>
      </w:pPr>
    </w:p>
    <w:p w14:paraId="2858784A" w14:textId="445CB53C" w:rsidR="00B75F4B" w:rsidRPr="00BC2C46" w:rsidRDefault="00B75F4B" w:rsidP="00B75F4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C2C46">
        <w:rPr>
          <w:color w:val="70AD47" w:themeColor="accent6"/>
        </w:rPr>
        <w:t>Add states to your program (0 to 2 marks)</w:t>
      </w:r>
    </w:p>
    <w:p w14:paraId="25A19EFA" w14:textId="2C3A274D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Save and load some non-trivial data (0 to 3 marks).</w:t>
      </w:r>
    </w:p>
    <w:p w14:paraId="4E028CB7" w14:textId="547DBF6A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Interesting and impressive automated objects (0-1 mark)</w:t>
      </w:r>
    </w:p>
    <w:p w14:paraId="77252A22" w14:textId="55C1F178" w:rsid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Impact/impression (0 to 2 marks)</w:t>
      </w:r>
    </w:p>
    <w:p w14:paraId="0161B8CB" w14:textId="0432704D" w:rsidR="00641FF2" w:rsidRDefault="00BC2C46" w:rsidP="00B75F4B">
      <w:r>
        <w:t>3</w:t>
      </w:r>
      <w:r w:rsidR="0051163C">
        <w:t>/8 marks</w:t>
      </w:r>
    </w:p>
    <w:p w14:paraId="13B7AF50" w14:textId="77777777" w:rsidR="00641FF2" w:rsidRPr="00641FF2" w:rsidRDefault="00641FF2" w:rsidP="00B75F4B"/>
    <w:p w14:paraId="62160733" w14:textId="18BB6207" w:rsidR="00B75F4B" w:rsidRDefault="00B75F4B" w:rsidP="00B75F4B">
      <w:pPr>
        <w:pStyle w:val="Heading2"/>
      </w:pPr>
      <w:r>
        <w:t>Optional:</w:t>
      </w:r>
    </w:p>
    <w:p w14:paraId="67AC572B" w14:textId="76F7CEA0" w:rsidR="00B75F4B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 xml:space="preserve">A: Correctly implement scrolling and zooming using the framework’s </w:t>
      </w:r>
      <w:proofErr w:type="spellStart"/>
      <w:r w:rsidRPr="00D1048C">
        <w:rPr>
          <w:color w:val="70AD47" w:themeColor="accent6"/>
        </w:rPr>
        <w:t>FilterPoints</w:t>
      </w:r>
      <w:proofErr w:type="spellEnd"/>
      <w:r w:rsidRPr="00D1048C">
        <w:rPr>
          <w:color w:val="70AD47" w:themeColor="accent6"/>
        </w:rPr>
        <w:t xml:space="preserve"> class (1 mark)</w:t>
      </w:r>
    </w:p>
    <w:p w14:paraId="1675ECFC" w14:textId="3BA9AA52" w:rsidR="00B07885" w:rsidRPr="004A799D" w:rsidRDefault="00B07885" w:rsidP="00B75F4B">
      <w:pPr>
        <w:rPr>
          <w:color w:val="ED7D31" w:themeColor="accent2"/>
        </w:rPr>
      </w:pPr>
      <w:r w:rsidRPr="004A799D">
        <w:rPr>
          <w:color w:val="ED7D31" w:themeColor="accent2"/>
        </w:rPr>
        <w:t>B. Have advanced animation for background and moving objects (1-2 marks)</w:t>
      </w:r>
    </w:p>
    <w:p w14:paraId="23803153" w14:textId="1BBEB654" w:rsidR="00B07885" w:rsidRPr="00D1048C" w:rsidRDefault="00B07885" w:rsidP="00B75F4B">
      <w:pPr>
        <w:rPr>
          <w:color w:val="ED7D31" w:themeColor="accent2"/>
        </w:rPr>
      </w:pPr>
      <w:r w:rsidRPr="00D1048C">
        <w:rPr>
          <w:color w:val="ED7D31" w:themeColor="accent2"/>
        </w:rPr>
        <w:t>C. Interesting and impressive tile manager usage (1-2 marks)</w:t>
      </w:r>
    </w:p>
    <w:p w14:paraId="7E65850F" w14:textId="47D3452F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D. Creating new displayable objects during the game (1 mark)</w:t>
      </w:r>
    </w:p>
    <w:p w14:paraId="0F11EDC0" w14:textId="72E66E83" w:rsidR="00B07885" w:rsidRPr="0076201E" w:rsidRDefault="00B07885" w:rsidP="00B75F4B">
      <w:pPr>
        <w:rPr>
          <w:color w:val="70AD47" w:themeColor="accent6"/>
        </w:rPr>
      </w:pPr>
      <w:r w:rsidRPr="0076201E">
        <w:rPr>
          <w:color w:val="70AD47" w:themeColor="accent6"/>
        </w:rPr>
        <w:t>E. Allow user to enter text which appears on the graphical display (1 mark)</w:t>
      </w:r>
    </w:p>
    <w:p w14:paraId="0D2A9852" w14:textId="442F346D" w:rsidR="00B07885" w:rsidRPr="00855BF1" w:rsidRDefault="00B07885" w:rsidP="00B75F4B">
      <w:pPr>
        <w:rPr>
          <w:color w:val="ED7D31" w:themeColor="accent2"/>
        </w:rPr>
      </w:pPr>
      <w:r w:rsidRPr="00855BF1">
        <w:rPr>
          <w:color w:val="ED7D31" w:themeColor="accent2"/>
        </w:rPr>
        <w:t>F. Complex intelligence on an automated moving object (1 or 2 marks)</w:t>
      </w:r>
    </w:p>
    <w:p w14:paraId="61FB0EF1" w14:textId="47EBC9E2" w:rsidR="00B07885" w:rsidRPr="002655AA" w:rsidRDefault="00B07885" w:rsidP="00B75F4B">
      <w:pPr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>G. Non-trivial pixel-perfect collision detection (1 mark)</w:t>
      </w:r>
    </w:p>
    <w:p w14:paraId="3BACC03D" w14:textId="0C4571BF" w:rsidR="00B07885" w:rsidRPr="00CF0873" w:rsidRDefault="00B07885" w:rsidP="00B75F4B">
      <w:pPr>
        <w:rPr>
          <w:color w:val="70AD47" w:themeColor="accent6"/>
        </w:rPr>
      </w:pPr>
      <w:r w:rsidRPr="00CF0873">
        <w:rPr>
          <w:color w:val="70AD47" w:themeColor="accent6"/>
        </w:rPr>
        <w:t xml:space="preserve">H. Image rotation/manipulation using the </w:t>
      </w:r>
      <w:proofErr w:type="spellStart"/>
      <w:r w:rsidRPr="00CF0873">
        <w:rPr>
          <w:color w:val="70AD47" w:themeColor="accent6"/>
        </w:rPr>
        <w:t>CoordinateMapping</w:t>
      </w:r>
      <w:proofErr w:type="spellEnd"/>
      <w:r w:rsidRPr="00CF0873">
        <w:rPr>
          <w:color w:val="70AD47" w:themeColor="accent6"/>
        </w:rPr>
        <w:t xml:space="preserve"> object (1 mark)</w:t>
      </w:r>
    </w:p>
    <w:p w14:paraId="5F296734" w14:textId="1A577E9A" w:rsidR="00B07885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I. Integrate sound using SDL (1 mark)</w:t>
      </w:r>
    </w:p>
    <w:p w14:paraId="29A0A241" w14:textId="3095C389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J. Show your understanding of templates and/or operator overloading (1 mark)</w:t>
      </w:r>
    </w:p>
    <w:p w14:paraId="7C7B1EAE" w14:textId="53FA687C" w:rsidR="00B07885" w:rsidRPr="00AC42DA" w:rsidRDefault="00B07885" w:rsidP="00B75F4B">
      <w:pPr>
        <w:rPr>
          <w:color w:val="70AD47" w:themeColor="accent6"/>
        </w:rPr>
      </w:pPr>
      <w:r w:rsidRPr="00AC42DA">
        <w:rPr>
          <w:color w:val="70AD47" w:themeColor="accent6"/>
        </w:rPr>
        <w:t>K. Use your own smart pointers appropriately (1 mark)</w:t>
      </w:r>
    </w:p>
    <w:p w14:paraId="48873C6E" w14:textId="3ED0C2E6" w:rsidR="00B07885" w:rsidRDefault="00B07885" w:rsidP="00B75F4B">
      <w:pPr>
        <w:rPr>
          <w:color w:val="FF0000"/>
        </w:rPr>
      </w:pPr>
      <w:r w:rsidRPr="00D1048C">
        <w:rPr>
          <w:color w:val="FF0000"/>
        </w:rPr>
        <w:t>L. Sellable quality (1 mark)</w:t>
      </w:r>
    </w:p>
    <w:p w14:paraId="2D4CC35A" w14:textId="45D0EDAC" w:rsidR="00641FF2" w:rsidRDefault="0076201E" w:rsidP="00B75F4B">
      <w:r>
        <w:t>8</w:t>
      </w:r>
      <w:r w:rsidR="0051163C">
        <w:t>/12</w:t>
      </w:r>
      <w:r w:rsidR="00641FF2">
        <w:t xml:space="preserve"> marks</w:t>
      </w:r>
    </w:p>
    <w:p w14:paraId="7B5DC2B5" w14:textId="57039276" w:rsidR="00444A9A" w:rsidRDefault="00444A9A" w:rsidP="00B75F4B"/>
    <w:p w14:paraId="2C259ADC" w14:textId="77777777" w:rsidR="0090105A" w:rsidRDefault="0090105A">
      <w:r>
        <w:br w:type="page"/>
      </w:r>
    </w:p>
    <w:p w14:paraId="3F16AAAF" w14:textId="01581B8D" w:rsidR="00444A9A" w:rsidRDefault="00444A9A" w:rsidP="00B75F4B">
      <w:r>
        <w:lastRenderedPageBreak/>
        <w:t>TODO:</w:t>
      </w:r>
    </w:p>
    <w:p w14:paraId="535D9D51" w14:textId="62EB918C" w:rsidR="004A799D" w:rsidRDefault="00E178E1" w:rsidP="00444A9A">
      <w:pPr>
        <w:pStyle w:val="ListParagraph"/>
        <w:numPr>
          <w:ilvl w:val="0"/>
          <w:numId w:val="2"/>
        </w:numPr>
      </w:pPr>
      <w:r>
        <w:t xml:space="preserve">B+C. </w:t>
      </w:r>
      <w:r w:rsidR="004A799D">
        <w:t xml:space="preserve">Add animation to the </w:t>
      </w:r>
      <w:r w:rsidR="00995C70">
        <w:t xml:space="preserve">background, </w:t>
      </w:r>
      <w:r w:rsidR="00017440">
        <w:t>like a pressure plate that triggers a door animation</w:t>
      </w:r>
    </w:p>
    <w:p w14:paraId="75A2081A" w14:textId="4E32DE4A" w:rsidR="00E949DC" w:rsidRDefault="00E178E1" w:rsidP="00332344">
      <w:pPr>
        <w:pStyle w:val="ListParagraph"/>
        <w:numPr>
          <w:ilvl w:val="0"/>
          <w:numId w:val="2"/>
        </w:numPr>
      </w:pPr>
      <w:r>
        <w:t xml:space="preserve">H. </w:t>
      </w:r>
      <w:r w:rsidR="00E949DC">
        <w:t>Add projectiles that rotate to face their target</w:t>
      </w:r>
    </w:p>
    <w:p w14:paraId="6E7F20B1" w14:textId="77B79704" w:rsidR="00280C9C" w:rsidRDefault="00E178E1" w:rsidP="00444A9A">
      <w:pPr>
        <w:pStyle w:val="ListParagraph"/>
        <w:numPr>
          <w:ilvl w:val="0"/>
          <w:numId w:val="2"/>
        </w:numPr>
      </w:pPr>
      <w:r>
        <w:t xml:space="preserve">2. </w:t>
      </w:r>
      <w:r w:rsidR="00CD602B">
        <w:t>Add level</w:t>
      </w:r>
      <w:r w:rsidR="00D44A6D">
        <w:t xml:space="preserve"> </w:t>
      </w:r>
      <w:r w:rsidR="00CD602B">
        <w:t>saving and loading</w:t>
      </w:r>
      <w:r w:rsidR="00CF242B">
        <w:t xml:space="preserve"> (includ</w:t>
      </w:r>
      <w:r w:rsidR="00A80DCD">
        <w:t>es</w:t>
      </w:r>
      <w:r w:rsidR="00CF242B">
        <w:t xml:space="preserve"> creating objects on load)</w:t>
      </w:r>
    </w:p>
    <w:p w14:paraId="69EF050C" w14:textId="26B63E4A" w:rsidR="000755CC" w:rsidRDefault="00E178E1" w:rsidP="00E028FE">
      <w:pPr>
        <w:pStyle w:val="ListParagraph"/>
        <w:numPr>
          <w:ilvl w:val="0"/>
          <w:numId w:val="2"/>
        </w:numPr>
      </w:pPr>
      <w:r>
        <w:t xml:space="preserve">F. </w:t>
      </w:r>
      <w:r w:rsidR="00EE24BD">
        <w:t>Add pathfinding to enemies</w:t>
      </w:r>
    </w:p>
    <w:p w14:paraId="33655505" w14:textId="6C62A8FD" w:rsidR="00E028FE" w:rsidRDefault="00715B1A" w:rsidP="00947BE6">
      <w:pPr>
        <w:pStyle w:val="ListParagraph"/>
        <w:numPr>
          <w:ilvl w:val="0"/>
          <w:numId w:val="2"/>
        </w:numPr>
      </w:pPr>
      <w:r>
        <w:t xml:space="preserve">E. Add name input on </w:t>
      </w:r>
      <w:proofErr w:type="spellStart"/>
      <w:r>
        <w:t>startup</w:t>
      </w:r>
      <w:proofErr w:type="spellEnd"/>
    </w:p>
    <w:sectPr w:rsidR="00E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645"/>
    <w:multiLevelType w:val="hybridMultilevel"/>
    <w:tmpl w:val="1D62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14132"/>
    <w:multiLevelType w:val="hybridMultilevel"/>
    <w:tmpl w:val="CA7C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4B"/>
    <w:rsid w:val="00017440"/>
    <w:rsid w:val="000755CC"/>
    <w:rsid w:val="001A3301"/>
    <w:rsid w:val="002655AA"/>
    <w:rsid w:val="002759E3"/>
    <w:rsid w:val="00280C9C"/>
    <w:rsid w:val="00303CD5"/>
    <w:rsid w:val="00332344"/>
    <w:rsid w:val="00444A9A"/>
    <w:rsid w:val="004A799D"/>
    <w:rsid w:val="0051163C"/>
    <w:rsid w:val="00641FF2"/>
    <w:rsid w:val="00715B1A"/>
    <w:rsid w:val="0076201E"/>
    <w:rsid w:val="00793F63"/>
    <w:rsid w:val="00855BF1"/>
    <w:rsid w:val="0090105A"/>
    <w:rsid w:val="00947BE6"/>
    <w:rsid w:val="00977936"/>
    <w:rsid w:val="00977AD5"/>
    <w:rsid w:val="00982F70"/>
    <w:rsid w:val="00995C70"/>
    <w:rsid w:val="00A80DCD"/>
    <w:rsid w:val="00A858EC"/>
    <w:rsid w:val="00AC42DA"/>
    <w:rsid w:val="00B07885"/>
    <w:rsid w:val="00B75F4B"/>
    <w:rsid w:val="00BC2C46"/>
    <w:rsid w:val="00C80D34"/>
    <w:rsid w:val="00C81B6F"/>
    <w:rsid w:val="00CD602B"/>
    <w:rsid w:val="00CF0873"/>
    <w:rsid w:val="00CF242B"/>
    <w:rsid w:val="00D1048C"/>
    <w:rsid w:val="00D44A6D"/>
    <w:rsid w:val="00E028FE"/>
    <w:rsid w:val="00E041D2"/>
    <w:rsid w:val="00E178E1"/>
    <w:rsid w:val="00E90568"/>
    <w:rsid w:val="00E949DC"/>
    <w:rsid w:val="00E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D23"/>
  <w15:chartTrackingRefBased/>
  <w15:docId w15:val="{4863BEB4-9FEC-47E4-A95E-E0D6996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F4B"/>
    <w:pPr>
      <w:ind w:left="720"/>
      <w:contextualSpacing/>
    </w:pPr>
  </w:style>
  <w:style w:type="paragraph" w:styleId="NoSpacing">
    <w:name w:val="No Spacing"/>
    <w:uiPriority w:val="1"/>
    <w:qFormat/>
    <w:rsid w:val="00265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Cryer</dc:creator>
  <cp:keywords/>
  <dc:description/>
  <cp:lastModifiedBy>Benjamin Cryer</cp:lastModifiedBy>
  <cp:revision>38</cp:revision>
  <dcterms:created xsi:type="dcterms:W3CDTF">2020-04-23T15:05:00Z</dcterms:created>
  <dcterms:modified xsi:type="dcterms:W3CDTF">2020-05-02T00:20:00Z</dcterms:modified>
</cp:coreProperties>
</file>