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4EDED4E7"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311F05">
        <w:rPr>
          <w:rFonts w:ascii="Arial" w:hAnsi="Arial" w:cs="Arial"/>
          <w:i/>
          <w:color w:val="0000FF"/>
          <w:sz w:val="40"/>
          <w:szCs w:val="40"/>
        </w:rPr>
        <w:t>Prog3 AT2 Four</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5CFE383A" w:rsidR="00CE6689" w:rsidRPr="002D1641" w:rsidRDefault="00311F05">
      <w:pPr>
        <w:pStyle w:val="StyleSubtitleCover2TopNoborder"/>
        <w:rPr>
          <w:rFonts w:ascii="Arial" w:hAnsi="Arial" w:cs="Arial"/>
          <w:lang w:val="de-DE"/>
        </w:rPr>
      </w:pPr>
      <w:r>
        <w:rPr>
          <w:rFonts w:ascii="Arial" w:hAnsi="Arial" w:cs="Arial"/>
          <w:i/>
          <w:color w:val="0000FF"/>
        </w:rPr>
        <w:t>12</w:t>
      </w:r>
      <w:r w:rsidR="00632541">
        <w:rPr>
          <w:rFonts w:ascii="Arial" w:hAnsi="Arial" w:cs="Arial"/>
          <w:i/>
          <w:color w:val="0000FF"/>
        </w:rPr>
        <w:t>/10</w:t>
      </w:r>
      <w:r w:rsidR="00C833A9">
        <w:rPr>
          <w:rFonts w:ascii="Arial" w:hAnsi="Arial" w:cs="Arial"/>
          <w:i/>
          <w:color w:val="0000FF"/>
        </w:rPr>
        <w:t>/2021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286393A3"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311F05">
        <w:rPr>
          <w:rFonts w:asciiTheme="minorHAnsi" w:hAnsiTheme="minorHAnsi" w:cstheme="minorHAnsi"/>
        </w:rPr>
        <w:t>12</w:t>
      </w:r>
      <w:r w:rsidR="00632541">
        <w:rPr>
          <w:rFonts w:asciiTheme="minorHAnsi" w:hAnsiTheme="minorHAnsi" w:cstheme="minorHAnsi"/>
        </w:rPr>
        <w:t xml:space="preserve"> October</w:t>
      </w:r>
      <w:r w:rsidR="00C833A9">
        <w:rPr>
          <w:rFonts w:asciiTheme="minorHAnsi" w:hAnsiTheme="minorHAnsi" w:cstheme="minorHAnsi"/>
        </w:rPr>
        <w:t xml:space="preserve">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67F74E31" w:rsidR="00011D7D" w:rsidRPr="002D1641" w:rsidRDefault="00311F05">
            <w:pPr>
              <w:pStyle w:val="Tabletext"/>
              <w:rPr>
                <w:rFonts w:cs="Arial"/>
              </w:rPr>
            </w:pPr>
            <w:r>
              <w:rPr>
                <w:rFonts w:cs="Arial"/>
                <w:i/>
                <w:color w:val="0000FF"/>
              </w:rPr>
              <w:t>12</w:t>
            </w:r>
            <w:r w:rsidR="00632541">
              <w:rPr>
                <w:rFonts w:cs="Arial"/>
                <w:i/>
                <w:color w:val="0000FF"/>
              </w:rPr>
              <w:t>/10</w:t>
            </w:r>
            <w:r w:rsidR="00C833A9">
              <w:rPr>
                <w:rFonts w:cs="Arial"/>
                <w:i/>
                <w:color w:val="0000FF"/>
              </w:rPr>
              <w:t>/2021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&lt;mm/dd/yy&gt;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6EDAABBE" w14:textId="10764246" w:rsidR="00D560D5"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0873153" w:history="1">
        <w:r w:rsidR="00D560D5" w:rsidRPr="00F96ED9">
          <w:rPr>
            <w:rStyle w:val="Hyperlink"/>
          </w:rPr>
          <w:t>1</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Introduction</w:t>
        </w:r>
        <w:r w:rsidR="00D560D5">
          <w:rPr>
            <w:webHidden/>
          </w:rPr>
          <w:tab/>
        </w:r>
        <w:r w:rsidR="00D560D5">
          <w:rPr>
            <w:webHidden/>
          </w:rPr>
          <w:fldChar w:fldCharType="begin"/>
        </w:r>
        <w:r w:rsidR="00D560D5">
          <w:rPr>
            <w:webHidden/>
          </w:rPr>
          <w:instrText xml:space="preserve"> PAGEREF _Toc80873153 \h </w:instrText>
        </w:r>
        <w:r w:rsidR="00D560D5">
          <w:rPr>
            <w:webHidden/>
          </w:rPr>
        </w:r>
        <w:r w:rsidR="00D560D5">
          <w:rPr>
            <w:webHidden/>
          </w:rPr>
          <w:fldChar w:fldCharType="separate"/>
        </w:r>
        <w:r w:rsidR="00D560D5">
          <w:rPr>
            <w:webHidden/>
          </w:rPr>
          <w:t>4</w:t>
        </w:r>
        <w:r w:rsidR="00D560D5">
          <w:rPr>
            <w:webHidden/>
          </w:rPr>
          <w:fldChar w:fldCharType="end"/>
        </w:r>
      </w:hyperlink>
    </w:p>
    <w:p w14:paraId="55FB9B5F" w14:textId="4A652D1F" w:rsidR="00D560D5" w:rsidRDefault="00311F05">
      <w:pPr>
        <w:pStyle w:val="TOC2"/>
        <w:rPr>
          <w:rFonts w:asciiTheme="minorHAnsi" w:eastAsiaTheme="minorEastAsia" w:hAnsiTheme="minorHAnsi" w:cstheme="minorBidi"/>
          <w:sz w:val="22"/>
          <w:szCs w:val="22"/>
          <w:lang w:eastAsia="en-AU"/>
        </w:rPr>
      </w:pPr>
      <w:hyperlink w:anchor="_Toc80873154" w:history="1">
        <w:r w:rsidR="00D560D5" w:rsidRPr="00F96ED9">
          <w:rPr>
            <w:rStyle w:val="Hyperlink"/>
            <w:rFonts w:cs="Arial"/>
          </w:rPr>
          <w:t>1.1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Purpose of The Product Design Specification Document</w:t>
        </w:r>
        <w:r w:rsidR="00D560D5">
          <w:rPr>
            <w:webHidden/>
          </w:rPr>
          <w:tab/>
        </w:r>
        <w:r w:rsidR="00D560D5">
          <w:rPr>
            <w:webHidden/>
          </w:rPr>
          <w:fldChar w:fldCharType="begin"/>
        </w:r>
        <w:r w:rsidR="00D560D5">
          <w:rPr>
            <w:webHidden/>
          </w:rPr>
          <w:instrText xml:space="preserve"> PAGEREF _Toc80873154 \h </w:instrText>
        </w:r>
        <w:r w:rsidR="00D560D5">
          <w:rPr>
            <w:webHidden/>
          </w:rPr>
        </w:r>
        <w:r w:rsidR="00D560D5">
          <w:rPr>
            <w:webHidden/>
          </w:rPr>
          <w:fldChar w:fldCharType="separate"/>
        </w:r>
        <w:r w:rsidR="00D560D5">
          <w:rPr>
            <w:webHidden/>
          </w:rPr>
          <w:t>4</w:t>
        </w:r>
        <w:r w:rsidR="00D560D5">
          <w:rPr>
            <w:webHidden/>
          </w:rPr>
          <w:fldChar w:fldCharType="end"/>
        </w:r>
      </w:hyperlink>
    </w:p>
    <w:p w14:paraId="30847563" w14:textId="16E0431E" w:rsidR="00D560D5" w:rsidRDefault="00311F05">
      <w:pPr>
        <w:pStyle w:val="TOC1"/>
        <w:rPr>
          <w:rFonts w:asciiTheme="minorHAnsi" w:eastAsiaTheme="minorEastAsia" w:hAnsiTheme="minorHAnsi" w:cstheme="minorBidi"/>
          <w:b w:val="0"/>
          <w:bCs w:val="0"/>
          <w:caps w:val="0"/>
          <w:sz w:val="22"/>
          <w:szCs w:val="22"/>
          <w:lang w:eastAsia="en-AU"/>
        </w:rPr>
      </w:pPr>
      <w:hyperlink w:anchor="_Toc80873155" w:history="1">
        <w:r w:rsidR="00D560D5" w:rsidRPr="00F96ED9">
          <w:rPr>
            <w:rStyle w:val="Hyperlink"/>
          </w:rPr>
          <w:t>2</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General Overview and Design Guidelines/Approach</w:t>
        </w:r>
        <w:r w:rsidR="00D560D5">
          <w:rPr>
            <w:webHidden/>
          </w:rPr>
          <w:tab/>
        </w:r>
        <w:r w:rsidR="00D560D5">
          <w:rPr>
            <w:webHidden/>
          </w:rPr>
          <w:fldChar w:fldCharType="begin"/>
        </w:r>
        <w:r w:rsidR="00D560D5">
          <w:rPr>
            <w:webHidden/>
          </w:rPr>
          <w:instrText xml:space="preserve"> PAGEREF _Toc80873155 \h </w:instrText>
        </w:r>
        <w:r w:rsidR="00D560D5">
          <w:rPr>
            <w:webHidden/>
          </w:rPr>
        </w:r>
        <w:r w:rsidR="00D560D5">
          <w:rPr>
            <w:webHidden/>
          </w:rPr>
          <w:fldChar w:fldCharType="separate"/>
        </w:r>
        <w:r w:rsidR="00D560D5">
          <w:rPr>
            <w:webHidden/>
          </w:rPr>
          <w:t>4</w:t>
        </w:r>
        <w:r w:rsidR="00D560D5">
          <w:rPr>
            <w:webHidden/>
          </w:rPr>
          <w:fldChar w:fldCharType="end"/>
        </w:r>
      </w:hyperlink>
    </w:p>
    <w:p w14:paraId="649823B1" w14:textId="1C292EFF" w:rsidR="00D560D5" w:rsidRDefault="00311F05">
      <w:pPr>
        <w:pStyle w:val="TOC2"/>
        <w:rPr>
          <w:rFonts w:asciiTheme="minorHAnsi" w:eastAsiaTheme="minorEastAsia" w:hAnsiTheme="minorHAnsi" w:cstheme="minorBidi"/>
          <w:sz w:val="22"/>
          <w:szCs w:val="22"/>
          <w:lang w:eastAsia="en-AU"/>
        </w:rPr>
      </w:pPr>
      <w:hyperlink w:anchor="_Toc80873156" w:history="1">
        <w:r w:rsidR="00D560D5" w:rsidRPr="00F96ED9">
          <w:rPr>
            <w:rStyle w:val="Hyperlink"/>
            <w:rFonts w:cs="Arial"/>
          </w:rPr>
          <w:t>2.1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Assumptions / Constraints / Standards</w:t>
        </w:r>
        <w:r w:rsidR="00D560D5">
          <w:rPr>
            <w:webHidden/>
          </w:rPr>
          <w:tab/>
        </w:r>
        <w:r w:rsidR="00D560D5">
          <w:rPr>
            <w:webHidden/>
          </w:rPr>
          <w:fldChar w:fldCharType="begin"/>
        </w:r>
        <w:r w:rsidR="00D560D5">
          <w:rPr>
            <w:webHidden/>
          </w:rPr>
          <w:instrText xml:space="preserve"> PAGEREF _Toc80873156 \h </w:instrText>
        </w:r>
        <w:r w:rsidR="00D560D5">
          <w:rPr>
            <w:webHidden/>
          </w:rPr>
        </w:r>
        <w:r w:rsidR="00D560D5">
          <w:rPr>
            <w:webHidden/>
          </w:rPr>
          <w:fldChar w:fldCharType="separate"/>
        </w:r>
        <w:r w:rsidR="00D560D5">
          <w:rPr>
            <w:webHidden/>
          </w:rPr>
          <w:t>4</w:t>
        </w:r>
        <w:r w:rsidR="00D560D5">
          <w:rPr>
            <w:webHidden/>
          </w:rPr>
          <w:fldChar w:fldCharType="end"/>
        </w:r>
      </w:hyperlink>
    </w:p>
    <w:p w14:paraId="3B9E1724" w14:textId="39E40C0C" w:rsidR="00D560D5" w:rsidRDefault="00311F05">
      <w:pPr>
        <w:pStyle w:val="TOC1"/>
        <w:rPr>
          <w:rFonts w:asciiTheme="minorHAnsi" w:eastAsiaTheme="minorEastAsia" w:hAnsiTheme="minorHAnsi" w:cstheme="minorBidi"/>
          <w:b w:val="0"/>
          <w:bCs w:val="0"/>
          <w:caps w:val="0"/>
          <w:sz w:val="22"/>
          <w:szCs w:val="22"/>
          <w:lang w:eastAsia="en-AU"/>
        </w:rPr>
      </w:pPr>
      <w:hyperlink w:anchor="_Toc80873157" w:history="1">
        <w:r w:rsidR="00D560D5" w:rsidRPr="00F96ED9">
          <w:rPr>
            <w:rStyle w:val="Hyperlink"/>
          </w:rPr>
          <w:t>3</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Architecture Design</w:t>
        </w:r>
        <w:r w:rsidR="00D560D5">
          <w:rPr>
            <w:webHidden/>
          </w:rPr>
          <w:tab/>
        </w:r>
        <w:r w:rsidR="00D560D5">
          <w:rPr>
            <w:webHidden/>
          </w:rPr>
          <w:fldChar w:fldCharType="begin"/>
        </w:r>
        <w:r w:rsidR="00D560D5">
          <w:rPr>
            <w:webHidden/>
          </w:rPr>
          <w:instrText xml:space="preserve"> PAGEREF _Toc80873157 \h </w:instrText>
        </w:r>
        <w:r w:rsidR="00D560D5">
          <w:rPr>
            <w:webHidden/>
          </w:rPr>
        </w:r>
        <w:r w:rsidR="00D560D5">
          <w:rPr>
            <w:webHidden/>
          </w:rPr>
          <w:fldChar w:fldCharType="separate"/>
        </w:r>
        <w:r w:rsidR="00D560D5">
          <w:rPr>
            <w:webHidden/>
          </w:rPr>
          <w:t>5</w:t>
        </w:r>
        <w:r w:rsidR="00D560D5">
          <w:rPr>
            <w:webHidden/>
          </w:rPr>
          <w:fldChar w:fldCharType="end"/>
        </w:r>
      </w:hyperlink>
    </w:p>
    <w:p w14:paraId="3AEA91C0" w14:textId="16657BC9" w:rsidR="00D560D5" w:rsidRDefault="00311F05">
      <w:pPr>
        <w:pStyle w:val="TOC2"/>
        <w:rPr>
          <w:rFonts w:asciiTheme="minorHAnsi" w:eastAsiaTheme="minorEastAsia" w:hAnsiTheme="minorHAnsi" w:cstheme="minorBidi"/>
          <w:sz w:val="22"/>
          <w:szCs w:val="22"/>
          <w:lang w:eastAsia="en-AU"/>
        </w:rPr>
      </w:pPr>
      <w:hyperlink w:anchor="_Toc80873158" w:history="1">
        <w:r w:rsidR="00D560D5" w:rsidRPr="00F96ED9">
          <w:rPr>
            <w:rStyle w:val="Hyperlink"/>
            <w:rFonts w:cs="Arial"/>
          </w:rPr>
          <w:t>3.1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Logical View</w:t>
        </w:r>
        <w:r w:rsidR="00D560D5">
          <w:rPr>
            <w:webHidden/>
          </w:rPr>
          <w:tab/>
        </w:r>
        <w:r w:rsidR="00D560D5">
          <w:rPr>
            <w:webHidden/>
          </w:rPr>
          <w:fldChar w:fldCharType="begin"/>
        </w:r>
        <w:r w:rsidR="00D560D5">
          <w:rPr>
            <w:webHidden/>
          </w:rPr>
          <w:instrText xml:space="preserve"> PAGEREF _Toc80873158 \h </w:instrText>
        </w:r>
        <w:r w:rsidR="00D560D5">
          <w:rPr>
            <w:webHidden/>
          </w:rPr>
        </w:r>
        <w:r w:rsidR="00D560D5">
          <w:rPr>
            <w:webHidden/>
          </w:rPr>
          <w:fldChar w:fldCharType="separate"/>
        </w:r>
        <w:r w:rsidR="00D560D5">
          <w:rPr>
            <w:webHidden/>
          </w:rPr>
          <w:t>5</w:t>
        </w:r>
        <w:r w:rsidR="00D560D5">
          <w:rPr>
            <w:webHidden/>
          </w:rPr>
          <w:fldChar w:fldCharType="end"/>
        </w:r>
      </w:hyperlink>
    </w:p>
    <w:p w14:paraId="53E64C23" w14:textId="7B697ADA" w:rsidR="00D560D5" w:rsidRDefault="00311F05">
      <w:pPr>
        <w:pStyle w:val="TOC2"/>
        <w:rPr>
          <w:rFonts w:asciiTheme="minorHAnsi" w:eastAsiaTheme="minorEastAsia" w:hAnsiTheme="minorHAnsi" w:cstheme="minorBidi"/>
          <w:sz w:val="22"/>
          <w:szCs w:val="22"/>
          <w:lang w:eastAsia="en-AU"/>
        </w:rPr>
      </w:pPr>
      <w:hyperlink w:anchor="_Toc80873159" w:history="1">
        <w:r w:rsidR="00D560D5" w:rsidRPr="00F96ED9">
          <w:rPr>
            <w:rStyle w:val="Hyperlink"/>
            <w:rFonts w:cs="Arial"/>
          </w:rPr>
          <w:t>3.2</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Hardware Architecture</w:t>
        </w:r>
        <w:r w:rsidR="00D560D5">
          <w:rPr>
            <w:webHidden/>
          </w:rPr>
          <w:tab/>
        </w:r>
        <w:r w:rsidR="00D560D5">
          <w:rPr>
            <w:webHidden/>
          </w:rPr>
          <w:fldChar w:fldCharType="begin"/>
        </w:r>
        <w:r w:rsidR="00D560D5">
          <w:rPr>
            <w:webHidden/>
          </w:rPr>
          <w:instrText xml:space="preserve"> PAGEREF _Toc80873159 \h </w:instrText>
        </w:r>
        <w:r w:rsidR="00D560D5">
          <w:rPr>
            <w:webHidden/>
          </w:rPr>
        </w:r>
        <w:r w:rsidR="00D560D5">
          <w:rPr>
            <w:webHidden/>
          </w:rPr>
          <w:fldChar w:fldCharType="separate"/>
        </w:r>
        <w:r w:rsidR="00D560D5">
          <w:rPr>
            <w:webHidden/>
          </w:rPr>
          <w:t>5</w:t>
        </w:r>
        <w:r w:rsidR="00D560D5">
          <w:rPr>
            <w:webHidden/>
          </w:rPr>
          <w:fldChar w:fldCharType="end"/>
        </w:r>
      </w:hyperlink>
    </w:p>
    <w:p w14:paraId="4503CF4E" w14:textId="2480EEB5" w:rsidR="00D560D5" w:rsidRDefault="00311F05">
      <w:pPr>
        <w:pStyle w:val="TOC2"/>
        <w:rPr>
          <w:rFonts w:asciiTheme="minorHAnsi" w:eastAsiaTheme="minorEastAsia" w:hAnsiTheme="minorHAnsi" w:cstheme="minorBidi"/>
          <w:sz w:val="22"/>
          <w:szCs w:val="22"/>
          <w:lang w:eastAsia="en-AU"/>
        </w:rPr>
      </w:pPr>
      <w:hyperlink w:anchor="_Toc80873160" w:history="1">
        <w:r w:rsidR="00D560D5" w:rsidRPr="00F96ED9">
          <w:rPr>
            <w:rStyle w:val="Hyperlink"/>
            <w:rFonts w:cs="Arial"/>
          </w:rPr>
          <w:t>3.3</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Software Architecture</w:t>
        </w:r>
        <w:r w:rsidR="00D560D5">
          <w:rPr>
            <w:webHidden/>
          </w:rPr>
          <w:tab/>
        </w:r>
        <w:r w:rsidR="00D560D5">
          <w:rPr>
            <w:webHidden/>
          </w:rPr>
          <w:fldChar w:fldCharType="begin"/>
        </w:r>
        <w:r w:rsidR="00D560D5">
          <w:rPr>
            <w:webHidden/>
          </w:rPr>
          <w:instrText xml:space="preserve"> PAGEREF _Toc80873160 \h </w:instrText>
        </w:r>
        <w:r w:rsidR="00D560D5">
          <w:rPr>
            <w:webHidden/>
          </w:rPr>
        </w:r>
        <w:r w:rsidR="00D560D5">
          <w:rPr>
            <w:webHidden/>
          </w:rPr>
          <w:fldChar w:fldCharType="separate"/>
        </w:r>
        <w:r w:rsidR="00D560D5">
          <w:rPr>
            <w:webHidden/>
          </w:rPr>
          <w:t>5</w:t>
        </w:r>
        <w:r w:rsidR="00D560D5">
          <w:rPr>
            <w:webHidden/>
          </w:rPr>
          <w:fldChar w:fldCharType="end"/>
        </w:r>
      </w:hyperlink>
    </w:p>
    <w:p w14:paraId="3E34AF17" w14:textId="7D6C6C3B" w:rsidR="00D560D5" w:rsidRDefault="00311F05">
      <w:pPr>
        <w:pStyle w:val="TOC1"/>
        <w:rPr>
          <w:rFonts w:asciiTheme="minorHAnsi" w:eastAsiaTheme="minorEastAsia" w:hAnsiTheme="minorHAnsi" w:cstheme="minorBidi"/>
          <w:b w:val="0"/>
          <w:bCs w:val="0"/>
          <w:caps w:val="0"/>
          <w:sz w:val="22"/>
          <w:szCs w:val="22"/>
          <w:lang w:eastAsia="en-AU"/>
        </w:rPr>
      </w:pPr>
      <w:hyperlink w:anchor="_Toc80873161" w:history="1">
        <w:r w:rsidR="00D560D5" w:rsidRPr="00F96ED9">
          <w:rPr>
            <w:rStyle w:val="Hyperlink"/>
          </w:rPr>
          <w:t>4</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System Design</w:t>
        </w:r>
        <w:r w:rsidR="00D560D5">
          <w:rPr>
            <w:webHidden/>
          </w:rPr>
          <w:tab/>
        </w:r>
        <w:r w:rsidR="00D560D5">
          <w:rPr>
            <w:webHidden/>
          </w:rPr>
          <w:fldChar w:fldCharType="begin"/>
        </w:r>
        <w:r w:rsidR="00D560D5">
          <w:rPr>
            <w:webHidden/>
          </w:rPr>
          <w:instrText xml:space="preserve"> PAGEREF _Toc80873161 \h </w:instrText>
        </w:r>
        <w:r w:rsidR="00D560D5">
          <w:rPr>
            <w:webHidden/>
          </w:rPr>
        </w:r>
        <w:r w:rsidR="00D560D5">
          <w:rPr>
            <w:webHidden/>
          </w:rPr>
          <w:fldChar w:fldCharType="separate"/>
        </w:r>
        <w:r w:rsidR="00D560D5">
          <w:rPr>
            <w:webHidden/>
          </w:rPr>
          <w:t>6</w:t>
        </w:r>
        <w:r w:rsidR="00D560D5">
          <w:rPr>
            <w:webHidden/>
          </w:rPr>
          <w:fldChar w:fldCharType="end"/>
        </w:r>
      </w:hyperlink>
    </w:p>
    <w:p w14:paraId="062DD156" w14:textId="46449825" w:rsidR="00D560D5" w:rsidRDefault="00311F05">
      <w:pPr>
        <w:pStyle w:val="TOC2"/>
        <w:rPr>
          <w:rFonts w:asciiTheme="minorHAnsi" w:eastAsiaTheme="minorEastAsia" w:hAnsiTheme="minorHAnsi" w:cstheme="minorBidi"/>
          <w:sz w:val="22"/>
          <w:szCs w:val="22"/>
          <w:lang w:eastAsia="en-AU"/>
        </w:rPr>
      </w:pPr>
      <w:hyperlink w:anchor="_Toc80873162" w:history="1">
        <w:r w:rsidR="00D560D5" w:rsidRPr="00F96ED9">
          <w:rPr>
            <w:rStyle w:val="Hyperlink"/>
            <w:rFonts w:cs="Arial"/>
          </w:rPr>
          <w:t>4.1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Use-Cases</w:t>
        </w:r>
        <w:r w:rsidR="00D560D5">
          <w:rPr>
            <w:webHidden/>
          </w:rPr>
          <w:tab/>
        </w:r>
        <w:r w:rsidR="00D560D5">
          <w:rPr>
            <w:webHidden/>
          </w:rPr>
          <w:fldChar w:fldCharType="begin"/>
        </w:r>
        <w:r w:rsidR="00D560D5">
          <w:rPr>
            <w:webHidden/>
          </w:rPr>
          <w:instrText xml:space="preserve"> PAGEREF _Toc80873162 \h </w:instrText>
        </w:r>
        <w:r w:rsidR="00D560D5">
          <w:rPr>
            <w:webHidden/>
          </w:rPr>
        </w:r>
        <w:r w:rsidR="00D560D5">
          <w:rPr>
            <w:webHidden/>
          </w:rPr>
          <w:fldChar w:fldCharType="separate"/>
        </w:r>
        <w:r w:rsidR="00D560D5">
          <w:rPr>
            <w:webHidden/>
          </w:rPr>
          <w:t>6</w:t>
        </w:r>
        <w:r w:rsidR="00D560D5">
          <w:rPr>
            <w:webHidden/>
          </w:rPr>
          <w:fldChar w:fldCharType="end"/>
        </w:r>
      </w:hyperlink>
    </w:p>
    <w:p w14:paraId="26C48AC3" w14:textId="59D7F7C3" w:rsidR="00D560D5" w:rsidRDefault="00311F05">
      <w:pPr>
        <w:pStyle w:val="TOC2"/>
        <w:rPr>
          <w:rFonts w:asciiTheme="minorHAnsi" w:eastAsiaTheme="minorEastAsia" w:hAnsiTheme="minorHAnsi" w:cstheme="minorBidi"/>
          <w:sz w:val="22"/>
          <w:szCs w:val="22"/>
          <w:lang w:eastAsia="en-AU"/>
        </w:rPr>
      </w:pPr>
      <w:hyperlink w:anchor="_Toc80873163" w:history="1">
        <w:r w:rsidR="00D560D5" w:rsidRPr="00F96ED9">
          <w:rPr>
            <w:rStyle w:val="Hyperlink"/>
            <w:rFonts w:cs="Arial"/>
          </w:rPr>
          <w:t>4.2</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User Interface Design</w:t>
        </w:r>
        <w:r w:rsidR="00D560D5">
          <w:rPr>
            <w:webHidden/>
          </w:rPr>
          <w:tab/>
        </w:r>
        <w:r w:rsidR="00D560D5">
          <w:rPr>
            <w:webHidden/>
          </w:rPr>
          <w:fldChar w:fldCharType="begin"/>
        </w:r>
        <w:r w:rsidR="00D560D5">
          <w:rPr>
            <w:webHidden/>
          </w:rPr>
          <w:instrText xml:space="preserve"> PAGEREF _Toc80873163 \h </w:instrText>
        </w:r>
        <w:r w:rsidR="00D560D5">
          <w:rPr>
            <w:webHidden/>
          </w:rPr>
        </w:r>
        <w:r w:rsidR="00D560D5">
          <w:rPr>
            <w:webHidden/>
          </w:rPr>
          <w:fldChar w:fldCharType="separate"/>
        </w:r>
        <w:r w:rsidR="00D560D5">
          <w:rPr>
            <w:webHidden/>
          </w:rPr>
          <w:t>6</w:t>
        </w:r>
        <w:r w:rsidR="00D560D5">
          <w:rPr>
            <w:webHidden/>
          </w:rPr>
          <w:fldChar w:fldCharType="end"/>
        </w:r>
      </w:hyperlink>
    </w:p>
    <w:p w14:paraId="5D0C2F5C" w14:textId="63A7A1F2" w:rsidR="00D560D5" w:rsidRDefault="00311F05">
      <w:pPr>
        <w:pStyle w:val="TOC2"/>
        <w:rPr>
          <w:rFonts w:asciiTheme="minorHAnsi" w:eastAsiaTheme="minorEastAsia" w:hAnsiTheme="minorHAnsi" w:cstheme="minorBidi"/>
          <w:sz w:val="22"/>
          <w:szCs w:val="22"/>
          <w:lang w:eastAsia="en-AU"/>
        </w:rPr>
      </w:pPr>
      <w:hyperlink w:anchor="_Toc80873164" w:history="1">
        <w:r w:rsidR="00D560D5" w:rsidRPr="00F96ED9">
          <w:rPr>
            <w:rStyle w:val="Hyperlink"/>
            <w:rFonts w:cs="Arial"/>
          </w:rPr>
          <w:t>4.3</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Coding Compliance</w:t>
        </w:r>
        <w:r w:rsidR="00D560D5">
          <w:rPr>
            <w:webHidden/>
          </w:rPr>
          <w:tab/>
        </w:r>
        <w:r w:rsidR="00D560D5">
          <w:rPr>
            <w:webHidden/>
          </w:rPr>
          <w:fldChar w:fldCharType="begin"/>
        </w:r>
        <w:r w:rsidR="00D560D5">
          <w:rPr>
            <w:webHidden/>
          </w:rPr>
          <w:instrText xml:space="preserve"> PAGEREF _Toc80873164 \h </w:instrText>
        </w:r>
        <w:r w:rsidR="00D560D5">
          <w:rPr>
            <w:webHidden/>
          </w:rPr>
        </w:r>
        <w:r w:rsidR="00D560D5">
          <w:rPr>
            <w:webHidden/>
          </w:rPr>
          <w:fldChar w:fldCharType="separate"/>
        </w:r>
        <w:r w:rsidR="00D560D5">
          <w:rPr>
            <w:webHidden/>
          </w:rPr>
          <w:t>6</w:t>
        </w:r>
        <w:r w:rsidR="00D560D5">
          <w:rPr>
            <w:webHidden/>
          </w:rPr>
          <w:fldChar w:fldCharType="end"/>
        </w:r>
      </w:hyperlink>
    </w:p>
    <w:p w14:paraId="4C08DD63" w14:textId="3781B211"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B21F4D6" w14:textId="77777777" w:rsidR="00AC3B89" w:rsidRPr="002D1641" w:rsidRDefault="006347EB" w:rsidP="00172F69">
      <w:pPr>
        <w:pStyle w:val="Heading1"/>
      </w:pPr>
      <w:r w:rsidRPr="002D1641">
        <w:br w:type="page"/>
      </w:r>
      <w:bookmarkStart w:id="14" w:name="_Toc80873153"/>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0873154"/>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0873155"/>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80873156"/>
      <w:bookmarkStart w:id="25" w:name="_Toc494193648"/>
      <w:bookmarkEnd w:id="23"/>
      <w:r w:rsidRPr="002D1641">
        <w:rPr>
          <w:rFonts w:ascii="Arial" w:hAnsi="Arial" w:cs="Arial"/>
        </w:rPr>
        <w:t>Assumptions / Constraints</w:t>
      </w:r>
      <w:r w:rsidR="00001ADC" w:rsidRPr="002D1641">
        <w:rPr>
          <w:rFonts w:ascii="Arial" w:hAnsi="Arial" w:cs="Arial"/>
        </w:rPr>
        <w:t xml:space="preserve"> / Standards</w:t>
      </w:r>
      <w:bookmarkEnd w:id="24"/>
    </w:p>
    <w:p w14:paraId="1322B43C" w14:textId="5AF3D56D" w:rsidR="00895064" w:rsidRPr="00895064" w:rsidRDefault="00895064" w:rsidP="00895064">
      <w:r>
        <w:t xml:space="preserve">The program will </w:t>
      </w:r>
      <w:r w:rsidR="00311F05">
        <w:t>allow the user to create new account, login to an existing account, and run a chat session</w:t>
      </w:r>
      <w:r w:rsidR="00F00395">
        <w:t>.</w:t>
      </w:r>
    </w:p>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0873157"/>
      <w:r w:rsidRPr="002D1641">
        <w:lastRenderedPageBreak/>
        <w:t>Architecture Design</w:t>
      </w:r>
      <w:bookmarkEnd w:id="26"/>
    </w:p>
    <w:p w14:paraId="4EAE0EF9"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25BACA3C" w14:textId="77777777" w:rsidR="00EC3E7D" w:rsidRPr="002D1641" w:rsidRDefault="00E16585" w:rsidP="00D8552E">
      <w:pPr>
        <w:pStyle w:val="Heading2"/>
        <w:rPr>
          <w:rFonts w:ascii="Arial" w:hAnsi="Arial" w:cs="Arial"/>
        </w:rPr>
      </w:pPr>
      <w:bookmarkStart w:id="27" w:name="_Toc80873158"/>
      <w:r w:rsidRPr="002D1641">
        <w:rPr>
          <w:rFonts w:ascii="Arial" w:hAnsi="Arial" w:cs="Arial"/>
        </w:rPr>
        <w:t>Logical View</w:t>
      </w:r>
      <w:bookmarkEnd w:id="27"/>
    </w:p>
    <w:p w14:paraId="09ED2243" w14:textId="52724B71" w:rsidR="00A97CB0" w:rsidRPr="002D1641" w:rsidRDefault="00F94D04" w:rsidP="0015271E">
      <w:pPr>
        <w:ind w:left="0"/>
        <w:jc w:val="center"/>
      </w:pPr>
      <w:r>
        <w:rPr>
          <w:noProof/>
        </w:rPr>
        <w:drawing>
          <wp:inline distT="0" distB="0" distL="0" distR="0" wp14:anchorId="05C51262" wp14:editId="413D490E">
            <wp:extent cx="5943600" cy="3359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59426"/>
                    </a:xfrm>
                    <a:prstGeom prst="rect">
                      <a:avLst/>
                    </a:prstGeom>
                  </pic:spPr>
                </pic:pic>
              </a:graphicData>
            </a:graphic>
          </wp:inline>
        </w:drawing>
      </w:r>
    </w:p>
    <w:p w14:paraId="69481C3C" w14:textId="77777777" w:rsidR="00E16585" w:rsidRPr="002D1641" w:rsidRDefault="00E16585" w:rsidP="00D8552E">
      <w:pPr>
        <w:pStyle w:val="Heading2"/>
        <w:rPr>
          <w:rFonts w:ascii="Arial" w:hAnsi="Arial" w:cs="Arial"/>
        </w:rPr>
      </w:pPr>
      <w:bookmarkStart w:id="28" w:name="_Toc80873159"/>
      <w:r w:rsidRPr="002D1641">
        <w:rPr>
          <w:rFonts w:ascii="Arial" w:hAnsi="Arial" w:cs="Arial"/>
        </w:rPr>
        <w:t>Hardware Architecture</w:t>
      </w:r>
      <w:bookmarkEnd w:id="28"/>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29" w:name="_Toc80873160"/>
      <w:r w:rsidRPr="002D1641">
        <w:rPr>
          <w:rFonts w:ascii="Arial" w:hAnsi="Arial" w:cs="Arial"/>
        </w:rPr>
        <w:t>Software Architecture</w:t>
      </w:r>
      <w:bookmarkEnd w:id="29"/>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38A0C740" w14:textId="77777777" w:rsidR="00D560D5" w:rsidRDefault="00D560D5">
      <w:pPr>
        <w:spacing w:before="0" w:after="0"/>
        <w:ind w:left="0"/>
        <w:jc w:val="left"/>
        <w:rPr>
          <w:rFonts w:ascii="Arial" w:eastAsia="Arial Unicode MS" w:hAnsi="Arial" w:cs="Arial"/>
          <w:b/>
          <w:bCs/>
          <w:caps/>
          <w:kern w:val="36"/>
          <w:sz w:val="28"/>
          <w:szCs w:val="48"/>
        </w:rPr>
      </w:pPr>
      <w:r>
        <w:br w:type="page"/>
      </w:r>
    </w:p>
    <w:p w14:paraId="08D595F3" w14:textId="589DCBD0" w:rsidR="003225D3" w:rsidRPr="002D1641" w:rsidRDefault="003225D3" w:rsidP="00172F69">
      <w:pPr>
        <w:pStyle w:val="Heading1"/>
      </w:pPr>
      <w:bookmarkStart w:id="30" w:name="_Toc80873161"/>
      <w:r w:rsidRPr="002D1641">
        <w:lastRenderedPageBreak/>
        <w:t>System Design</w:t>
      </w:r>
      <w:bookmarkEnd w:id="30"/>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80873162"/>
      <w:r w:rsidRPr="002D1641">
        <w:rPr>
          <w:rFonts w:ascii="Arial" w:hAnsi="Arial" w:cs="Arial"/>
        </w:rPr>
        <w:t>Use-Cases</w:t>
      </w:r>
      <w:bookmarkEnd w:id="31"/>
    </w:p>
    <w:p w14:paraId="6266DB11" w14:textId="77777777" w:rsidR="00D560D5" w:rsidRDefault="00D560D5" w:rsidP="00D560D5">
      <w:pPr>
        <w:rPr>
          <w:lang w:eastAsia="en-AU"/>
        </w:rPr>
      </w:pPr>
      <w:r>
        <w:rPr>
          <w:lang w:eastAsia="en-AU"/>
        </w:rPr>
        <w:t>The project scenario is to make a list of different annual salaries for payroll in whole numbers (integers) that will need to be sorted. There should be multiple methods of sorting, so that the payroll staff can decide on which to use.</w:t>
      </w:r>
    </w:p>
    <w:p w14:paraId="1EEF116A" w14:textId="77777777" w:rsidR="00D560D5" w:rsidRDefault="00D560D5" w:rsidP="00D560D5">
      <w:pPr>
        <w:rPr>
          <w:lang w:eastAsia="en-AU"/>
        </w:rPr>
      </w:pPr>
    </w:p>
    <w:p w14:paraId="547BDB1C" w14:textId="77777777" w:rsidR="00D560D5" w:rsidRDefault="00D560D5" w:rsidP="00D560D5">
      <w:pPr>
        <w:rPr>
          <w:lang w:eastAsia="en-AU"/>
        </w:rPr>
      </w:pPr>
      <w:r>
        <w:rPr>
          <w:lang w:eastAsia="en-AU"/>
        </w:rPr>
        <w:t>An application needs to be developed that creates lists of integer values between 10K and 10 million. The application must have the ability to sort in three different styles with timers to indicate the speed at which this happens. There must be at least 1 million items in the list as the future business strategy is to employ at least this many staff.</w:t>
      </w:r>
    </w:p>
    <w:p w14:paraId="2E91A594" w14:textId="77777777" w:rsidR="00D560D5" w:rsidRDefault="00D560D5" w:rsidP="00D560D5">
      <w:pPr>
        <w:rPr>
          <w:lang w:eastAsia="en-AU"/>
        </w:rPr>
      </w:pPr>
    </w:p>
    <w:p w14:paraId="1201ECC5" w14:textId="2489E187" w:rsidR="00AB7F19" w:rsidRPr="002D1641" w:rsidRDefault="00D560D5" w:rsidP="00D560D5">
      <w:pPr>
        <w:rPr>
          <w:lang w:eastAsia="en-AU"/>
        </w:rPr>
      </w:pPr>
      <w:r>
        <w:rPr>
          <w:lang w:eastAsia="en-AU"/>
        </w:rPr>
        <w:t>Only one sorting technique may be the in-built method (Array.Sort()), the rest must be written into the source code.</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80873163"/>
      <w:r w:rsidRPr="002D1641">
        <w:rPr>
          <w:rFonts w:ascii="Arial" w:hAnsi="Arial" w:cs="Arial"/>
        </w:rPr>
        <w:t xml:space="preserve">User </w:t>
      </w:r>
      <w:r w:rsidR="003225D3" w:rsidRPr="002D1641">
        <w:rPr>
          <w:rFonts w:ascii="Arial" w:hAnsi="Arial" w:cs="Arial"/>
        </w:rPr>
        <w:t>Interface Design</w:t>
      </w:r>
      <w:bookmarkEnd w:id="32"/>
    </w:p>
    <w:p w14:paraId="48E6FB40" w14:textId="74A8F085" w:rsidR="001A1EF0" w:rsidRPr="002D1641" w:rsidRDefault="001A1EF0" w:rsidP="001A1EF0">
      <w:r>
        <w:t>A Graphical User Interface is to be provided to allow the user to add</w:t>
      </w:r>
      <w:r w:rsidR="00F00395">
        <w:t>, search and remove names from the list.  Further, a console version is to be developed for testing purposes.</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80873164"/>
      <w:r>
        <w:rPr>
          <w:rFonts w:ascii="Arial" w:hAnsi="Arial" w:cs="Arial"/>
        </w:rPr>
        <w:t>Coding</w:t>
      </w:r>
      <w:r w:rsidR="002C3AEC" w:rsidRPr="002D1641">
        <w:rPr>
          <w:rFonts w:ascii="Arial" w:hAnsi="Arial" w:cs="Arial"/>
        </w:rPr>
        <w:t xml:space="preserve"> Compliance</w:t>
      </w:r>
      <w:bookmarkEnd w:id="33"/>
    </w:p>
    <w:p w14:paraId="2FCFFE81" w14:textId="2DBEA45C" w:rsidR="00FE28EA" w:rsidRDefault="00BE1C23" w:rsidP="00BE1C23">
      <w:r>
        <w:t xml:space="preserve">The following standards must be adhered to for software coding: </w:t>
      </w:r>
    </w:p>
    <w:p w14:paraId="6DFD12BE" w14:textId="3D398941" w:rsidR="00BE1C23" w:rsidRDefault="00311F05" w:rsidP="00BE1C23">
      <w:hyperlink r:id="rId9"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5"/>
    <w:sectPr w:rsidR="0011093A" w:rsidRPr="002D1641" w:rsidSect="0032427F">
      <w:headerReference w:type="default" r:id="rId10"/>
      <w:footerReference w:type="default" r:id="rId11"/>
      <w:headerReference w:type="first" r:id="rId12"/>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3400E073"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311F05">
      <w:rPr>
        <w:rFonts w:ascii="Arial" w:hAnsi="Arial" w:cs="Arial"/>
        <w:b/>
        <w:i/>
        <w:sz w:val="18"/>
        <w:szCs w:val="18"/>
      </w:rPr>
      <w:t>Prog3 AT2 Four</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11F0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70A88"/>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3252"/>
    <w:rsid w:val="005F4CF0"/>
    <w:rsid w:val="005F6A0E"/>
    <w:rsid w:val="0061441E"/>
    <w:rsid w:val="0061499B"/>
    <w:rsid w:val="00616BC0"/>
    <w:rsid w:val="00632541"/>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520E6"/>
    <w:rsid w:val="00C6349D"/>
    <w:rsid w:val="00C755D0"/>
    <w:rsid w:val="00C757CA"/>
    <w:rsid w:val="00C833A9"/>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560D5"/>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E7D"/>
    <w:rsid w:val="00ED0F84"/>
    <w:rsid w:val="00ED5164"/>
    <w:rsid w:val="00EE40B4"/>
    <w:rsid w:val="00EF73BD"/>
    <w:rsid w:val="00F00395"/>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csharp/fundamentals/coding-style/coding-convention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93</TotalTime>
  <Pages>6</Pages>
  <Words>560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4656</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Four</dc:subject>
  <dc:creator>Bradley Willcott</dc:creator>
  <cp:keywords>JMC PDS</cp:keywords>
  <dc:description/>
  <cp:lastModifiedBy>Bradley Willcott</cp:lastModifiedBy>
  <cp:revision>20</cp:revision>
  <cp:lastPrinted>2006-02-28T02:43:00Z</cp:lastPrinted>
  <dcterms:created xsi:type="dcterms:W3CDTF">2021-08-15T07:22:00Z</dcterms:created>
  <dcterms:modified xsi:type="dcterms:W3CDTF">2021-10-12T02:06:00Z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